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C8D8B" w14:textId="77777777" w:rsidR="00C8139A" w:rsidRPr="007F5C5E" w:rsidRDefault="00C8139A" w:rsidP="00C8139A">
      <w:pPr>
        <w:jc w:val="right"/>
        <w:rPr>
          <w:rFonts w:cs="Arial"/>
        </w:rPr>
      </w:pPr>
      <w:r w:rsidRPr="007F5C5E">
        <w:rPr>
          <w:rFonts w:cs="Arial"/>
          <w:noProof/>
        </w:rPr>
        <w:drawing>
          <wp:inline distT="0" distB="0" distL="0" distR="0" wp14:anchorId="5515840B" wp14:editId="3577904F">
            <wp:extent cx="1089456" cy="108945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EAC Compass.png"/>
                    <pic:cNvPicPr/>
                  </pic:nvPicPr>
                  <pic:blipFill>
                    <a:blip r:embed="rId11">
                      <a:extLst>
                        <a:ext uri="{28A0092B-C50C-407E-A947-70E740481C1C}">
                          <a14:useLocalDpi xmlns:a14="http://schemas.microsoft.com/office/drawing/2010/main" val="0"/>
                        </a:ext>
                      </a:extLst>
                    </a:blip>
                    <a:stretch>
                      <a:fillRect/>
                    </a:stretch>
                  </pic:blipFill>
                  <pic:spPr>
                    <a:xfrm>
                      <a:off x="0" y="0"/>
                      <a:ext cx="1099234" cy="1099234"/>
                    </a:xfrm>
                    <a:prstGeom prst="rect">
                      <a:avLst/>
                    </a:prstGeom>
                  </pic:spPr>
                </pic:pic>
              </a:graphicData>
            </a:graphic>
          </wp:inline>
        </w:drawing>
      </w:r>
    </w:p>
    <w:p w14:paraId="163ECA1E" w14:textId="13249F08" w:rsidR="00C8139A" w:rsidRPr="007F5C5E" w:rsidRDefault="005D0B0D" w:rsidP="00C8139A">
      <w:pPr>
        <w:spacing w:after="0" w:line="240" w:lineRule="auto"/>
        <w:jc w:val="center"/>
        <w:rPr>
          <w:rFonts w:cs="Arial"/>
          <w:b/>
          <w:smallCaps/>
          <w:sz w:val="28"/>
          <w:szCs w:val="28"/>
        </w:rPr>
      </w:pPr>
      <w:r w:rsidRPr="007F5C5E">
        <w:rPr>
          <w:rFonts w:cs="Arial"/>
          <w:b/>
          <w:smallCaps/>
          <w:sz w:val="28"/>
          <w:szCs w:val="28"/>
        </w:rPr>
        <w:t xml:space="preserve">READINESS ASSESSMENT </w:t>
      </w:r>
      <w:r w:rsidR="00F45BD8" w:rsidRPr="007F5C5E">
        <w:rPr>
          <w:rFonts w:cs="Arial"/>
          <w:b/>
          <w:smallCaps/>
          <w:sz w:val="28"/>
          <w:szCs w:val="28"/>
        </w:rPr>
        <w:t>COMPLIANCE ASSESSMENT FORM</w:t>
      </w:r>
      <w:r w:rsidR="000C5ECB" w:rsidRPr="007F5C5E">
        <w:rPr>
          <w:rFonts w:cs="Arial"/>
          <w:b/>
          <w:smallCaps/>
          <w:sz w:val="28"/>
          <w:szCs w:val="28"/>
        </w:rPr>
        <w:t xml:space="preserve"> </w:t>
      </w:r>
      <w:r w:rsidR="000C5ECB" w:rsidRPr="007F5C5E">
        <w:rPr>
          <w:rFonts w:cs="Arial"/>
          <w:b/>
          <w:smallCaps/>
          <w:sz w:val="28"/>
          <w:szCs w:val="28"/>
        </w:rPr>
        <w:br/>
        <w:t>and REPORT TEMPLATE</w:t>
      </w:r>
    </w:p>
    <w:p w14:paraId="05E75C0B" w14:textId="77777777" w:rsidR="00CB2AF7" w:rsidRPr="007F5C5E" w:rsidRDefault="00CB2AF7" w:rsidP="00CB2AF7">
      <w:pPr>
        <w:spacing w:after="0" w:line="240" w:lineRule="auto"/>
        <w:rPr>
          <w:rFonts w:cs="Arial"/>
          <w:smallCaps/>
          <w:sz w:val="24"/>
          <w:szCs w:val="24"/>
        </w:rPr>
      </w:pPr>
    </w:p>
    <w:p w14:paraId="17C2C135" w14:textId="77777777" w:rsidR="00CB2AF7" w:rsidRPr="007F762D" w:rsidRDefault="00CB2AF7" w:rsidP="00CB2AF7">
      <w:pPr>
        <w:pStyle w:val="Heading1"/>
        <w:pBdr>
          <w:bottom w:val="single" w:sz="4" w:space="1" w:color="auto"/>
        </w:pBdr>
        <w:ind w:left="0"/>
        <w:rPr>
          <w:rFonts w:asciiTheme="minorHAnsi" w:hAnsiTheme="minorHAnsi" w:cs="Arial"/>
          <w:b w:val="0"/>
          <w:smallCaps/>
          <w:sz w:val="32"/>
          <w:szCs w:val="32"/>
        </w:rPr>
      </w:pPr>
      <w:r w:rsidRPr="007F762D">
        <w:rPr>
          <w:rFonts w:asciiTheme="minorHAnsi" w:hAnsiTheme="minorHAnsi" w:cs="Arial"/>
          <w:b w:val="0"/>
          <w:smallCaps/>
          <w:sz w:val="32"/>
          <w:szCs w:val="32"/>
        </w:rPr>
        <w:t>Readiness Assessment Overview for Evaluators</w:t>
      </w:r>
    </w:p>
    <w:p w14:paraId="257AC2FF" w14:textId="77777777" w:rsidR="00CB2AF7" w:rsidRPr="007F5C5E" w:rsidRDefault="00CB2AF7" w:rsidP="00CB2AF7">
      <w:pPr>
        <w:spacing w:after="0" w:line="240" w:lineRule="auto"/>
        <w:rPr>
          <w:rFonts w:cs="Arial"/>
          <w:sz w:val="20"/>
          <w:szCs w:val="20"/>
        </w:rPr>
      </w:pPr>
    </w:p>
    <w:p w14:paraId="7197766E" w14:textId="5E7562DB" w:rsidR="00CB2AF7" w:rsidRPr="00A22C7B" w:rsidRDefault="00CB2AF7" w:rsidP="00CB2AF7">
      <w:pPr>
        <w:spacing w:after="0" w:line="240" w:lineRule="auto"/>
        <w:rPr>
          <w:rFonts w:cs="Arial"/>
        </w:rPr>
      </w:pPr>
      <w:r w:rsidRPr="00A22C7B">
        <w:rPr>
          <w:rFonts w:cs="Arial"/>
        </w:rPr>
        <w:t xml:space="preserve">The Distance Education Accrediting Commission requires all initial applicants to successfully complete a </w:t>
      </w:r>
      <w:r w:rsidR="007C5D53" w:rsidRPr="00A22C7B">
        <w:rPr>
          <w:rFonts w:cs="Arial"/>
        </w:rPr>
        <w:t>r</w:t>
      </w:r>
      <w:r w:rsidRPr="00A22C7B">
        <w:rPr>
          <w:rFonts w:cs="Arial"/>
        </w:rPr>
        <w:t xml:space="preserve">eadiness </w:t>
      </w:r>
      <w:r w:rsidR="007C5D53" w:rsidRPr="00A22C7B">
        <w:rPr>
          <w:rFonts w:cs="Arial"/>
        </w:rPr>
        <w:t>a</w:t>
      </w:r>
      <w:r w:rsidRPr="00A22C7B">
        <w:rPr>
          <w:rFonts w:cs="Arial"/>
        </w:rPr>
        <w:t>ssessment before continuing with the accreditation process.</w:t>
      </w:r>
    </w:p>
    <w:p w14:paraId="5AA74E96" w14:textId="77777777" w:rsidR="007C5D53" w:rsidRPr="00A22C7B" w:rsidRDefault="007C5D53" w:rsidP="00CB2AF7">
      <w:pPr>
        <w:spacing w:after="0" w:line="240" w:lineRule="auto"/>
        <w:rPr>
          <w:rFonts w:cs="Arial"/>
        </w:rPr>
      </w:pPr>
    </w:p>
    <w:p w14:paraId="5F7EB305" w14:textId="1BB5E573" w:rsidR="00CB2AF7" w:rsidRPr="00A22C7B" w:rsidRDefault="00CB2AF7" w:rsidP="00CB2AF7">
      <w:pPr>
        <w:spacing w:after="0" w:line="240" w:lineRule="auto"/>
        <w:rPr>
          <w:rFonts w:cs="Arial"/>
        </w:rPr>
      </w:pPr>
      <w:r w:rsidRPr="00A22C7B">
        <w:rPr>
          <w:rFonts w:cs="Arial"/>
        </w:rPr>
        <w:t xml:space="preserve">The </w:t>
      </w:r>
      <w:r w:rsidR="007C5D53" w:rsidRPr="00A22C7B">
        <w:rPr>
          <w:rFonts w:cs="Arial"/>
        </w:rPr>
        <w:t>r</w:t>
      </w:r>
      <w:r w:rsidRPr="00A22C7B">
        <w:rPr>
          <w:rFonts w:cs="Arial"/>
        </w:rPr>
        <w:t xml:space="preserve">eadiness </w:t>
      </w:r>
      <w:r w:rsidR="007C5D53" w:rsidRPr="00A22C7B">
        <w:rPr>
          <w:rFonts w:cs="Arial"/>
        </w:rPr>
        <w:t>a</w:t>
      </w:r>
      <w:r w:rsidRPr="00A22C7B">
        <w:rPr>
          <w:rFonts w:cs="Arial"/>
        </w:rPr>
        <w:t xml:space="preserve">ssessment is conducted by a DEAC-appointed evaluator who has successfully completed the DEAC-required </w:t>
      </w:r>
      <w:hyperlink r:id="rId12" w:history="1">
        <w:r w:rsidR="00252D72">
          <w:rPr>
            <w:rStyle w:val="Hyperlink"/>
            <w:rFonts w:cs="Arial"/>
          </w:rPr>
          <w:t>Online Evaluator Training Tutorial</w:t>
        </w:r>
      </w:hyperlink>
      <w:r w:rsidRPr="00A22C7B">
        <w:rPr>
          <w:rFonts w:cs="Arial"/>
        </w:rPr>
        <w:t xml:space="preserve">. </w:t>
      </w:r>
    </w:p>
    <w:p w14:paraId="1AA6C18D" w14:textId="77777777" w:rsidR="00CB2AF7" w:rsidRPr="00A22C7B" w:rsidRDefault="00CB2AF7" w:rsidP="00CB2AF7">
      <w:pPr>
        <w:spacing w:after="0" w:line="240" w:lineRule="auto"/>
        <w:rPr>
          <w:rFonts w:cs="Arial"/>
        </w:rPr>
      </w:pPr>
    </w:p>
    <w:p w14:paraId="0A5C05EF" w14:textId="6D3E474E" w:rsidR="007C5D53" w:rsidRPr="00A22C7B" w:rsidRDefault="007C5D53" w:rsidP="00CB2AF7">
      <w:pPr>
        <w:spacing w:after="0" w:line="240" w:lineRule="auto"/>
      </w:pPr>
      <w:r w:rsidRPr="00A22C7B">
        <w:t xml:space="preserve">The DEAC readiness assessment process is designed to determine whether, based on the totality of the information the institution provides to the independent reviewer, the institution meets a range of baseline eligibility requirements and appears </w:t>
      </w:r>
      <w:r w:rsidR="00126458" w:rsidRPr="00A22C7B">
        <w:t>“</w:t>
      </w:r>
      <w:r w:rsidRPr="00A22C7B">
        <w:t>ready enough</w:t>
      </w:r>
      <w:r w:rsidR="00126458" w:rsidRPr="00A22C7B">
        <w:t>”</w:t>
      </w:r>
      <w:r w:rsidR="00FB398A" w:rsidRPr="00A22C7B">
        <w:t xml:space="preserve"> to successfully </w:t>
      </w:r>
      <w:r w:rsidRPr="00A22C7B">
        <w:t>proceed through a full accreditation evaluation and comprehensive on-site visit. The readiness assessment process also serves as a checkpoint to preclude a waste of the institution’s and DEAC’s resources in situations where an application for accreditation is unlikely to be successful. The readiness assessment report provides the applicant institution with guidance on the actions necessary to prepare for the comprehensive on-site visit.</w:t>
      </w:r>
    </w:p>
    <w:p w14:paraId="7B4727E4" w14:textId="77777777" w:rsidR="00CB2AF7" w:rsidRPr="00A22C7B" w:rsidRDefault="00CB2AF7" w:rsidP="00CB2AF7">
      <w:pPr>
        <w:spacing w:after="0" w:line="240" w:lineRule="auto"/>
        <w:rPr>
          <w:rFonts w:cs="Arial"/>
        </w:rPr>
      </w:pPr>
    </w:p>
    <w:p w14:paraId="73D262D7" w14:textId="4ED274DC" w:rsidR="00CB2AF7" w:rsidRPr="00A22C7B" w:rsidRDefault="00CB2AF7" w:rsidP="00CB2AF7">
      <w:pPr>
        <w:spacing w:after="0" w:line="240" w:lineRule="auto"/>
      </w:pPr>
      <w:r w:rsidRPr="00A22C7B">
        <w:t xml:space="preserve">An initial applicant submits its Self-Evaluation Report (SER) and Exhibits, accompanied by the </w:t>
      </w:r>
      <w:r w:rsidR="007C5D53" w:rsidRPr="00A22C7B">
        <w:t>r</w:t>
      </w:r>
      <w:r w:rsidRPr="00A22C7B">
        <w:t xml:space="preserve">eadiness </w:t>
      </w:r>
      <w:r w:rsidR="007C5D53" w:rsidRPr="00A22C7B">
        <w:t>a</w:t>
      </w:r>
      <w:r w:rsidRPr="00A22C7B">
        <w:t xml:space="preserve">ssessment fee (see </w:t>
      </w:r>
      <w:r w:rsidR="00804417" w:rsidRPr="00A22C7B">
        <w:rPr>
          <w:i/>
        </w:rPr>
        <w:t>DEAC Accreditation</w:t>
      </w:r>
      <w:r w:rsidR="00804417" w:rsidRPr="00A22C7B">
        <w:t xml:space="preserve"> </w:t>
      </w:r>
      <w:r w:rsidRPr="00A22C7B">
        <w:rPr>
          <w:i/>
        </w:rPr>
        <w:t>Fees</w:t>
      </w:r>
      <w:r w:rsidRPr="00A22C7B">
        <w:t xml:space="preserve"> </w:t>
      </w:r>
      <w:r w:rsidR="00804417" w:rsidRPr="00A22C7B">
        <w:t>document</w:t>
      </w:r>
      <w:r w:rsidRPr="00A22C7B">
        <w:t xml:space="preserve">), within 60 days of the date DEAC accepts the </w:t>
      </w:r>
      <w:r w:rsidR="008C5C3E" w:rsidRPr="00A22C7B">
        <w:t>institution’s application for accreditation</w:t>
      </w:r>
      <w:r w:rsidRPr="00A22C7B">
        <w:t xml:space="preserve">. The institution submits the materials in accordance with DEAC’s </w:t>
      </w:r>
      <w:r w:rsidR="00C7457E" w:rsidRPr="00C7457E">
        <w:rPr>
          <w:i/>
          <w:iCs/>
        </w:rPr>
        <w:t>Guidelines for Electronic Submission</w:t>
      </w:r>
      <w:r w:rsidR="00C7457E">
        <w:rPr>
          <w:i/>
          <w:iCs/>
        </w:rPr>
        <w:t>s</w:t>
      </w:r>
      <w:r w:rsidRPr="00A22C7B">
        <w:t>. The Readiness Assessment Report is provided to the institution within 1</w:t>
      </w:r>
      <w:r w:rsidR="00252D72">
        <w:t>2</w:t>
      </w:r>
      <w:r w:rsidRPr="00A22C7B">
        <w:t>-1</w:t>
      </w:r>
      <w:r w:rsidR="00252D72">
        <w:t>5</w:t>
      </w:r>
      <w:r w:rsidRPr="00A22C7B">
        <w:t xml:space="preserve"> weeks of receiving the </w:t>
      </w:r>
      <w:r w:rsidR="008C5C3E" w:rsidRPr="00A22C7B">
        <w:t>r</w:t>
      </w:r>
      <w:r w:rsidRPr="00A22C7B">
        <w:t xml:space="preserve">eadiness </w:t>
      </w:r>
      <w:r w:rsidR="008C5C3E" w:rsidRPr="00A22C7B">
        <w:t>a</w:t>
      </w:r>
      <w:r w:rsidRPr="00A22C7B">
        <w:t>ssessment fee, Self-Evaluation Report</w:t>
      </w:r>
      <w:r w:rsidR="003E377E" w:rsidRPr="00A22C7B">
        <w:t>,</w:t>
      </w:r>
      <w:r w:rsidRPr="00A22C7B">
        <w:t xml:space="preserve"> and Exhibits. </w:t>
      </w:r>
    </w:p>
    <w:p w14:paraId="10847C47" w14:textId="77777777" w:rsidR="00CB2AF7" w:rsidRDefault="00CB2AF7" w:rsidP="00CB2AF7">
      <w:pPr>
        <w:spacing w:after="0" w:line="240" w:lineRule="auto"/>
        <w:rPr>
          <w:sz w:val="24"/>
          <w:szCs w:val="24"/>
        </w:rPr>
      </w:pPr>
    </w:p>
    <w:p w14:paraId="45A07015" w14:textId="77777777" w:rsidR="00CB2AF7" w:rsidRPr="007F762D" w:rsidRDefault="00CB2AF7" w:rsidP="00CB2AF7">
      <w:pPr>
        <w:pStyle w:val="Heading1"/>
        <w:pBdr>
          <w:bottom w:val="single" w:sz="4" w:space="1" w:color="auto"/>
        </w:pBdr>
        <w:ind w:left="0"/>
        <w:rPr>
          <w:rFonts w:asciiTheme="minorHAnsi" w:hAnsiTheme="minorHAnsi" w:cs="Arial"/>
          <w:b w:val="0"/>
          <w:smallCaps/>
          <w:sz w:val="32"/>
          <w:szCs w:val="32"/>
        </w:rPr>
      </w:pPr>
      <w:r w:rsidRPr="007F762D">
        <w:rPr>
          <w:rFonts w:asciiTheme="minorHAnsi" w:hAnsiTheme="minorHAnsi" w:cs="Arial"/>
          <w:b w:val="0"/>
          <w:smallCaps/>
          <w:sz w:val="32"/>
          <w:szCs w:val="32"/>
        </w:rPr>
        <w:t>Readiness Assessment Guidelines for Evaluators</w:t>
      </w:r>
    </w:p>
    <w:p w14:paraId="36F8A9A0" w14:textId="77777777" w:rsidR="00CB2AF7" w:rsidRPr="00E41051" w:rsidRDefault="00CB2AF7" w:rsidP="00CB2AF7">
      <w:pPr>
        <w:spacing w:after="0" w:line="240" w:lineRule="auto"/>
        <w:rPr>
          <w:sz w:val="24"/>
          <w:szCs w:val="24"/>
        </w:rPr>
      </w:pPr>
    </w:p>
    <w:p w14:paraId="7C902A5A" w14:textId="1CD14D2F" w:rsidR="00CB2AF7" w:rsidRPr="00A22C7B" w:rsidRDefault="00CB2AF7" w:rsidP="00CB2AF7">
      <w:pPr>
        <w:spacing w:after="0" w:line="240" w:lineRule="auto"/>
        <w:rPr>
          <w:rFonts w:cs="Arial"/>
          <w:szCs w:val="24"/>
        </w:rPr>
      </w:pPr>
      <w:r w:rsidRPr="00A22C7B">
        <w:rPr>
          <w:szCs w:val="24"/>
        </w:rPr>
        <w:t xml:space="preserve">If the institution substantially meets DEAC’s </w:t>
      </w:r>
      <w:r w:rsidR="003E377E" w:rsidRPr="00A22C7B">
        <w:rPr>
          <w:szCs w:val="24"/>
        </w:rPr>
        <w:t>a</w:t>
      </w:r>
      <w:r w:rsidRPr="00A22C7B">
        <w:rPr>
          <w:szCs w:val="24"/>
        </w:rPr>
        <w:t xml:space="preserve">ccreditation </w:t>
      </w:r>
      <w:r w:rsidR="003E377E" w:rsidRPr="00A22C7B">
        <w:rPr>
          <w:szCs w:val="24"/>
        </w:rPr>
        <w:t>s</w:t>
      </w:r>
      <w:r w:rsidRPr="00A22C7B">
        <w:rPr>
          <w:szCs w:val="24"/>
        </w:rPr>
        <w:t xml:space="preserve">tandards as presented and evaluated through the Readiness Assessment Compliance Assessment </w:t>
      </w:r>
      <w:r w:rsidR="003E377E" w:rsidRPr="00A22C7B">
        <w:rPr>
          <w:szCs w:val="24"/>
        </w:rPr>
        <w:t>f</w:t>
      </w:r>
      <w:r w:rsidRPr="00A22C7B">
        <w:rPr>
          <w:szCs w:val="24"/>
        </w:rPr>
        <w:t xml:space="preserve">orm, the institution is “Deemed Ready” </w:t>
      </w:r>
      <w:r w:rsidRPr="00A22C7B">
        <w:rPr>
          <w:rFonts w:cs="Arial"/>
          <w:szCs w:val="24"/>
        </w:rPr>
        <w:t xml:space="preserve">to host an on-site visit. </w:t>
      </w:r>
    </w:p>
    <w:p w14:paraId="41B5A69F" w14:textId="77777777" w:rsidR="00CB2AF7" w:rsidRPr="00A22C7B" w:rsidRDefault="00CB2AF7" w:rsidP="00CB2AF7">
      <w:pPr>
        <w:spacing w:after="0" w:line="240" w:lineRule="auto"/>
        <w:rPr>
          <w:rFonts w:cs="Arial"/>
          <w:szCs w:val="24"/>
        </w:rPr>
      </w:pPr>
    </w:p>
    <w:p w14:paraId="70C5F933" w14:textId="566AAAB7" w:rsidR="00CB2AF7" w:rsidRPr="00A22C7B" w:rsidRDefault="00CB2AF7" w:rsidP="00CB2AF7">
      <w:pPr>
        <w:spacing w:after="0" w:line="240" w:lineRule="auto"/>
        <w:rPr>
          <w:szCs w:val="24"/>
        </w:rPr>
      </w:pPr>
      <w:r w:rsidRPr="00A22C7B">
        <w:rPr>
          <w:rFonts w:cs="Arial"/>
          <w:szCs w:val="24"/>
        </w:rPr>
        <w:t xml:space="preserve">If the institution does </w:t>
      </w:r>
      <w:r w:rsidRPr="00A22C7B">
        <w:rPr>
          <w:rFonts w:cs="Arial"/>
          <w:szCs w:val="24"/>
          <w:u w:val="single"/>
        </w:rPr>
        <w:t>not</w:t>
      </w:r>
      <w:r w:rsidRPr="00A22C7B">
        <w:rPr>
          <w:rFonts w:cs="Arial"/>
          <w:szCs w:val="24"/>
        </w:rPr>
        <w:t xml:space="preserve"> substantially meet </w:t>
      </w:r>
      <w:r w:rsidRPr="00A22C7B">
        <w:rPr>
          <w:szCs w:val="24"/>
        </w:rPr>
        <w:t xml:space="preserve">DEAC’s </w:t>
      </w:r>
      <w:r w:rsidR="003E377E" w:rsidRPr="00A22C7B">
        <w:rPr>
          <w:szCs w:val="24"/>
        </w:rPr>
        <w:t>a</w:t>
      </w:r>
      <w:r w:rsidRPr="00A22C7B">
        <w:rPr>
          <w:szCs w:val="24"/>
        </w:rPr>
        <w:t xml:space="preserve">ccreditation </w:t>
      </w:r>
      <w:r w:rsidR="003E377E" w:rsidRPr="00A22C7B">
        <w:rPr>
          <w:szCs w:val="24"/>
        </w:rPr>
        <w:t>s</w:t>
      </w:r>
      <w:r w:rsidRPr="00A22C7B">
        <w:rPr>
          <w:szCs w:val="24"/>
        </w:rPr>
        <w:t xml:space="preserve">tandards as presented and evaluated through the Readiness Assessment Compliance Assessment </w:t>
      </w:r>
      <w:r w:rsidR="003E377E" w:rsidRPr="00A22C7B">
        <w:rPr>
          <w:szCs w:val="24"/>
        </w:rPr>
        <w:t>f</w:t>
      </w:r>
      <w:r w:rsidRPr="00A22C7B">
        <w:rPr>
          <w:szCs w:val="24"/>
        </w:rPr>
        <w:t>orm, the institution is “Deemed Not Ready” to host an on-site visit.</w:t>
      </w:r>
    </w:p>
    <w:p w14:paraId="7D208E6F" w14:textId="77777777" w:rsidR="00CB2AF7" w:rsidRPr="00A22C7B" w:rsidRDefault="00CB2AF7" w:rsidP="00CB2AF7">
      <w:pPr>
        <w:spacing w:after="0" w:line="240" w:lineRule="auto"/>
        <w:rPr>
          <w:rFonts w:cstheme="minorHAnsi"/>
          <w:szCs w:val="24"/>
        </w:rPr>
      </w:pPr>
    </w:p>
    <w:p w14:paraId="65052EEF" w14:textId="6DC4F781" w:rsidR="00CB2AF7" w:rsidRPr="00A22C7B" w:rsidRDefault="00CB2AF7" w:rsidP="00CB2AF7">
      <w:pPr>
        <w:spacing w:after="0" w:line="240" w:lineRule="auto"/>
        <w:rPr>
          <w:rFonts w:cstheme="minorHAnsi"/>
          <w:szCs w:val="24"/>
        </w:rPr>
      </w:pPr>
      <w:r w:rsidRPr="00A22C7B">
        <w:rPr>
          <w:rFonts w:cstheme="minorHAnsi"/>
          <w:szCs w:val="24"/>
        </w:rPr>
        <w:t>DEAC Readiness Findings Guidelines:</w:t>
      </w:r>
    </w:p>
    <w:p w14:paraId="12E67559" w14:textId="77777777" w:rsidR="00CB2AF7" w:rsidRPr="00A22C7B" w:rsidRDefault="00CB2AF7" w:rsidP="00CB2AF7">
      <w:pPr>
        <w:spacing w:after="0" w:line="240" w:lineRule="auto"/>
        <w:rPr>
          <w:szCs w:val="24"/>
        </w:rPr>
      </w:pPr>
    </w:p>
    <w:p w14:paraId="293857A6" w14:textId="72ABD891" w:rsidR="00130A93" w:rsidRPr="00A442DB" w:rsidRDefault="00130A93">
      <w:pPr>
        <w:pStyle w:val="ListParagraph"/>
        <w:numPr>
          <w:ilvl w:val="0"/>
          <w:numId w:val="1"/>
        </w:numPr>
        <w:spacing w:after="301" w:line="240" w:lineRule="auto"/>
        <w:rPr>
          <w:rFonts w:cstheme="minorHAnsi"/>
          <w:b/>
          <w:bCs/>
          <w:sz w:val="20"/>
        </w:rPr>
      </w:pPr>
      <w:r w:rsidRPr="00A22C7B">
        <w:rPr>
          <w:rFonts w:cstheme="minorHAnsi"/>
          <w:b/>
          <w:bCs/>
          <w:color w:val="000000"/>
          <w:szCs w:val="24"/>
        </w:rPr>
        <w:t xml:space="preserve">Deemed Ready: </w:t>
      </w:r>
      <w:r w:rsidRPr="00A22C7B">
        <w:rPr>
          <w:rFonts w:cstheme="minorHAnsi"/>
          <w:bCs/>
          <w:color w:val="000000"/>
          <w:szCs w:val="24"/>
        </w:rPr>
        <w:t xml:space="preserve">The institution receives a letter from DEAC indicating that it is deemed ready to continue the accreditation process. The letter also provides guidance to the institution on where </w:t>
      </w:r>
      <w:r w:rsidRPr="00A22C7B">
        <w:rPr>
          <w:rFonts w:cstheme="minorHAnsi"/>
          <w:bCs/>
          <w:color w:val="000000"/>
          <w:szCs w:val="24"/>
        </w:rPr>
        <w:lastRenderedPageBreak/>
        <w:t xml:space="preserve">its operations and SER responses need to be strengthened, expanded, or revised in order to increase the likelihood of a successful accreditation evaluation and on-site visit. The letter contains an overview of the accreditation process, provides information on next steps including curriculum review, and indicates that the DEAC </w:t>
      </w:r>
      <w:r w:rsidR="00015DD4" w:rsidRPr="00A22C7B">
        <w:rPr>
          <w:rFonts w:cstheme="minorHAnsi"/>
          <w:bCs/>
          <w:color w:val="000000"/>
          <w:szCs w:val="24"/>
        </w:rPr>
        <w:t>d</w:t>
      </w:r>
      <w:r w:rsidRPr="00A22C7B">
        <w:rPr>
          <w:rFonts w:cstheme="minorHAnsi"/>
          <w:bCs/>
          <w:color w:val="000000"/>
          <w:szCs w:val="24"/>
        </w:rPr>
        <w:t xml:space="preserve">irector of </w:t>
      </w:r>
      <w:r w:rsidR="00015DD4" w:rsidRPr="00A22C7B">
        <w:rPr>
          <w:rFonts w:cstheme="minorHAnsi"/>
          <w:bCs/>
          <w:color w:val="000000"/>
          <w:szCs w:val="24"/>
        </w:rPr>
        <w:t>a</w:t>
      </w:r>
      <w:r w:rsidRPr="00A22C7B">
        <w:rPr>
          <w:rFonts w:cstheme="minorHAnsi"/>
          <w:bCs/>
          <w:color w:val="000000"/>
          <w:szCs w:val="24"/>
        </w:rPr>
        <w:t xml:space="preserve">ccreditation will coordinate with the </w:t>
      </w:r>
      <w:r w:rsidRPr="00A442DB">
        <w:rPr>
          <w:rFonts w:cstheme="minorHAnsi"/>
          <w:bCs/>
          <w:color w:val="000000"/>
          <w:szCs w:val="24"/>
        </w:rPr>
        <w:t>institution to schedule the dates for the on-site evaluation.</w:t>
      </w:r>
    </w:p>
    <w:p w14:paraId="718751D8" w14:textId="10A1CFD9" w:rsidR="00130A93" w:rsidRPr="00A442DB" w:rsidRDefault="00130A93">
      <w:pPr>
        <w:pStyle w:val="Default"/>
        <w:numPr>
          <w:ilvl w:val="0"/>
          <w:numId w:val="1"/>
        </w:numPr>
        <w:spacing w:after="301"/>
        <w:rPr>
          <w:rFonts w:asciiTheme="minorHAnsi" w:hAnsiTheme="minorHAnsi" w:cstheme="minorHAnsi"/>
          <w:sz w:val="22"/>
        </w:rPr>
      </w:pPr>
      <w:r w:rsidRPr="00A442DB">
        <w:rPr>
          <w:rFonts w:asciiTheme="minorHAnsi" w:hAnsiTheme="minorHAnsi" w:cstheme="minorHAnsi"/>
          <w:b/>
          <w:bCs/>
          <w:sz w:val="22"/>
        </w:rPr>
        <w:t xml:space="preserve">Deemed Not Ready (Second Submission): </w:t>
      </w:r>
      <w:r w:rsidRPr="00A442DB">
        <w:rPr>
          <w:rFonts w:asciiTheme="minorHAnsi" w:hAnsiTheme="minorHAnsi" w:cstheme="minorHAnsi"/>
          <w:bCs/>
          <w:sz w:val="22"/>
        </w:rPr>
        <w:t xml:space="preserve">The institution receives a letter from DEAC indicating that it is not deemed ready to continue the accreditation process. The institution has six months to submit a </w:t>
      </w:r>
      <w:r w:rsidR="00A442DB">
        <w:rPr>
          <w:rFonts w:asciiTheme="minorHAnsi" w:hAnsiTheme="minorHAnsi" w:cstheme="minorHAnsi"/>
          <w:bCs/>
          <w:sz w:val="22"/>
        </w:rPr>
        <w:t>complete updated</w:t>
      </w:r>
      <w:r w:rsidRPr="00A442DB">
        <w:rPr>
          <w:rFonts w:asciiTheme="minorHAnsi" w:hAnsiTheme="minorHAnsi" w:cstheme="minorHAnsi"/>
          <w:bCs/>
          <w:sz w:val="22"/>
        </w:rPr>
        <w:t xml:space="preserve"> SER </w:t>
      </w:r>
      <w:r w:rsidR="00A442DB">
        <w:rPr>
          <w:rFonts w:asciiTheme="minorHAnsi" w:hAnsiTheme="minorHAnsi" w:cstheme="minorHAnsi"/>
          <w:bCs/>
          <w:sz w:val="22"/>
        </w:rPr>
        <w:t xml:space="preserve">including all supporting exhibits </w:t>
      </w:r>
      <w:r w:rsidRPr="00A442DB">
        <w:rPr>
          <w:rFonts w:asciiTheme="minorHAnsi" w:hAnsiTheme="minorHAnsi" w:cstheme="minorHAnsi"/>
          <w:bCs/>
          <w:sz w:val="22"/>
        </w:rPr>
        <w:t xml:space="preserve">incorporating the evaluator’s comments and recommendations. If, based on the revised SER, the independent DEAC-appointed evaluator deems the institution ready to continue the accreditation process, the institution will begin the curricular review process required for the full evaluation by submitting its curricula </w:t>
      </w:r>
      <w:r w:rsidR="00A442DB">
        <w:rPr>
          <w:rFonts w:asciiTheme="minorHAnsi" w:hAnsiTheme="minorHAnsi" w:cstheme="minorHAnsi"/>
          <w:bCs/>
          <w:sz w:val="22"/>
        </w:rPr>
        <w:t xml:space="preserve">upon request by DEAC staff </w:t>
      </w:r>
      <w:r w:rsidRPr="00A442DB">
        <w:rPr>
          <w:rFonts w:asciiTheme="minorHAnsi" w:hAnsiTheme="minorHAnsi" w:cstheme="minorHAnsi"/>
          <w:bCs/>
          <w:sz w:val="22"/>
        </w:rPr>
        <w:t xml:space="preserve">for review </w:t>
      </w:r>
      <w:r w:rsidR="00A442DB">
        <w:rPr>
          <w:rFonts w:asciiTheme="minorHAnsi" w:hAnsiTheme="minorHAnsi" w:cstheme="minorHAnsi"/>
          <w:bCs/>
          <w:sz w:val="22"/>
        </w:rPr>
        <w:t>not to exceed</w:t>
      </w:r>
      <w:r w:rsidRPr="00A442DB">
        <w:rPr>
          <w:rFonts w:asciiTheme="minorHAnsi" w:hAnsiTheme="minorHAnsi" w:cstheme="minorHAnsi"/>
          <w:bCs/>
          <w:sz w:val="22"/>
        </w:rPr>
        <w:t xml:space="preserve"> three months. The institution must also submit a revised SER to the on-site evaluation team at least </w:t>
      </w:r>
      <w:r w:rsidR="00140D02" w:rsidRPr="00A442DB">
        <w:rPr>
          <w:rFonts w:asciiTheme="minorHAnsi" w:hAnsiTheme="minorHAnsi" w:cstheme="minorHAnsi"/>
          <w:bCs/>
          <w:sz w:val="22"/>
        </w:rPr>
        <w:t>five</w:t>
      </w:r>
      <w:r w:rsidRPr="00A442DB">
        <w:rPr>
          <w:rFonts w:asciiTheme="minorHAnsi" w:hAnsiTheme="minorHAnsi" w:cstheme="minorHAnsi"/>
          <w:bCs/>
          <w:sz w:val="22"/>
        </w:rPr>
        <w:t xml:space="preserve"> weeks prior to the scheduled on-site visit.</w:t>
      </w:r>
    </w:p>
    <w:p w14:paraId="629666E2" w14:textId="71B867CA" w:rsidR="00CB2AF7" w:rsidRPr="00A442DB" w:rsidRDefault="00130A93">
      <w:pPr>
        <w:pStyle w:val="Default"/>
        <w:numPr>
          <w:ilvl w:val="0"/>
          <w:numId w:val="1"/>
        </w:numPr>
        <w:rPr>
          <w:rFonts w:asciiTheme="minorHAnsi" w:hAnsiTheme="minorHAnsi" w:cstheme="minorHAnsi"/>
          <w:bCs/>
          <w:sz w:val="22"/>
        </w:rPr>
      </w:pPr>
      <w:r w:rsidRPr="00A442DB">
        <w:rPr>
          <w:rFonts w:asciiTheme="minorHAnsi" w:hAnsiTheme="minorHAnsi" w:cstheme="minorHAnsi"/>
          <w:b/>
          <w:bCs/>
          <w:sz w:val="22"/>
        </w:rPr>
        <w:t xml:space="preserve">Deemed Not Ready (Third Submission): </w:t>
      </w:r>
      <w:r w:rsidRPr="00A442DB">
        <w:rPr>
          <w:rFonts w:asciiTheme="minorHAnsi" w:hAnsiTheme="minorHAnsi" w:cstheme="minorHAnsi"/>
          <w:bCs/>
          <w:sz w:val="22"/>
        </w:rPr>
        <w:t>If the institution is not deemed ready after the second submission, the institution has another six months to revise and submit a new SER incorporating the evaluator’s comments and recommendations. The third submission is reviewed and evaluated by an independent readiness assessment evaluat</w:t>
      </w:r>
      <w:r w:rsidR="00A442DB">
        <w:rPr>
          <w:rFonts w:asciiTheme="minorHAnsi" w:hAnsiTheme="minorHAnsi" w:cstheme="minorHAnsi"/>
          <w:bCs/>
          <w:sz w:val="22"/>
        </w:rPr>
        <w:t>or</w:t>
      </w:r>
      <w:r w:rsidR="00140D02" w:rsidRPr="00A442DB">
        <w:rPr>
          <w:rFonts w:asciiTheme="minorHAnsi" w:hAnsiTheme="minorHAnsi" w:cstheme="minorHAnsi"/>
          <w:bCs/>
          <w:sz w:val="22"/>
        </w:rPr>
        <w:t xml:space="preserve"> appointed by DEAC</w:t>
      </w:r>
      <w:r w:rsidRPr="00A442DB">
        <w:rPr>
          <w:rFonts w:asciiTheme="minorHAnsi" w:hAnsiTheme="minorHAnsi" w:cstheme="minorHAnsi"/>
          <w:bCs/>
          <w:sz w:val="22"/>
        </w:rPr>
        <w:t xml:space="preserve">, </w:t>
      </w:r>
      <w:r w:rsidR="00F91BAE">
        <w:rPr>
          <w:rFonts w:asciiTheme="minorHAnsi" w:hAnsiTheme="minorHAnsi" w:cstheme="minorHAnsi"/>
          <w:bCs/>
          <w:sz w:val="22"/>
        </w:rPr>
        <w:t xml:space="preserve">who completes the </w:t>
      </w:r>
      <w:r w:rsidRPr="00A442DB">
        <w:rPr>
          <w:rFonts w:asciiTheme="minorHAnsi" w:hAnsiTheme="minorHAnsi" w:cstheme="minorHAnsi"/>
          <w:bCs/>
          <w:sz w:val="22"/>
        </w:rPr>
        <w:t xml:space="preserve">readiness assessment based on the revised SER and the </w:t>
      </w:r>
      <w:r w:rsidR="00140D02" w:rsidRPr="00A442DB">
        <w:rPr>
          <w:rFonts w:asciiTheme="minorHAnsi" w:hAnsiTheme="minorHAnsi" w:cstheme="minorHAnsi"/>
          <w:bCs/>
          <w:sz w:val="22"/>
        </w:rPr>
        <w:t xml:space="preserve">results of </w:t>
      </w:r>
      <w:r w:rsidR="00F91BAE">
        <w:rPr>
          <w:rFonts w:asciiTheme="minorHAnsi" w:hAnsiTheme="minorHAnsi" w:cstheme="minorHAnsi"/>
          <w:bCs/>
          <w:sz w:val="22"/>
        </w:rPr>
        <w:t>a</w:t>
      </w:r>
      <w:r w:rsidR="00140D02" w:rsidRPr="00A442DB">
        <w:rPr>
          <w:rFonts w:asciiTheme="minorHAnsi" w:hAnsiTheme="minorHAnsi" w:cstheme="minorHAnsi"/>
          <w:bCs/>
          <w:sz w:val="22"/>
        </w:rPr>
        <w:t xml:space="preserve"> virtual readiness assessment visit</w:t>
      </w:r>
      <w:r w:rsidRPr="00A442DB">
        <w:rPr>
          <w:rFonts w:asciiTheme="minorHAnsi" w:hAnsiTheme="minorHAnsi" w:cstheme="minorHAnsi"/>
          <w:bCs/>
          <w:sz w:val="22"/>
        </w:rPr>
        <w:t xml:space="preserve">. </w:t>
      </w:r>
      <w:r w:rsidR="00140D02" w:rsidRPr="00A442DB">
        <w:rPr>
          <w:rFonts w:asciiTheme="minorHAnsi" w:hAnsiTheme="minorHAnsi" w:cstheme="minorHAnsi"/>
          <w:bCs/>
          <w:sz w:val="22"/>
        </w:rPr>
        <w:t>A determinatio</w:t>
      </w:r>
      <w:r w:rsidR="00E36133" w:rsidRPr="00A442DB">
        <w:rPr>
          <w:rFonts w:asciiTheme="minorHAnsi" w:hAnsiTheme="minorHAnsi" w:cstheme="minorHAnsi"/>
          <w:bCs/>
          <w:sz w:val="22"/>
        </w:rPr>
        <w:t xml:space="preserve">n </w:t>
      </w:r>
      <w:r w:rsidR="00140D02" w:rsidRPr="00A442DB">
        <w:rPr>
          <w:rFonts w:asciiTheme="minorHAnsi" w:hAnsiTheme="minorHAnsi" w:cstheme="minorHAnsi"/>
          <w:bCs/>
          <w:sz w:val="22"/>
        </w:rPr>
        <w:t>that the institution is not ready is final; however, the institution can reapply for initial accreditation after one year.</w:t>
      </w:r>
      <w:r w:rsidR="00CB2AF7" w:rsidRPr="00A442DB">
        <w:rPr>
          <w:rFonts w:asciiTheme="minorHAnsi" w:hAnsiTheme="minorHAnsi" w:cstheme="minorHAnsi"/>
          <w:bCs/>
          <w:sz w:val="22"/>
        </w:rPr>
        <w:t xml:space="preserve"> </w:t>
      </w:r>
    </w:p>
    <w:p w14:paraId="776C6C90" w14:textId="12CC2C1B" w:rsidR="00CB2AF7" w:rsidRPr="00C1453F" w:rsidRDefault="00CB2AF7" w:rsidP="00CB2AF7">
      <w:pPr>
        <w:spacing w:after="0" w:line="240" w:lineRule="auto"/>
        <w:rPr>
          <w:rFonts w:cs="Arial"/>
          <w:sz w:val="24"/>
          <w:szCs w:val="24"/>
        </w:rPr>
      </w:pPr>
    </w:p>
    <w:p w14:paraId="158DC37B" w14:textId="77777777" w:rsidR="00CB2AF7" w:rsidRPr="00480B2B" w:rsidRDefault="00CB2AF7" w:rsidP="00CB2AF7">
      <w:pPr>
        <w:pStyle w:val="Heading1"/>
        <w:pBdr>
          <w:bottom w:val="single" w:sz="4" w:space="1" w:color="auto"/>
        </w:pBdr>
        <w:ind w:left="0"/>
        <w:rPr>
          <w:rFonts w:asciiTheme="minorHAnsi" w:hAnsiTheme="minorHAnsi" w:cs="Arial"/>
          <w:b w:val="0"/>
          <w:smallCaps/>
          <w:sz w:val="30"/>
          <w:szCs w:val="30"/>
        </w:rPr>
      </w:pPr>
      <w:r w:rsidRPr="00480B2B">
        <w:rPr>
          <w:rFonts w:asciiTheme="minorHAnsi" w:hAnsiTheme="minorHAnsi" w:cs="Arial"/>
          <w:b w:val="0"/>
          <w:smallCaps/>
          <w:sz w:val="30"/>
          <w:szCs w:val="30"/>
        </w:rPr>
        <w:t>Readiness Assessment Compliance Assessment Form Instructions for Evaluators</w:t>
      </w:r>
    </w:p>
    <w:p w14:paraId="7A910033" w14:textId="1B05502A" w:rsidR="00CB2AF7" w:rsidRPr="00A22C7B" w:rsidRDefault="00CB2AF7" w:rsidP="00CB2AF7">
      <w:pPr>
        <w:spacing w:after="0" w:line="240" w:lineRule="auto"/>
        <w:rPr>
          <w:rFonts w:cs="Arial"/>
          <w:szCs w:val="24"/>
        </w:rPr>
      </w:pPr>
      <w:r w:rsidRPr="007F5C5E">
        <w:rPr>
          <w:rFonts w:cs="Arial"/>
          <w:sz w:val="24"/>
          <w:szCs w:val="24"/>
        </w:rPr>
        <w:br/>
      </w:r>
      <w:r w:rsidRPr="00A22C7B">
        <w:rPr>
          <w:rFonts w:cs="Arial"/>
          <w:szCs w:val="24"/>
        </w:rPr>
        <w:t xml:space="preserve">Readiness </w:t>
      </w:r>
      <w:r w:rsidR="005E6724" w:rsidRPr="00A22C7B">
        <w:rPr>
          <w:rFonts w:cs="Arial"/>
          <w:szCs w:val="24"/>
        </w:rPr>
        <w:t>a</w:t>
      </w:r>
      <w:r w:rsidRPr="00A22C7B">
        <w:rPr>
          <w:rFonts w:cs="Arial"/>
          <w:szCs w:val="24"/>
        </w:rPr>
        <w:t xml:space="preserve">ssessment </w:t>
      </w:r>
      <w:r w:rsidR="005E6724" w:rsidRPr="00A22C7B">
        <w:rPr>
          <w:rFonts w:cs="Arial"/>
          <w:szCs w:val="24"/>
        </w:rPr>
        <w:t>e</w:t>
      </w:r>
      <w:r w:rsidRPr="00A22C7B">
        <w:rPr>
          <w:rFonts w:cs="Arial"/>
          <w:szCs w:val="24"/>
        </w:rPr>
        <w:t xml:space="preserve">valuators use the </w:t>
      </w:r>
      <w:r w:rsidR="005E6724" w:rsidRPr="00A22C7B">
        <w:rPr>
          <w:rFonts w:cs="Arial"/>
          <w:szCs w:val="24"/>
        </w:rPr>
        <w:t>r</w:t>
      </w:r>
      <w:r w:rsidRPr="00A22C7B">
        <w:rPr>
          <w:rFonts w:cs="Arial"/>
          <w:szCs w:val="24"/>
        </w:rPr>
        <w:t xml:space="preserve">eadiness </w:t>
      </w:r>
      <w:r w:rsidR="005E6724" w:rsidRPr="00A22C7B">
        <w:rPr>
          <w:rFonts w:cs="Arial"/>
          <w:szCs w:val="24"/>
        </w:rPr>
        <w:t>a</w:t>
      </w:r>
      <w:r w:rsidRPr="00A22C7B">
        <w:rPr>
          <w:rFonts w:cs="Arial"/>
          <w:szCs w:val="24"/>
        </w:rPr>
        <w:t xml:space="preserve">ssessment </w:t>
      </w:r>
      <w:r w:rsidR="005E6724" w:rsidRPr="00A22C7B">
        <w:rPr>
          <w:rFonts w:cs="Arial"/>
          <w:szCs w:val="24"/>
        </w:rPr>
        <w:t>f</w:t>
      </w:r>
      <w:r w:rsidRPr="00A22C7B">
        <w:rPr>
          <w:rFonts w:cs="Arial"/>
          <w:szCs w:val="24"/>
        </w:rPr>
        <w:t xml:space="preserve">orm to review initial applicant institutions and determine, based on compliance with DEAC </w:t>
      </w:r>
      <w:r w:rsidR="00A760FE" w:rsidRPr="00A22C7B">
        <w:rPr>
          <w:rFonts w:cs="Arial"/>
          <w:szCs w:val="24"/>
        </w:rPr>
        <w:t>a</w:t>
      </w:r>
      <w:r w:rsidRPr="00A22C7B">
        <w:rPr>
          <w:rFonts w:cs="Arial"/>
          <w:szCs w:val="24"/>
        </w:rPr>
        <w:t xml:space="preserve">ccreditation </w:t>
      </w:r>
      <w:r w:rsidR="00A760FE" w:rsidRPr="00A22C7B">
        <w:rPr>
          <w:rFonts w:cs="Arial"/>
          <w:szCs w:val="24"/>
        </w:rPr>
        <w:t>s</w:t>
      </w:r>
      <w:r w:rsidRPr="00A22C7B">
        <w:rPr>
          <w:rFonts w:cs="Arial"/>
          <w:szCs w:val="24"/>
        </w:rPr>
        <w:t>tandards, whether they are “Deemed Ready” or “Deemed Not Ready” to undergo a comprehensive on-site visit.</w:t>
      </w:r>
    </w:p>
    <w:p w14:paraId="27C19F69" w14:textId="77777777" w:rsidR="00CB2AF7" w:rsidRPr="00A22C7B" w:rsidRDefault="00CB2AF7" w:rsidP="00CB2AF7">
      <w:pPr>
        <w:spacing w:after="0" w:line="240" w:lineRule="auto"/>
        <w:rPr>
          <w:rFonts w:cs="Arial"/>
          <w:szCs w:val="24"/>
        </w:rPr>
      </w:pPr>
    </w:p>
    <w:p w14:paraId="4A0D54CA" w14:textId="1D514E31" w:rsidR="00CB2AF7" w:rsidRPr="00A22C7B" w:rsidRDefault="00CB2AF7" w:rsidP="00CB2AF7">
      <w:pPr>
        <w:spacing w:after="0" w:line="240" w:lineRule="auto"/>
        <w:rPr>
          <w:rFonts w:cs="Arial"/>
          <w:szCs w:val="24"/>
        </w:rPr>
      </w:pPr>
      <w:r w:rsidRPr="00A22C7B">
        <w:rPr>
          <w:rFonts w:cs="Arial"/>
          <w:szCs w:val="24"/>
        </w:rPr>
        <w:t xml:space="preserve">The questions on the </w:t>
      </w:r>
      <w:r w:rsidR="005E6724" w:rsidRPr="00A22C7B">
        <w:rPr>
          <w:rFonts w:cs="Arial"/>
          <w:szCs w:val="24"/>
        </w:rPr>
        <w:t>r</w:t>
      </w:r>
      <w:r w:rsidRPr="00A22C7B">
        <w:rPr>
          <w:rFonts w:cs="Arial"/>
          <w:szCs w:val="24"/>
        </w:rPr>
        <w:t xml:space="preserve">eadiness </w:t>
      </w:r>
      <w:r w:rsidR="005E6724" w:rsidRPr="00A22C7B">
        <w:rPr>
          <w:rFonts w:cs="Arial"/>
          <w:szCs w:val="24"/>
        </w:rPr>
        <w:t>a</w:t>
      </w:r>
      <w:r w:rsidRPr="00A22C7B">
        <w:rPr>
          <w:rFonts w:cs="Arial"/>
          <w:szCs w:val="24"/>
        </w:rPr>
        <w:t xml:space="preserve">ssessment form are designed to assist the </w:t>
      </w:r>
      <w:r w:rsidR="005E6724" w:rsidRPr="00A22C7B">
        <w:rPr>
          <w:rFonts w:cs="Arial"/>
          <w:szCs w:val="24"/>
        </w:rPr>
        <w:t>e</w:t>
      </w:r>
      <w:r w:rsidRPr="00A22C7B">
        <w:rPr>
          <w:rFonts w:cs="Arial"/>
          <w:szCs w:val="24"/>
        </w:rPr>
        <w:t xml:space="preserve">valuator in determining whether the initial applicant institution substantially meets the intent of DEAC </w:t>
      </w:r>
      <w:r w:rsidR="000C5F65" w:rsidRPr="00A22C7B">
        <w:rPr>
          <w:rFonts w:cs="Arial"/>
          <w:szCs w:val="24"/>
        </w:rPr>
        <w:t>accreditation standards</w:t>
      </w:r>
      <w:r w:rsidRPr="00A22C7B">
        <w:rPr>
          <w:rFonts w:cs="Arial"/>
          <w:szCs w:val="24"/>
        </w:rPr>
        <w:t xml:space="preserve">. The </w:t>
      </w:r>
      <w:r w:rsidR="005E6724" w:rsidRPr="00A22C7B">
        <w:rPr>
          <w:rFonts w:cs="Arial"/>
          <w:szCs w:val="24"/>
        </w:rPr>
        <w:t>r</w:t>
      </w:r>
      <w:r w:rsidRPr="00A22C7B">
        <w:rPr>
          <w:rFonts w:cs="Arial"/>
          <w:szCs w:val="24"/>
        </w:rPr>
        <w:t xml:space="preserve">eadiness </w:t>
      </w:r>
      <w:r w:rsidR="005E6724" w:rsidRPr="00A22C7B">
        <w:rPr>
          <w:rFonts w:cs="Arial"/>
          <w:szCs w:val="24"/>
        </w:rPr>
        <w:t>a</w:t>
      </w:r>
      <w:r w:rsidRPr="00A22C7B">
        <w:rPr>
          <w:rFonts w:cs="Arial"/>
          <w:szCs w:val="24"/>
        </w:rPr>
        <w:t xml:space="preserve">ssessment </w:t>
      </w:r>
      <w:r w:rsidR="005E6724" w:rsidRPr="00A22C7B">
        <w:rPr>
          <w:rFonts w:cs="Arial"/>
          <w:szCs w:val="24"/>
        </w:rPr>
        <w:t>e</w:t>
      </w:r>
      <w:r w:rsidRPr="00A22C7B">
        <w:rPr>
          <w:rFonts w:cs="Arial"/>
          <w:szCs w:val="24"/>
        </w:rPr>
        <w:t xml:space="preserve">valuator details the </w:t>
      </w:r>
      <w:r w:rsidR="005E6724" w:rsidRPr="00A22C7B">
        <w:rPr>
          <w:rFonts w:cs="Arial"/>
          <w:szCs w:val="24"/>
        </w:rPr>
        <w:t>assessment</w:t>
      </w:r>
      <w:r w:rsidRPr="00A22C7B">
        <w:rPr>
          <w:rFonts w:cs="Arial"/>
          <w:szCs w:val="24"/>
        </w:rPr>
        <w:t xml:space="preserve"> of the initial applicant institution by marking the appropriate response check box and by including corresponding comments (including SER</w:t>
      </w:r>
      <w:r w:rsidR="00D76CFC" w:rsidRPr="00A22C7B">
        <w:rPr>
          <w:rFonts w:cs="Arial"/>
          <w:szCs w:val="24"/>
        </w:rPr>
        <w:t xml:space="preserve"> page numbers and </w:t>
      </w:r>
      <w:r w:rsidR="000C5F65" w:rsidRPr="00A22C7B">
        <w:rPr>
          <w:rFonts w:cs="Arial"/>
          <w:szCs w:val="24"/>
        </w:rPr>
        <w:t>e</w:t>
      </w:r>
      <w:r w:rsidRPr="00A22C7B">
        <w:rPr>
          <w:rFonts w:cs="Arial"/>
          <w:szCs w:val="24"/>
        </w:rPr>
        <w:t xml:space="preserve">xhibit numbers) in the section of the form following each standard. </w:t>
      </w:r>
    </w:p>
    <w:p w14:paraId="059E4CDC" w14:textId="77E55E44" w:rsidR="00CB2AF7" w:rsidRPr="00A22C7B" w:rsidRDefault="00CB2AF7" w:rsidP="00CB2AF7">
      <w:pPr>
        <w:spacing w:after="0" w:line="240" w:lineRule="auto"/>
        <w:rPr>
          <w:rFonts w:cstheme="minorHAnsi"/>
          <w:szCs w:val="24"/>
        </w:rPr>
      </w:pPr>
      <w:r w:rsidRPr="00A22C7B">
        <w:rPr>
          <w:rFonts w:cs="Arial"/>
          <w:szCs w:val="24"/>
        </w:rPr>
        <w:br/>
      </w:r>
      <w:r w:rsidR="005E6724" w:rsidRPr="00A22C7B">
        <w:rPr>
          <w:rFonts w:cs="Arial"/>
          <w:szCs w:val="24"/>
        </w:rPr>
        <w:t xml:space="preserve">The readiness assessment evaluator provides this evidenced feedback to the initial applicant institution to assist in strengthening its documentation, processes, and procedures in advance of a comprehensive on-site visit. The readiness assessment evaluator considers whether the DEAC </w:t>
      </w:r>
      <w:r w:rsidR="000C5F65" w:rsidRPr="00A22C7B">
        <w:rPr>
          <w:rFonts w:cs="Arial"/>
          <w:szCs w:val="24"/>
        </w:rPr>
        <w:t>accreditation standards</w:t>
      </w:r>
      <w:r w:rsidR="005E6724" w:rsidRPr="00A22C7B">
        <w:rPr>
          <w:rFonts w:cs="Arial"/>
          <w:szCs w:val="24"/>
        </w:rPr>
        <w:t xml:space="preserve"> are “Evident,” “Emerging,” or “not Evident” based on a focused review of the documents submitted by the initial applicant institution. </w:t>
      </w:r>
    </w:p>
    <w:p w14:paraId="48402D6E" w14:textId="77777777" w:rsidR="00CB2AF7" w:rsidRPr="00A22C7B" w:rsidRDefault="00CB2AF7" w:rsidP="00CB2AF7">
      <w:pPr>
        <w:spacing w:after="0" w:line="240" w:lineRule="auto"/>
        <w:rPr>
          <w:rFonts w:cstheme="minorHAnsi"/>
          <w:szCs w:val="24"/>
        </w:rPr>
      </w:pPr>
    </w:p>
    <w:p w14:paraId="611BC068" w14:textId="77777777" w:rsidR="00CB2AF7" w:rsidRPr="00A22C7B" w:rsidRDefault="00CB2AF7" w:rsidP="00CB2AF7">
      <w:pPr>
        <w:spacing w:after="0" w:line="240" w:lineRule="auto"/>
        <w:rPr>
          <w:rFonts w:cstheme="minorHAnsi"/>
          <w:szCs w:val="24"/>
        </w:rPr>
      </w:pPr>
      <w:r w:rsidRPr="00A22C7B">
        <w:rPr>
          <w:rFonts w:cstheme="minorHAnsi"/>
          <w:szCs w:val="24"/>
        </w:rPr>
        <w:t xml:space="preserve">DEAC Standards Compliance Findings Guidelines: </w:t>
      </w:r>
    </w:p>
    <w:p w14:paraId="00B141C2" w14:textId="77777777" w:rsidR="00CB2AF7" w:rsidRPr="00A22C7B" w:rsidRDefault="00CB2AF7" w:rsidP="00CB2AF7">
      <w:pPr>
        <w:spacing w:after="0" w:line="240" w:lineRule="auto"/>
        <w:rPr>
          <w:rFonts w:cstheme="minorHAnsi"/>
          <w:szCs w:val="24"/>
        </w:rPr>
      </w:pPr>
    </w:p>
    <w:p w14:paraId="2B345923" w14:textId="7CC3DF6B" w:rsidR="005E6724" w:rsidRPr="00A22C7B" w:rsidRDefault="005E6724">
      <w:pPr>
        <w:pStyle w:val="ListParagraph"/>
        <w:numPr>
          <w:ilvl w:val="0"/>
          <w:numId w:val="1"/>
        </w:numPr>
        <w:spacing w:after="301" w:line="240" w:lineRule="auto"/>
        <w:rPr>
          <w:rFonts w:cstheme="minorHAnsi"/>
          <w:szCs w:val="24"/>
        </w:rPr>
      </w:pPr>
      <w:r w:rsidRPr="00A22C7B">
        <w:rPr>
          <w:rFonts w:cstheme="minorHAnsi"/>
          <w:b/>
          <w:szCs w:val="24"/>
        </w:rPr>
        <w:t>DEAC Standard is Evident:</w:t>
      </w:r>
      <w:r w:rsidRPr="00A22C7B">
        <w:rPr>
          <w:rFonts w:cstheme="minorHAnsi"/>
          <w:szCs w:val="24"/>
        </w:rPr>
        <w:t xml:space="preserve"> </w:t>
      </w:r>
      <w:r w:rsidR="000C5F65" w:rsidRPr="00A22C7B">
        <w:rPr>
          <w:rFonts w:cstheme="minorHAnsi"/>
          <w:szCs w:val="24"/>
        </w:rPr>
        <w:t>T</w:t>
      </w:r>
      <w:r w:rsidRPr="00A22C7B">
        <w:rPr>
          <w:rFonts w:cstheme="minorHAnsi"/>
          <w:szCs w:val="24"/>
        </w:rPr>
        <w:t xml:space="preserve">he institution demonstrates compliance with the intent of the DEAC </w:t>
      </w:r>
      <w:r w:rsidR="000C5F65" w:rsidRPr="00A22C7B">
        <w:rPr>
          <w:rFonts w:cstheme="minorHAnsi"/>
          <w:szCs w:val="24"/>
        </w:rPr>
        <w:t>accreditation standard</w:t>
      </w:r>
      <w:r w:rsidRPr="00A22C7B">
        <w:rPr>
          <w:rFonts w:cstheme="minorHAnsi"/>
          <w:szCs w:val="24"/>
        </w:rPr>
        <w:t xml:space="preserve"> or core component. </w:t>
      </w:r>
      <w:r w:rsidRPr="00A22C7B">
        <w:rPr>
          <w:rFonts w:cstheme="minorHAnsi"/>
          <w:szCs w:val="24"/>
        </w:rPr>
        <w:br/>
      </w:r>
    </w:p>
    <w:p w14:paraId="124C6D42" w14:textId="765F27C0" w:rsidR="005E6724" w:rsidRPr="00A22C7B" w:rsidRDefault="005E6724">
      <w:pPr>
        <w:pStyle w:val="ListParagraph"/>
        <w:numPr>
          <w:ilvl w:val="0"/>
          <w:numId w:val="1"/>
        </w:numPr>
        <w:spacing w:after="301" w:line="240" w:lineRule="auto"/>
        <w:rPr>
          <w:rFonts w:cstheme="minorHAnsi"/>
          <w:szCs w:val="24"/>
        </w:rPr>
      </w:pPr>
      <w:r w:rsidRPr="00A22C7B">
        <w:rPr>
          <w:rFonts w:cstheme="minorHAnsi"/>
          <w:b/>
          <w:szCs w:val="24"/>
        </w:rPr>
        <w:lastRenderedPageBreak/>
        <w:t>DEAC Standard is Emerging:</w:t>
      </w:r>
      <w:r w:rsidRPr="00A22C7B">
        <w:rPr>
          <w:rFonts w:cstheme="minorHAnsi"/>
          <w:szCs w:val="24"/>
        </w:rPr>
        <w:t xml:space="preserve"> </w:t>
      </w:r>
      <w:r w:rsidR="000C5F65" w:rsidRPr="00A22C7B">
        <w:rPr>
          <w:rFonts w:cstheme="minorHAnsi"/>
          <w:szCs w:val="24"/>
        </w:rPr>
        <w:t>T</w:t>
      </w:r>
      <w:r w:rsidRPr="00A22C7B">
        <w:rPr>
          <w:rFonts w:cstheme="minorHAnsi"/>
          <w:szCs w:val="24"/>
        </w:rPr>
        <w:t xml:space="preserve">he institution demonstrates compliance with some, but not all, of the elements contained in the DEAC </w:t>
      </w:r>
      <w:r w:rsidR="000C5F65" w:rsidRPr="00A22C7B">
        <w:rPr>
          <w:rFonts w:cstheme="minorHAnsi"/>
          <w:szCs w:val="24"/>
        </w:rPr>
        <w:t>accreditation standard</w:t>
      </w:r>
      <w:r w:rsidRPr="00A22C7B">
        <w:rPr>
          <w:rFonts w:cstheme="minorHAnsi"/>
          <w:szCs w:val="24"/>
        </w:rPr>
        <w:t xml:space="preserve"> or core component. </w:t>
      </w:r>
      <w:r w:rsidRPr="00A22C7B">
        <w:rPr>
          <w:rFonts w:cstheme="minorHAnsi"/>
          <w:szCs w:val="24"/>
        </w:rPr>
        <w:br/>
      </w:r>
    </w:p>
    <w:p w14:paraId="19083E47" w14:textId="207AC2FB" w:rsidR="005E6724" w:rsidRPr="00A22C7B" w:rsidRDefault="005E6724">
      <w:pPr>
        <w:pStyle w:val="ListParagraph"/>
        <w:numPr>
          <w:ilvl w:val="0"/>
          <w:numId w:val="1"/>
        </w:numPr>
        <w:spacing w:after="301" w:line="240" w:lineRule="auto"/>
        <w:rPr>
          <w:rFonts w:cstheme="minorHAnsi"/>
          <w:szCs w:val="24"/>
        </w:rPr>
      </w:pPr>
      <w:r w:rsidRPr="00A22C7B">
        <w:rPr>
          <w:rFonts w:cstheme="minorHAnsi"/>
          <w:b/>
          <w:szCs w:val="24"/>
        </w:rPr>
        <w:t>DEAC Standard is Not Evident:</w:t>
      </w:r>
      <w:r w:rsidRPr="00A22C7B">
        <w:rPr>
          <w:rFonts w:cstheme="minorHAnsi"/>
          <w:szCs w:val="24"/>
        </w:rPr>
        <w:t xml:space="preserve"> </w:t>
      </w:r>
      <w:r w:rsidR="000C5F65" w:rsidRPr="00A22C7B">
        <w:rPr>
          <w:rFonts w:cstheme="minorHAnsi"/>
          <w:szCs w:val="24"/>
        </w:rPr>
        <w:t>T</w:t>
      </w:r>
      <w:r w:rsidRPr="00A22C7B">
        <w:rPr>
          <w:rFonts w:cstheme="minorHAnsi"/>
          <w:szCs w:val="24"/>
        </w:rPr>
        <w:t xml:space="preserve">he institution did not demonstrate compliance with the majority of the elements contained in the DEAC </w:t>
      </w:r>
      <w:r w:rsidR="000C5F65" w:rsidRPr="00A22C7B">
        <w:rPr>
          <w:rFonts w:cstheme="minorHAnsi"/>
          <w:szCs w:val="24"/>
        </w:rPr>
        <w:t>accreditation standard</w:t>
      </w:r>
      <w:r w:rsidRPr="00A22C7B">
        <w:rPr>
          <w:rFonts w:cstheme="minorHAnsi"/>
          <w:szCs w:val="24"/>
        </w:rPr>
        <w:t xml:space="preserve"> or core component.</w:t>
      </w:r>
    </w:p>
    <w:p w14:paraId="53672C01" w14:textId="0047322D" w:rsidR="00545806" w:rsidRPr="00A22C7B" w:rsidRDefault="00545806" w:rsidP="00545806">
      <w:pPr>
        <w:spacing w:after="0" w:line="240" w:lineRule="auto"/>
        <w:rPr>
          <w:rFonts w:cs="Arial"/>
          <w:szCs w:val="20"/>
        </w:rPr>
      </w:pPr>
      <w:r w:rsidRPr="00A22C7B">
        <w:rPr>
          <w:rFonts w:cs="Arial"/>
          <w:szCs w:val="20"/>
        </w:rPr>
        <w:t xml:space="preserve">The Readiness Evaluator should provide clear and concise descriptions within the “Comments” section of the report to support each determination </w:t>
      </w:r>
      <w:r w:rsidRPr="00A22C7B">
        <w:rPr>
          <w:rFonts w:eastAsia="Arial" w:cs="Arial"/>
        </w:rPr>
        <w:t xml:space="preserve">that </w:t>
      </w:r>
      <w:r w:rsidR="00E34335" w:rsidRPr="00A22C7B">
        <w:rPr>
          <w:rFonts w:eastAsia="Arial" w:cs="Arial"/>
        </w:rPr>
        <w:t>a s</w:t>
      </w:r>
      <w:r w:rsidRPr="00A22C7B">
        <w:rPr>
          <w:rFonts w:eastAsia="Arial" w:cs="Arial"/>
        </w:rPr>
        <w:t>tandard is evident, emerging, or not evident</w:t>
      </w:r>
      <w:r w:rsidRPr="00A22C7B">
        <w:rPr>
          <w:rFonts w:cs="Arial"/>
          <w:szCs w:val="20"/>
        </w:rPr>
        <w:t xml:space="preserve">. If a </w:t>
      </w:r>
      <w:r w:rsidR="00E34335" w:rsidRPr="00A22C7B">
        <w:rPr>
          <w:rFonts w:cs="Arial"/>
          <w:szCs w:val="20"/>
        </w:rPr>
        <w:t>s</w:t>
      </w:r>
      <w:r w:rsidRPr="00A22C7B">
        <w:rPr>
          <w:rFonts w:cs="Arial"/>
          <w:szCs w:val="20"/>
        </w:rPr>
        <w:t xml:space="preserve">tandard is evident, the </w:t>
      </w:r>
      <w:r w:rsidR="00E34335" w:rsidRPr="00A22C7B">
        <w:rPr>
          <w:rFonts w:cs="Arial"/>
          <w:szCs w:val="20"/>
        </w:rPr>
        <w:t>Readiness Evaluator</w:t>
      </w:r>
      <w:r w:rsidRPr="00A22C7B">
        <w:rPr>
          <w:rFonts w:cs="Arial"/>
          <w:szCs w:val="20"/>
        </w:rPr>
        <w:t xml:space="preserve"> may want to consider highlighting within the Comments section the processes and procedures the institution followed that evidenced the Standard. If a standard</w:t>
      </w:r>
      <w:r w:rsidR="00E34335" w:rsidRPr="00A22C7B">
        <w:rPr>
          <w:rFonts w:cs="Arial"/>
          <w:szCs w:val="20"/>
        </w:rPr>
        <w:t xml:space="preserve"> is emerging or not evident</w:t>
      </w:r>
      <w:r w:rsidRPr="00A22C7B">
        <w:rPr>
          <w:rFonts w:cs="Arial"/>
          <w:szCs w:val="20"/>
        </w:rPr>
        <w:t xml:space="preserve">, the </w:t>
      </w:r>
      <w:r w:rsidR="00E34335" w:rsidRPr="00A22C7B">
        <w:rPr>
          <w:rFonts w:cs="Arial"/>
          <w:szCs w:val="20"/>
        </w:rPr>
        <w:t>Readiness Evaluator</w:t>
      </w:r>
      <w:r w:rsidRPr="00A22C7B">
        <w:rPr>
          <w:rFonts w:cs="Arial"/>
          <w:szCs w:val="20"/>
        </w:rPr>
        <w:t xml:space="preserve"> needs to adequately describe why this decision </w:t>
      </w:r>
      <w:r w:rsidR="00E34335" w:rsidRPr="00A22C7B">
        <w:rPr>
          <w:rFonts w:cs="Arial"/>
          <w:szCs w:val="20"/>
        </w:rPr>
        <w:t xml:space="preserve">was reached </w:t>
      </w:r>
      <w:r w:rsidRPr="00A22C7B">
        <w:rPr>
          <w:rFonts w:cs="Arial"/>
          <w:szCs w:val="20"/>
        </w:rPr>
        <w:t xml:space="preserve">and refer, as appropriate, to narrative sections and exhibits within the SER that support the determination. </w:t>
      </w:r>
    </w:p>
    <w:p w14:paraId="38100F3C" w14:textId="77777777" w:rsidR="00545806" w:rsidRPr="00A22C7B" w:rsidRDefault="00545806" w:rsidP="00545806">
      <w:pPr>
        <w:spacing w:after="0" w:line="240" w:lineRule="auto"/>
        <w:rPr>
          <w:rFonts w:cs="Arial"/>
          <w:szCs w:val="20"/>
        </w:rPr>
      </w:pPr>
    </w:p>
    <w:p w14:paraId="071FE52C" w14:textId="6D773070" w:rsidR="00545806" w:rsidRPr="00A22C7B" w:rsidRDefault="00545806" w:rsidP="00545806">
      <w:pPr>
        <w:spacing w:after="0" w:line="240" w:lineRule="auto"/>
        <w:rPr>
          <w:rFonts w:cs="Arial"/>
          <w:szCs w:val="20"/>
        </w:rPr>
      </w:pPr>
      <w:r w:rsidRPr="00A22C7B">
        <w:rPr>
          <w:rFonts w:cs="Arial"/>
          <w:szCs w:val="20"/>
        </w:rPr>
        <w:t xml:space="preserve">The </w:t>
      </w:r>
      <w:r w:rsidR="00E34335" w:rsidRPr="00A22C7B">
        <w:rPr>
          <w:rFonts w:cs="Arial"/>
          <w:szCs w:val="20"/>
        </w:rPr>
        <w:t>Readiness Evaluator</w:t>
      </w:r>
      <w:r w:rsidRPr="00A22C7B">
        <w:rPr>
          <w:rFonts w:cs="Arial"/>
          <w:szCs w:val="20"/>
        </w:rPr>
        <w:t xml:space="preserve"> must also indicate the required actions necessary for the institution to </w:t>
      </w:r>
      <w:r w:rsidR="00E34335" w:rsidRPr="00A22C7B">
        <w:rPr>
          <w:rFonts w:cs="Arial"/>
          <w:szCs w:val="20"/>
        </w:rPr>
        <w:t>demonstrate compliance with standards where evidence is emerging or where standards are not evident</w:t>
      </w:r>
      <w:r w:rsidRPr="00A22C7B">
        <w:rPr>
          <w:rFonts w:cs="Arial"/>
          <w:szCs w:val="20"/>
        </w:rPr>
        <w:t>. Each required action must be tied back to an accreditation standard or core component.</w:t>
      </w:r>
    </w:p>
    <w:p w14:paraId="1BF8CF20" w14:textId="77777777" w:rsidR="005E6724" w:rsidRPr="00A22C7B" w:rsidRDefault="005E6724" w:rsidP="005E6724">
      <w:pPr>
        <w:spacing w:after="0" w:line="240" w:lineRule="auto"/>
        <w:rPr>
          <w:rFonts w:cstheme="minorHAnsi"/>
          <w:szCs w:val="24"/>
        </w:rPr>
      </w:pPr>
    </w:p>
    <w:p w14:paraId="332EB3E6" w14:textId="7C0D5C60" w:rsidR="005E6724" w:rsidRPr="00A22C7B" w:rsidRDefault="005E6724" w:rsidP="005E6724">
      <w:pPr>
        <w:spacing w:after="0" w:line="240" w:lineRule="auto"/>
        <w:ind w:left="720" w:right="720"/>
        <w:rPr>
          <w:rFonts w:cstheme="minorHAnsi"/>
          <w:szCs w:val="24"/>
        </w:rPr>
      </w:pPr>
      <w:r w:rsidRPr="00A22C7B">
        <w:rPr>
          <w:rFonts w:cstheme="minorHAnsi"/>
          <w:szCs w:val="24"/>
        </w:rPr>
        <w:t xml:space="preserve">Example: DEAC Accreditation Standard [Insert #] requires [Insert element of the </w:t>
      </w:r>
      <w:r w:rsidR="000C5F65" w:rsidRPr="00A22C7B">
        <w:rPr>
          <w:rFonts w:cstheme="minorHAnsi"/>
          <w:szCs w:val="24"/>
        </w:rPr>
        <w:t>s</w:t>
      </w:r>
      <w:r w:rsidRPr="00A22C7B">
        <w:rPr>
          <w:rFonts w:cstheme="minorHAnsi"/>
          <w:szCs w:val="24"/>
        </w:rPr>
        <w:t xml:space="preserve">tandard that is in question]. [Insert </w:t>
      </w:r>
      <w:r w:rsidR="000C5F65" w:rsidRPr="00A22C7B">
        <w:rPr>
          <w:rFonts w:cstheme="minorHAnsi"/>
          <w:szCs w:val="24"/>
        </w:rPr>
        <w:t>n</w:t>
      </w:r>
      <w:r w:rsidRPr="00A22C7B">
        <w:rPr>
          <w:rFonts w:cstheme="minorHAnsi"/>
          <w:szCs w:val="24"/>
        </w:rPr>
        <w:t xml:space="preserve">ame of </w:t>
      </w:r>
      <w:r w:rsidR="000C5F65" w:rsidRPr="00A22C7B">
        <w:rPr>
          <w:rFonts w:cstheme="minorHAnsi"/>
          <w:szCs w:val="24"/>
        </w:rPr>
        <w:t>i</w:t>
      </w:r>
      <w:r w:rsidRPr="00A22C7B">
        <w:rPr>
          <w:rFonts w:cstheme="minorHAnsi"/>
          <w:szCs w:val="24"/>
        </w:rPr>
        <w:t xml:space="preserve">nstitution] needs to [insert the action necessary by the institution to demonstrate compliance with the </w:t>
      </w:r>
      <w:r w:rsidR="000C5F65" w:rsidRPr="00A22C7B">
        <w:rPr>
          <w:rFonts w:cstheme="minorHAnsi"/>
          <w:szCs w:val="24"/>
        </w:rPr>
        <w:t>accreditation standard</w:t>
      </w:r>
      <w:r w:rsidRPr="00A22C7B">
        <w:rPr>
          <w:rFonts w:cstheme="minorHAnsi"/>
          <w:szCs w:val="24"/>
        </w:rPr>
        <w:t>.]</w:t>
      </w:r>
    </w:p>
    <w:p w14:paraId="21B85E04" w14:textId="77777777" w:rsidR="005E6724" w:rsidRPr="00A22C7B" w:rsidRDefault="005E6724" w:rsidP="005E6724">
      <w:pPr>
        <w:spacing w:after="0" w:line="240" w:lineRule="auto"/>
        <w:rPr>
          <w:rFonts w:cstheme="minorHAnsi"/>
          <w:szCs w:val="24"/>
        </w:rPr>
      </w:pPr>
    </w:p>
    <w:p w14:paraId="38FB82AA" w14:textId="438F48CB" w:rsidR="00D6274A" w:rsidRPr="00A22C7B" w:rsidRDefault="005E6724" w:rsidP="00CB2AF7">
      <w:pPr>
        <w:spacing w:after="0" w:line="240" w:lineRule="auto"/>
        <w:rPr>
          <w:rFonts w:cstheme="minorHAnsi"/>
          <w:szCs w:val="24"/>
        </w:rPr>
      </w:pPr>
      <w:r w:rsidRPr="00A22C7B">
        <w:rPr>
          <w:rFonts w:cstheme="minorHAnsi"/>
          <w:szCs w:val="24"/>
        </w:rPr>
        <w:t xml:space="preserve">Evaluators must review institutions based </w:t>
      </w:r>
      <w:r w:rsidRPr="00A22C7B">
        <w:rPr>
          <w:rFonts w:cstheme="minorHAnsi"/>
          <w:szCs w:val="24"/>
          <w:u w:val="single"/>
        </w:rPr>
        <w:t>only</w:t>
      </w:r>
      <w:r w:rsidRPr="00A22C7B">
        <w:rPr>
          <w:rFonts w:cstheme="minorHAnsi"/>
          <w:szCs w:val="24"/>
        </w:rPr>
        <w:t xml:space="preserve"> on the DEAC </w:t>
      </w:r>
      <w:r w:rsidR="000C5F65" w:rsidRPr="00A22C7B">
        <w:rPr>
          <w:rFonts w:cstheme="minorHAnsi"/>
          <w:szCs w:val="24"/>
        </w:rPr>
        <w:t>accreditation standards</w:t>
      </w:r>
      <w:r w:rsidRPr="00A22C7B">
        <w:rPr>
          <w:rFonts w:cstheme="minorHAnsi"/>
          <w:szCs w:val="24"/>
        </w:rPr>
        <w:t>. Any recommendations beyond the scope of the accreditation standards should be provided under “Suggestions.”</w:t>
      </w:r>
    </w:p>
    <w:p w14:paraId="57168CAB" w14:textId="77777777" w:rsidR="00F33822" w:rsidRDefault="00F33822">
      <w:pPr>
        <w:rPr>
          <w:rFonts w:eastAsia="Arial" w:cs="Arial"/>
          <w:bCs/>
          <w:smallCaps/>
          <w:sz w:val="32"/>
          <w:szCs w:val="32"/>
        </w:rPr>
      </w:pPr>
      <w:r>
        <w:rPr>
          <w:rFonts w:cs="Arial"/>
          <w:b/>
          <w:smallCaps/>
          <w:sz w:val="32"/>
          <w:szCs w:val="32"/>
        </w:rPr>
        <w:br w:type="page"/>
      </w:r>
    </w:p>
    <w:p w14:paraId="3365ADDA" w14:textId="2663A0A4" w:rsidR="00CB2AF7" w:rsidRPr="007F762D" w:rsidRDefault="00CB2AF7" w:rsidP="00CB2AF7">
      <w:pPr>
        <w:pStyle w:val="Heading1"/>
        <w:pBdr>
          <w:bottom w:val="single" w:sz="4" w:space="1" w:color="auto"/>
        </w:pBdr>
        <w:ind w:left="0"/>
        <w:rPr>
          <w:rFonts w:asciiTheme="minorHAnsi" w:hAnsiTheme="minorHAnsi" w:cs="Arial"/>
          <w:b w:val="0"/>
          <w:smallCaps/>
          <w:sz w:val="32"/>
          <w:szCs w:val="32"/>
        </w:rPr>
      </w:pPr>
      <w:r w:rsidRPr="007F762D">
        <w:rPr>
          <w:rFonts w:asciiTheme="minorHAnsi" w:hAnsiTheme="minorHAnsi" w:cs="Arial"/>
          <w:b w:val="0"/>
          <w:smallCaps/>
          <w:sz w:val="32"/>
          <w:szCs w:val="32"/>
        </w:rPr>
        <w:lastRenderedPageBreak/>
        <w:t>Readiness Assessment Compliance Assessment Report</w:t>
      </w:r>
    </w:p>
    <w:p w14:paraId="5ECB5617" w14:textId="77777777" w:rsidR="00CB2AF7" w:rsidRPr="007F5C5E" w:rsidRDefault="00CB2AF7" w:rsidP="00CB2AF7">
      <w:pPr>
        <w:spacing w:after="0" w:line="240" w:lineRule="auto"/>
        <w:rPr>
          <w:rFonts w:cs="Arial"/>
          <w:sz w:val="24"/>
          <w:szCs w:val="24"/>
        </w:rPr>
      </w:pPr>
    </w:p>
    <w:p w14:paraId="147D2E88" w14:textId="46C05A6D" w:rsidR="00CB2AF7" w:rsidRDefault="00CB2AF7" w:rsidP="00D6274A">
      <w:pPr>
        <w:spacing w:after="0" w:line="240" w:lineRule="auto"/>
        <w:rPr>
          <w:rFonts w:cs="Arial"/>
          <w:sz w:val="24"/>
          <w:szCs w:val="24"/>
        </w:rPr>
      </w:pPr>
      <w:r w:rsidRPr="00CC2E37">
        <w:rPr>
          <w:rFonts w:cs="Arial"/>
          <w:sz w:val="24"/>
          <w:szCs w:val="24"/>
        </w:rPr>
        <w:t xml:space="preserve">Name of Institution: </w:t>
      </w:r>
      <w:sdt>
        <w:sdtPr>
          <w:rPr>
            <w:rStyle w:val="Response1"/>
          </w:rPr>
          <w:id w:val="1954899570"/>
          <w:placeholder>
            <w:docPart w:val="4DBB936E5593414EB6965A21786B4C59"/>
          </w:placeholder>
          <w:temporary/>
          <w:showingPlcHdr/>
        </w:sdtPr>
        <w:sdtEndPr>
          <w:rPr>
            <w:rStyle w:val="DefaultParagraphFont"/>
            <w:rFonts w:cs="Arial"/>
            <w:sz w:val="22"/>
            <w:szCs w:val="24"/>
          </w:rPr>
        </w:sdtEndPr>
        <w:sdtContent>
          <w:r w:rsidR="004B6236" w:rsidRPr="004B6236">
            <w:rPr>
              <w:rStyle w:val="PlaceholderText"/>
              <w:sz w:val="24"/>
              <w:szCs w:val="24"/>
            </w:rPr>
            <w:t>Enter name of Institution.</w:t>
          </w:r>
        </w:sdtContent>
      </w:sdt>
    </w:p>
    <w:p w14:paraId="5C59F30B" w14:textId="77777777" w:rsidR="004B6236" w:rsidRPr="00CC2E37" w:rsidRDefault="004B6236" w:rsidP="00D6274A">
      <w:pPr>
        <w:spacing w:after="0" w:line="240" w:lineRule="auto"/>
        <w:rPr>
          <w:rFonts w:cs="Arial"/>
          <w:sz w:val="24"/>
          <w:szCs w:val="24"/>
        </w:rPr>
      </w:pPr>
    </w:p>
    <w:p w14:paraId="216EE449" w14:textId="6E99E0DD" w:rsidR="00CB2AF7" w:rsidRPr="00353B40" w:rsidRDefault="00CB2AF7" w:rsidP="00D6274A">
      <w:pPr>
        <w:spacing w:after="0" w:line="240" w:lineRule="auto"/>
        <w:rPr>
          <w:rFonts w:cs="Arial"/>
          <w:sz w:val="24"/>
          <w:szCs w:val="24"/>
        </w:rPr>
      </w:pPr>
      <w:r w:rsidRPr="00CC2E37">
        <w:rPr>
          <w:rFonts w:cs="Arial"/>
          <w:sz w:val="24"/>
          <w:szCs w:val="24"/>
        </w:rPr>
        <w:t xml:space="preserve">Date of Readiness Assessment Report: </w:t>
      </w:r>
      <w:sdt>
        <w:sdtPr>
          <w:rPr>
            <w:rFonts w:cs="Arial"/>
            <w:vanish/>
            <w:sz w:val="24"/>
            <w:szCs w:val="24"/>
          </w:rPr>
          <w:id w:val="-1428412858"/>
          <w:placeholder>
            <w:docPart w:val="AA3B820B51B04ABDB85C6C8E6664D699"/>
          </w:placeholder>
          <w:showingPlcHdr/>
          <w:date>
            <w:dateFormat w:val="M/d/yyyy"/>
            <w:lid w:val="en-US"/>
            <w:storeMappedDataAs w:val="dateTime"/>
            <w:calendar w:val="gregorian"/>
          </w:date>
        </w:sdtPr>
        <w:sdtContent>
          <w:r w:rsidR="00CC2E37" w:rsidRPr="00CC2E37">
            <w:rPr>
              <w:rStyle w:val="PlaceholderText"/>
              <w:sz w:val="24"/>
              <w:szCs w:val="24"/>
            </w:rPr>
            <w:t>Click or tap to enter a date.</w:t>
          </w:r>
        </w:sdtContent>
      </w:sdt>
    </w:p>
    <w:p w14:paraId="363885EF" w14:textId="77777777" w:rsidR="00D6274A" w:rsidRPr="00353B40" w:rsidRDefault="00D6274A" w:rsidP="00D6274A">
      <w:pPr>
        <w:spacing w:after="0" w:line="240" w:lineRule="auto"/>
        <w:rPr>
          <w:rFonts w:cs="Arial"/>
          <w:sz w:val="24"/>
          <w:szCs w:val="24"/>
        </w:rPr>
      </w:pPr>
    </w:p>
    <w:p w14:paraId="3176EB41" w14:textId="77777777" w:rsidR="00D6274A" w:rsidRPr="00353B40" w:rsidRDefault="00D6274A" w:rsidP="00D6274A">
      <w:pPr>
        <w:spacing w:after="0" w:line="240" w:lineRule="auto"/>
        <w:rPr>
          <w:sz w:val="24"/>
          <w:szCs w:val="24"/>
        </w:rPr>
      </w:pPr>
      <w:r w:rsidRPr="00353B40">
        <w:rPr>
          <w:sz w:val="24"/>
          <w:szCs w:val="24"/>
        </w:rPr>
        <w:t xml:space="preserve">Readiness Assessment Evaluator Finding: </w:t>
      </w:r>
      <w:sdt>
        <w:sdtPr>
          <w:rPr>
            <w:sz w:val="24"/>
            <w:szCs w:val="24"/>
          </w:rPr>
          <w:id w:val="-959877929"/>
          <w:lock w:val="sdtLocked"/>
          <w:placeholder>
            <w:docPart w:val="655716FA65424E3FA8279C1051E4DB2A"/>
          </w:placeholder>
          <w:showingPlcHdr/>
          <w15:color w:val="000000"/>
          <w:dropDownList>
            <w:listItem w:value="Choose an item."/>
            <w:listItem w:displayText="Deemed Ready" w:value="Deemed Ready"/>
            <w:listItem w:displayText="Deemed Not Ready" w:value="Deemed Not Ready"/>
          </w:dropDownList>
        </w:sdtPr>
        <w:sdtContent>
          <w:r w:rsidRPr="00353B40">
            <w:rPr>
              <w:rStyle w:val="PlaceholderText"/>
              <w:sz w:val="24"/>
              <w:szCs w:val="24"/>
            </w:rPr>
            <w:t>Choose an item.</w:t>
          </w:r>
        </w:sdtContent>
      </w:sdt>
    </w:p>
    <w:p w14:paraId="3A2BF6C1" w14:textId="77777777" w:rsidR="00D6274A" w:rsidRDefault="00D6274A" w:rsidP="00D6274A">
      <w:pPr>
        <w:spacing w:after="0" w:line="240" w:lineRule="auto"/>
        <w:rPr>
          <w:rFonts w:cs="Arial"/>
          <w:sz w:val="24"/>
          <w:szCs w:val="24"/>
        </w:rPr>
      </w:pPr>
    </w:p>
    <w:p w14:paraId="43A6114C" w14:textId="2A555BCC" w:rsidR="00CB2AF7" w:rsidRPr="00D6274A" w:rsidRDefault="00CB2AF7" w:rsidP="00BA2107">
      <w:pPr>
        <w:spacing w:after="0" w:line="240" w:lineRule="auto"/>
        <w:rPr>
          <w:rFonts w:cs="Arial"/>
          <w:sz w:val="24"/>
          <w:szCs w:val="24"/>
        </w:rPr>
      </w:pPr>
      <w:r w:rsidRPr="00D6274A">
        <w:rPr>
          <w:rFonts w:cs="Arial"/>
          <w:b/>
          <w:sz w:val="24"/>
          <w:szCs w:val="24"/>
        </w:rPr>
        <w:t>Readiness Assessment:</w:t>
      </w:r>
      <w:r w:rsidRPr="00D6274A">
        <w:rPr>
          <w:rFonts w:cs="Arial"/>
          <w:sz w:val="24"/>
          <w:szCs w:val="24"/>
        </w:rPr>
        <w:t xml:space="preserve"> This </w:t>
      </w:r>
      <w:r w:rsidR="00D6274A" w:rsidRPr="00D6274A">
        <w:rPr>
          <w:rFonts w:cs="Arial"/>
          <w:sz w:val="24"/>
          <w:szCs w:val="24"/>
        </w:rPr>
        <w:t>r</w:t>
      </w:r>
      <w:r w:rsidRPr="00D6274A">
        <w:rPr>
          <w:rFonts w:cs="Arial"/>
          <w:sz w:val="24"/>
          <w:szCs w:val="24"/>
        </w:rPr>
        <w:t>eadiness</w:t>
      </w:r>
      <w:r w:rsidR="00D6274A" w:rsidRPr="00D6274A">
        <w:rPr>
          <w:rFonts w:cs="Arial"/>
          <w:sz w:val="24"/>
          <w:szCs w:val="24"/>
        </w:rPr>
        <w:t xml:space="preserve"> a</w:t>
      </w:r>
      <w:r w:rsidRPr="00D6274A">
        <w:rPr>
          <w:rFonts w:cs="Arial"/>
          <w:sz w:val="24"/>
          <w:szCs w:val="24"/>
        </w:rPr>
        <w:t xml:space="preserve">ssessment </w:t>
      </w:r>
      <w:r w:rsidR="00D6274A" w:rsidRPr="00D6274A">
        <w:rPr>
          <w:rFonts w:cs="Arial"/>
          <w:sz w:val="24"/>
          <w:szCs w:val="24"/>
        </w:rPr>
        <w:t xml:space="preserve">evaluator </w:t>
      </w:r>
      <w:r w:rsidRPr="00D6274A">
        <w:rPr>
          <w:rFonts w:cs="Arial"/>
          <w:sz w:val="24"/>
          <w:szCs w:val="24"/>
        </w:rPr>
        <w:t xml:space="preserve">determined that </w:t>
      </w:r>
      <w:sdt>
        <w:sdtPr>
          <w:rPr>
            <w:rStyle w:val="Response1"/>
          </w:rPr>
          <w:id w:val="-1054075945"/>
          <w:placeholder>
            <w:docPart w:val="DDEF6C1468EC442C862103C5A61035C4"/>
          </w:placeholder>
          <w:temporary/>
          <w:showingPlcHdr/>
          <w15:color w:val="000000"/>
        </w:sdtPr>
        <w:sdtEndPr>
          <w:rPr>
            <w:rStyle w:val="DefaultParagraphFont"/>
            <w:sz w:val="22"/>
            <w:szCs w:val="24"/>
          </w:rPr>
        </w:sdtEndPr>
        <w:sdtContent>
          <w:r w:rsidR="00D6274A" w:rsidRPr="00D6274A">
            <w:rPr>
              <w:rStyle w:val="PlaceholderText"/>
              <w:sz w:val="24"/>
              <w:szCs w:val="24"/>
            </w:rPr>
            <w:t>Enter the name of the applicant institution</w:t>
          </w:r>
        </w:sdtContent>
      </w:sdt>
      <w:r w:rsidR="00D6274A" w:rsidRPr="00D6274A">
        <w:rPr>
          <w:sz w:val="24"/>
          <w:szCs w:val="24"/>
        </w:rPr>
        <w:t xml:space="preserve"> </w:t>
      </w:r>
      <w:sdt>
        <w:sdtPr>
          <w:rPr>
            <w:sz w:val="24"/>
            <w:szCs w:val="24"/>
          </w:rPr>
          <w:id w:val="-219672691"/>
          <w:lock w:val="sdtLocked"/>
          <w:placeholder>
            <w:docPart w:val="76D9B1ED12FB4BD9A07C0C1D200A31EF"/>
          </w:placeholder>
          <w:showingPlcHdr/>
          <w15:color w:val="000000"/>
          <w:dropDownList>
            <w:listItem w:value="Choose an item."/>
            <w:listItem w:displayText="is reasonably prepared, substantially meets DEAC Accreditation Standards, and presented adequate documentation" w:value="is reasonably prepared, substantially meets DEAC Accreditation Standards, and presented adequate documentation"/>
            <w:listItem w:displayText="is not reasonably prepared, does not substantially meet DEAC Accreditation Standards, and did not present adequate documentation" w:value="is not reasonably prepared, does not substantially meet DEAC Accreditation Standards, and did not present adequate documentation"/>
          </w:dropDownList>
        </w:sdtPr>
        <w:sdtContent>
          <w:r w:rsidR="00D6274A" w:rsidRPr="00D6274A">
            <w:rPr>
              <w:rStyle w:val="PlaceholderText"/>
              <w:sz w:val="24"/>
              <w:szCs w:val="24"/>
            </w:rPr>
            <w:t>Choose an item.</w:t>
          </w:r>
        </w:sdtContent>
      </w:sdt>
      <w:r w:rsidR="00D6274A" w:rsidRPr="00D6274A">
        <w:rPr>
          <w:sz w:val="24"/>
          <w:szCs w:val="24"/>
        </w:rPr>
        <w:t xml:space="preserve"> </w:t>
      </w:r>
      <w:r w:rsidRPr="00D6274A">
        <w:rPr>
          <w:rFonts w:cs="Arial"/>
          <w:sz w:val="24"/>
          <w:szCs w:val="24"/>
        </w:rPr>
        <w:t xml:space="preserve">to undergo a full initial on-site accreditation visit by a team representing the Distance Education Accrediting Commission. </w:t>
      </w:r>
    </w:p>
    <w:p w14:paraId="54F25983" w14:textId="77777777" w:rsidR="00CB2AF7" w:rsidRPr="00BA2107" w:rsidRDefault="00CB2AF7" w:rsidP="00BA2107">
      <w:pPr>
        <w:spacing w:after="0" w:line="240" w:lineRule="auto"/>
        <w:rPr>
          <w:rFonts w:cs="Arial"/>
          <w:sz w:val="28"/>
          <w:szCs w:val="24"/>
        </w:rPr>
      </w:pPr>
    </w:p>
    <w:p w14:paraId="7060ECAD" w14:textId="21A9BFD7" w:rsidR="00BA2107" w:rsidRDefault="00BA2107" w:rsidP="00BA2107">
      <w:pPr>
        <w:spacing w:after="0" w:line="240" w:lineRule="auto"/>
        <w:rPr>
          <w:sz w:val="24"/>
        </w:rPr>
      </w:pPr>
      <w:r w:rsidRPr="00BA2107">
        <w:rPr>
          <w:b/>
          <w:sz w:val="24"/>
        </w:rPr>
        <w:t>Important Note to Institutions</w:t>
      </w:r>
      <w:r w:rsidRPr="00BA2107">
        <w:rPr>
          <w:sz w:val="24"/>
        </w:rPr>
        <w:t xml:space="preserve">: The readiness assessment process is intentionally less </w:t>
      </w:r>
      <w:r w:rsidR="00B644B3">
        <w:rPr>
          <w:sz w:val="24"/>
        </w:rPr>
        <w:t>rigorous</w:t>
      </w:r>
      <w:r w:rsidRPr="00BA2107">
        <w:rPr>
          <w:sz w:val="24"/>
        </w:rPr>
        <w:t xml:space="preserve"> and less comprehensive than the full accreditation evaluation. The readiness assessment report is a helpful resource in preparing to undergo the curricular review and comprehensive on-site visit, but it does not cover all aspects or issues that will be addressed in the full accreditation evaluation.</w:t>
      </w:r>
    </w:p>
    <w:p w14:paraId="51648CE0" w14:textId="77777777" w:rsidR="00BA2107" w:rsidRPr="00BA2107" w:rsidRDefault="00BA2107" w:rsidP="00BA2107">
      <w:pPr>
        <w:spacing w:after="0" w:line="240" w:lineRule="auto"/>
        <w:rPr>
          <w:sz w:val="24"/>
        </w:rPr>
      </w:pPr>
    </w:p>
    <w:p w14:paraId="197D5A19" w14:textId="77777777" w:rsidR="00BA2107" w:rsidRDefault="00BA2107" w:rsidP="00BA2107">
      <w:pPr>
        <w:spacing w:after="0" w:line="240" w:lineRule="auto"/>
        <w:rPr>
          <w:sz w:val="24"/>
        </w:rPr>
      </w:pPr>
      <w:r w:rsidRPr="00BA2107">
        <w:rPr>
          <w:sz w:val="24"/>
        </w:rPr>
        <w:t>A “deemed ready” designation is not a guarantee that accreditation will be awarded. The on-site team, subject matter specialists, or the DEAC may discover and report other findings, required actions, or conditions that lead to accreditation being denied.</w:t>
      </w:r>
    </w:p>
    <w:p w14:paraId="78F63A0F" w14:textId="77777777" w:rsidR="00BA2107" w:rsidRPr="00BA2107" w:rsidRDefault="00BA2107" w:rsidP="00BA2107">
      <w:pPr>
        <w:spacing w:after="0" w:line="240" w:lineRule="auto"/>
        <w:rPr>
          <w:sz w:val="24"/>
        </w:rPr>
      </w:pPr>
    </w:p>
    <w:p w14:paraId="191E4E82" w14:textId="77777777" w:rsidR="00BA2107" w:rsidRPr="00BA2107" w:rsidRDefault="00BA2107" w:rsidP="00BA2107">
      <w:pPr>
        <w:spacing w:after="0" w:line="240" w:lineRule="auto"/>
        <w:rPr>
          <w:sz w:val="24"/>
        </w:rPr>
      </w:pPr>
      <w:r w:rsidRPr="00BA2107">
        <w:rPr>
          <w:sz w:val="24"/>
        </w:rPr>
        <w:t>The on-site team will have access to this and any future readiness assessment reports prior to the on-site visit.</w:t>
      </w:r>
    </w:p>
    <w:p w14:paraId="07F97476" w14:textId="77777777" w:rsidR="00CB2AF7" w:rsidRPr="00D6274A" w:rsidRDefault="00CB2AF7" w:rsidP="00BA2107">
      <w:pPr>
        <w:spacing w:after="0" w:line="240" w:lineRule="auto"/>
        <w:rPr>
          <w:rFonts w:cs="Arial"/>
          <w:sz w:val="24"/>
          <w:szCs w:val="24"/>
        </w:rPr>
      </w:pPr>
    </w:p>
    <w:p w14:paraId="07F58D3D" w14:textId="6F975A9C" w:rsidR="00CB2AF7" w:rsidRPr="00D6274A" w:rsidRDefault="00CB2AF7" w:rsidP="00D6274A">
      <w:pPr>
        <w:spacing w:after="0" w:line="240" w:lineRule="auto"/>
        <w:rPr>
          <w:sz w:val="24"/>
          <w:szCs w:val="24"/>
        </w:rPr>
      </w:pPr>
      <w:r w:rsidRPr="00D6274A">
        <w:rPr>
          <w:b/>
          <w:sz w:val="24"/>
          <w:szCs w:val="24"/>
        </w:rPr>
        <w:t>Institutional Overview:</w:t>
      </w:r>
      <w:r w:rsidRPr="00D6274A">
        <w:rPr>
          <w:sz w:val="24"/>
          <w:szCs w:val="24"/>
        </w:rPr>
        <w:t xml:space="preserve"> </w:t>
      </w:r>
      <w:r w:rsidR="007951D8" w:rsidRPr="00D6274A">
        <w:rPr>
          <w:sz w:val="24"/>
          <w:szCs w:val="24"/>
        </w:rPr>
        <w:t>Provide an overview of the initial applicant institution including: founding, organizational structure, legal form and governance, target student population, status of state authorization, other accreditations (if any), and a list of the degree and certificate online/hybrid programs offered.</w:t>
      </w:r>
      <w:r w:rsidRPr="00D6274A">
        <w:rPr>
          <w:rFonts w:cs="Arial"/>
          <w:sz w:val="24"/>
          <w:szCs w:val="24"/>
        </w:rPr>
        <w:br/>
      </w:r>
    </w:p>
    <w:p w14:paraId="723823BD" w14:textId="38A75D6D" w:rsidR="00CB2AF7" w:rsidRPr="00D6274A" w:rsidRDefault="00CB2AF7" w:rsidP="00D6274A">
      <w:pPr>
        <w:spacing w:after="0" w:line="240" w:lineRule="auto"/>
        <w:rPr>
          <w:sz w:val="24"/>
          <w:szCs w:val="24"/>
        </w:rPr>
      </w:pPr>
      <w:r w:rsidRPr="00910BBF">
        <w:rPr>
          <w:rFonts w:cs="Arial"/>
          <w:b/>
          <w:sz w:val="24"/>
          <w:szCs w:val="24"/>
        </w:rPr>
        <w:t>Exhibits 1-4:</w:t>
      </w:r>
      <w:r w:rsidRPr="00D6274A">
        <w:rPr>
          <w:rFonts w:cs="Arial"/>
          <w:sz w:val="24"/>
          <w:szCs w:val="24"/>
        </w:rPr>
        <w:t xml:space="preserve"> </w:t>
      </w:r>
      <w:r w:rsidR="007951D8" w:rsidRPr="00D6274A">
        <w:rPr>
          <w:rStyle w:val="PlaceholderText"/>
          <w:rFonts w:cs="Arial"/>
          <w:color w:val="auto"/>
          <w:sz w:val="24"/>
          <w:szCs w:val="24"/>
        </w:rPr>
        <w:t>Provide detailed feedback on Exhibits 1-4. The applicant institution uses this feedback to strengthen its documentation, processes, and procedures.</w:t>
      </w:r>
    </w:p>
    <w:p w14:paraId="6EC00DE8" w14:textId="77777777" w:rsidR="00CB2AF7" w:rsidRPr="00D6274A" w:rsidRDefault="00CB2AF7" w:rsidP="00D6274A">
      <w:pPr>
        <w:spacing w:after="0" w:line="240" w:lineRule="auto"/>
        <w:rPr>
          <w:rFonts w:cs="Arial"/>
          <w:sz w:val="24"/>
          <w:szCs w:val="24"/>
        </w:rPr>
      </w:pPr>
    </w:p>
    <w:p w14:paraId="58E26E0C" w14:textId="77777777" w:rsidR="00CB2AF7" w:rsidRDefault="00CB2AF7" w:rsidP="00D6274A">
      <w:pPr>
        <w:spacing w:after="0" w:line="240" w:lineRule="auto"/>
        <w:rPr>
          <w:rFonts w:cs="Arial"/>
          <w:vanish/>
          <w:sz w:val="24"/>
          <w:szCs w:val="24"/>
        </w:rPr>
      </w:pPr>
      <w:r w:rsidRPr="00D6274A">
        <w:rPr>
          <w:rFonts w:cs="Arial"/>
          <w:b/>
          <w:sz w:val="24"/>
          <w:szCs w:val="24"/>
        </w:rPr>
        <w:t>Self-Evaluation Report and Exhibits Structure and Format</w:t>
      </w:r>
      <w:r w:rsidRPr="00C11EF0">
        <w:rPr>
          <w:rFonts w:cs="Arial"/>
          <w:b/>
          <w:sz w:val="24"/>
          <w:szCs w:val="24"/>
        </w:rPr>
        <w:t>:</w:t>
      </w:r>
      <w:r w:rsidRPr="00C11EF0">
        <w:rPr>
          <w:rFonts w:cs="Arial"/>
          <w:sz w:val="24"/>
          <w:szCs w:val="24"/>
        </w:rPr>
        <w:t xml:space="preserve"> </w:t>
      </w:r>
      <w:sdt>
        <w:sdtPr>
          <w:rPr>
            <w:rStyle w:val="Response1"/>
          </w:rPr>
          <w:id w:val="-1646812674"/>
          <w:placeholder>
            <w:docPart w:val="A14D0189C75F4847ACE16AB3E5399326"/>
          </w:placeholder>
          <w:temporary/>
          <w:showingPlcHdr/>
        </w:sdtPr>
        <w:sdtEndPr>
          <w:rPr>
            <w:rStyle w:val="DefaultParagraphFont"/>
            <w:rFonts w:cs="Arial"/>
            <w:vanish/>
            <w:sz w:val="22"/>
            <w:szCs w:val="24"/>
          </w:rPr>
        </w:sdtEndPr>
        <w:sdtContent>
          <w:r w:rsidRPr="00C11EF0">
            <w:rPr>
              <w:rStyle w:val="PlaceholderText"/>
              <w:rFonts w:cs="Arial"/>
              <w:sz w:val="24"/>
              <w:szCs w:val="24"/>
            </w:rPr>
            <w:t>Provide the applicant institution with feedback on the general structure, content, and format of its Self-Evaluation Report and Exhibits.</w:t>
          </w:r>
        </w:sdtContent>
      </w:sdt>
    </w:p>
    <w:p w14:paraId="1F78BB1B" w14:textId="77777777" w:rsidR="00070D27" w:rsidRDefault="00070D27">
      <w:pPr>
        <w:rPr>
          <w:rFonts w:eastAsia="Arial" w:cs="Arial"/>
          <w:bCs/>
          <w:smallCaps/>
          <w:sz w:val="32"/>
          <w:szCs w:val="32"/>
        </w:rPr>
      </w:pPr>
      <w:r>
        <w:rPr>
          <w:rFonts w:cs="Arial"/>
          <w:b/>
          <w:smallCaps/>
          <w:sz w:val="32"/>
          <w:szCs w:val="32"/>
        </w:rPr>
        <w:br w:type="page"/>
      </w:r>
    </w:p>
    <w:p w14:paraId="08B46F26" w14:textId="7AB8D2B7" w:rsidR="00CB2AF7" w:rsidRPr="007F5C5E" w:rsidRDefault="00CC6147" w:rsidP="00CB2AF7">
      <w:pPr>
        <w:pStyle w:val="Heading1"/>
        <w:jc w:val="center"/>
        <w:rPr>
          <w:rFonts w:asciiTheme="minorHAnsi" w:hAnsiTheme="minorHAnsi" w:cs="Arial"/>
          <w:b w:val="0"/>
          <w:smallCaps/>
          <w:sz w:val="32"/>
          <w:szCs w:val="32"/>
        </w:rPr>
      </w:pPr>
      <w:r>
        <w:rPr>
          <w:rFonts w:asciiTheme="minorHAnsi" w:hAnsiTheme="minorHAnsi" w:cs="Arial"/>
          <w:b w:val="0"/>
          <w:smallCaps/>
          <w:sz w:val="32"/>
          <w:szCs w:val="32"/>
        </w:rPr>
        <w:lastRenderedPageBreak/>
        <w:t>A</w:t>
      </w:r>
      <w:r w:rsidR="000C5F65">
        <w:rPr>
          <w:rFonts w:asciiTheme="minorHAnsi" w:hAnsiTheme="minorHAnsi" w:cs="Arial"/>
          <w:b w:val="0"/>
          <w:smallCaps/>
          <w:sz w:val="32"/>
          <w:szCs w:val="32"/>
        </w:rPr>
        <w:t xml:space="preserve">ccreditation </w:t>
      </w:r>
      <w:r>
        <w:rPr>
          <w:rFonts w:asciiTheme="minorHAnsi" w:hAnsiTheme="minorHAnsi" w:cs="Arial"/>
          <w:b w:val="0"/>
          <w:smallCaps/>
          <w:sz w:val="32"/>
          <w:szCs w:val="32"/>
        </w:rPr>
        <w:t>S</w:t>
      </w:r>
      <w:r w:rsidR="000C5F65">
        <w:rPr>
          <w:rFonts w:asciiTheme="minorHAnsi" w:hAnsiTheme="minorHAnsi" w:cs="Arial"/>
          <w:b w:val="0"/>
          <w:smallCaps/>
          <w:sz w:val="32"/>
          <w:szCs w:val="32"/>
        </w:rPr>
        <w:t>tandards</w:t>
      </w:r>
    </w:p>
    <w:p w14:paraId="0D18B2A0" w14:textId="77777777" w:rsidR="00CB2AF7" w:rsidRDefault="00CB2AF7" w:rsidP="00CB2AF7">
      <w:pPr>
        <w:spacing w:after="0" w:line="240" w:lineRule="auto"/>
        <w:rPr>
          <w:rFonts w:cs="Arial"/>
          <w:sz w:val="24"/>
          <w:szCs w:val="24"/>
        </w:rPr>
      </w:pPr>
    </w:p>
    <w:sdt>
      <w:sdtPr>
        <w:rPr>
          <w:rFonts w:ascii="Calibri" w:eastAsia="Times New Roman" w:hAnsi="Calibri" w:cs="Calibri"/>
          <w:bCs/>
          <w:smallCaps/>
          <w:sz w:val="28"/>
          <w:szCs w:val="28"/>
        </w:rPr>
        <w:id w:val="-2020154745"/>
        <w:lock w:val="sdtContentLocked"/>
        <w:placeholder>
          <w:docPart w:val="DefaultPlaceholder_-1854013440"/>
        </w:placeholder>
      </w:sdtPr>
      <w:sdtEndPr>
        <w:rPr>
          <w:rFonts w:eastAsia="Aptos"/>
          <w:bCs w:val="0"/>
          <w:smallCaps w:val="0"/>
          <w:sz w:val="24"/>
          <w:szCs w:val="24"/>
        </w:rPr>
      </w:sdtEndPr>
      <w:sdtContent>
        <w:p w14:paraId="2BEA3A25" w14:textId="4E6119C1"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I: Institutional Mission</w:t>
          </w:r>
        </w:p>
        <w:p w14:paraId="5789AD54" w14:textId="77777777" w:rsidR="00C7457E" w:rsidRPr="00C7457E" w:rsidRDefault="00C7457E" w:rsidP="00C7457E">
          <w:pPr>
            <w:spacing w:after="0" w:line="240" w:lineRule="auto"/>
            <w:rPr>
              <w:rFonts w:ascii="Calibri" w:eastAsia="Aptos" w:hAnsi="Calibri" w:cs="Times New Roman"/>
            </w:rPr>
          </w:pPr>
        </w:p>
        <w:p w14:paraId="57CB636E" w14:textId="77777777" w:rsidR="00C7457E" w:rsidRPr="00C7457E" w:rsidRDefault="00C7457E">
          <w:pPr>
            <w:keepNext/>
            <w:keepLines/>
            <w:numPr>
              <w:ilvl w:val="0"/>
              <w:numId w:val="3"/>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Description of the Mission</w:t>
          </w:r>
        </w:p>
        <w:p w14:paraId="30B24CBA" w14:textId="43C096AC"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institution’s mission communicates its purpose and its commitment to providing quality distance educational offerings appropriate to the level of study offered. The mission establishes the institution’s identity within the educational community and guides the development of its educational offerings.</w:t>
          </w:r>
        </w:p>
      </w:sdtContent>
    </w:sdt>
    <w:p w14:paraId="43364646" w14:textId="77777777" w:rsidR="00C7457E" w:rsidRDefault="00C7457E" w:rsidP="00C7457E">
      <w:pPr>
        <w:spacing w:after="0" w:line="240" w:lineRule="auto"/>
        <w:ind w:left="360"/>
        <w:rPr>
          <w:rFonts w:ascii="Calibri" w:eastAsia="Aptos" w:hAnsi="Calibri" w:cs="Calibri"/>
          <w:sz w:val="24"/>
          <w:szCs w:val="24"/>
        </w:rPr>
      </w:pPr>
    </w:p>
    <w:tbl>
      <w:tblPr>
        <w:tblStyle w:val="TableGrid"/>
        <w:tblW w:w="9360" w:type="dxa"/>
        <w:tblLook w:val="04A0" w:firstRow="1" w:lastRow="0" w:firstColumn="1" w:lastColumn="0" w:noHBand="0" w:noVBand="1"/>
      </w:tblPr>
      <w:tblGrid>
        <w:gridCol w:w="7416"/>
        <w:gridCol w:w="648"/>
        <w:gridCol w:w="648"/>
        <w:gridCol w:w="648"/>
      </w:tblGrid>
      <w:tr w:rsidR="008D7E9A" w:rsidRPr="007F5C5E" w14:paraId="3C73CCC2" w14:textId="77777777" w:rsidTr="00D21A13">
        <w:tc>
          <w:tcPr>
            <w:tcW w:w="7416" w:type="dxa"/>
            <w:shd w:val="clear" w:color="auto" w:fill="E2EFD9" w:themeFill="accent6" w:themeFillTint="33"/>
          </w:tcPr>
          <w:p w14:paraId="6F9615D4" w14:textId="77777777" w:rsidR="008D7E9A" w:rsidRPr="007F5C5E" w:rsidRDefault="008D7E9A" w:rsidP="00C32F45">
            <w:pPr>
              <w:rPr>
                <w:rFonts w:cs="Arial"/>
                <w:b/>
                <w:sz w:val="20"/>
                <w:szCs w:val="20"/>
              </w:rPr>
            </w:pPr>
            <w:r w:rsidRPr="007F5C5E">
              <w:rPr>
                <w:rFonts w:cs="Arial"/>
                <w:b/>
                <w:sz w:val="20"/>
                <w:szCs w:val="20"/>
              </w:rPr>
              <w:t>Questions</w:t>
            </w:r>
          </w:p>
        </w:tc>
        <w:tc>
          <w:tcPr>
            <w:tcW w:w="648" w:type="dxa"/>
            <w:shd w:val="clear" w:color="auto" w:fill="E2EFD9" w:themeFill="accent6" w:themeFillTint="33"/>
          </w:tcPr>
          <w:p w14:paraId="6BD05B33" w14:textId="77777777" w:rsidR="008D7E9A" w:rsidRPr="007F5C5E" w:rsidRDefault="008D7E9A" w:rsidP="0050110B">
            <w:pPr>
              <w:jc w:val="center"/>
              <w:rPr>
                <w:rFonts w:cs="Arial"/>
                <w:b/>
                <w:sz w:val="20"/>
                <w:szCs w:val="20"/>
              </w:rPr>
            </w:pPr>
            <w:r w:rsidRPr="007F5C5E">
              <w:rPr>
                <w:rFonts w:cs="Arial"/>
                <w:b/>
                <w:sz w:val="20"/>
                <w:szCs w:val="20"/>
              </w:rPr>
              <w:t>Yes</w:t>
            </w:r>
          </w:p>
        </w:tc>
        <w:tc>
          <w:tcPr>
            <w:tcW w:w="648" w:type="dxa"/>
            <w:shd w:val="clear" w:color="auto" w:fill="E2EFD9" w:themeFill="accent6" w:themeFillTint="33"/>
          </w:tcPr>
          <w:p w14:paraId="3347B707" w14:textId="77777777" w:rsidR="008D7E9A" w:rsidRPr="007F5C5E" w:rsidRDefault="008D7E9A" w:rsidP="0050110B">
            <w:pPr>
              <w:jc w:val="center"/>
              <w:rPr>
                <w:rFonts w:cs="Arial"/>
                <w:b/>
                <w:sz w:val="20"/>
                <w:szCs w:val="20"/>
              </w:rPr>
            </w:pPr>
            <w:r w:rsidRPr="007F5C5E">
              <w:rPr>
                <w:rFonts w:cs="Arial"/>
                <w:b/>
                <w:sz w:val="20"/>
                <w:szCs w:val="20"/>
              </w:rPr>
              <w:t>No</w:t>
            </w:r>
          </w:p>
        </w:tc>
        <w:tc>
          <w:tcPr>
            <w:tcW w:w="648" w:type="dxa"/>
            <w:shd w:val="clear" w:color="auto" w:fill="E2EFD9" w:themeFill="accent6" w:themeFillTint="33"/>
          </w:tcPr>
          <w:p w14:paraId="614558FD" w14:textId="77777777" w:rsidR="008D7E9A" w:rsidRPr="007F5C5E" w:rsidRDefault="008D7E9A" w:rsidP="0050110B">
            <w:pPr>
              <w:jc w:val="center"/>
              <w:rPr>
                <w:rFonts w:cs="Arial"/>
                <w:b/>
                <w:sz w:val="20"/>
                <w:szCs w:val="20"/>
              </w:rPr>
            </w:pPr>
            <w:r w:rsidRPr="007F5C5E">
              <w:rPr>
                <w:rFonts w:cs="Arial"/>
                <w:b/>
                <w:sz w:val="20"/>
                <w:szCs w:val="20"/>
              </w:rPr>
              <w:t>N/A</w:t>
            </w:r>
          </w:p>
        </w:tc>
      </w:tr>
      <w:tr w:rsidR="008D7E9A" w:rsidRPr="007F5C5E" w14:paraId="618F1984" w14:textId="77777777" w:rsidTr="00D21A13">
        <w:tc>
          <w:tcPr>
            <w:tcW w:w="7416" w:type="dxa"/>
            <w:shd w:val="clear" w:color="auto" w:fill="E2EFD9" w:themeFill="accent6" w:themeFillTint="33"/>
          </w:tcPr>
          <w:p w14:paraId="41830911" w14:textId="77777777" w:rsidR="008D7E9A" w:rsidRPr="007F5C5E" w:rsidRDefault="008D7E9A" w:rsidP="00C32F45">
            <w:pPr>
              <w:rPr>
                <w:rFonts w:cs="Arial"/>
              </w:rPr>
            </w:pPr>
            <w:r w:rsidRPr="007F5C5E">
              <w:rPr>
                <w:rFonts w:cs="Arial"/>
              </w:rPr>
              <w:t xml:space="preserve">Did the institution present its mission statement? </w:t>
            </w:r>
          </w:p>
        </w:tc>
        <w:sdt>
          <w:sdtPr>
            <w:rPr>
              <w:rFonts w:cs="Arial"/>
            </w:rPr>
            <w:id w:val="-161883355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AFF9BCE" w14:textId="50CED90C" w:rsidR="008D7E9A" w:rsidRPr="007F5C5E" w:rsidRDefault="00DA6469" w:rsidP="0050110B">
                <w:pPr>
                  <w:jc w:val="center"/>
                  <w:rPr>
                    <w:rFonts w:cs="Arial"/>
                    <w:sz w:val="20"/>
                    <w:szCs w:val="20"/>
                  </w:rPr>
                </w:pPr>
                <w:r>
                  <w:rPr>
                    <w:rFonts w:ascii="MS Gothic" w:eastAsia="MS Gothic" w:hAnsi="MS Gothic" w:cs="Arial" w:hint="eastAsia"/>
                  </w:rPr>
                  <w:t>☐</w:t>
                </w:r>
              </w:p>
            </w:tc>
          </w:sdtContent>
        </w:sdt>
        <w:sdt>
          <w:sdtPr>
            <w:rPr>
              <w:rFonts w:cs="Arial"/>
            </w:rPr>
            <w:id w:val="33150259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B090461" w14:textId="2FB0E2A0" w:rsidR="008D7E9A" w:rsidRPr="007F5C5E" w:rsidRDefault="00DA6469" w:rsidP="0050110B">
                <w:pPr>
                  <w:jc w:val="center"/>
                  <w:rPr>
                    <w:rFonts w:cs="Arial"/>
                    <w:sz w:val="20"/>
                    <w:szCs w:val="20"/>
                  </w:rPr>
                </w:pPr>
                <w:r>
                  <w:rPr>
                    <w:rFonts w:ascii="MS Gothic" w:eastAsia="MS Gothic" w:hAnsi="MS Gothic" w:cs="Arial" w:hint="eastAsia"/>
                  </w:rPr>
                  <w:t>☐</w:t>
                </w:r>
              </w:p>
            </w:tc>
          </w:sdtContent>
        </w:sdt>
        <w:sdt>
          <w:sdtPr>
            <w:rPr>
              <w:rFonts w:cs="Arial"/>
            </w:rPr>
            <w:id w:val="195027567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3F9CF36" w14:textId="24A14707" w:rsidR="008D7E9A" w:rsidRPr="007F5C5E" w:rsidRDefault="00DA6469" w:rsidP="0050110B">
                <w:pPr>
                  <w:jc w:val="center"/>
                  <w:rPr>
                    <w:rFonts w:cs="Arial"/>
                    <w:sz w:val="20"/>
                    <w:szCs w:val="20"/>
                  </w:rPr>
                </w:pPr>
                <w:r>
                  <w:rPr>
                    <w:rFonts w:ascii="MS Gothic" w:eastAsia="MS Gothic" w:hAnsi="MS Gothic" w:cs="Arial" w:hint="eastAsia"/>
                  </w:rPr>
                  <w:t>☐</w:t>
                </w:r>
              </w:p>
            </w:tc>
          </w:sdtContent>
        </w:sdt>
      </w:tr>
      <w:tr w:rsidR="008D7E9A" w:rsidRPr="007F5C5E" w14:paraId="5BA36D03" w14:textId="77777777" w:rsidTr="00D21A13">
        <w:tc>
          <w:tcPr>
            <w:tcW w:w="7416" w:type="dxa"/>
            <w:shd w:val="clear" w:color="auto" w:fill="E2EFD9" w:themeFill="accent6" w:themeFillTint="33"/>
          </w:tcPr>
          <w:p w14:paraId="56B7890A" w14:textId="79456B2D" w:rsidR="008D7E9A" w:rsidRPr="007F5C5E" w:rsidRDefault="008D7E9A" w:rsidP="008D7E9A">
            <w:pPr>
              <w:rPr>
                <w:rFonts w:cs="Arial"/>
              </w:rPr>
            </w:pPr>
            <w:r>
              <w:rPr>
                <w:rFonts w:ascii="Calibri" w:eastAsia="Aptos" w:hAnsi="Calibri" w:cs="Aptos"/>
              </w:rPr>
              <w:t>Did the institution d</w:t>
            </w:r>
            <w:r w:rsidRPr="00C7457E">
              <w:rPr>
                <w:rFonts w:ascii="Calibri" w:eastAsia="Aptos" w:hAnsi="Calibri" w:cs="Aptos"/>
              </w:rPr>
              <w:t>escribe how the mission establishes the institution’s identity within the educational community</w:t>
            </w:r>
            <w:r>
              <w:rPr>
                <w:rFonts w:ascii="Calibri" w:eastAsia="Aptos" w:hAnsi="Calibri" w:cs="Aptos"/>
              </w:rPr>
              <w:t>?</w:t>
            </w:r>
          </w:p>
        </w:tc>
        <w:sdt>
          <w:sdtPr>
            <w:rPr>
              <w:rFonts w:cs="Arial"/>
            </w:rPr>
            <w:id w:val="176973553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A112AAF" w14:textId="3477664F" w:rsidR="008D7E9A" w:rsidRDefault="00DA6469" w:rsidP="0050110B">
                <w:pPr>
                  <w:jc w:val="center"/>
                  <w:rPr>
                    <w:rFonts w:cs="Arial"/>
                  </w:rPr>
                </w:pPr>
                <w:r>
                  <w:rPr>
                    <w:rFonts w:ascii="MS Gothic" w:eastAsia="MS Gothic" w:hAnsi="MS Gothic" w:cs="Arial" w:hint="eastAsia"/>
                  </w:rPr>
                  <w:t>☐</w:t>
                </w:r>
              </w:p>
            </w:tc>
          </w:sdtContent>
        </w:sdt>
        <w:sdt>
          <w:sdtPr>
            <w:rPr>
              <w:rFonts w:cs="Arial"/>
            </w:rPr>
            <w:id w:val="57640552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F9F648C" w14:textId="52937E55" w:rsidR="008D7E9A" w:rsidRDefault="00DA6469" w:rsidP="0050110B">
                <w:pPr>
                  <w:jc w:val="center"/>
                  <w:rPr>
                    <w:rFonts w:cs="Arial"/>
                  </w:rPr>
                </w:pPr>
                <w:r>
                  <w:rPr>
                    <w:rFonts w:ascii="MS Gothic" w:eastAsia="MS Gothic" w:hAnsi="MS Gothic" w:cs="Arial" w:hint="eastAsia"/>
                  </w:rPr>
                  <w:t>☐</w:t>
                </w:r>
              </w:p>
            </w:tc>
          </w:sdtContent>
        </w:sdt>
        <w:sdt>
          <w:sdtPr>
            <w:rPr>
              <w:rFonts w:cs="Arial"/>
            </w:rPr>
            <w:id w:val="70237319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0E13B0F" w14:textId="286F087C" w:rsidR="008D7E9A" w:rsidRDefault="00DA6469" w:rsidP="0050110B">
                <w:pPr>
                  <w:jc w:val="center"/>
                  <w:rPr>
                    <w:rFonts w:cs="Arial"/>
                  </w:rPr>
                </w:pPr>
                <w:r>
                  <w:rPr>
                    <w:rFonts w:ascii="MS Gothic" w:eastAsia="MS Gothic" w:hAnsi="MS Gothic" w:cs="Arial" w:hint="eastAsia"/>
                  </w:rPr>
                  <w:t>☐</w:t>
                </w:r>
              </w:p>
            </w:tc>
          </w:sdtContent>
        </w:sdt>
      </w:tr>
      <w:tr w:rsidR="008D7E9A" w:rsidRPr="007F5C5E" w14:paraId="7FDA78FA" w14:textId="77777777" w:rsidTr="00D21A13">
        <w:tc>
          <w:tcPr>
            <w:tcW w:w="7416" w:type="dxa"/>
            <w:shd w:val="clear" w:color="auto" w:fill="E2EFD9" w:themeFill="accent6" w:themeFillTint="33"/>
          </w:tcPr>
          <w:p w14:paraId="49D2C10F" w14:textId="77777777" w:rsidR="008D7E9A" w:rsidRPr="007F5C5E" w:rsidRDefault="008D7E9A" w:rsidP="008D7E9A">
            <w:pPr>
              <w:rPr>
                <w:rFonts w:cs="Arial"/>
              </w:rPr>
            </w:pPr>
            <w:r w:rsidRPr="007F5C5E">
              <w:rPr>
                <w:rFonts w:cs="Arial"/>
              </w:rPr>
              <w:t xml:space="preserve">Did the institution describe how its mission guides the development of educational offerings? </w:t>
            </w:r>
          </w:p>
        </w:tc>
        <w:sdt>
          <w:sdtPr>
            <w:rPr>
              <w:rFonts w:cs="Arial"/>
            </w:rPr>
            <w:id w:val="-19823694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54529B4" w14:textId="6A1B5638" w:rsidR="008D7E9A" w:rsidRPr="007F5C5E" w:rsidRDefault="00DA6469" w:rsidP="0050110B">
                <w:pPr>
                  <w:jc w:val="center"/>
                  <w:rPr>
                    <w:rFonts w:cs="Arial"/>
                    <w:sz w:val="20"/>
                    <w:szCs w:val="20"/>
                  </w:rPr>
                </w:pPr>
                <w:r>
                  <w:rPr>
                    <w:rFonts w:ascii="MS Gothic" w:eastAsia="MS Gothic" w:hAnsi="MS Gothic" w:cs="Arial" w:hint="eastAsia"/>
                  </w:rPr>
                  <w:t>☐</w:t>
                </w:r>
              </w:p>
            </w:tc>
          </w:sdtContent>
        </w:sdt>
        <w:sdt>
          <w:sdtPr>
            <w:rPr>
              <w:rFonts w:cs="Arial"/>
            </w:rPr>
            <w:id w:val="-19053688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95D9C48" w14:textId="28E72352" w:rsidR="008D7E9A" w:rsidRPr="007F5C5E" w:rsidRDefault="00DA6469" w:rsidP="0050110B">
                <w:pPr>
                  <w:jc w:val="center"/>
                  <w:rPr>
                    <w:rFonts w:cs="Arial"/>
                    <w:sz w:val="20"/>
                    <w:szCs w:val="20"/>
                  </w:rPr>
                </w:pPr>
                <w:r>
                  <w:rPr>
                    <w:rFonts w:ascii="MS Gothic" w:eastAsia="MS Gothic" w:hAnsi="MS Gothic" w:cs="Arial" w:hint="eastAsia"/>
                  </w:rPr>
                  <w:t>☐</w:t>
                </w:r>
              </w:p>
            </w:tc>
          </w:sdtContent>
        </w:sdt>
        <w:sdt>
          <w:sdtPr>
            <w:rPr>
              <w:rFonts w:cs="Arial"/>
            </w:rPr>
            <w:id w:val="-24827751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7415158" w14:textId="1B3819A0" w:rsidR="008D7E9A" w:rsidRPr="007F5C5E" w:rsidRDefault="00DA6469" w:rsidP="0050110B">
                <w:pPr>
                  <w:jc w:val="center"/>
                  <w:rPr>
                    <w:rFonts w:cs="Arial"/>
                    <w:sz w:val="20"/>
                    <w:szCs w:val="20"/>
                  </w:rPr>
                </w:pPr>
                <w:r>
                  <w:rPr>
                    <w:rFonts w:ascii="MS Gothic" w:eastAsia="MS Gothic" w:hAnsi="MS Gothic" w:cs="Arial" w:hint="eastAsia"/>
                  </w:rPr>
                  <w:t>☐</w:t>
                </w:r>
              </w:p>
            </w:tc>
          </w:sdtContent>
        </w:sdt>
      </w:tr>
      <w:tr w:rsidR="008D7E9A" w:rsidRPr="007F5C5E" w14:paraId="1EB64507" w14:textId="77777777" w:rsidTr="00D21A13">
        <w:tc>
          <w:tcPr>
            <w:tcW w:w="7416" w:type="dxa"/>
            <w:shd w:val="clear" w:color="auto" w:fill="E2EFD9" w:themeFill="accent6" w:themeFillTint="33"/>
          </w:tcPr>
          <w:p w14:paraId="7B60111E" w14:textId="77777777" w:rsidR="008D7E9A" w:rsidRPr="007F5C5E" w:rsidRDefault="008D7E9A" w:rsidP="008D7E9A">
            <w:pPr>
              <w:rPr>
                <w:rFonts w:cs="Arial"/>
              </w:rPr>
            </w:pPr>
            <w:r w:rsidRPr="007F5C5E">
              <w:rPr>
                <w:rFonts w:cs="Arial"/>
              </w:rPr>
              <w:t xml:space="preserve">Does the mission communicate the institution’s purpose and </w:t>
            </w:r>
            <w:r>
              <w:rPr>
                <w:rFonts w:cs="Arial"/>
              </w:rPr>
              <w:t xml:space="preserve">its </w:t>
            </w:r>
            <w:r w:rsidRPr="007F5C5E">
              <w:rPr>
                <w:rFonts w:cs="Arial"/>
              </w:rPr>
              <w:t xml:space="preserve">commitment to providing quality distance educational offerings? </w:t>
            </w:r>
          </w:p>
        </w:tc>
        <w:sdt>
          <w:sdtPr>
            <w:rPr>
              <w:rFonts w:cs="Arial"/>
            </w:rPr>
            <w:id w:val="145629763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F7DA74F" w14:textId="3F51A90C" w:rsidR="008D7E9A" w:rsidRPr="007F5C5E" w:rsidRDefault="00DA6469" w:rsidP="0050110B">
                <w:pPr>
                  <w:jc w:val="center"/>
                  <w:rPr>
                    <w:rFonts w:cs="Arial"/>
                    <w:sz w:val="20"/>
                    <w:szCs w:val="20"/>
                  </w:rPr>
                </w:pPr>
                <w:r>
                  <w:rPr>
                    <w:rFonts w:ascii="MS Gothic" w:eastAsia="MS Gothic" w:hAnsi="MS Gothic" w:cs="Arial" w:hint="eastAsia"/>
                  </w:rPr>
                  <w:t>☐</w:t>
                </w:r>
              </w:p>
            </w:tc>
          </w:sdtContent>
        </w:sdt>
        <w:sdt>
          <w:sdtPr>
            <w:rPr>
              <w:rFonts w:cs="Arial"/>
            </w:rPr>
            <w:id w:val="13622897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2883B79" w14:textId="4DDB2F6C" w:rsidR="008D7E9A" w:rsidRPr="007F5C5E" w:rsidRDefault="00DA6469" w:rsidP="0050110B">
                <w:pPr>
                  <w:jc w:val="center"/>
                  <w:rPr>
                    <w:rFonts w:cs="Arial"/>
                    <w:sz w:val="20"/>
                    <w:szCs w:val="20"/>
                  </w:rPr>
                </w:pPr>
                <w:r>
                  <w:rPr>
                    <w:rFonts w:ascii="MS Gothic" w:eastAsia="MS Gothic" w:hAnsi="MS Gothic" w:cs="Arial" w:hint="eastAsia"/>
                  </w:rPr>
                  <w:t>☐</w:t>
                </w:r>
              </w:p>
            </w:tc>
          </w:sdtContent>
        </w:sdt>
        <w:sdt>
          <w:sdtPr>
            <w:rPr>
              <w:rFonts w:cs="Arial"/>
            </w:rPr>
            <w:id w:val="-144799930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F5E4628" w14:textId="0A7DE034" w:rsidR="008D7E9A" w:rsidRPr="007F5C5E" w:rsidRDefault="00DA6469" w:rsidP="0050110B">
                <w:pPr>
                  <w:jc w:val="center"/>
                  <w:rPr>
                    <w:rFonts w:cs="Arial"/>
                    <w:sz w:val="20"/>
                    <w:szCs w:val="20"/>
                  </w:rPr>
                </w:pPr>
                <w:r>
                  <w:rPr>
                    <w:rFonts w:ascii="MS Gothic" w:eastAsia="MS Gothic" w:hAnsi="MS Gothic" w:cs="Arial" w:hint="eastAsia"/>
                  </w:rPr>
                  <w:t>☐</w:t>
                </w:r>
              </w:p>
            </w:tc>
          </w:sdtContent>
        </w:sdt>
      </w:tr>
      <w:tr w:rsidR="008D7E9A" w:rsidRPr="007F5C5E" w14:paraId="770C70EB" w14:textId="77777777" w:rsidTr="00D21A13">
        <w:tc>
          <w:tcPr>
            <w:tcW w:w="7416" w:type="dxa"/>
            <w:shd w:val="clear" w:color="auto" w:fill="E2EFD9" w:themeFill="accent6" w:themeFillTint="33"/>
          </w:tcPr>
          <w:p w14:paraId="5182D583" w14:textId="77777777" w:rsidR="008D7E9A" w:rsidRPr="007F5C5E" w:rsidRDefault="008D7E9A" w:rsidP="008D7E9A">
            <w:pPr>
              <w:rPr>
                <w:rFonts w:cs="Arial"/>
              </w:rPr>
            </w:pPr>
            <w:r w:rsidRPr="007F5C5E">
              <w:rPr>
                <w:rFonts w:cs="Arial"/>
              </w:rPr>
              <w:t xml:space="preserve">Is the institution’s mission appropriate to the level of study offered? </w:t>
            </w:r>
          </w:p>
        </w:tc>
        <w:sdt>
          <w:sdtPr>
            <w:rPr>
              <w:rFonts w:cs="Arial"/>
            </w:rPr>
            <w:id w:val="36071013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345F6BB" w14:textId="249EC7B0" w:rsidR="008D7E9A" w:rsidRPr="007F5C5E" w:rsidRDefault="00DA6469" w:rsidP="0050110B">
                <w:pPr>
                  <w:jc w:val="center"/>
                  <w:rPr>
                    <w:rFonts w:cs="Arial"/>
                    <w:sz w:val="20"/>
                    <w:szCs w:val="20"/>
                  </w:rPr>
                </w:pPr>
                <w:r>
                  <w:rPr>
                    <w:rFonts w:ascii="MS Gothic" w:eastAsia="MS Gothic" w:hAnsi="MS Gothic" w:cs="Arial" w:hint="eastAsia"/>
                  </w:rPr>
                  <w:t>☐</w:t>
                </w:r>
              </w:p>
            </w:tc>
          </w:sdtContent>
        </w:sdt>
        <w:sdt>
          <w:sdtPr>
            <w:rPr>
              <w:rFonts w:cs="Arial"/>
            </w:rPr>
            <w:id w:val="-110812158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E172C3D" w14:textId="156E1D05" w:rsidR="008D7E9A" w:rsidRPr="007F5C5E" w:rsidRDefault="00DA6469" w:rsidP="0050110B">
                <w:pPr>
                  <w:jc w:val="center"/>
                  <w:rPr>
                    <w:rFonts w:cs="Arial"/>
                    <w:sz w:val="20"/>
                    <w:szCs w:val="20"/>
                  </w:rPr>
                </w:pPr>
                <w:r>
                  <w:rPr>
                    <w:rFonts w:ascii="MS Gothic" w:eastAsia="MS Gothic" w:hAnsi="MS Gothic" w:cs="Arial" w:hint="eastAsia"/>
                  </w:rPr>
                  <w:t>☐</w:t>
                </w:r>
              </w:p>
            </w:tc>
          </w:sdtContent>
        </w:sdt>
        <w:sdt>
          <w:sdtPr>
            <w:rPr>
              <w:rFonts w:cs="Arial"/>
            </w:rPr>
            <w:id w:val="-159284949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A0904DD" w14:textId="0729DA44" w:rsidR="008D7E9A" w:rsidRPr="007F5C5E" w:rsidRDefault="00DA6469" w:rsidP="0050110B">
                <w:pPr>
                  <w:jc w:val="center"/>
                  <w:rPr>
                    <w:rFonts w:cs="Arial"/>
                    <w:sz w:val="20"/>
                    <w:szCs w:val="20"/>
                  </w:rPr>
                </w:pPr>
                <w:r>
                  <w:rPr>
                    <w:rFonts w:ascii="MS Gothic" w:eastAsia="MS Gothic" w:hAnsi="MS Gothic" w:cs="Arial" w:hint="eastAsia"/>
                  </w:rPr>
                  <w:t>☐</w:t>
                </w:r>
              </w:p>
            </w:tc>
          </w:sdtContent>
        </w:sdt>
      </w:tr>
      <w:tr w:rsidR="008D7E9A" w:rsidRPr="00C94CE0" w14:paraId="4C9B97CA" w14:textId="77777777" w:rsidTr="00D21A13">
        <w:tc>
          <w:tcPr>
            <w:tcW w:w="7416" w:type="dxa"/>
            <w:shd w:val="clear" w:color="auto" w:fill="E2EFD9" w:themeFill="accent6" w:themeFillTint="33"/>
          </w:tcPr>
          <w:p w14:paraId="62F54FFE" w14:textId="77777777" w:rsidR="008D7E9A" w:rsidRPr="007F5C5E" w:rsidRDefault="008D7E9A" w:rsidP="008D7E9A">
            <w:pPr>
              <w:rPr>
                <w:rFonts w:cs="Arial"/>
                <w:b/>
                <w:color w:val="0000FF"/>
              </w:rPr>
            </w:pPr>
            <w:r w:rsidRPr="007F5C5E">
              <w:rPr>
                <w:rFonts w:cs="Arial"/>
                <w:b/>
              </w:rPr>
              <w:t xml:space="preserve">Standard I.A. – </w:t>
            </w:r>
            <w:r>
              <w:rPr>
                <w:rFonts w:cs="Arial"/>
                <w:b/>
              </w:rPr>
              <w:t xml:space="preserve">Standard is Evident, Emerging, Not Evident, </w:t>
            </w:r>
            <w:r w:rsidRPr="007F5C5E">
              <w:rPr>
                <w:rFonts w:cs="Arial"/>
                <w:b/>
              </w:rPr>
              <w:t>or Not Applicable</w:t>
            </w:r>
          </w:p>
        </w:tc>
        <w:tc>
          <w:tcPr>
            <w:tcW w:w="1944" w:type="dxa"/>
            <w:gridSpan w:val="3"/>
            <w:shd w:val="clear" w:color="auto" w:fill="E2EFD9" w:themeFill="accent6" w:themeFillTint="33"/>
          </w:tcPr>
          <w:p w14:paraId="780AACFF" w14:textId="77777777" w:rsidR="008D7E9A" w:rsidRPr="007F5C5E" w:rsidRDefault="00000000" w:rsidP="008D7E9A">
            <w:pPr>
              <w:rPr>
                <w:rFonts w:cs="Arial"/>
                <w:b/>
                <w:sz w:val="20"/>
                <w:szCs w:val="20"/>
              </w:rPr>
            </w:pPr>
            <w:sdt>
              <w:sdtPr>
                <w:rPr>
                  <w:rStyle w:val="Style1"/>
                </w:rPr>
                <w:alias w:val="Finding "/>
                <w:tag w:val="Finding "/>
                <w:id w:val="-564952314"/>
                <w:placeholder>
                  <w:docPart w:val="D0A766FDB3994ADEAE1843C42C724DE7"/>
                </w:placeholder>
                <w:showingPlcHdr/>
                <w:comboBox>
                  <w:listItem w:displayText="Standard is Evident" w:value="Standard is Evident"/>
                  <w:listItem w:displayText="Standard is Emerging" w:value="Standard is Emerging"/>
                  <w:listItem w:displayText="Standard is Not Evident" w:value="Standard is Not Evident"/>
                  <w:listItem w:displayText="Not Applicable " w:value="Not Applicable "/>
                </w:comboBox>
              </w:sdtPr>
              <w:sdtEndPr>
                <w:rPr>
                  <w:rStyle w:val="DefaultParagraphFont"/>
                  <w:rFonts w:cs="Arial"/>
                  <w:b/>
                  <w:vanish/>
                  <w:sz w:val="20"/>
                  <w:szCs w:val="20"/>
                </w:rPr>
              </w:sdtEndPr>
              <w:sdtContent>
                <w:r w:rsidR="008D7E9A" w:rsidRPr="00C94CE0">
                  <w:rPr>
                    <w:rStyle w:val="PlaceholderText"/>
                  </w:rPr>
                  <w:t>Choose a finding.</w:t>
                </w:r>
              </w:sdtContent>
            </w:sdt>
            <w:r w:rsidR="008D7E9A" w:rsidRPr="00C94CE0">
              <w:rPr>
                <w:rStyle w:val="Style1"/>
                <w:rFonts w:ascii="Calibri" w:hAnsi="Calibri" w:cs="Arial"/>
                <w:b/>
                <w:vanish/>
                <w:sz w:val="20"/>
                <w:szCs w:val="20"/>
              </w:rPr>
              <w:t xml:space="preserve"> </w:t>
            </w:r>
          </w:p>
        </w:tc>
      </w:tr>
    </w:tbl>
    <w:p w14:paraId="6B38D1BA" w14:textId="77777777" w:rsidR="00015A00" w:rsidRDefault="00015A00" w:rsidP="00015A00">
      <w:pPr>
        <w:spacing w:after="0" w:line="240" w:lineRule="auto"/>
        <w:rPr>
          <w:rFonts w:ascii="Calibri" w:eastAsia="Arial" w:hAnsi="Calibri" w:cs="Arial"/>
          <w:b/>
          <w:bCs/>
          <w:sz w:val="24"/>
          <w:szCs w:val="24"/>
          <w:u w:val="single"/>
        </w:rPr>
      </w:pPr>
    </w:p>
    <w:p w14:paraId="7DD2BB63" w14:textId="77777777" w:rsidR="00015A00" w:rsidRDefault="00015A00" w:rsidP="00015A00">
      <w:pPr>
        <w:spacing w:after="0" w:line="240" w:lineRule="auto"/>
        <w:rPr>
          <w:rFonts w:ascii="Calibri" w:eastAsia="Arial" w:hAnsi="Calibri" w:cs="Arial"/>
          <w:b/>
          <w:bCs/>
          <w:color w:val="7F7F7F" w:themeColor="text1" w:themeTint="80"/>
        </w:rPr>
      </w:pPr>
      <w:r w:rsidRPr="00015A00">
        <w:rPr>
          <w:rFonts w:ascii="Calibri" w:eastAsia="Arial" w:hAnsi="Calibri" w:cs="Arial"/>
          <w:b/>
          <w:bCs/>
          <w:u w:val="single"/>
        </w:rPr>
        <w:t>Comments</w:t>
      </w:r>
      <w:r w:rsidRPr="00015A00">
        <w:rPr>
          <w:rFonts w:ascii="Calibri" w:eastAsia="Arial" w:hAnsi="Calibri" w:cs="Arial"/>
          <w:b/>
          <w:bCs/>
        </w:rPr>
        <w:t xml:space="preserve">: </w:t>
      </w:r>
      <w:sdt>
        <w:sdtPr>
          <w:rPr>
            <w:rFonts w:ascii="Calibri" w:eastAsia="Arial" w:hAnsi="Calibri" w:cs="Arial"/>
            <w:b/>
            <w:bCs/>
            <w:color w:val="7F7F7F" w:themeColor="text1" w:themeTint="80"/>
          </w:rPr>
          <w:id w:val="1618788269"/>
          <w:placeholder>
            <w:docPart w:val="C843F13B434E4369BBC350197AC73622"/>
          </w:placeholder>
          <w:temporary/>
          <w:text/>
        </w:sdtPr>
        <w:sdtContent>
          <w:r w:rsidRPr="00015A00"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p>
    <w:p w14:paraId="186BB7AF" w14:textId="77777777" w:rsidR="00015A00" w:rsidRPr="00015A00" w:rsidRDefault="00015A00" w:rsidP="00015A00">
      <w:pPr>
        <w:spacing w:after="0" w:line="240" w:lineRule="auto"/>
        <w:rPr>
          <w:rFonts w:ascii="Calibri" w:eastAsia="Calibri" w:hAnsi="Calibri" w:cs="Arial"/>
        </w:rPr>
      </w:pPr>
    </w:p>
    <w:p w14:paraId="77726BA5" w14:textId="77777777" w:rsidR="00015A00" w:rsidRPr="00015A00" w:rsidRDefault="00015A00" w:rsidP="00015A00">
      <w:pPr>
        <w:spacing w:after="0" w:line="240" w:lineRule="auto"/>
        <w:rPr>
          <w:rFonts w:ascii="Calibri" w:eastAsia="Calibri" w:hAnsi="Calibri" w:cs="Arial"/>
        </w:rPr>
      </w:pPr>
      <w:r w:rsidRPr="00015A00">
        <w:rPr>
          <w:rFonts w:ascii="Calibri" w:eastAsia="Arial" w:hAnsi="Calibri" w:cs="Arial"/>
          <w:b/>
          <w:bCs/>
          <w:u w:val="single"/>
        </w:rPr>
        <w:t>Required Actions:</w:t>
      </w:r>
      <w:r w:rsidRPr="00015A00">
        <w:rPr>
          <w:rFonts w:ascii="Calibri" w:eastAsia="Arial" w:hAnsi="Calibri" w:cs="Arial"/>
        </w:rPr>
        <w:t xml:space="preserve"> </w:t>
      </w:r>
      <w:sdt>
        <w:sdtPr>
          <w:rPr>
            <w:rFonts w:ascii="Calibri" w:eastAsia="Arial" w:hAnsi="Calibri" w:cs="Arial"/>
          </w:rPr>
          <w:id w:val="-1201462917"/>
          <w:placeholder>
            <w:docPart w:val="1DBBD13F93584BEDA6FBAA7963061037"/>
          </w:placeholder>
          <w:temporary/>
          <w:showingPlcHdr/>
          <w:text/>
        </w:sdtPr>
        <w:sdtContent>
          <w:r w:rsidRPr="00015A00">
            <w:rPr>
              <w:rFonts w:ascii="Calibri" w:eastAsia="Arial" w:hAnsi="Calibri" w:cs="Arial"/>
              <w:color w:val="7F7F7F" w:themeColor="text1" w:themeTint="80"/>
            </w:rPr>
            <w:t xml:space="preserve">Provide the required actions necessary for the institution to demonstrate compliance with the DEAC accreditation standard. Each required action must correspond to an identified DEAC accreditation standard or a core component. </w:t>
          </w:r>
          <w:r w:rsidRPr="00015A00">
            <w:rPr>
              <w:rFonts w:cs="Arial"/>
              <w:color w:val="7F7F7F" w:themeColor="text1" w:themeTint="80"/>
            </w:rPr>
            <w:t>The initial applicant institution uses this feedback to strengthen its documentation, processes, and procedures.</w:t>
          </w:r>
        </w:sdtContent>
      </w:sdt>
    </w:p>
    <w:p w14:paraId="7B98862F" w14:textId="77777777" w:rsidR="00015A00" w:rsidRPr="00015A00" w:rsidRDefault="00015A00" w:rsidP="00015A00">
      <w:pPr>
        <w:spacing w:after="0" w:line="240" w:lineRule="auto"/>
        <w:rPr>
          <w:rFonts w:ascii="Calibri" w:eastAsia="Calibri" w:hAnsi="Calibri" w:cs="Arial"/>
        </w:rPr>
      </w:pPr>
    </w:p>
    <w:p w14:paraId="2560B2FC" w14:textId="77777777" w:rsidR="00015A00" w:rsidRPr="00015A00" w:rsidRDefault="00015A00" w:rsidP="00015A00">
      <w:pPr>
        <w:spacing w:after="0" w:line="240" w:lineRule="auto"/>
        <w:rPr>
          <w:rFonts w:ascii="Calibri" w:eastAsia="Arial" w:hAnsi="Calibri" w:cs="Arial"/>
          <w:color w:val="767171"/>
        </w:rPr>
      </w:pPr>
      <w:r w:rsidRPr="00015A00">
        <w:rPr>
          <w:rFonts w:ascii="Calibri" w:eastAsia="Arial" w:hAnsi="Calibri" w:cs="Arial"/>
          <w:b/>
          <w:bCs/>
          <w:u w:val="single"/>
        </w:rPr>
        <w:t>Suggestions:</w:t>
      </w:r>
      <w:r w:rsidRPr="00015A00">
        <w:rPr>
          <w:rFonts w:ascii="Calibri" w:eastAsia="Arial" w:hAnsi="Calibri" w:cs="Arial"/>
          <w:color w:val="767171"/>
        </w:rPr>
        <w:t xml:space="preserve"> </w:t>
      </w:r>
      <w:sdt>
        <w:sdtPr>
          <w:rPr>
            <w:rFonts w:ascii="Calibri" w:eastAsia="Arial" w:hAnsi="Calibri" w:cs="Arial"/>
            <w:color w:val="767171"/>
          </w:rPr>
          <w:id w:val="-1316101043"/>
          <w:placeholder>
            <w:docPart w:val="0E188363EB854EC880E89AF82B16F64D"/>
          </w:placeholder>
          <w:temporary/>
          <w:showingPlcHdr/>
          <w:text/>
        </w:sdtPr>
        <w:sdtContent>
          <w:r w:rsidRPr="00015A00">
            <w:rPr>
              <w:rFonts w:ascii="Calibri" w:eastAsia="Arial" w:hAnsi="Calibri" w:cs="Arial"/>
              <w:color w:val="7F7F7F" w:themeColor="text1" w:themeTint="80"/>
            </w:rPr>
            <w:t>Suggestions are those recommendations that are not required to meet minimum accreditation standards but are provided to the institution as an opportunity for growth and improvement.</w:t>
          </w:r>
        </w:sdtContent>
      </w:sdt>
    </w:p>
    <w:p w14:paraId="09BF3568" w14:textId="77777777" w:rsidR="00015A00" w:rsidRPr="00015A00" w:rsidRDefault="00015A00" w:rsidP="00015A00">
      <w:pPr>
        <w:spacing w:after="0" w:line="240" w:lineRule="auto"/>
        <w:ind w:left="720"/>
        <w:contextualSpacing/>
        <w:rPr>
          <w:rFonts w:ascii="Calibri" w:eastAsia="Aptos" w:hAnsi="Calibri" w:cs="Aptos"/>
        </w:rPr>
      </w:pPr>
    </w:p>
    <w:sdt>
      <w:sdtPr>
        <w:rPr>
          <w:rFonts w:ascii="Calibri" w:eastAsia="Times New Roman" w:hAnsi="Calibri" w:cs="Times New Roman"/>
          <w:b/>
          <w:sz w:val="24"/>
          <w:szCs w:val="28"/>
        </w:rPr>
        <w:id w:val="-1845857007"/>
        <w:lock w:val="sdtContentLocked"/>
        <w:placeholder>
          <w:docPart w:val="DefaultPlaceholder_-1854013440"/>
        </w:placeholder>
      </w:sdtPr>
      <w:sdtEndPr>
        <w:rPr>
          <w:rFonts w:eastAsia="Aptos" w:cs="Calibri"/>
          <w:b w:val="0"/>
          <w:szCs w:val="24"/>
        </w:rPr>
      </w:sdtEndPr>
      <w:sdtContent>
        <w:p w14:paraId="22FC8ECD" w14:textId="267A9D9D" w:rsidR="00C7457E" w:rsidRPr="00C7457E" w:rsidRDefault="00C7457E">
          <w:pPr>
            <w:keepNext/>
            <w:keepLines/>
            <w:numPr>
              <w:ilvl w:val="0"/>
              <w:numId w:val="3"/>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Review and Publication of the Mission</w:t>
          </w:r>
        </w:p>
        <w:p w14:paraId="4DFF22D7" w14:textId="6883E1CE"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institution’s administrative and academic leadership team, as well as representative members of the institution’s faculty, shall review the mission on a regular basis to determine whether the mission should be amended and how the institution is performing against the objectives set by its mission statement. The published mission statement is readily accessible to students, faculty, staff, other stakeholders, and the public.</w:t>
          </w:r>
        </w:p>
      </w:sdtContent>
    </w:sdt>
    <w:p w14:paraId="4FE8802D" w14:textId="77777777" w:rsidR="00C7457E" w:rsidRDefault="00C7457E" w:rsidP="00C7457E">
      <w:pPr>
        <w:spacing w:after="0" w:line="240" w:lineRule="auto"/>
        <w:ind w:left="720"/>
        <w:contextualSpacing/>
        <w:rPr>
          <w:rFonts w:ascii="Calibri" w:eastAsia="Aptos" w:hAnsi="Calibri" w:cs="Aptos"/>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DA6469" w:rsidRPr="007F5C5E" w14:paraId="2C55C3E3" w14:textId="77777777" w:rsidTr="00D21A13">
        <w:tc>
          <w:tcPr>
            <w:tcW w:w="7416" w:type="dxa"/>
            <w:shd w:val="clear" w:color="auto" w:fill="E2EFD9" w:themeFill="accent6" w:themeFillTint="33"/>
          </w:tcPr>
          <w:p w14:paraId="209EC5B5" w14:textId="77777777" w:rsidR="00DA6469" w:rsidRPr="007F5C5E" w:rsidRDefault="00DA6469" w:rsidP="00C32F45">
            <w:pPr>
              <w:rPr>
                <w:rFonts w:cs="Arial"/>
                <w:b/>
              </w:rPr>
            </w:pPr>
            <w:r w:rsidRPr="007F5C5E">
              <w:rPr>
                <w:rFonts w:cs="Arial"/>
                <w:b/>
              </w:rPr>
              <w:t>Questions</w:t>
            </w:r>
          </w:p>
        </w:tc>
        <w:tc>
          <w:tcPr>
            <w:tcW w:w="648" w:type="dxa"/>
            <w:shd w:val="clear" w:color="auto" w:fill="E2EFD9" w:themeFill="accent6" w:themeFillTint="33"/>
            <w:vAlign w:val="center"/>
          </w:tcPr>
          <w:p w14:paraId="0613626F" w14:textId="77777777" w:rsidR="00DA6469" w:rsidRPr="007F5C5E" w:rsidRDefault="00DA6469" w:rsidP="0050110B">
            <w:pPr>
              <w:jc w:val="center"/>
              <w:rPr>
                <w:rFonts w:cs="Arial"/>
                <w:b/>
              </w:rPr>
            </w:pPr>
            <w:r w:rsidRPr="007F5C5E">
              <w:rPr>
                <w:rFonts w:cs="Arial"/>
                <w:b/>
              </w:rPr>
              <w:t>Yes</w:t>
            </w:r>
          </w:p>
        </w:tc>
        <w:tc>
          <w:tcPr>
            <w:tcW w:w="648" w:type="dxa"/>
            <w:shd w:val="clear" w:color="auto" w:fill="E2EFD9" w:themeFill="accent6" w:themeFillTint="33"/>
            <w:vAlign w:val="center"/>
          </w:tcPr>
          <w:p w14:paraId="30B40036" w14:textId="77777777" w:rsidR="00DA6469" w:rsidRPr="007F5C5E" w:rsidRDefault="00DA6469" w:rsidP="0050110B">
            <w:pPr>
              <w:jc w:val="center"/>
              <w:rPr>
                <w:rFonts w:cs="Arial"/>
                <w:b/>
              </w:rPr>
            </w:pPr>
            <w:r w:rsidRPr="007F5C5E">
              <w:rPr>
                <w:rFonts w:cs="Arial"/>
                <w:b/>
              </w:rPr>
              <w:t>No</w:t>
            </w:r>
          </w:p>
        </w:tc>
        <w:tc>
          <w:tcPr>
            <w:tcW w:w="648" w:type="dxa"/>
            <w:shd w:val="clear" w:color="auto" w:fill="E2EFD9" w:themeFill="accent6" w:themeFillTint="33"/>
            <w:vAlign w:val="center"/>
          </w:tcPr>
          <w:p w14:paraId="0478E0D3" w14:textId="77777777" w:rsidR="00DA6469" w:rsidRPr="007F5C5E" w:rsidRDefault="00DA6469" w:rsidP="0050110B">
            <w:pPr>
              <w:jc w:val="center"/>
              <w:rPr>
                <w:rFonts w:cs="Arial"/>
                <w:b/>
                <w:sz w:val="20"/>
                <w:szCs w:val="20"/>
              </w:rPr>
            </w:pPr>
            <w:r w:rsidRPr="007F5C5E">
              <w:rPr>
                <w:rFonts w:cs="Arial"/>
                <w:b/>
                <w:sz w:val="20"/>
                <w:szCs w:val="20"/>
              </w:rPr>
              <w:t>N/A</w:t>
            </w:r>
          </w:p>
        </w:tc>
      </w:tr>
      <w:tr w:rsidR="00DA6469" w:rsidRPr="007F5C5E" w14:paraId="2E28DE2A" w14:textId="77777777" w:rsidTr="00D21A13">
        <w:tc>
          <w:tcPr>
            <w:tcW w:w="7416" w:type="dxa"/>
            <w:shd w:val="clear" w:color="auto" w:fill="E2EFD9" w:themeFill="accent6" w:themeFillTint="33"/>
          </w:tcPr>
          <w:p w14:paraId="7148AF02" w14:textId="5052600F" w:rsidR="00DA6469" w:rsidRPr="007F5C5E" w:rsidRDefault="00DA6469" w:rsidP="00C32F45">
            <w:pPr>
              <w:rPr>
                <w:rFonts w:cs="Arial"/>
              </w:rPr>
            </w:pPr>
            <w:r w:rsidRPr="007F5C5E">
              <w:rPr>
                <w:rFonts w:cs="Arial"/>
              </w:rPr>
              <w:t>Did the institution describe the procedures followed by leadership</w:t>
            </w:r>
            <w:r>
              <w:rPr>
                <w:rFonts w:cs="Arial"/>
              </w:rPr>
              <w:t xml:space="preserve"> and</w:t>
            </w:r>
            <w:r w:rsidRPr="007F5C5E">
              <w:rPr>
                <w:rFonts w:cs="Arial"/>
              </w:rPr>
              <w:t xml:space="preserve"> faculty</w:t>
            </w:r>
            <w:r>
              <w:rPr>
                <w:rFonts w:cs="Arial"/>
              </w:rPr>
              <w:t xml:space="preserve"> representatives</w:t>
            </w:r>
            <w:r w:rsidRPr="007F5C5E">
              <w:rPr>
                <w:rFonts w:cs="Arial"/>
              </w:rPr>
              <w:t xml:space="preserve"> to regularly review the mission and </w:t>
            </w:r>
            <w:r>
              <w:rPr>
                <w:rFonts w:cs="Arial"/>
              </w:rPr>
              <w:t>its performance against mission-aligned objectives</w:t>
            </w:r>
            <w:r w:rsidRPr="007F5C5E">
              <w:rPr>
                <w:rFonts w:cs="Arial"/>
              </w:rPr>
              <w:t xml:space="preserve">? </w:t>
            </w:r>
          </w:p>
        </w:tc>
        <w:sdt>
          <w:sdtPr>
            <w:rPr>
              <w:rFonts w:cs="Arial"/>
            </w:rPr>
            <w:id w:val="100347318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C6ECDE0" w14:textId="77777777" w:rsidR="00DA6469" w:rsidRPr="007F5C5E" w:rsidRDefault="00DA6469" w:rsidP="0050110B">
                <w:pPr>
                  <w:jc w:val="center"/>
                  <w:rPr>
                    <w:rFonts w:cs="Arial"/>
                  </w:rPr>
                </w:pPr>
                <w:r>
                  <w:rPr>
                    <w:rFonts w:ascii="MS Gothic" w:eastAsia="MS Gothic" w:hAnsi="MS Gothic" w:cs="Arial" w:hint="eastAsia"/>
                  </w:rPr>
                  <w:t>☐</w:t>
                </w:r>
              </w:p>
            </w:tc>
          </w:sdtContent>
        </w:sdt>
        <w:sdt>
          <w:sdtPr>
            <w:rPr>
              <w:rFonts w:cs="Arial"/>
            </w:rPr>
            <w:id w:val="-210008423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1DCBE74" w14:textId="77777777" w:rsidR="00DA6469" w:rsidRPr="007F5C5E" w:rsidRDefault="00DA6469" w:rsidP="0050110B">
                <w:pPr>
                  <w:jc w:val="center"/>
                  <w:rPr>
                    <w:rFonts w:cs="Arial"/>
                  </w:rPr>
                </w:pPr>
                <w:r w:rsidRPr="0059200F">
                  <w:rPr>
                    <w:rFonts w:ascii="MS Gothic" w:eastAsia="MS Gothic" w:hAnsi="MS Gothic" w:cs="Arial" w:hint="eastAsia"/>
                  </w:rPr>
                  <w:t>☐</w:t>
                </w:r>
              </w:p>
            </w:tc>
          </w:sdtContent>
        </w:sdt>
        <w:sdt>
          <w:sdtPr>
            <w:rPr>
              <w:rFonts w:cs="Arial"/>
            </w:rPr>
            <w:id w:val="-4576583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C8324D5" w14:textId="77777777" w:rsidR="00DA6469" w:rsidRPr="007F5C5E" w:rsidRDefault="00DA6469" w:rsidP="0050110B">
                <w:pPr>
                  <w:jc w:val="center"/>
                  <w:rPr>
                    <w:rFonts w:cs="Arial"/>
                    <w:sz w:val="20"/>
                    <w:szCs w:val="20"/>
                  </w:rPr>
                </w:pPr>
                <w:r w:rsidRPr="0059200F">
                  <w:rPr>
                    <w:rFonts w:ascii="MS Gothic" w:eastAsia="MS Gothic" w:hAnsi="MS Gothic" w:cs="Arial" w:hint="eastAsia"/>
                  </w:rPr>
                  <w:t>☐</w:t>
                </w:r>
              </w:p>
            </w:tc>
          </w:sdtContent>
        </w:sdt>
      </w:tr>
      <w:tr w:rsidR="00DA6469" w:rsidRPr="007F5C5E" w14:paraId="0D65D791" w14:textId="77777777" w:rsidTr="00D21A13">
        <w:tc>
          <w:tcPr>
            <w:tcW w:w="7416" w:type="dxa"/>
            <w:shd w:val="clear" w:color="auto" w:fill="E2EFD9" w:themeFill="accent6" w:themeFillTint="33"/>
          </w:tcPr>
          <w:p w14:paraId="70DFC27A" w14:textId="5366D142" w:rsidR="00DA6469" w:rsidRPr="007F5C5E" w:rsidRDefault="00DA6469" w:rsidP="00C32F45">
            <w:pPr>
              <w:rPr>
                <w:rFonts w:cs="Arial"/>
              </w:rPr>
            </w:pPr>
            <w:r w:rsidRPr="007F5C5E">
              <w:rPr>
                <w:rFonts w:cs="Arial"/>
              </w:rPr>
              <w:t>Did the institution explain how often the mission is reviewed by leadership</w:t>
            </w:r>
            <w:r>
              <w:rPr>
                <w:rFonts w:cs="Arial"/>
              </w:rPr>
              <w:t xml:space="preserve"> and</w:t>
            </w:r>
            <w:r w:rsidRPr="007F5C5E">
              <w:rPr>
                <w:rFonts w:cs="Arial"/>
              </w:rPr>
              <w:t xml:space="preserve"> faculty</w:t>
            </w:r>
            <w:r>
              <w:rPr>
                <w:rFonts w:cs="Arial"/>
              </w:rPr>
              <w:t xml:space="preserve"> representatives</w:t>
            </w:r>
            <w:r w:rsidRPr="007F5C5E">
              <w:rPr>
                <w:rFonts w:cs="Arial"/>
              </w:rPr>
              <w:t xml:space="preserve">? </w:t>
            </w:r>
          </w:p>
        </w:tc>
        <w:sdt>
          <w:sdtPr>
            <w:rPr>
              <w:rFonts w:cs="Arial"/>
            </w:rPr>
            <w:id w:val="211656023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334BEA0" w14:textId="77777777" w:rsidR="00DA6469" w:rsidRPr="007F5C5E" w:rsidRDefault="00DA6469" w:rsidP="0050110B">
                <w:pPr>
                  <w:jc w:val="center"/>
                  <w:rPr>
                    <w:rFonts w:cs="Arial"/>
                  </w:rPr>
                </w:pPr>
                <w:r w:rsidRPr="0059200F">
                  <w:rPr>
                    <w:rFonts w:ascii="MS Gothic" w:eastAsia="MS Gothic" w:hAnsi="MS Gothic" w:cs="Arial" w:hint="eastAsia"/>
                  </w:rPr>
                  <w:t>☐</w:t>
                </w:r>
              </w:p>
            </w:tc>
          </w:sdtContent>
        </w:sdt>
        <w:sdt>
          <w:sdtPr>
            <w:rPr>
              <w:rFonts w:cs="Arial"/>
            </w:rPr>
            <w:id w:val="-185402729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981E727" w14:textId="77777777" w:rsidR="00DA6469" w:rsidRPr="007F5C5E" w:rsidRDefault="00DA6469" w:rsidP="0050110B">
                <w:pPr>
                  <w:jc w:val="center"/>
                  <w:rPr>
                    <w:rFonts w:cs="Arial"/>
                  </w:rPr>
                </w:pPr>
                <w:r w:rsidRPr="0059200F">
                  <w:rPr>
                    <w:rFonts w:ascii="MS Gothic" w:eastAsia="MS Gothic" w:hAnsi="MS Gothic" w:cs="Arial" w:hint="eastAsia"/>
                  </w:rPr>
                  <w:t>☐</w:t>
                </w:r>
              </w:p>
            </w:tc>
          </w:sdtContent>
        </w:sdt>
        <w:sdt>
          <w:sdtPr>
            <w:rPr>
              <w:rFonts w:cs="Arial"/>
            </w:rPr>
            <w:id w:val="120775207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78D93A3" w14:textId="77777777" w:rsidR="00DA6469" w:rsidRPr="007F5C5E" w:rsidRDefault="00DA6469" w:rsidP="0050110B">
                <w:pPr>
                  <w:jc w:val="center"/>
                  <w:rPr>
                    <w:rFonts w:cs="Arial"/>
                    <w:sz w:val="20"/>
                    <w:szCs w:val="20"/>
                  </w:rPr>
                </w:pPr>
                <w:r w:rsidRPr="0059200F">
                  <w:rPr>
                    <w:rFonts w:ascii="MS Gothic" w:eastAsia="MS Gothic" w:hAnsi="MS Gothic" w:cs="Arial" w:hint="eastAsia"/>
                  </w:rPr>
                  <w:t>☐</w:t>
                </w:r>
              </w:p>
            </w:tc>
          </w:sdtContent>
        </w:sdt>
      </w:tr>
      <w:tr w:rsidR="00DA6469" w:rsidRPr="007F5C5E" w14:paraId="7FC20180" w14:textId="77777777" w:rsidTr="00D21A13">
        <w:tc>
          <w:tcPr>
            <w:tcW w:w="7416" w:type="dxa"/>
            <w:shd w:val="clear" w:color="auto" w:fill="E2EFD9" w:themeFill="accent6" w:themeFillTint="33"/>
          </w:tcPr>
          <w:p w14:paraId="170B9930" w14:textId="77777777" w:rsidR="00DA6469" w:rsidRPr="007F5C5E" w:rsidRDefault="00DA6469" w:rsidP="00C32F45">
            <w:pPr>
              <w:rPr>
                <w:rFonts w:cs="Arial"/>
              </w:rPr>
            </w:pPr>
            <w:r w:rsidRPr="007F5C5E">
              <w:rPr>
                <w:rFonts w:cs="Arial"/>
              </w:rPr>
              <w:t xml:space="preserve">Did the institution provide meeting minutes or other documentation that provided supporting evidence that the mission is regularly reviewed? </w:t>
            </w:r>
          </w:p>
        </w:tc>
        <w:sdt>
          <w:sdtPr>
            <w:rPr>
              <w:rFonts w:cs="Arial"/>
            </w:rPr>
            <w:id w:val="106684088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300932A" w14:textId="77777777" w:rsidR="00DA6469" w:rsidRPr="007F5C5E" w:rsidRDefault="00DA6469" w:rsidP="0050110B">
                <w:pPr>
                  <w:jc w:val="center"/>
                  <w:rPr>
                    <w:rFonts w:cs="Arial"/>
                  </w:rPr>
                </w:pPr>
                <w:r w:rsidRPr="0059200F">
                  <w:rPr>
                    <w:rFonts w:ascii="MS Gothic" w:eastAsia="MS Gothic" w:hAnsi="MS Gothic" w:cs="Arial" w:hint="eastAsia"/>
                  </w:rPr>
                  <w:t>☐</w:t>
                </w:r>
              </w:p>
            </w:tc>
          </w:sdtContent>
        </w:sdt>
        <w:sdt>
          <w:sdtPr>
            <w:rPr>
              <w:rFonts w:cs="Arial"/>
            </w:rPr>
            <w:id w:val="-51661092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81A8C19" w14:textId="77777777" w:rsidR="00DA6469" w:rsidRPr="007F5C5E" w:rsidRDefault="00DA6469" w:rsidP="0050110B">
                <w:pPr>
                  <w:jc w:val="center"/>
                  <w:rPr>
                    <w:rFonts w:cs="Arial"/>
                  </w:rPr>
                </w:pPr>
                <w:r w:rsidRPr="0059200F">
                  <w:rPr>
                    <w:rFonts w:ascii="MS Gothic" w:eastAsia="MS Gothic" w:hAnsi="MS Gothic" w:cs="Arial" w:hint="eastAsia"/>
                  </w:rPr>
                  <w:t>☐</w:t>
                </w:r>
              </w:p>
            </w:tc>
          </w:sdtContent>
        </w:sdt>
        <w:sdt>
          <w:sdtPr>
            <w:rPr>
              <w:rFonts w:cs="Arial"/>
            </w:rPr>
            <w:id w:val="71254376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D7D6CC0" w14:textId="77777777" w:rsidR="00DA6469" w:rsidRPr="007F5C5E" w:rsidRDefault="00DA6469" w:rsidP="0050110B">
                <w:pPr>
                  <w:jc w:val="center"/>
                  <w:rPr>
                    <w:rFonts w:cs="Arial"/>
                    <w:sz w:val="20"/>
                    <w:szCs w:val="20"/>
                  </w:rPr>
                </w:pPr>
                <w:r w:rsidRPr="0059200F">
                  <w:rPr>
                    <w:rFonts w:ascii="MS Gothic" w:eastAsia="MS Gothic" w:hAnsi="MS Gothic" w:cs="Arial" w:hint="eastAsia"/>
                  </w:rPr>
                  <w:t>☐</w:t>
                </w:r>
              </w:p>
            </w:tc>
          </w:sdtContent>
        </w:sdt>
      </w:tr>
      <w:tr w:rsidR="00DA6469" w:rsidRPr="007F5C5E" w14:paraId="3CC68A07" w14:textId="77777777" w:rsidTr="00D21A13">
        <w:tc>
          <w:tcPr>
            <w:tcW w:w="7416" w:type="dxa"/>
            <w:shd w:val="clear" w:color="auto" w:fill="E2EFD9" w:themeFill="accent6" w:themeFillTint="33"/>
          </w:tcPr>
          <w:p w14:paraId="50C0802A" w14:textId="77777777" w:rsidR="00DA6469" w:rsidRPr="007F5C5E" w:rsidRDefault="00DA6469" w:rsidP="00C32F45">
            <w:pPr>
              <w:rPr>
                <w:rFonts w:cs="Arial"/>
              </w:rPr>
            </w:pPr>
            <w:r w:rsidRPr="007F5C5E">
              <w:rPr>
                <w:rFonts w:cs="Arial"/>
              </w:rPr>
              <w:t xml:space="preserve">Did the institution identify who is responsible for </w:t>
            </w:r>
            <w:r>
              <w:rPr>
                <w:rFonts w:cs="Arial"/>
              </w:rPr>
              <w:t>en</w:t>
            </w:r>
            <w:r w:rsidRPr="007F5C5E">
              <w:rPr>
                <w:rFonts w:cs="Arial"/>
              </w:rPr>
              <w:t xml:space="preserve">suring </w:t>
            </w:r>
            <w:r>
              <w:rPr>
                <w:rFonts w:cs="Arial"/>
              </w:rPr>
              <w:t xml:space="preserve">that </w:t>
            </w:r>
            <w:r w:rsidRPr="007F5C5E">
              <w:rPr>
                <w:rFonts w:cs="Arial"/>
              </w:rPr>
              <w:t>the mission is readily accessible to students, faculty, staff, other stakeholders</w:t>
            </w:r>
            <w:r>
              <w:rPr>
                <w:rFonts w:cs="Arial"/>
              </w:rPr>
              <w:t>, and the public</w:t>
            </w:r>
            <w:r w:rsidRPr="007F5C5E">
              <w:rPr>
                <w:rFonts w:cs="Arial"/>
              </w:rPr>
              <w:t xml:space="preserve">? </w:t>
            </w:r>
          </w:p>
        </w:tc>
        <w:sdt>
          <w:sdtPr>
            <w:rPr>
              <w:rFonts w:cs="Arial"/>
            </w:rPr>
            <w:id w:val="-108006044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4019E0F" w14:textId="77777777" w:rsidR="00DA6469" w:rsidRPr="007F5C5E" w:rsidRDefault="00DA6469" w:rsidP="0050110B">
                <w:pPr>
                  <w:jc w:val="center"/>
                  <w:rPr>
                    <w:rFonts w:cs="Arial"/>
                  </w:rPr>
                </w:pPr>
                <w:r w:rsidRPr="0059200F">
                  <w:rPr>
                    <w:rFonts w:ascii="MS Gothic" w:eastAsia="MS Gothic" w:hAnsi="MS Gothic" w:cs="Arial" w:hint="eastAsia"/>
                  </w:rPr>
                  <w:t>☐</w:t>
                </w:r>
              </w:p>
            </w:tc>
          </w:sdtContent>
        </w:sdt>
        <w:sdt>
          <w:sdtPr>
            <w:rPr>
              <w:rFonts w:cs="Arial"/>
            </w:rPr>
            <w:id w:val="182184669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D194DE9" w14:textId="77777777" w:rsidR="00DA6469" w:rsidRPr="007F5C5E" w:rsidRDefault="00DA6469" w:rsidP="0050110B">
                <w:pPr>
                  <w:jc w:val="center"/>
                  <w:rPr>
                    <w:rFonts w:cs="Arial"/>
                  </w:rPr>
                </w:pPr>
                <w:r w:rsidRPr="0059200F">
                  <w:rPr>
                    <w:rFonts w:ascii="MS Gothic" w:eastAsia="MS Gothic" w:hAnsi="MS Gothic" w:cs="Arial" w:hint="eastAsia"/>
                  </w:rPr>
                  <w:t>☐</w:t>
                </w:r>
              </w:p>
            </w:tc>
          </w:sdtContent>
        </w:sdt>
        <w:sdt>
          <w:sdtPr>
            <w:rPr>
              <w:rFonts w:cs="Arial"/>
            </w:rPr>
            <w:id w:val="-24989351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ECEC0C7" w14:textId="77777777" w:rsidR="00DA6469" w:rsidRPr="007F5C5E" w:rsidRDefault="00DA6469" w:rsidP="0050110B">
                <w:pPr>
                  <w:jc w:val="center"/>
                  <w:rPr>
                    <w:rFonts w:cs="Arial"/>
                    <w:sz w:val="20"/>
                    <w:szCs w:val="20"/>
                  </w:rPr>
                </w:pPr>
                <w:r w:rsidRPr="0059200F">
                  <w:rPr>
                    <w:rFonts w:ascii="MS Gothic" w:eastAsia="MS Gothic" w:hAnsi="MS Gothic" w:cs="Arial" w:hint="eastAsia"/>
                  </w:rPr>
                  <w:t>☐</w:t>
                </w:r>
              </w:p>
            </w:tc>
          </w:sdtContent>
        </w:sdt>
      </w:tr>
      <w:tr w:rsidR="00DA6469" w:rsidRPr="007F5C5E" w14:paraId="50F55026" w14:textId="77777777" w:rsidTr="00D21A13">
        <w:tc>
          <w:tcPr>
            <w:tcW w:w="7416" w:type="dxa"/>
            <w:shd w:val="clear" w:color="auto" w:fill="E2EFD9" w:themeFill="accent6" w:themeFillTint="33"/>
          </w:tcPr>
          <w:p w14:paraId="27AA126D" w14:textId="77777777" w:rsidR="00DA6469" w:rsidRPr="007F5C5E" w:rsidRDefault="00DA6469" w:rsidP="00C32F45">
            <w:pPr>
              <w:rPr>
                <w:rFonts w:cs="Arial"/>
              </w:rPr>
            </w:pPr>
            <w:r w:rsidRPr="007F5C5E">
              <w:rPr>
                <w:rFonts w:cs="Arial"/>
              </w:rPr>
              <w:t xml:space="preserve">Did the institution </w:t>
            </w:r>
            <w:r>
              <w:rPr>
                <w:rFonts w:cs="Arial"/>
              </w:rPr>
              <w:t>describe</w:t>
            </w:r>
            <w:r w:rsidRPr="007F5C5E">
              <w:rPr>
                <w:rFonts w:cs="Arial"/>
              </w:rPr>
              <w:t xml:space="preserve"> where the mission is published to </w:t>
            </w:r>
            <w:r>
              <w:rPr>
                <w:rFonts w:cs="Arial"/>
              </w:rPr>
              <w:t>demonstrate that</w:t>
            </w:r>
            <w:r w:rsidRPr="007F5C5E">
              <w:rPr>
                <w:rFonts w:cs="Arial"/>
              </w:rPr>
              <w:t xml:space="preserve"> it is readily accessible to students, faculty, staff, other stakeholders</w:t>
            </w:r>
            <w:r>
              <w:rPr>
                <w:rFonts w:cs="Arial"/>
              </w:rPr>
              <w:t>, and the public</w:t>
            </w:r>
            <w:r w:rsidRPr="007F5C5E">
              <w:rPr>
                <w:rFonts w:cs="Arial"/>
              </w:rPr>
              <w:t xml:space="preserve">? </w:t>
            </w:r>
          </w:p>
        </w:tc>
        <w:sdt>
          <w:sdtPr>
            <w:rPr>
              <w:rFonts w:cs="Arial"/>
            </w:rPr>
            <w:id w:val="-168674544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29197F2" w14:textId="77777777" w:rsidR="00DA6469" w:rsidRPr="007F5C5E" w:rsidRDefault="00DA6469" w:rsidP="0050110B">
                <w:pPr>
                  <w:jc w:val="center"/>
                  <w:rPr>
                    <w:rFonts w:cs="Arial"/>
                  </w:rPr>
                </w:pPr>
                <w:r w:rsidRPr="0059200F">
                  <w:rPr>
                    <w:rFonts w:ascii="MS Gothic" w:eastAsia="MS Gothic" w:hAnsi="MS Gothic" w:cs="Arial" w:hint="eastAsia"/>
                  </w:rPr>
                  <w:t>☐</w:t>
                </w:r>
              </w:p>
            </w:tc>
          </w:sdtContent>
        </w:sdt>
        <w:sdt>
          <w:sdtPr>
            <w:rPr>
              <w:rFonts w:cs="Arial"/>
            </w:rPr>
            <w:id w:val="-29090490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67EE92A" w14:textId="77777777" w:rsidR="00DA6469" w:rsidRPr="007F5C5E" w:rsidRDefault="00DA6469" w:rsidP="0050110B">
                <w:pPr>
                  <w:jc w:val="center"/>
                  <w:rPr>
                    <w:rFonts w:cs="Arial"/>
                  </w:rPr>
                </w:pPr>
                <w:r w:rsidRPr="0059200F">
                  <w:rPr>
                    <w:rFonts w:ascii="MS Gothic" w:eastAsia="MS Gothic" w:hAnsi="MS Gothic" w:cs="Arial" w:hint="eastAsia"/>
                  </w:rPr>
                  <w:t>☐</w:t>
                </w:r>
              </w:p>
            </w:tc>
          </w:sdtContent>
        </w:sdt>
        <w:sdt>
          <w:sdtPr>
            <w:rPr>
              <w:rFonts w:cs="Arial"/>
            </w:rPr>
            <w:id w:val="-66223100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DC3F0B0" w14:textId="77777777" w:rsidR="00DA6469" w:rsidRPr="007F5C5E" w:rsidRDefault="00DA6469" w:rsidP="0050110B">
                <w:pPr>
                  <w:jc w:val="center"/>
                  <w:rPr>
                    <w:rFonts w:cs="Arial"/>
                    <w:sz w:val="20"/>
                    <w:szCs w:val="20"/>
                  </w:rPr>
                </w:pPr>
                <w:r w:rsidRPr="0059200F">
                  <w:rPr>
                    <w:rFonts w:ascii="MS Gothic" w:eastAsia="MS Gothic" w:hAnsi="MS Gothic" w:cs="Arial" w:hint="eastAsia"/>
                  </w:rPr>
                  <w:t>☐</w:t>
                </w:r>
              </w:p>
            </w:tc>
          </w:sdtContent>
        </w:sdt>
      </w:tr>
      <w:tr w:rsidR="00DA6469" w:rsidRPr="007F5C5E" w14:paraId="40AD9F37" w14:textId="77777777" w:rsidTr="00D21A13">
        <w:tc>
          <w:tcPr>
            <w:tcW w:w="7416" w:type="dxa"/>
            <w:shd w:val="clear" w:color="auto" w:fill="E2EFD9" w:themeFill="accent6" w:themeFillTint="33"/>
          </w:tcPr>
          <w:p w14:paraId="6E10B531" w14:textId="77777777" w:rsidR="00DA6469" w:rsidRPr="007F5C5E" w:rsidRDefault="00DA6469" w:rsidP="00C32F45">
            <w:pPr>
              <w:rPr>
                <w:rFonts w:cs="Arial"/>
                <w:b/>
              </w:rPr>
            </w:pPr>
            <w:r w:rsidRPr="007F5C5E">
              <w:rPr>
                <w:rFonts w:cs="Arial"/>
                <w:b/>
              </w:rPr>
              <w:t xml:space="preserve">Standard I.B. – </w:t>
            </w:r>
            <w:r>
              <w:rPr>
                <w:rFonts w:cs="Arial"/>
                <w:b/>
              </w:rPr>
              <w:t xml:space="preserve">Standard is Evident, Emerging, Not Evident, </w:t>
            </w:r>
            <w:r w:rsidRPr="007F5C5E">
              <w:rPr>
                <w:rFonts w:cs="Arial"/>
                <w:b/>
              </w:rPr>
              <w:t>or Not Applicable</w:t>
            </w:r>
          </w:p>
        </w:tc>
        <w:tc>
          <w:tcPr>
            <w:tcW w:w="1944" w:type="dxa"/>
            <w:gridSpan w:val="3"/>
            <w:shd w:val="clear" w:color="auto" w:fill="E2EFD9" w:themeFill="accent6" w:themeFillTint="33"/>
          </w:tcPr>
          <w:p w14:paraId="12040E84" w14:textId="77777777" w:rsidR="00DA6469" w:rsidRPr="007F5C5E" w:rsidRDefault="00DA6469" w:rsidP="00C32F45">
            <w:pPr>
              <w:rPr>
                <w:rFonts w:cs="Arial"/>
                <w:b/>
              </w:rPr>
            </w:pPr>
            <w:r>
              <w:rPr>
                <w:rStyle w:val="Style1"/>
              </w:rPr>
              <w:t xml:space="preserve"> </w:t>
            </w:r>
            <w:sdt>
              <w:sdtPr>
                <w:rPr>
                  <w:rStyle w:val="Style1"/>
                </w:rPr>
                <w:alias w:val="Finding "/>
                <w:tag w:val="Finding "/>
                <w:id w:val="514111921"/>
                <w:placeholder>
                  <w:docPart w:val="B3D17515AB7145A5AFA93893DE4A93D5"/>
                </w:placeholder>
                <w:showingPlcHdr/>
                <w:comboBox>
                  <w:listItem w:displayText="Standard is Evident" w:value="Standard is Evident"/>
                  <w:listItem w:displayText="Standard is Emerging" w:value="Standard is Emerging"/>
                  <w:listItem w:displayText="Standard is Not Evident" w:value="Standard is Not Evident"/>
                  <w:listItem w:displayText="Not Applicable " w:value="Not Applicable "/>
                </w:comboBox>
              </w:sdtPr>
              <w:sdtEndPr>
                <w:rPr>
                  <w:rStyle w:val="DefaultParagraphFont"/>
                  <w:rFonts w:cs="Arial"/>
                  <w:b/>
                  <w:vanish/>
                  <w:sz w:val="20"/>
                  <w:szCs w:val="20"/>
                </w:rPr>
              </w:sdtEndPr>
              <w:sdtContent>
                <w:r w:rsidRPr="00C94CE0">
                  <w:rPr>
                    <w:rStyle w:val="PlaceholderText"/>
                  </w:rPr>
                  <w:t>Choose a finding.</w:t>
                </w:r>
              </w:sdtContent>
            </w:sdt>
          </w:p>
        </w:tc>
      </w:tr>
    </w:tbl>
    <w:p w14:paraId="4E104179" w14:textId="77777777" w:rsidR="00DA6469" w:rsidRDefault="00DA6469" w:rsidP="00C7457E">
      <w:pPr>
        <w:spacing w:after="0" w:line="240" w:lineRule="auto"/>
        <w:ind w:left="720"/>
        <w:contextualSpacing/>
        <w:rPr>
          <w:rFonts w:ascii="Calibri" w:eastAsia="Aptos" w:hAnsi="Calibri" w:cs="Aptos"/>
        </w:rPr>
      </w:pPr>
    </w:p>
    <w:p w14:paraId="578245CB" w14:textId="77777777" w:rsidR="00DA6469" w:rsidRPr="001C58EC" w:rsidRDefault="00DA6469" w:rsidP="00DA6469">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381712348"/>
          <w:placeholder>
            <w:docPart w:val="DC17C1200F774CE58777664A022F2130"/>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3BBC5683" w14:textId="77777777" w:rsidR="00DA6469" w:rsidRPr="00AC7BD6" w:rsidRDefault="00DA6469" w:rsidP="00DA6469">
      <w:pPr>
        <w:spacing w:after="0" w:line="240" w:lineRule="auto"/>
        <w:rPr>
          <w:rFonts w:ascii="Calibri" w:eastAsia="Calibri" w:hAnsi="Calibri" w:cs="Arial"/>
          <w:color w:val="0070C0"/>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692107410"/>
          <w:placeholder>
            <w:docPart w:val="46C34545DD8448E1AB3A565FF83B6AD8"/>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r w:rsidRPr="002362AC">
        <w:rPr>
          <w:rFonts w:cstheme="minorHAnsi"/>
          <w:sz w:val="24"/>
          <w:szCs w:val="24"/>
        </w:rPr>
        <w:t xml:space="preserve"> </w:t>
      </w:r>
    </w:p>
    <w:p w14:paraId="434FAA4B" w14:textId="77777777" w:rsidR="00DA6469" w:rsidRDefault="00DA6469" w:rsidP="00DA6469">
      <w:pPr>
        <w:spacing w:after="0" w:line="240" w:lineRule="auto"/>
        <w:rPr>
          <w:rFonts w:ascii="Calibri" w:eastAsia="Calibri" w:hAnsi="Calibri" w:cs="Arial"/>
        </w:rPr>
      </w:pPr>
    </w:p>
    <w:p w14:paraId="4EF2980C" w14:textId="15C3C4EC" w:rsidR="008D4E83" w:rsidRPr="001C58EC" w:rsidRDefault="008D4E83" w:rsidP="00DA6469">
      <w:pPr>
        <w:spacing w:after="0" w:line="240" w:lineRule="auto"/>
        <w:rPr>
          <w:rFonts w:cs="Arial"/>
          <w:sz w:val="20"/>
          <w:szCs w:val="20"/>
        </w:rPr>
      </w:pPr>
      <w:r w:rsidRPr="005854FB">
        <w:rPr>
          <w:rFonts w:cs="Arial"/>
          <w:b/>
          <w:smallCaps/>
          <w:sz w:val="24"/>
          <w:szCs w:val="24"/>
          <w:u w:val="single"/>
        </w:rPr>
        <w:t>Exhibit 5:</w:t>
      </w:r>
      <w:r w:rsidRPr="007F5C5E">
        <w:rPr>
          <w:rFonts w:cs="Arial"/>
          <w:color w:val="0000FF"/>
          <w:sz w:val="20"/>
          <w:szCs w:val="20"/>
        </w:rPr>
        <w:t xml:space="preserve"> </w:t>
      </w:r>
      <w:sdt>
        <w:sdtPr>
          <w:rPr>
            <w:rFonts w:cs="Arial"/>
            <w:color w:val="0000FF"/>
            <w:sz w:val="20"/>
            <w:szCs w:val="20"/>
          </w:rPr>
          <w:id w:val="735984925"/>
          <w:placeholder>
            <w:docPart w:val="BBA6B24B65364FF5905E7D7B331CE188"/>
          </w:placeholder>
          <w:temporary/>
          <w:showingPlcHdr/>
        </w:sdtPr>
        <w:sdtContent>
          <w:r w:rsidRPr="00397EB7">
            <w:rPr>
              <w:rFonts w:cs="Arial"/>
              <w:color w:val="767171" w:themeColor="background2" w:themeShade="80"/>
            </w:rPr>
            <w:t xml:space="preserve">Provide detailed feedback for </w:t>
          </w:r>
          <w:r>
            <w:rPr>
              <w:rFonts w:cs="Arial"/>
              <w:color w:val="767171" w:themeColor="background2" w:themeShade="80"/>
            </w:rPr>
            <w:t>the E</w:t>
          </w:r>
          <w:r w:rsidRPr="00397EB7">
            <w:rPr>
              <w:rFonts w:cs="Arial"/>
              <w:color w:val="767171" w:themeColor="background2" w:themeShade="80"/>
            </w:rPr>
            <w:t>xhibit</w:t>
          </w:r>
          <w:r>
            <w:rPr>
              <w:rFonts w:cs="Arial"/>
              <w:color w:val="767171" w:themeColor="background2" w:themeShade="80"/>
            </w:rPr>
            <w:t xml:space="preserve">(s) </w:t>
          </w:r>
          <w:r w:rsidRPr="00397EB7">
            <w:rPr>
              <w:rFonts w:cs="Arial"/>
              <w:color w:val="767171" w:themeColor="background2" w:themeShade="80"/>
            </w:rPr>
            <w:t>related to this core component. The applicant institution uses this feedback to strengthen its documentation, processes, and procedures.</w:t>
          </w:r>
        </w:sdtContent>
      </w:sdt>
    </w:p>
    <w:p w14:paraId="569FB88B" w14:textId="77777777" w:rsidR="008D4E83" w:rsidRPr="001C58EC" w:rsidRDefault="008D4E83" w:rsidP="00DA6469">
      <w:pPr>
        <w:spacing w:after="0" w:line="240" w:lineRule="auto"/>
        <w:rPr>
          <w:rFonts w:ascii="Calibri" w:eastAsia="Calibri" w:hAnsi="Calibri" w:cs="Arial"/>
        </w:rPr>
      </w:pPr>
    </w:p>
    <w:p w14:paraId="6244DCC1" w14:textId="77777777" w:rsidR="00DA6469" w:rsidRDefault="00DA6469" w:rsidP="00DA6469">
      <w:pPr>
        <w:spacing w:after="0" w:line="240" w:lineRule="auto"/>
        <w:rPr>
          <w:rFonts w:ascii="Calibri" w:eastAsia="Arial" w:hAnsi="Calibri" w:cs="Arial"/>
          <w:color w:val="767171"/>
        </w:rPr>
      </w:pPr>
      <w:r w:rsidRPr="0027349F">
        <w:rPr>
          <w:rFonts w:ascii="Calibri" w:eastAsia="Arial" w:hAnsi="Calibri" w:cs="Arial"/>
          <w:b/>
          <w:bCs/>
          <w:sz w:val="24"/>
          <w:szCs w:val="24"/>
          <w:u w:val="single"/>
        </w:rPr>
        <w:lastRenderedPageBreak/>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615258991"/>
          <w:placeholder>
            <w:docPart w:val="AC00CAC24EB1450DBFEE8D560BF91BEF"/>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3D34C252" w14:textId="77777777" w:rsidR="00DA6469" w:rsidRDefault="00DA6469">
      <w:pPr>
        <w:rPr>
          <w:rFonts w:ascii="Calibri" w:eastAsia="Times New Roman" w:hAnsi="Calibri" w:cs="Calibri"/>
          <w:bCs/>
          <w:smallCaps/>
          <w:sz w:val="28"/>
          <w:szCs w:val="28"/>
        </w:rPr>
      </w:pPr>
      <w:r>
        <w:rPr>
          <w:rFonts w:ascii="Calibri" w:eastAsia="Times New Roman" w:hAnsi="Calibri" w:cs="Calibri"/>
          <w:bCs/>
          <w:smallCaps/>
          <w:sz w:val="28"/>
          <w:szCs w:val="28"/>
        </w:rPr>
        <w:br w:type="page"/>
      </w:r>
    </w:p>
    <w:sdt>
      <w:sdtPr>
        <w:rPr>
          <w:rFonts w:ascii="Calibri" w:eastAsia="Times New Roman" w:hAnsi="Calibri" w:cs="Calibri"/>
          <w:bCs/>
          <w:smallCaps/>
          <w:sz w:val="28"/>
          <w:szCs w:val="28"/>
        </w:rPr>
        <w:id w:val="1462768738"/>
        <w:lock w:val="sdtContentLocked"/>
        <w:placeholder>
          <w:docPart w:val="DefaultPlaceholder_-1854013440"/>
        </w:placeholder>
      </w:sdtPr>
      <w:sdtEndPr>
        <w:rPr>
          <w:rFonts w:eastAsia="Aptos"/>
          <w:bCs w:val="0"/>
          <w:smallCaps w:val="0"/>
          <w:sz w:val="24"/>
          <w:szCs w:val="24"/>
        </w:rPr>
      </w:sdtEndPr>
      <w:sdtContent>
        <w:p w14:paraId="7F6A6232" w14:textId="09E83079"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II: Governance</w:t>
          </w:r>
        </w:p>
        <w:p w14:paraId="31498711" w14:textId="77777777" w:rsidR="00C7457E" w:rsidRPr="00C7457E" w:rsidRDefault="00C7457E" w:rsidP="00C7457E">
          <w:pPr>
            <w:spacing w:after="0" w:line="240" w:lineRule="auto"/>
            <w:rPr>
              <w:rFonts w:ascii="Calibri" w:eastAsia="Aptos" w:hAnsi="Calibri" w:cs="Times New Roman"/>
            </w:rPr>
          </w:pPr>
        </w:p>
        <w:p w14:paraId="6CCF5F8E" w14:textId="77777777" w:rsidR="00C7457E" w:rsidRPr="00C7457E" w:rsidRDefault="00C7457E">
          <w:pPr>
            <w:keepNext/>
            <w:keepLines/>
            <w:numPr>
              <w:ilvl w:val="0"/>
              <w:numId w:val="4"/>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Owners, Governing Board Members, Officials, and Administrators</w:t>
          </w:r>
        </w:p>
        <w:p w14:paraId="6A91B641" w14:textId="1F6F3F9D"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institution’s owners, governing board members, officials, and administrators possess appropriate qualifications and experience for their positions. The owners, governing board members, officials, and administrators are knowledgeable and experienced in one or more aspects of education administration, finance, and the design and delivery of academic programs and related student services within a distance learning model. The institution’s policies clearly delineate the duties and responsibilities of owners, governing board members, officials, and administrators. Individuals in leadership and managerial positions are qualified by education and experience appropriate to their position and have the ability to oversee institutional operations consistent with the institution’s mission and program offerings.</w:t>
          </w:r>
        </w:p>
      </w:sdtContent>
    </w:sdt>
    <w:p w14:paraId="7309DC90" w14:textId="77777777" w:rsidR="00C7457E" w:rsidRDefault="00C7457E" w:rsidP="00C7457E">
      <w:pPr>
        <w:spacing w:after="0" w:line="240" w:lineRule="auto"/>
        <w:ind w:left="360"/>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DA6469" w:rsidRPr="005854FB" w14:paraId="3B553EA8" w14:textId="77777777" w:rsidTr="00D21A13">
        <w:tc>
          <w:tcPr>
            <w:tcW w:w="7416" w:type="dxa"/>
            <w:shd w:val="clear" w:color="auto" w:fill="E2EFD9" w:themeFill="accent6" w:themeFillTint="33"/>
          </w:tcPr>
          <w:p w14:paraId="6674AAFE" w14:textId="77777777" w:rsidR="00DA6469" w:rsidRPr="005854FB" w:rsidRDefault="00DA6469" w:rsidP="00C32F45">
            <w:pPr>
              <w:rPr>
                <w:rFonts w:cs="Arial"/>
                <w:b/>
                <w:szCs w:val="20"/>
              </w:rPr>
            </w:pPr>
            <w:r w:rsidRPr="005854FB">
              <w:rPr>
                <w:rFonts w:cs="Arial"/>
                <w:b/>
                <w:szCs w:val="20"/>
              </w:rPr>
              <w:t>Questions</w:t>
            </w:r>
          </w:p>
        </w:tc>
        <w:tc>
          <w:tcPr>
            <w:tcW w:w="648" w:type="dxa"/>
            <w:shd w:val="clear" w:color="auto" w:fill="E2EFD9" w:themeFill="accent6" w:themeFillTint="33"/>
          </w:tcPr>
          <w:p w14:paraId="24D0B75B" w14:textId="77777777" w:rsidR="00DA6469" w:rsidRPr="005854FB" w:rsidRDefault="00DA6469" w:rsidP="0050110B">
            <w:pPr>
              <w:jc w:val="center"/>
              <w:rPr>
                <w:rFonts w:cs="Arial"/>
                <w:b/>
                <w:szCs w:val="20"/>
              </w:rPr>
            </w:pPr>
            <w:r w:rsidRPr="005854FB">
              <w:rPr>
                <w:rFonts w:cs="Arial"/>
                <w:b/>
                <w:szCs w:val="20"/>
              </w:rPr>
              <w:t>Yes</w:t>
            </w:r>
          </w:p>
        </w:tc>
        <w:tc>
          <w:tcPr>
            <w:tcW w:w="648" w:type="dxa"/>
            <w:shd w:val="clear" w:color="auto" w:fill="E2EFD9" w:themeFill="accent6" w:themeFillTint="33"/>
          </w:tcPr>
          <w:p w14:paraId="7616D2CE" w14:textId="77777777" w:rsidR="00DA6469" w:rsidRPr="005854FB" w:rsidRDefault="00DA6469" w:rsidP="0050110B">
            <w:pPr>
              <w:jc w:val="center"/>
              <w:rPr>
                <w:rFonts w:cs="Arial"/>
                <w:b/>
                <w:szCs w:val="20"/>
              </w:rPr>
            </w:pPr>
            <w:r w:rsidRPr="005854FB">
              <w:rPr>
                <w:rFonts w:cs="Arial"/>
                <w:b/>
                <w:szCs w:val="20"/>
              </w:rPr>
              <w:t>No</w:t>
            </w:r>
          </w:p>
        </w:tc>
        <w:tc>
          <w:tcPr>
            <w:tcW w:w="648" w:type="dxa"/>
            <w:shd w:val="clear" w:color="auto" w:fill="E2EFD9" w:themeFill="accent6" w:themeFillTint="33"/>
          </w:tcPr>
          <w:p w14:paraId="64A2243E" w14:textId="77777777" w:rsidR="00DA6469" w:rsidRPr="005854FB" w:rsidRDefault="00DA6469" w:rsidP="0050110B">
            <w:pPr>
              <w:jc w:val="center"/>
              <w:rPr>
                <w:rFonts w:cs="Arial"/>
                <w:b/>
                <w:szCs w:val="20"/>
              </w:rPr>
            </w:pPr>
            <w:r w:rsidRPr="005854FB">
              <w:rPr>
                <w:rFonts w:cs="Arial"/>
                <w:b/>
                <w:szCs w:val="20"/>
              </w:rPr>
              <w:t>N/A</w:t>
            </w:r>
          </w:p>
        </w:tc>
      </w:tr>
      <w:tr w:rsidR="00DA6469" w:rsidRPr="005854FB" w14:paraId="0E696352" w14:textId="77777777" w:rsidTr="00D21A13">
        <w:tc>
          <w:tcPr>
            <w:tcW w:w="7416" w:type="dxa"/>
            <w:shd w:val="clear" w:color="auto" w:fill="E2EFD9" w:themeFill="accent6" w:themeFillTint="33"/>
          </w:tcPr>
          <w:p w14:paraId="50518E98" w14:textId="77777777" w:rsidR="00DA6469" w:rsidRPr="005854FB" w:rsidRDefault="00DA6469" w:rsidP="00C32F45">
            <w:pPr>
              <w:rPr>
                <w:rFonts w:cs="Arial"/>
                <w:szCs w:val="20"/>
              </w:rPr>
            </w:pPr>
            <w:r w:rsidRPr="005854FB">
              <w:rPr>
                <w:rFonts w:cs="Arial"/>
                <w:szCs w:val="20"/>
              </w:rPr>
              <w:t xml:space="preserve">Are the institution’s owner(s), governing board members, chief executive officer, and top institution administrators knowledgeable and experienced in educational administration? </w:t>
            </w:r>
          </w:p>
        </w:tc>
        <w:sdt>
          <w:sdtPr>
            <w:rPr>
              <w:rFonts w:cs="Arial"/>
            </w:rPr>
            <w:id w:val="-149495416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3D835B5" w14:textId="77777777" w:rsidR="00DA6469" w:rsidRPr="005854FB" w:rsidRDefault="00DA6469" w:rsidP="0050110B">
                <w:pPr>
                  <w:jc w:val="center"/>
                  <w:rPr>
                    <w:rFonts w:cs="Arial"/>
                    <w:szCs w:val="20"/>
                  </w:rPr>
                </w:pPr>
                <w:r>
                  <w:rPr>
                    <w:rFonts w:ascii="MS Gothic" w:eastAsia="MS Gothic" w:hAnsi="MS Gothic" w:cs="Arial" w:hint="eastAsia"/>
                  </w:rPr>
                  <w:t>☐</w:t>
                </w:r>
              </w:p>
            </w:tc>
          </w:sdtContent>
        </w:sdt>
        <w:sdt>
          <w:sdtPr>
            <w:rPr>
              <w:rFonts w:cs="Arial"/>
            </w:rPr>
            <w:id w:val="-22969438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8914E72" w14:textId="77777777" w:rsidR="00DA6469" w:rsidRPr="005854FB" w:rsidRDefault="00DA6469" w:rsidP="0050110B">
                <w:pPr>
                  <w:jc w:val="center"/>
                  <w:rPr>
                    <w:rFonts w:cs="Arial"/>
                    <w:szCs w:val="20"/>
                  </w:rPr>
                </w:pPr>
                <w:r w:rsidRPr="00B62B06">
                  <w:rPr>
                    <w:rFonts w:ascii="MS Gothic" w:eastAsia="MS Gothic" w:hAnsi="MS Gothic" w:cs="Arial" w:hint="eastAsia"/>
                  </w:rPr>
                  <w:t>☐</w:t>
                </w:r>
              </w:p>
            </w:tc>
          </w:sdtContent>
        </w:sdt>
        <w:sdt>
          <w:sdtPr>
            <w:rPr>
              <w:rFonts w:cs="Arial"/>
            </w:rPr>
            <w:id w:val="9931110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97B689E" w14:textId="77777777" w:rsidR="00DA6469" w:rsidRPr="005854FB" w:rsidRDefault="00DA6469" w:rsidP="0050110B">
                <w:pPr>
                  <w:jc w:val="center"/>
                  <w:rPr>
                    <w:rFonts w:cs="Arial"/>
                    <w:szCs w:val="20"/>
                  </w:rPr>
                </w:pPr>
                <w:r w:rsidRPr="00B62B06">
                  <w:rPr>
                    <w:rFonts w:ascii="MS Gothic" w:eastAsia="MS Gothic" w:hAnsi="MS Gothic" w:cs="Arial" w:hint="eastAsia"/>
                  </w:rPr>
                  <w:t>☐</w:t>
                </w:r>
              </w:p>
            </w:tc>
          </w:sdtContent>
        </w:sdt>
      </w:tr>
      <w:tr w:rsidR="00803FAE" w:rsidRPr="005854FB" w14:paraId="5CDB3B27" w14:textId="77777777" w:rsidTr="00D21A13">
        <w:tc>
          <w:tcPr>
            <w:tcW w:w="7416" w:type="dxa"/>
            <w:shd w:val="clear" w:color="auto" w:fill="E2EFD9" w:themeFill="accent6" w:themeFillTint="33"/>
          </w:tcPr>
          <w:p w14:paraId="19F6FBF8" w14:textId="46F77E6D" w:rsidR="00803FAE" w:rsidRPr="005854FB" w:rsidRDefault="0050110B" w:rsidP="0050110B">
            <w:pPr>
              <w:rPr>
                <w:rFonts w:cs="Arial"/>
                <w:szCs w:val="20"/>
              </w:rPr>
            </w:pPr>
            <w:bookmarkStart w:id="0" w:name="_Hlk173496493"/>
            <w:r w:rsidRPr="005854FB">
              <w:rPr>
                <w:rFonts w:cs="Arial"/>
                <w:szCs w:val="20"/>
              </w:rPr>
              <w:t xml:space="preserve">Are the institution’s owner(s), governing board members, chief executive officer, and top institution administrators </w:t>
            </w:r>
            <w:r>
              <w:rPr>
                <w:rFonts w:cs="Arial"/>
                <w:szCs w:val="20"/>
              </w:rPr>
              <w:t xml:space="preserve">sufficiently </w:t>
            </w:r>
            <w:r w:rsidRPr="005854FB">
              <w:rPr>
                <w:rFonts w:cs="Arial"/>
                <w:szCs w:val="20"/>
              </w:rPr>
              <w:t xml:space="preserve">knowledgeable and experienced </w:t>
            </w:r>
            <w:r>
              <w:rPr>
                <w:rFonts w:cs="Arial"/>
                <w:szCs w:val="20"/>
              </w:rPr>
              <w:t>to ensure quality that f</w:t>
            </w:r>
            <w:r w:rsidR="00803FAE">
              <w:rPr>
                <w:rFonts w:cs="Arial"/>
                <w:szCs w:val="20"/>
              </w:rPr>
              <w:t xml:space="preserve">inancial practices </w:t>
            </w:r>
            <w:r>
              <w:rPr>
                <w:rFonts w:cs="Arial"/>
                <w:szCs w:val="20"/>
              </w:rPr>
              <w:t xml:space="preserve">are in place </w:t>
            </w:r>
            <w:r w:rsidR="00803FAE">
              <w:rPr>
                <w:rFonts w:cs="Arial"/>
                <w:szCs w:val="20"/>
              </w:rPr>
              <w:t>to ensure institutional stability</w:t>
            </w:r>
            <w:r>
              <w:rPr>
                <w:rFonts w:cs="Arial"/>
                <w:szCs w:val="20"/>
              </w:rPr>
              <w:t>?</w:t>
            </w:r>
          </w:p>
        </w:tc>
        <w:sdt>
          <w:sdtPr>
            <w:rPr>
              <w:rFonts w:cs="Arial"/>
            </w:rPr>
            <w:id w:val="64124205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32D2A64" w14:textId="77777777" w:rsidR="00803FAE" w:rsidRPr="005854FB" w:rsidRDefault="00803FAE" w:rsidP="0050110B">
                <w:pPr>
                  <w:jc w:val="center"/>
                  <w:rPr>
                    <w:rFonts w:cs="Arial"/>
                    <w:szCs w:val="20"/>
                  </w:rPr>
                </w:pPr>
                <w:r w:rsidRPr="00B62B06">
                  <w:rPr>
                    <w:rFonts w:ascii="MS Gothic" w:eastAsia="MS Gothic" w:hAnsi="MS Gothic" w:cs="Arial" w:hint="eastAsia"/>
                  </w:rPr>
                  <w:t>☐</w:t>
                </w:r>
              </w:p>
            </w:tc>
          </w:sdtContent>
        </w:sdt>
        <w:sdt>
          <w:sdtPr>
            <w:rPr>
              <w:rFonts w:cs="Arial"/>
            </w:rPr>
            <w:id w:val="190949407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6C01B3D" w14:textId="77777777" w:rsidR="00803FAE" w:rsidRPr="005854FB" w:rsidRDefault="00803FAE" w:rsidP="0050110B">
                <w:pPr>
                  <w:jc w:val="center"/>
                  <w:rPr>
                    <w:rFonts w:cs="Arial"/>
                    <w:szCs w:val="20"/>
                  </w:rPr>
                </w:pPr>
                <w:r w:rsidRPr="00B62B06">
                  <w:rPr>
                    <w:rFonts w:ascii="MS Gothic" w:eastAsia="MS Gothic" w:hAnsi="MS Gothic" w:cs="Arial" w:hint="eastAsia"/>
                  </w:rPr>
                  <w:t>☐</w:t>
                </w:r>
              </w:p>
            </w:tc>
          </w:sdtContent>
        </w:sdt>
        <w:sdt>
          <w:sdtPr>
            <w:rPr>
              <w:rFonts w:cs="Arial"/>
            </w:rPr>
            <w:id w:val="170065334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2E1D5FD" w14:textId="77777777" w:rsidR="00803FAE" w:rsidRPr="005854FB" w:rsidRDefault="00803FAE" w:rsidP="0050110B">
                <w:pPr>
                  <w:jc w:val="center"/>
                  <w:rPr>
                    <w:rFonts w:cs="Arial"/>
                    <w:szCs w:val="20"/>
                  </w:rPr>
                </w:pPr>
                <w:r w:rsidRPr="00B62B06">
                  <w:rPr>
                    <w:rFonts w:ascii="MS Gothic" w:eastAsia="MS Gothic" w:hAnsi="MS Gothic" w:cs="Arial" w:hint="eastAsia"/>
                  </w:rPr>
                  <w:t>☐</w:t>
                </w:r>
              </w:p>
            </w:tc>
          </w:sdtContent>
        </w:sdt>
      </w:tr>
      <w:tr w:rsidR="00DA6469" w:rsidRPr="005854FB" w14:paraId="3E6D6302" w14:textId="77777777" w:rsidTr="00D21A13">
        <w:tc>
          <w:tcPr>
            <w:tcW w:w="7416" w:type="dxa"/>
            <w:shd w:val="clear" w:color="auto" w:fill="E2EFD9" w:themeFill="accent6" w:themeFillTint="33"/>
          </w:tcPr>
          <w:p w14:paraId="13EC21BA" w14:textId="47BCE3A9" w:rsidR="00DA6469" w:rsidRPr="005854FB" w:rsidRDefault="0050110B" w:rsidP="0050110B">
            <w:pPr>
              <w:rPr>
                <w:rFonts w:cs="Arial"/>
                <w:szCs w:val="20"/>
              </w:rPr>
            </w:pPr>
            <w:r w:rsidRPr="005854FB">
              <w:rPr>
                <w:rFonts w:cs="Arial"/>
                <w:szCs w:val="20"/>
              </w:rPr>
              <w:t xml:space="preserve">Are the institution’s owner(s), governing board members, chief executive officer, and top institution administrators </w:t>
            </w:r>
            <w:r>
              <w:rPr>
                <w:rFonts w:cs="Arial"/>
                <w:szCs w:val="20"/>
              </w:rPr>
              <w:t xml:space="preserve">sufficiently </w:t>
            </w:r>
            <w:r w:rsidRPr="005854FB">
              <w:rPr>
                <w:rFonts w:cs="Arial"/>
                <w:szCs w:val="20"/>
              </w:rPr>
              <w:t xml:space="preserve">knowledgeable and experienced </w:t>
            </w:r>
            <w:r>
              <w:rPr>
                <w:rFonts w:cs="Arial"/>
                <w:szCs w:val="20"/>
              </w:rPr>
              <w:t>to ensure quality d</w:t>
            </w:r>
            <w:r w:rsidR="00803FAE">
              <w:rPr>
                <w:rFonts w:cs="Arial"/>
                <w:szCs w:val="20"/>
              </w:rPr>
              <w:t>esign and delivery of academic programs and student services</w:t>
            </w:r>
            <w:r>
              <w:rPr>
                <w:rFonts w:cs="Arial"/>
                <w:szCs w:val="20"/>
              </w:rPr>
              <w:t>?</w:t>
            </w:r>
          </w:p>
        </w:tc>
        <w:sdt>
          <w:sdtPr>
            <w:rPr>
              <w:rFonts w:cs="Arial"/>
            </w:rPr>
            <w:id w:val="188321306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4D6AA58" w14:textId="77777777" w:rsidR="00DA6469" w:rsidRPr="005854FB" w:rsidRDefault="00DA6469" w:rsidP="0050110B">
                <w:pPr>
                  <w:jc w:val="center"/>
                  <w:rPr>
                    <w:rFonts w:cs="Arial"/>
                    <w:szCs w:val="20"/>
                  </w:rPr>
                </w:pPr>
                <w:r w:rsidRPr="00B62B06">
                  <w:rPr>
                    <w:rFonts w:ascii="MS Gothic" w:eastAsia="MS Gothic" w:hAnsi="MS Gothic" w:cs="Arial" w:hint="eastAsia"/>
                  </w:rPr>
                  <w:t>☐</w:t>
                </w:r>
              </w:p>
            </w:tc>
          </w:sdtContent>
        </w:sdt>
        <w:sdt>
          <w:sdtPr>
            <w:rPr>
              <w:rFonts w:cs="Arial"/>
            </w:rPr>
            <w:id w:val="116313377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A51E0A4" w14:textId="77777777" w:rsidR="00DA6469" w:rsidRPr="005854FB" w:rsidRDefault="00DA6469" w:rsidP="0050110B">
                <w:pPr>
                  <w:jc w:val="center"/>
                  <w:rPr>
                    <w:rFonts w:cs="Arial"/>
                    <w:szCs w:val="20"/>
                  </w:rPr>
                </w:pPr>
                <w:r w:rsidRPr="00B62B06">
                  <w:rPr>
                    <w:rFonts w:ascii="MS Gothic" w:eastAsia="MS Gothic" w:hAnsi="MS Gothic" w:cs="Arial" w:hint="eastAsia"/>
                  </w:rPr>
                  <w:t>☐</w:t>
                </w:r>
              </w:p>
            </w:tc>
          </w:sdtContent>
        </w:sdt>
        <w:sdt>
          <w:sdtPr>
            <w:rPr>
              <w:rFonts w:cs="Arial"/>
            </w:rPr>
            <w:id w:val="70737574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223B1EB" w14:textId="77777777" w:rsidR="00DA6469" w:rsidRPr="005854FB" w:rsidRDefault="00DA6469" w:rsidP="0050110B">
                <w:pPr>
                  <w:jc w:val="center"/>
                  <w:rPr>
                    <w:rFonts w:cs="Arial"/>
                    <w:szCs w:val="20"/>
                  </w:rPr>
                </w:pPr>
                <w:r w:rsidRPr="00B62B06">
                  <w:rPr>
                    <w:rFonts w:ascii="MS Gothic" w:eastAsia="MS Gothic" w:hAnsi="MS Gothic" w:cs="Arial" w:hint="eastAsia"/>
                  </w:rPr>
                  <w:t>☐</w:t>
                </w:r>
              </w:p>
            </w:tc>
          </w:sdtContent>
        </w:sdt>
      </w:tr>
      <w:bookmarkEnd w:id="0"/>
      <w:tr w:rsidR="00DA6469" w:rsidRPr="005854FB" w14:paraId="5210A601" w14:textId="77777777" w:rsidTr="00D21A13">
        <w:tc>
          <w:tcPr>
            <w:tcW w:w="7416" w:type="dxa"/>
            <w:shd w:val="clear" w:color="auto" w:fill="E2EFD9" w:themeFill="accent6" w:themeFillTint="33"/>
          </w:tcPr>
          <w:p w14:paraId="057C0704" w14:textId="142F1835" w:rsidR="00DA6469" w:rsidRPr="005854FB" w:rsidRDefault="0050110B" w:rsidP="0050110B">
            <w:pPr>
              <w:rPr>
                <w:rFonts w:cs="Arial"/>
                <w:szCs w:val="20"/>
              </w:rPr>
            </w:pPr>
            <w:r w:rsidRPr="005854FB">
              <w:rPr>
                <w:rFonts w:cs="Arial"/>
                <w:szCs w:val="20"/>
              </w:rPr>
              <w:t xml:space="preserve">Are the institution’s owner(s), governing board members, chief executive officer, and top institution administrators </w:t>
            </w:r>
            <w:r>
              <w:rPr>
                <w:rFonts w:cs="Arial"/>
                <w:szCs w:val="20"/>
              </w:rPr>
              <w:t xml:space="preserve">sufficiently </w:t>
            </w:r>
            <w:r w:rsidRPr="005854FB">
              <w:rPr>
                <w:rFonts w:cs="Arial"/>
                <w:szCs w:val="20"/>
              </w:rPr>
              <w:t xml:space="preserve">knowledgeable and experienced </w:t>
            </w:r>
            <w:r>
              <w:rPr>
                <w:rFonts w:cs="Arial"/>
                <w:szCs w:val="20"/>
              </w:rPr>
              <w:t>to ensure quality e</w:t>
            </w:r>
            <w:r w:rsidR="00803FAE">
              <w:rPr>
                <w:rFonts w:cs="Arial"/>
                <w:szCs w:val="20"/>
              </w:rPr>
              <w:t>ducational offerings delivered via distance education</w:t>
            </w:r>
            <w:r>
              <w:rPr>
                <w:rFonts w:cs="Arial"/>
                <w:szCs w:val="20"/>
              </w:rPr>
              <w:t>?</w:t>
            </w:r>
          </w:p>
        </w:tc>
        <w:sdt>
          <w:sdtPr>
            <w:rPr>
              <w:rFonts w:cs="Arial"/>
            </w:rPr>
            <w:id w:val="174945871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225DC47" w14:textId="77777777" w:rsidR="00DA6469" w:rsidRPr="005854FB" w:rsidRDefault="00DA6469" w:rsidP="0050110B">
                <w:pPr>
                  <w:jc w:val="center"/>
                  <w:rPr>
                    <w:rFonts w:cs="Arial"/>
                    <w:szCs w:val="20"/>
                  </w:rPr>
                </w:pPr>
                <w:r w:rsidRPr="00B62B06">
                  <w:rPr>
                    <w:rFonts w:ascii="MS Gothic" w:eastAsia="MS Gothic" w:hAnsi="MS Gothic" w:cs="Arial" w:hint="eastAsia"/>
                  </w:rPr>
                  <w:t>☐</w:t>
                </w:r>
              </w:p>
            </w:tc>
          </w:sdtContent>
        </w:sdt>
        <w:sdt>
          <w:sdtPr>
            <w:rPr>
              <w:rFonts w:cs="Arial"/>
            </w:rPr>
            <w:id w:val="167591480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1804FA3" w14:textId="77777777" w:rsidR="00DA6469" w:rsidRPr="005854FB" w:rsidRDefault="00DA6469" w:rsidP="0050110B">
                <w:pPr>
                  <w:jc w:val="center"/>
                  <w:rPr>
                    <w:rFonts w:cs="Arial"/>
                    <w:szCs w:val="20"/>
                  </w:rPr>
                </w:pPr>
                <w:r w:rsidRPr="00B62B06">
                  <w:rPr>
                    <w:rFonts w:ascii="MS Gothic" w:eastAsia="MS Gothic" w:hAnsi="MS Gothic" w:cs="Arial" w:hint="eastAsia"/>
                  </w:rPr>
                  <w:t>☐</w:t>
                </w:r>
              </w:p>
            </w:tc>
          </w:sdtContent>
        </w:sdt>
        <w:sdt>
          <w:sdtPr>
            <w:rPr>
              <w:rFonts w:cs="Arial"/>
            </w:rPr>
            <w:id w:val="79911044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27BCA67" w14:textId="77777777" w:rsidR="00DA6469" w:rsidRPr="005854FB" w:rsidRDefault="00DA6469" w:rsidP="0050110B">
                <w:pPr>
                  <w:jc w:val="center"/>
                  <w:rPr>
                    <w:rFonts w:cs="Arial"/>
                    <w:szCs w:val="20"/>
                  </w:rPr>
                </w:pPr>
                <w:r w:rsidRPr="00B62B06">
                  <w:rPr>
                    <w:rFonts w:ascii="MS Gothic" w:eastAsia="MS Gothic" w:hAnsi="MS Gothic" w:cs="Arial" w:hint="eastAsia"/>
                  </w:rPr>
                  <w:t>☐</w:t>
                </w:r>
              </w:p>
            </w:tc>
          </w:sdtContent>
        </w:sdt>
      </w:tr>
      <w:tr w:rsidR="00DA6469" w:rsidRPr="005854FB" w14:paraId="53E805EC" w14:textId="77777777" w:rsidTr="00D21A13">
        <w:tc>
          <w:tcPr>
            <w:tcW w:w="7416" w:type="dxa"/>
            <w:shd w:val="clear" w:color="auto" w:fill="E2EFD9" w:themeFill="accent6" w:themeFillTint="33"/>
          </w:tcPr>
          <w:p w14:paraId="63BD6431" w14:textId="77777777" w:rsidR="00DA6469" w:rsidRPr="005854FB" w:rsidRDefault="00DA6469" w:rsidP="00C32F45">
            <w:pPr>
              <w:rPr>
                <w:rFonts w:cs="Arial"/>
                <w:szCs w:val="20"/>
              </w:rPr>
            </w:pPr>
            <w:r w:rsidRPr="005854FB">
              <w:rPr>
                <w:rFonts w:cs="Arial"/>
                <w:szCs w:val="20"/>
              </w:rPr>
              <w:t xml:space="preserve">Does the institution have </w:t>
            </w:r>
            <w:r>
              <w:rPr>
                <w:rFonts w:cs="Arial"/>
                <w:szCs w:val="20"/>
              </w:rPr>
              <w:t xml:space="preserve">processes and </w:t>
            </w:r>
            <w:r w:rsidRPr="005854FB">
              <w:rPr>
                <w:rFonts w:cs="Arial"/>
                <w:szCs w:val="20"/>
              </w:rPr>
              <w:t xml:space="preserve">policies that clearly delineate </w:t>
            </w:r>
            <w:r>
              <w:rPr>
                <w:rFonts w:cs="Arial"/>
                <w:szCs w:val="20"/>
              </w:rPr>
              <w:t xml:space="preserve">the </w:t>
            </w:r>
            <w:r w:rsidRPr="005854FB">
              <w:rPr>
                <w:rFonts w:cs="Arial"/>
                <w:szCs w:val="20"/>
              </w:rPr>
              <w:t>duties and responsibilities of the owner(s), governing board members, chief executive officer, and top institution administrators?</w:t>
            </w:r>
          </w:p>
        </w:tc>
        <w:sdt>
          <w:sdtPr>
            <w:rPr>
              <w:rFonts w:cs="Arial"/>
            </w:rPr>
            <w:id w:val="137265766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3B99CA4" w14:textId="77777777" w:rsidR="00DA6469" w:rsidRPr="005854FB" w:rsidRDefault="00DA6469" w:rsidP="0050110B">
                <w:pPr>
                  <w:jc w:val="center"/>
                  <w:rPr>
                    <w:rFonts w:cs="Arial"/>
                    <w:szCs w:val="20"/>
                  </w:rPr>
                </w:pPr>
                <w:r w:rsidRPr="00B62B06">
                  <w:rPr>
                    <w:rFonts w:ascii="MS Gothic" w:eastAsia="MS Gothic" w:hAnsi="MS Gothic" w:cs="Arial" w:hint="eastAsia"/>
                  </w:rPr>
                  <w:t>☐</w:t>
                </w:r>
              </w:p>
            </w:tc>
          </w:sdtContent>
        </w:sdt>
        <w:sdt>
          <w:sdtPr>
            <w:rPr>
              <w:rFonts w:cs="Arial"/>
            </w:rPr>
            <w:id w:val="203383769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2BB2E8C" w14:textId="77777777" w:rsidR="00DA6469" w:rsidRPr="005854FB" w:rsidRDefault="00DA6469" w:rsidP="0050110B">
                <w:pPr>
                  <w:jc w:val="center"/>
                  <w:rPr>
                    <w:rFonts w:cs="Arial"/>
                    <w:szCs w:val="20"/>
                  </w:rPr>
                </w:pPr>
                <w:r w:rsidRPr="00B62B06">
                  <w:rPr>
                    <w:rFonts w:ascii="MS Gothic" w:eastAsia="MS Gothic" w:hAnsi="MS Gothic" w:cs="Arial" w:hint="eastAsia"/>
                  </w:rPr>
                  <w:t>☐</w:t>
                </w:r>
              </w:p>
            </w:tc>
          </w:sdtContent>
        </w:sdt>
        <w:sdt>
          <w:sdtPr>
            <w:rPr>
              <w:rFonts w:cs="Arial"/>
            </w:rPr>
            <w:id w:val="95105299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1F58B26" w14:textId="77777777" w:rsidR="00DA6469" w:rsidRPr="005854FB" w:rsidRDefault="00DA6469" w:rsidP="0050110B">
                <w:pPr>
                  <w:jc w:val="center"/>
                  <w:rPr>
                    <w:rFonts w:cs="Arial"/>
                    <w:szCs w:val="20"/>
                  </w:rPr>
                </w:pPr>
                <w:r w:rsidRPr="00B62B06">
                  <w:rPr>
                    <w:rFonts w:ascii="MS Gothic" w:eastAsia="MS Gothic" w:hAnsi="MS Gothic" w:cs="Arial" w:hint="eastAsia"/>
                  </w:rPr>
                  <w:t>☐</w:t>
                </w:r>
              </w:p>
            </w:tc>
          </w:sdtContent>
        </w:sdt>
      </w:tr>
      <w:tr w:rsidR="00DA6469" w:rsidRPr="005854FB" w14:paraId="42FA84A7" w14:textId="77777777" w:rsidTr="00D21A13">
        <w:tc>
          <w:tcPr>
            <w:tcW w:w="7416" w:type="dxa"/>
            <w:shd w:val="clear" w:color="auto" w:fill="E2EFD9" w:themeFill="accent6" w:themeFillTint="33"/>
          </w:tcPr>
          <w:p w14:paraId="073815C4" w14:textId="4D6676BB" w:rsidR="00DA6469" w:rsidRPr="005854FB" w:rsidRDefault="00DA6469" w:rsidP="00C32F45">
            <w:pPr>
              <w:rPr>
                <w:rFonts w:cs="Arial"/>
                <w:szCs w:val="20"/>
              </w:rPr>
            </w:pPr>
            <w:r w:rsidRPr="005854FB">
              <w:rPr>
                <w:rFonts w:cs="Arial"/>
                <w:szCs w:val="20"/>
              </w:rPr>
              <w:t xml:space="preserve">Does the institution </w:t>
            </w:r>
            <w:r>
              <w:rPr>
                <w:rFonts w:cs="Arial"/>
                <w:szCs w:val="20"/>
              </w:rPr>
              <w:t>verify</w:t>
            </w:r>
            <w:r w:rsidRPr="005854FB">
              <w:rPr>
                <w:rFonts w:cs="Arial"/>
                <w:szCs w:val="20"/>
              </w:rPr>
              <w:t xml:space="preserve"> that all individuals in leadership and managerial </w:t>
            </w:r>
            <w:r>
              <w:rPr>
                <w:rFonts w:cs="Arial"/>
                <w:szCs w:val="20"/>
              </w:rPr>
              <w:t>positions</w:t>
            </w:r>
            <w:r w:rsidRPr="005854FB">
              <w:rPr>
                <w:rFonts w:cs="Arial"/>
                <w:szCs w:val="20"/>
              </w:rPr>
              <w:t xml:space="preserve"> are qualified by education and experience</w:t>
            </w:r>
            <w:r w:rsidR="00803FAE">
              <w:rPr>
                <w:rFonts w:cs="Arial"/>
                <w:szCs w:val="20"/>
              </w:rPr>
              <w:t>, as appropriate to their respective positions</w:t>
            </w:r>
            <w:r w:rsidRPr="005854FB">
              <w:rPr>
                <w:rFonts w:cs="Arial"/>
                <w:szCs w:val="20"/>
              </w:rPr>
              <w:t>?</w:t>
            </w:r>
          </w:p>
        </w:tc>
        <w:sdt>
          <w:sdtPr>
            <w:rPr>
              <w:rFonts w:cs="Arial"/>
            </w:rPr>
            <w:id w:val="30105017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DA7AA51" w14:textId="77777777" w:rsidR="00DA6469" w:rsidRPr="005854FB" w:rsidRDefault="00DA6469" w:rsidP="0050110B">
                <w:pPr>
                  <w:jc w:val="center"/>
                  <w:rPr>
                    <w:rFonts w:cs="Arial"/>
                    <w:szCs w:val="20"/>
                  </w:rPr>
                </w:pPr>
                <w:r w:rsidRPr="00B62B06">
                  <w:rPr>
                    <w:rFonts w:ascii="MS Gothic" w:eastAsia="MS Gothic" w:hAnsi="MS Gothic" w:cs="Arial" w:hint="eastAsia"/>
                  </w:rPr>
                  <w:t>☐</w:t>
                </w:r>
              </w:p>
            </w:tc>
          </w:sdtContent>
        </w:sdt>
        <w:sdt>
          <w:sdtPr>
            <w:rPr>
              <w:rFonts w:cs="Arial"/>
            </w:rPr>
            <w:id w:val="161693975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43D9C0C" w14:textId="77777777" w:rsidR="00DA6469" w:rsidRPr="005854FB" w:rsidRDefault="00DA6469" w:rsidP="0050110B">
                <w:pPr>
                  <w:jc w:val="center"/>
                  <w:rPr>
                    <w:rFonts w:cs="Arial"/>
                    <w:szCs w:val="20"/>
                  </w:rPr>
                </w:pPr>
                <w:r w:rsidRPr="00B62B06">
                  <w:rPr>
                    <w:rFonts w:ascii="MS Gothic" w:eastAsia="MS Gothic" w:hAnsi="MS Gothic" w:cs="Arial" w:hint="eastAsia"/>
                  </w:rPr>
                  <w:t>☐</w:t>
                </w:r>
              </w:p>
            </w:tc>
          </w:sdtContent>
        </w:sdt>
        <w:sdt>
          <w:sdtPr>
            <w:rPr>
              <w:rFonts w:cs="Arial"/>
            </w:rPr>
            <w:id w:val="207237691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A986228" w14:textId="77777777" w:rsidR="00DA6469" w:rsidRPr="005854FB" w:rsidRDefault="00DA6469" w:rsidP="0050110B">
                <w:pPr>
                  <w:jc w:val="center"/>
                  <w:rPr>
                    <w:rFonts w:cs="Arial"/>
                    <w:szCs w:val="20"/>
                  </w:rPr>
                </w:pPr>
                <w:r w:rsidRPr="00B62B06">
                  <w:rPr>
                    <w:rFonts w:ascii="MS Gothic" w:eastAsia="MS Gothic" w:hAnsi="MS Gothic" w:cs="Arial" w:hint="eastAsia"/>
                  </w:rPr>
                  <w:t>☐</w:t>
                </w:r>
              </w:p>
            </w:tc>
          </w:sdtContent>
        </w:sdt>
      </w:tr>
      <w:tr w:rsidR="00DA6469" w:rsidRPr="005854FB" w14:paraId="2EE0377F" w14:textId="77777777" w:rsidTr="00D21A13">
        <w:tc>
          <w:tcPr>
            <w:tcW w:w="7416" w:type="dxa"/>
            <w:shd w:val="clear" w:color="auto" w:fill="E2EFD9" w:themeFill="accent6" w:themeFillTint="33"/>
          </w:tcPr>
          <w:p w14:paraId="1FBFD8B5" w14:textId="0DF1E20C" w:rsidR="00DA6469" w:rsidRPr="005854FB" w:rsidRDefault="00DA6469" w:rsidP="00C32F45">
            <w:pPr>
              <w:rPr>
                <w:rFonts w:cs="Arial"/>
                <w:szCs w:val="20"/>
              </w:rPr>
            </w:pPr>
            <w:r w:rsidRPr="005854FB">
              <w:rPr>
                <w:rFonts w:cs="Arial"/>
                <w:szCs w:val="20"/>
              </w:rPr>
              <w:t>Do the institution</w:t>
            </w:r>
            <w:r>
              <w:rPr>
                <w:rFonts w:cs="Arial"/>
                <w:szCs w:val="20"/>
              </w:rPr>
              <w:t>’s</w:t>
            </w:r>
            <w:r w:rsidRPr="005854FB">
              <w:rPr>
                <w:rFonts w:cs="Arial"/>
                <w:szCs w:val="20"/>
              </w:rPr>
              <w:t xml:space="preserve"> owner(s), governing board members, chief executive officer, and top institution administrators remain current within the disciplines offered </w:t>
            </w:r>
            <w:r w:rsidR="00803FAE">
              <w:rPr>
                <w:rFonts w:cs="Arial"/>
                <w:szCs w:val="20"/>
              </w:rPr>
              <w:t xml:space="preserve">by the institution </w:t>
            </w:r>
            <w:r w:rsidRPr="005854FB">
              <w:rPr>
                <w:rFonts w:cs="Arial"/>
                <w:szCs w:val="20"/>
              </w:rPr>
              <w:t xml:space="preserve">and </w:t>
            </w:r>
            <w:r w:rsidR="00803FAE">
              <w:rPr>
                <w:rFonts w:cs="Arial"/>
                <w:szCs w:val="20"/>
              </w:rPr>
              <w:t>its</w:t>
            </w:r>
            <w:r>
              <w:rPr>
                <w:rFonts w:cs="Arial"/>
                <w:szCs w:val="20"/>
              </w:rPr>
              <w:t xml:space="preserve"> </w:t>
            </w:r>
            <w:r w:rsidRPr="005854FB">
              <w:rPr>
                <w:rFonts w:cs="Arial"/>
                <w:szCs w:val="20"/>
              </w:rPr>
              <w:t xml:space="preserve">educational community? </w:t>
            </w:r>
          </w:p>
        </w:tc>
        <w:sdt>
          <w:sdtPr>
            <w:rPr>
              <w:rFonts w:cs="Arial"/>
            </w:rPr>
            <w:id w:val="108110285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DE949A9" w14:textId="77777777" w:rsidR="00DA6469" w:rsidRPr="005854FB" w:rsidRDefault="00DA6469" w:rsidP="0050110B">
                <w:pPr>
                  <w:jc w:val="center"/>
                  <w:rPr>
                    <w:rFonts w:cs="Arial"/>
                    <w:szCs w:val="20"/>
                  </w:rPr>
                </w:pPr>
                <w:r w:rsidRPr="00B62B06">
                  <w:rPr>
                    <w:rFonts w:ascii="MS Gothic" w:eastAsia="MS Gothic" w:hAnsi="MS Gothic" w:cs="Arial" w:hint="eastAsia"/>
                  </w:rPr>
                  <w:t>☐</w:t>
                </w:r>
              </w:p>
            </w:tc>
          </w:sdtContent>
        </w:sdt>
        <w:sdt>
          <w:sdtPr>
            <w:rPr>
              <w:rFonts w:cs="Arial"/>
            </w:rPr>
            <w:id w:val="201680121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9BB8AD3" w14:textId="77777777" w:rsidR="00DA6469" w:rsidRPr="005854FB" w:rsidRDefault="00DA6469" w:rsidP="0050110B">
                <w:pPr>
                  <w:jc w:val="center"/>
                  <w:rPr>
                    <w:rFonts w:cs="Arial"/>
                    <w:szCs w:val="20"/>
                  </w:rPr>
                </w:pPr>
                <w:r w:rsidRPr="00B62B06">
                  <w:rPr>
                    <w:rFonts w:ascii="MS Gothic" w:eastAsia="MS Gothic" w:hAnsi="MS Gothic" w:cs="Arial" w:hint="eastAsia"/>
                  </w:rPr>
                  <w:t>☐</w:t>
                </w:r>
              </w:p>
            </w:tc>
          </w:sdtContent>
        </w:sdt>
        <w:sdt>
          <w:sdtPr>
            <w:rPr>
              <w:rFonts w:cs="Arial"/>
            </w:rPr>
            <w:id w:val="25794593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AC97D7E" w14:textId="77777777" w:rsidR="00DA6469" w:rsidRPr="005854FB" w:rsidRDefault="00DA6469" w:rsidP="0050110B">
                <w:pPr>
                  <w:jc w:val="center"/>
                  <w:rPr>
                    <w:rFonts w:cs="Arial"/>
                    <w:szCs w:val="20"/>
                  </w:rPr>
                </w:pPr>
                <w:r w:rsidRPr="00B62B06">
                  <w:rPr>
                    <w:rFonts w:ascii="MS Gothic" w:eastAsia="MS Gothic" w:hAnsi="MS Gothic" w:cs="Arial" w:hint="eastAsia"/>
                  </w:rPr>
                  <w:t>☐</w:t>
                </w:r>
              </w:p>
            </w:tc>
          </w:sdtContent>
        </w:sdt>
      </w:tr>
      <w:tr w:rsidR="00DA6469" w:rsidRPr="005854FB" w14:paraId="25AE8DC4" w14:textId="77777777" w:rsidTr="00D21A13">
        <w:tc>
          <w:tcPr>
            <w:tcW w:w="7416" w:type="dxa"/>
            <w:shd w:val="clear" w:color="auto" w:fill="E2EFD9" w:themeFill="accent6" w:themeFillTint="33"/>
          </w:tcPr>
          <w:p w14:paraId="6ABDCC1D" w14:textId="525E4377" w:rsidR="00DA6469" w:rsidRPr="005854FB" w:rsidRDefault="00DA6469" w:rsidP="00C32F45">
            <w:pPr>
              <w:rPr>
                <w:rFonts w:cs="Arial"/>
                <w:b/>
                <w:szCs w:val="20"/>
              </w:rPr>
            </w:pPr>
            <w:r w:rsidRPr="005854FB">
              <w:rPr>
                <w:rFonts w:cs="Arial"/>
                <w:b/>
                <w:szCs w:val="20"/>
              </w:rPr>
              <w:t xml:space="preserve">Standard </w:t>
            </w:r>
            <w:r>
              <w:rPr>
                <w:rFonts w:cs="Arial"/>
                <w:b/>
                <w:szCs w:val="20"/>
              </w:rPr>
              <w:t>II.</w:t>
            </w:r>
            <w:r w:rsidR="0050110B">
              <w:rPr>
                <w:rFonts w:cs="Arial"/>
                <w:b/>
                <w:szCs w:val="20"/>
              </w:rPr>
              <w:t>A</w:t>
            </w:r>
            <w:r w:rsidRPr="005854FB">
              <w:rPr>
                <w:rFonts w:cs="Arial"/>
                <w:b/>
                <w:szCs w:val="20"/>
              </w:rPr>
              <w:t xml:space="preserve">. – </w:t>
            </w:r>
            <w:r>
              <w:rPr>
                <w:rFonts w:cs="Arial"/>
                <w:b/>
                <w:szCs w:val="20"/>
              </w:rPr>
              <w:t>Standard is Evident, Emerging, Not Evident, or Not Applicable</w:t>
            </w:r>
          </w:p>
        </w:tc>
        <w:tc>
          <w:tcPr>
            <w:tcW w:w="1944" w:type="dxa"/>
            <w:gridSpan w:val="3"/>
            <w:shd w:val="clear" w:color="auto" w:fill="E2EFD9" w:themeFill="accent6" w:themeFillTint="33"/>
          </w:tcPr>
          <w:p w14:paraId="0E4C7198" w14:textId="77777777" w:rsidR="00DA6469" w:rsidRPr="005854FB" w:rsidRDefault="00000000" w:rsidP="00C32F45">
            <w:pPr>
              <w:rPr>
                <w:rFonts w:cs="Arial"/>
                <w:b/>
                <w:szCs w:val="20"/>
              </w:rPr>
            </w:pPr>
            <w:sdt>
              <w:sdtPr>
                <w:rPr>
                  <w:rStyle w:val="Style1"/>
                </w:rPr>
                <w:alias w:val="Finding "/>
                <w:tag w:val="Finding "/>
                <w:id w:val="1766731120"/>
                <w:placeholder>
                  <w:docPart w:val="F7D172242B2E4489B561CA07EF457C5D"/>
                </w:placeholder>
                <w:showingPlcHdr/>
                <w:comboBox>
                  <w:listItem w:displayText="Standard is Evident" w:value="Standard is Evident"/>
                  <w:listItem w:displayText="Standard is Emerging" w:value="Standard is Emerging"/>
                  <w:listItem w:displayText="Standard is Not Evident" w:value="Standard is Not Evident"/>
                  <w:listItem w:displayText="Not Applicable " w:value="Not Applicable "/>
                </w:comboBox>
              </w:sdtPr>
              <w:sdtEndPr>
                <w:rPr>
                  <w:rStyle w:val="DefaultParagraphFont"/>
                  <w:rFonts w:cs="Arial"/>
                  <w:b/>
                  <w:vanish/>
                  <w:sz w:val="20"/>
                  <w:szCs w:val="20"/>
                </w:rPr>
              </w:sdtEndPr>
              <w:sdtContent>
                <w:r w:rsidR="00DA6469" w:rsidRPr="00C94CE0">
                  <w:rPr>
                    <w:rStyle w:val="PlaceholderText"/>
                  </w:rPr>
                  <w:t>Choose a finding.</w:t>
                </w:r>
              </w:sdtContent>
            </w:sdt>
          </w:p>
        </w:tc>
      </w:tr>
    </w:tbl>
    <w:p w14:paraId="34CBE26B" w14:textId="77777777" w:rsidR="00341438" w:rsidRDefault="00341438" w:rsidP="00341438">
      <w:pPr>
        <w:spacing w:after="0" w:line="240" w:lineRule="auto"/>
        <w:rPr>
          <w:rFonts w:ascii="Calibri" w:eastAsia="Arial" w:hAnsi="Calibri" w:cs="Arial"/>
          <w:b/>
          <w:bCs/>
          <w:sz w:val="24"/>
          <w:szCs w:val="24"/>
          <w:u w:val="single"/>
        </w:rPr>
      </w:pPr>
    </w:p>
    <w:p w14:paraId="55B8FB38" w14:textId="49D2BDE5" w:rsidR="00341438" w:rsidRPr="001C58EC" w:rsidRDefault="00341438" w:rsidP="00341438">
      <w:pPr>
        <w:spacing w:after="0" w:line="240" w:lineRule="auto"/>
        <w:rPr>
          <w:rFonts w:ascii="Calibri" w:eastAsia="Calibri" w:hAnsi="Calibri" w:cs="Arial"/>
        </w:rPr>
      </w:pPr>
      <w:r w:rsidRPr="0027349F">
        <w:rPr>
          <w:rFonts w:ascii="Calibri" w:eastAsia="Arial" w:hAnsi="Calibri" w:cs="Arial"/>
          <w:b/>
          <w:bCs/>
          <w:sz w:val="24"/>
          <w:szCs w:val="24"/>
          <w:u w:val="single"/>
        </w:rPr>
        <w:lastRenderedPageBreak/>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737324416"/>
          <w:placeholder>
            <w:docPart w:val="75F3612FA428456C9C87980578B963C4"/>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348A7008" w14:textId="77777777" w:rsidR="00341438" w:rsidRPr="001C58EC" w:rsidRDefault="00341438" w:rsidP="00341438">
      <w:pPr>
        <w:spacing w:after="0" w:line="240" w:lineRule="auto"/>
        <w:rPr>
          <w:rFonts w:ascii="Calibri" w:eastAsia="Calibri" w:hAnsi="Calibri" w:cs="Arial"/>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1119189480"/>
          <w:placeholder>
            <w:docPart w:val="F00AEA3AFA2348BB82C921704FEED2C4"/>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r w:rsidRPr="002362AC">
        <w:rPr>
          <w:rFonts w:cstheme="minorHAnsi"/>
          <w:sz w:val="24"/>
          <w:szCs w:val="24"/>
        </w:rPr>
        <w:t xml:space="preserve"> </w:t>
      </w:r>
    </w:p>
    <w:p w14:paraId="3DF8B0D5" w14:textId="77777777" w:rsidR="00341438" w:rsidRDefault="00341438" w:rsidP="00341438">
      <w:pPr>
        <w:spacing w:after="0" w:line="240" w:lineRule="auto"/>
        <w:rPr>
          <w:rFonts w:ascii="Calibri" w:eastAsia="Calibri" w:hAnsi="Calibri" w:cs="Arial"/>
        </w:rPr>
      </w:pPr>
    </w:p>
    <w:p w14:paraId="6B2205D5" w14:textId="767C3255" w:rsidR="008D4E83" w:rsidRPr="001C58EC" w:rsidRDefault="008D4E83" w:rsidP="008D4E83">
      <w:pPr>
        <w:spacing w:after="0" w:line="240" w:lineRule="auto"/>
        <w:rPr>
          <w:rFonts w:cs="Arial"/>
          <w:sz w:val="20"/>
          <w:szCs w:val="20"/>
        </w:rPr>
      </w:pPr>
      <w:r w:rsidRPr="005854FB">
        <w:rPr>
          <w:rFonts w:cs="Arial"/>
          <w:b/>
          <w:smallCaps/>
          <w:sz w:val="24"/>
          <w:szCs w:val="24"/>
          <w:u w:val="single"/>
        </w:rPr>
        <w:t xml:space="preserve">Exhibit </w:t>
      </w:r>
      <w:r>
        <w:rPr>
          <w:rFonts w:cs="Arial"/>
          <w:b/>
          <w:smallCaps/>
          <w:sz w:val="24"/>
          <w:szCs w:val="24"/>
          <w:u w:val="single"/>
        </w:rPr>
        <w:t>6</w:t>
      </w:r>
      <w:r w:rsidRPr="005854FB">
        <w:rPr>
          <w:rFonts w:cs="Arial"/>
          <w:b/>
          <w:smallCaps/>
          <w:sz w:val="24"/>
          <w:szCs w:val="24"/>
          <w:u w:val="single"/>
        </w:rPr>
        <w:t>:</w:t>
      </w:r>
      <w:r w:rsidRPr="007F5C5E">
        <w:rPr>
          <w:rFonts w:cs="Arial"/>
          <w:color w:val="0000FF"/>
          <w:sz w:val="20"/>
          <w:szCs w:val="20"/>
        </w:rPr>
        <w:t xml:space="preserve"> </w:t>
      </w:r>
      <w:sdt>
        <w:sdtPr>
          <w:rPr>
            <w:rFonts w:cs="Arial"/>
            <w:color w:val="0000FF"/>
            <w:sz w:val="20"/>
            <w:szCs w:val="20"/>
          </w:rPr>
          <w:id w:val="354317201"/>
          <w:placeholder>
            <w:docPart w:val="D0C786C539754DA6BA2BF9E200290810"/>
          </w:placeholder>
          <w:temporary/>
          <w:showingPlcHdr/>
        </w:sdtPr>
        <w:sdtContent>
          <w:r w:rsidRPr="00397EB7">
            <w:rPr>
              <w:rFonts w:cs="Arial"/>
              <w:color w:val="767171" w:themeColor="background2" w:themeShade="80"/>
            </w:rPr>
            <w:t xml:space="preserve">Provide detailed feedback for </w:t>
          </w:r>
          <w:r>
            <w:rPr>
              <w:rFonts w:cs="Arial"/>
              <w:color w:val="767171" w:themeColor="background2" w:themeShade="80"/>
            </w:rPr>
            <w:t>the E</w:t>
          </w:r>
          <w:r w:rsidRPr="00397EB7">
            <w:rPr>
              <w:rFonts w:cs="Arial"/>
              <w:color w:val="767171" w:themeColor="background2" w:themeShade="80"/>
            </w:rPr>
            <w:t>xhibit</w:t>
          </w:r>
          <w:r>
            <w:rPr>
              <w:rFonts w:cs="Arial"/>
              <w:color w:val="767171" w:themeColor="background2" w:themeShade="80"/>
            </w:rPr>
            <w:t xml:space="preserve">(s) </w:t>
          </w:r>
          <w:r w:rsidRPr="00397EB7">
            <w:rPr>
              <w:rFonts w:cs="Arial"/>
              <w:color w:val="767171" w:themeColor="background2" w:themeShade="80"/>
            </w:rPr>
            <w:t>related to this core component. The applicant institution uses this feedback to strengthen its documentation, processes, and procedures.</w:t>
          </w:r>
        </w:sdtContent>
      </w:sdt>
    </w:p>
    <w:p w14:paraId="5F62F2B5" w14:textId="77777777" w:rsidR="008D4E83" w:rsidRPr="0027349F" w:rsidRDefault="008D4E83" w:rsidP="00341438">
      <w:pPr>
        <w:spacing w:after="0" w:line="240" w:lineRule="auto"/>
        <w:rPr>
          <w:rFonts w:ascii="Calibri" w:eastAsia="Calibri" w:hAnsi="Calibri" w:cs="Arial"/>
        </w:rPr>
      </w:pPr>
    </w:p>
    <w:p w14:paraId="08A4B1A0" w14:textId="77777777" w:rsidR="00341438" w:rsidRDefault="00341438" w:rsidP="00341438">
      <w:pPr>
        <w:spacing w:after="0" w:line="240" w:lineRule="auto"/>
        <w:rPr>
          <w:rFonts w:ascii="Calibri" w:eastAsia="Arial" w:hAnsi="Calibri" w:cs="Arial"/>
          <w:color w:val="767171"/>
        </w:rPr>
      </w:pPr>
      <w:r w:rsidRPr="0027349F">
        <w:rPr>
          <w:rFonts w:ascii="Calibri" w:eastAsia="Arial" w:hAnsi="Calibri" w:cs="Arial"/>
          <w:b/>
          <w:bCs/>
          <w:sz w:val="24"/>
          <w:szCs w:val="24"/>
          <w:u w:val="single"/>
        </w:rPr>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291337157"/>
          <w:placeholder>
            <w:docPart w:val="707CCDB360A44FD49F20E79C77EC5227"/>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21981681" w14:textId="77777777" w:rsidR="00C7457E" w:rsidRPr="00C7457E" w:rsidRDefault="00C7457E" w:rsidP="00C7457E">
      <w:pPr>
        <w:spacing w:after="0" w:line="240" w:lineRule="auto"/>
        <w:ind w:left="720"/>
        <w:rPr>
          <w:rFonts w:ascii="Calibri" w:eastAsia="Aptos" w:hAnsi="Calibri" w:cs="Aptos"/>
          <w:color w:val="275317"/>
        </w:rPr>
      </w:pPr>
    </w:p>
    <w:sdt>
      <w:sdtPr>
        <w:rPr>
          <w:rFonts w:ascii="Calibri" w:eastAsia="Times New Roman" w:hAnsi="Calibri" w:cs="Times New Roman"/>
          <w:b/>
          <w:sz w:val="24"/>
          <w:szCs w:val="28"/>
        </w:rPr>
        <w:id w:val="-1140183022"/>
        <w:lock w:val="sdtContentLocked"/>
        <w:placeholder>
          <w:docPart w:val="DefaultPlaceholder_-1854013440"/>
        </w:placeholder>
      </w:sdtPr>
      <w:sdtEndPr>
        <w:rPr>
          <w:rFonts w:eastAsia="Aptos" w:cs="Calibri"/>
          <w:b w:val="0"/>
          <w:szCs w:val="24"/>
        </w:rPr>
      </w:sdtEndPr>
      <w:sdtContent>
        <w:p w14:paraId="62A428E1" w14:textId="6188F400" w:rsidR="00C7457E" w:rsidRPr="00C7457E" w:rsidRDefault="00C7457E">
          <w:pPr>
            <w:keepNext/>
            <w:keepLines/>
            <w:numPr>
              <w:ilvl w:val="0"/>
              <w:numId w:val="4"/>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Reputation of Institution, Owners, Governing Board Members, Administrators, and Other Officials</w:t>
          </w:r>
        </w:p>
        <w:p w14:paraId="4EC12DA8" w14:textId="18286A76"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and its owners, governing board members, officials, and administrators possess sound reputations, a record of integrity, and ethical conduct in their professional activities, business operations, and relations. The institution’s name is free from any association with activity that could damage the reputation of the DEAC accrediting process, such as illegal actions, fraud, unethical conduct, or mistreatment of consumers. The institution’s owners, governing board members, officials, and administrators shall comply with the institution’s policies and procedures governing conflicts of interest and other applicable rules of conduct.</w:t>
          </w:r>
        </w:p>
      </w:sdtContent>
    </w:sdt>
    <w:p w14:paraId="640171C7" w14:textId="77777777" w:rsidR="00C7457E" w:rsidRDefault="00C7457E" w:rsidP="00C7457E">
      <w:pPr>
        <w:spacing w:after="0" w:line="240" w:lineRule="auto"/>
        <w:ind w:left="360"/>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803FAE" w:rsidRPr="005854FB" w14:paraId="708D4CB5" w14:textId="77777777" w:rsidTr="00D21A13">
        <w:tc>
          <w:tcPr>
            <w:tcW w:w="7416" w:type="dxa"/>
            <w:shd w:val="clear" w:color="auto" w:fill="E2EFD9" w:themeFill="accent6" w:themeFillTint="33"/>
          </w:tcPr>
          <w:p w14:paraId="6CD59744" w14:textId="77777777" w:rsidR="00803FAE" w:rsidRPr="005854FB" w:rsidRDefault="00803FAE" w:rsidP="00C32F45">
            <w:pPr>
              <w:rPr>
                <w:rFonts w:cs="Arial"/>
                <w:b/>
                <w:szCs w:val="20"/>
              </w:rPr>
            </w:pPr>
            <w:r w:rsidRPr="005854FB">
              <w:rPr>
                <w:rFonts w:cs="Arial"/>
                <w:b/>
                <w:szCs w:val="20"/>
              </w:rPr>
              <w:t>Questions</w:t>
            </w:r>
          </w:p>
        </w:tc>
        <w:tc>
          <w:tcPr>
            <w:tcW w:w="648" w:type="dxa"/>
            <w:shd w:val="clear" w:color="auto" w:fill="E2EFD9" w:themeFill="accent6" w:themeFillTint="33"/>
            <w:vAlign w:val="center"/>
          </w:tcPr>
          <w:p w14:paraId="5918F893" w14:textId="77777777" w:rsidR="00803FAE" w:rsidRPr="005854FB" w:rsidRDefault="00803FAE" w:rsidP="0050110B">
            <w:pPr>
              <w:jc w:val="center"/>
              <w:rPr>
                <w:rFonts w:cs="Arial"/>
                <w:b/>
                <w:szCs w:val="20"/>
              </w:rPr>
            </w:pPr>
            <w:r w:rsidRPr="005854FB">
              <w:rPr>
                <w:rFonts w:cs="Arial"/>
                <w:b/>
                <w:szCs w:val="20"/>
              </w:rPr>
              <w:t>Yes</w:t>
            </w:r>
          </w:p>
        </w:tc>
        <w:tc>
          <w:tcPr>
            <w:tcW w:w="648" w:type="dxa"/>
            <w:shd w:val="clear" w:color="auto" w:fill="E2EFD9" w:themeFill="accent6" w:themeFillTint="33"/>
            <w:vAlign w:val="center"/>
          </w:tcPr>
          <w:p w14:paraId="2E04F665" w14:textId="77777777" w:rsidR="00803FAE" w:rsidRPr="005854FB" w:rsidRDefault="00803FAE" w:rsidP="0050110B">
            <w:pPr>
              <w:jc w:val="center"/>
              <w:rPr>
                <w:rFonts w:cs="Arial"/>
                <w:b/>
                <w:szCs w:val="20"/>
              </w:rPr>
            </w:pPr>
            <w:r w:rsidRPr="005854FB">
              <w:rPr>
                <w:rFonts w:cs="Arial"/>
                <w:b/>
                <w:szCs w:val="20"/>
              </w:rPr>
              <w:t>No</w:t>
            </w:r>
          </w:p>
        </w:tc>
        <w:tc>
          <w:tcPr>
            <w:tcW w:w="648" w:type="dxa"/>
            <w:shd w:val="clear" w:color="auto" w:fill="E2EFD9" w:themeFill="accent6" w:themeFillTint="33"/>
            <w:vAlign w:val="center"/>
          </w:tcPr>
          <w:p w14:paraId="0F6D561D" w14:textId="77777777" w:rsidR="00803FAE" w:rsidRPr="005854FB" w:rsidRDefault="00803FAE" w:rsidP="0050110B">
            <w:pPr>
              <w:jc w:val="center"/>
              <w:rPr>
                <w:rFonts w:cs="Arial"/>
                <w:b/>
                <w:szCs w:val="20"/>
              </w:rPr>
            </w:pPr>
            <w:r w:rsidRPr="005854FB">
              <w:rPr>
                <w:rFonts w:cs="Arial"/>
                <w:b/>
                <w:szCs w:val="20"/>
              </w:rPr>
              <w:t>N/A</w:t>
            </w:r>
          </w:p>
        </w:tc>
      </w:tr>
      <w:tr w:rsidR="00803FAE" w:rsidRPr="005854FB" w14:paraId="06CE20B7" w14:textId="77777777" w:rsidTr="00D21A13">
        <w:tc>
          <w:tcPr>
            <w:tcW w:w="7416" w:type="dxa"/>
            <w:shd w:val="clear" w:color="auto" w:fill="E2EFD9" w:themeFill="accent6" w:themeFillTint="33"/>
          </w:tcPr>
          <w:p w14:paraId="77C4A21A" w14:textId="77777777" w:rsidR="00803FAE" w:rsidRPr="005854FB" w:rsidRDefault="00803FAE" w:rsidP="00C32F45">
            <w:pPr>
              <w:rPr>
                <w:rFonts w:cs="Arial"/>
                <w:szCs w:val="20"/>
              </w:rPr>
            </w:pPr>
            <w:r w:rsidRPr="005854FB">
              <w:rPr>
                <w:rFonts w:cs="Arial"/>
                <w:szCs w:val="20"/>
              </w:rPr>
              <w:t xml:space="preserve">Do the institution’s owner(s), governing board members, chief executive officer, and top institution administrators possess sound reputations and records of integrity? </w:t>
            </w:r>
          </w:p>
        </w:tc>
        <w:sdt>
          <w:sdtPr>
            <w:rPr>
              <w:rFonts w:cs="Arial"/>
            </w:rPr>
            <w:id w:val="-99880681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D8BC471" w14:textId="77777777" w:rsidR="00803FAE" w:rsidRPr="005854FB" w:rsidRDefault="00803FAE" w:rsidP="0050110B">
                <w:pPr>
                  <w:jc w:val="center"/>
                  <w:rPr>
                    <w:rFonts w:cs="Arial"/>
                    <w:szCs w:val="20"/>
                  </w:rPr>
                </w:pPr>
                <w:r w:rsidRPr="00B62B06">
                  <w:rPr>
                    <w:rFonts w:ascii="MS Gothic" w:eastAsia="MS Gothic" w:hAnsi="MS Gothic" w:cs="Arial" w:hint="eastAsia"/>
                  </w:rPr>
                  <w:t>☐</w:t>
                </w:r>
              </w:p>
            </w:tc>
          </w:sdtContent>
        </w:sdt>
        <w:sdt>
          <w:sdtPr>
            <w:rPr>
              <w:rFonts w:cs="Arial"/>
            </w:rPr>
            <w:id w:val="86294722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5FC0CC7" w14:textId="77777777" w:rsidR="00803FAE" w:rsidRPr="005854FB" w:rsidRDefault="00803FAE" w:rsidP="0050110B">
                <w:pPr>
                  <w:jc w:val="center"/>
                  <w:rPr>
                    <w:rFonts w:cs="Arial"/>
                    <w:szCs w:val="20"/>
                  </w:rPr>
                </w:pPr>
                <w:r w:rsidRPr="00B62B06">
                  <w:rPr>
                    <w:rFonts w:ascii="MS Gothic" w:eastAsia="MS Gothic" w:hAnsi="MS Gothic" w:cs="Arial" w:hint="eastAsia"/>
                  </w:rPr>
                  <w:t>☐</w:t>
                </w:r>
              </w:p>
            </w:tc>
          </w:sdtContent>
        </w:sdt>
        <w:sdt>
          <w:sdtPr>
            <w:rPr>
              <w:rFonts w:cs="Arial"/>
            </w:rPr>
            <w:id w:val="-96349661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182ED16" w14:textId="77777777" w:rsidR="00803FAE" w:rsidRPr="005854FB" w:rsidRDefault="00803FAE" w:rsidP="0050110B">
                <w:pPr>
                  <w:jc w:val="center"/>
                  <w:rPr>
                    <w:rFonts w:cs="Arial"/>
                    <w:szCs w:val="20"/>
                  </w:rPr>
                </w:pPr>
                <w:r w:rsidRPr="00B62B06">
                  <w:rPr>
                    <w:rFonts w:ascii="MS Gothic" w:eastAsia="MS Gothic" w:hAnsi="MS Gothic" w:cs="Arial" w:hint="eastAsia"/>
                  </w:rPr>
                  <w:t>☐</w:t>
                </w:r>
              </w:p>
            </w:tc>
          </w:sdtContent>
        </w:sdt>
      </w:tr>
      <w:tr w:rsidR="00803FAE" w:rsidRPr="005854FB" w14:paraId="39A17BCF" w14:textId="77777777" w:rsidTr="00D21A13">
        <w:tc>
          <w:tcPr>
            <w:tcW w:w="7416" w:type="dxa"/>
            <w:shd w:val="clear" w:color="auto" w:fill="E2EFD9" w:themeFill="accent6" w:themeFillTint="33"/>
          </w:tcPr>
          <w:p w14:paraId="2CC9B70B" w14:textId="77777777" w:rsidR="00803FAE" w:rsidRPr="005854FB" w:rsidRDefault="00803FAE" w:rsidP="00C32F45">
            <w:pPr>
              <w:rPr>
                <w:rFonts w:cs="Arial"/>
                <w:szCs w:val="20"/>
              </w:rPr>
            </w:pPr>
            <w:r w:rsidRPr="005854FB">
              <w:rPr>
                <w:rFonts w:cs="Arial"/>
                <w:szCs w:val="20"/>
              </w:rPr>
              <w:t xml:space="preserve">Do the institution’s owner(s), governing board members, chief executive officer, and top institution administrators practice ethical conduct in their professional activities, business operations, and </w:t>
            </w:r>
            <w:r>
              <w:rPr>
                <w:rFonts w:cs="Arial"/>
                <w:szCs w:val="20"/>
              </w:rPr>
              <w:t xml:space="preserve">business </w:t>
            </w:r>
            <w:r w:rsidRPr="005854FB">
              <w:rPr>
                <w:rFonts w:cs="Arial"/>
                <w:szCs w:val="20"/>
              </w:rPr>
              <w:t>relations?</w:t>
            </w:r>
          </w:p>
        </w:tc>
        <w:sdt>
          <w:sdtPr>
            <w:rPr>
              <w:rFonts w:cs="Arial"/>
            </w:rPr>
            <w:id w:val="114993732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17FDB11" w14:textId="77777777" w:rsidR="00803FAE" w:rsidRPr="005854FB" w:rsidRDefault="00803FAE" w:rsidP="0050110B">
                <w:pPr>
                  <w:jc w:val="center"/>
                  <w:rPr>
                    <w:rFonts w:cs="Arial"/>
                    <w:szCs w:val="20"/>
                  </w:rPr>
                </w:pPr>
                <w:r w:rsidRPr="00B62B06">
                  <w:rPr>
                    <w:rFonts w:ascii="MS Gothic" w:eastAsia="MS Gothic" w:hAnsi="MS Gothic" w:cs="Arial" w:hint="eastAsia"/>
                  </w:rPr>
                  <w:t>☐</w:t>
                </w:r>
              </w:p>
            </w:tc>
          </w:sdtContent>
        </w:sdt>
        <w:sdt>
          <w:sdtPr>
            <w:rPr>
              <w:rFonts w:cs="Arial"/>
            </w:rPr>
            <w:id w:val="-186466565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103EC40" w14:textId="77777777" w:rsidR="00803FAE" w:rsidRPr="005854FB" w:rsidRDefault="00803FAE" w:rsidP="0050110B">
                <w:pPr>
                  <w:jc w:val="center"/>
                  <w:rPr>
                    <w:rFonts w:cs="Arial"/>
                    <w:szCs w:val="20"/>
                  </w:rPr>
                </w:pPr>
                <w:r w:rsidRPr="00B62B06">
                  <w:rPr>
                    <w:rFonts w:ascii="MS Gothic" w:eastAsia="MS Gothic" w:hAnsi="MS Gothic" w:cs="Arial" w:hint="eastAsia"/>
                  </w:rPr>
                  <w:t>☐</w:t>
                </w:r>
              </w:p>
            </w:tc>
          </w:sdtContent>
        </w:sdt>
        <w:sdt>
          <w:sdtPr>
            <w:rPr>
              <w:rFonts w:cs="Arial"/>
            </w:rPr>
            <w:id w:val="70707931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E8B1B41" w14:textId="77777777" w:rsidR="00803FAE" w:rsidRPr="005854FB" w:rsidRDefault="00803FAE" w:rsidP="0050110B">
                <w:pPr>
                  <w:jc w:val="center"/>
                  <w:rPr>
                    <w:rFonts w:cs="Arial"/>
                    <w:szCs w:val="20"/>
                  </w:rPr>
                </w:pPr>
                <w:r w:rsidRPr="00B62B06">
                  <w:rPr>
                    <w:rFonts w:ascii="MS Gothic" w:eastAsia="MS Gothic" w:hAnsi="MS Gothic" w:cs="Arial" w:hint="eastAsia"/>
                  </w:rPr>
                  <w:t>☐</w:t>
                </w:r>
              </w:p>
            </w:tc>
          </w:sdtContent>
        </w:sdt>
      </w:tr>
      <w:tr w:rsidR="00803FAE" w:rsidRPr="005854FB" w14:paraId="7BC98461" w14:textId="77777777" w:rsidTr="00D21A13">
        <w:tc>
          <w:tcPr>
            <w:tcW w:w="7416" w:type="dxa"/>
            <w:shd w:val="clear" w:color="auto" w:fill="E2EFD9" w:themeFill="accent6" w:themeFillTint="33"/>
          </w:tcPr>
          <w:p w14:paraId="4586D3EF" w14:textId="4E7D436C" w:rsidR="00803FAE" w:rsidRPr="005854FB" w:rsidRDefault="00803FAE" w:rsidP="00C32F45">
            <w:pPr>
              <w:rPr>
                <w:rFonts w:cs="Arial"/>
                <w:szCs w:val="20"/>
              </w:rPr>
            </w:pPr>
            <w:r w:rsidRPr="005854FB">
              <w:rPr>
                <w:rFonts w:cs="Arial"/>
                <w:szCs w:val="20"/>
              </w:rPr>
              <w:t>Do the institution’s owner(s), governing board members, chief executive officer, and top institution administrators</w:t>
            </w:r>
            <w:r>
              <w:rPr>
                <w:rFonts w:cs="Arial"/>
                <w:szCs w:val="20"/>
              </w:rPr>
              <w:t xml:space="preserve"> comply with the institution’s policies and </w:t>
            </w:r>
            <w:r w:rsidRPr="00803FAE">
              <w:rPr>
                <w:rFonts w:cs="Arial"/>
                <w:szCs w:val="20"/>
              </w:rPr>
              <w:t>procedures governing conflicts of interest and other applicable rules of conduct</w:t>
            </w:r>
            <w:r>
              <w:rPr>
                <w:rFonts w:cs="Arial"/>
                <w:szCs w:val="20"/>
              </w:rPr>
              <w:t>?</w:t>
            </w:r>
          </w:p>
        </w:tc>
        <w:sdt>
          <w:sdtPr>
            <w:rPr>
              <w:rFonts w:cs="Arial"/>
            </w:rPr>
            <w:id w:val="34205779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07D6392" w14:textId="77777777" w:rsidR="00803FAE" w:rsidRPr="005854FB" w:rsidRDefault="00803FAE" w:rsidP="0050110B">
                <w:pPr>
                  <w:jc w:val="center"/>
                  <w:rPr>
                    <w:rFonts w:cs="Arial"/>
                    <w:szCs w:val="20"/>
                  </w:rPr>
                </w:pPr>
                <w:r w:rsidRPr="00B62B06">
                  <w:rPr>
                    <w:rFonts w:ascii="MS Gothic" w:eastAsia="MS Gothic" w:hAnsi="MS Gothic" w:cs="Arial" w:hint="eastAsia"/>
                  </w:rPr>
                  <w:t>☐</w:t>
                </w:r>
              </w:p>
            </w:tc>
          </w:sdtContent>
        </w:sdt>
        <w:sdt>
          <w:sdtPr>
            <w:rPr>
              <w:rFonts w:cs="Arial"/>
            </w:rPr>
            <w:id w:val="91829511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561B985" w14:textId="77777777" w:rsidR="00803FAE" w:rsidRPr="005854FB" w:rsidRDefault="00803FAE" w:rsidP="0050110B">
                <w:pPr>
                  <w:jc w:val="center"/>
                  <w:rPr>
                    <w:rFonts w:cs="Arial"/>
                    <w:szCs w:val="20"/>
                  </w:rPr>
                </w:pPr>
                <w:r w:rsidRPr="00B62B06">
                  <w:rPr>
                    <w:rFonts w:ascii="MS Gothic" w:eastAsia="MS Gothic" w:hAnsi="MS Gothic" w:cs="Arial" w:hint="eastAsia"/>
                  </w:rPr>
                  <w:t>☐</w:t>
                </w:r>
              </w:p>
            </w:tc>
          </w:sdtContent>
        </w:sdt>
        <w:sdt>
          <w:sdtPr>
            <w:rPr>
              <w:rFonts w:cs="Arial"/>
            </w:rPr>
            <w:id w:val="48697740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1170938" w14:textId="77777777" w:rsidR="00803FAE" w:rsidRPr="005854FB" w:rsidRDefault="00803FAE" w:rsidP="0050110B">
                <w:pPr>
                  <w:jc w:val="center"/>
                  <w:rPr>
                    <w:rFonts w:cs="Arial"/>
                    <w:szCs w:val="20"/>
                  </w:rPr>
                </w:pPr>
                <w:r w:rsidRPr="00B62B06">
                  <w:rPr>
                    <w:rFonts w:ascii="MS Gothic" w:eastAsia="MS Gothic" w:hAnsi="MS Gothic" w:cs="Arial" w:hint="eastAsia"/>
                  </w:rPr>
                  <w:t>☐</w:t>
                </w:r>
              </w:p>
            </w:tc>
          </w:sdtContent>
        </w:sdt>
      </w:tr>
      <w:tr w:rsidR="00803FAE" w:rsidRPr="005854FB" w14:paraId="2EBBC117" w14:textId="77777777" w:rsidTr="00D21A13">
        <w:tc>
          <w:tcPr>
            <w:tcW w:w="7416" w:type="dxa"/>
            <w:shd w:val="clear" w:color="auto" w:fill="E2EFD9" w:themeFill="accent6" w:themeFillTint="33"/>
          </w:tcPr>
          <w:p w14:paraId="61BD0D88" w14:textId="0EDE497E" w:rsidR="00803FAE" w:rsidRPr="005854FB" w:rsidRDefault="00803FAE" w:rsidP="00C32F45">
            <w:pPr>
              <w:rPr>
                <w:rFonts w:cs="Arial"/>
                <w:szCs w:val="20"/>
              </w:rPr>
            </w:pPr>
            <w:r>
              <w:rPr>
                <w:rFonts w:cs="Arial"/>
                <w:szCs w:val="20"/>
              </w:rPr>
              <w:t xml:space="preserve">Is the institution’s </w:t>
            </w:r>
            <w:r w:rsidRPr="00803FAE">
              <w:rPr>
                <w:rFonts w:cs="Arial"/>
                <w:szCs w:val="20"/>
              </w:rPr>
              <w:t>name free from any association with activity that could damage the reputation of the DEAC accrediting process, such as illegal actions, fraud, unethical conduct, or mistreatment of consumers</w:t>
            </w:r>
            <w:r>
              <w:rPr>
                <w:rFonts w:cs="Arial"/>
                <w:szCs w:val="20"/>
              </w:rPr>
              <w:t>?</w:t>
            </w:r>
          </w:p>
        </w:tc>
        <w:sdt>
          <w:sdtPr>
            <w:rPr>
              <w:rFonts w:cs="Arial"/>
            </w:rPr>
            <w:id w:val="160022173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CBD0EEC" w14:textId="77777777" w:rsidR="00803FAE" w:rsidRPr="005854FB" w:rsidRDefault="00803FAE" w:rsidP="0050110B">
                <w:pPr>
                  <w:jc w:val="center"/>
                  <w:rPr>
                    <w:rFonts w:cs="Arial"/>
                    <w:szCs w:val="20"/>
                  </w:rPr>
                </w:pPr>
                <w:r w:rsidRPr="00B62B06">
                  <w:rPr>
                    <w:rFonts w:ascii="MS Gothic" w:eastAsia="MS Gothic" w:hAnsi="MS Gothic" w:cs="Arial" w:hint="eastAsia"/>
                  </w:rPr>
                  <w:t>☐</w:t>
                </w:r>
              </w:p>
            </w:tc>
          </w:sdtContent>
        </w:sdt>
        <w:sdt>
          <w:sdtPr>
            <w:rPr>
              <w:rFonts w:cs="Arial"/>
            </w:rPr>
            <w:id w:val="21794731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BF23884" w14:textId="77777777" w:rsidR="00803FAE" w:rsidRPr="005854FB" w:rsidRDefault="00803FAE" w:rsidP="0050110B">
                <w:pPr>
                  <w:jc w:val="center"/>
                  <w:rPr>
                    <w:rFonts w:cs="Arial"/>
                    <w:szCs w:val="20"/>
                  </w:rPr>
                </w:pPr>
                <w:r w:rsidRPr="00B62B06">
                  <w:rPr>
                    <w:rFonts w:ascii="MS Gothic" w:eastAsia="MS Gothic" w:hAnsi="MS Gothic" w:cs="Arial" w:hint="eastAsia"/>
                  </w:rPr>
                  <w:t>☐</w:t>
                </w:r>
              </w:p>
            </w:tc>
          </w:sdtContent>
        </w:sdt>
        <w:sdt>
          <w:sdtPr>
            <w:rPr>
              <w:rFonts w:cs="Arial"/>
            </w:rPr>
            <w:id w:val="-163486720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66F166A" w14:textId="77777777" w:rsidR="00803FAE" w:rsidRPr="005854FB" w:rsidRDefault="00803FAE" w:rsidP="0050110B">
                <w:pPr>
                  <w:jc w:val="center"/>
                  <w:rPr>
                    <w:rFonts w:cs="Arial"/>
                    <w:szCs w:val="20"/>
                  </w:rPr>
                </w:pPr>
                <w:r w:rsidRPr="00B62B06">
                  <w:rPr>
                    <w:rFonts w:ascii="MS Gothic" w:eastAsia="MS Gothic" w:hAnsi="MS Gothic" w:cs="Arial" w:hint="eastAsia"/>
                  </w:rPr>
                  <w:t>☐</w:t>
                </w:r>
              </w:p>
            </w:tc>
          </w:sdtContent>
        </w:sdt>
      </w:tr>
      <w:tr w:rsidR="00803FAE" w:rsidRPr="005854FB" w14:paraId="7327F306" w14:textId="77777777" w:rsidTr="00D21A13">
        <w:tc>
          <w:tcPr>
            <w:tcW w:w="7416" w:type="dxa"/>
            <w:shd w:val="clear" w:color="auto" w:fill="E2EFD9" w:themeFill="accent6" w:themeFillTint="33"/>
          </w:tcPr>
          <w:p w14:paraId="03177CF5" w14:textId="77777777" w:rsidR="00803FAE" w:rsidRPr="005854FB" w:rsidRDefault="00803FAE" w:rsidP="00C32F45">
            <w:pPr>
              <w:rPr>
                <w:rFonts w:cs="Arial"/>
                <w:szCs w:val="20"/>
              </w:rPr>
            </w:pPr>
            <w:r w:rsidRPr="005854FB">
              <w:rPr>
                <w:rFonts w:cs="Arial"/>
                <w:szCs w:val="20"/>
              </w:rPr>
              <w:lastRenderedPageBreak/>
              <w:t>Were any owner(s), governing board members, chief executive officer, or top institution administrators debarred by federal or state authorities from participating in any funding programs?</w:t>
            </w:r>
          </w:p>
        </w:tc>
        <w:sdt>
          <w:sdtPr>
            <w:rPr>
              <w:rFonts w:cs="Arial"/>
            </w:rPr>
            <w:id w:val="30227640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72184CB" w14:textId="77777777" w:rsidR="00803FAE" w:rsidRPr="005854FB" w:rsidRDefault="00803FAE" w:rsidP="0050110B">
                <w:pPr>
                  <w:jc w:val="center"/>
                  <w:rPr>
                    <w:rFonts w:cs="Arial"/>
                    <w:szCs w:val="20"/>
                  </w:rPr>
                </w:pPr>
                <w:r w:rsidRPr="00B62B06">
                  <w:rPr>
                    <w:rFonts w:ascii="MS Gothic" w:eastAsia="MS Gothic" w:hAnsi="MS Gothic" w:cs="Arial" w:hint="eastAsia"/>
                  </w:rPr>
                  <w:t>☐</w:t>
                </w:r>
              </w:p>
            </w:tc>
          </w:sdtContent>
        </w:sdt>
        <w:sdt>
          <w:sdtPr>
            <w:rPr>
              <w:rFonts w:cs="Arial"/>
            </w:rPr>
            <w:id w:val="4849594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BF025A9" w14:textId="77777777" w:rsidR="00803FAE" w:rsidRPr="005854FB" w:rsidRDefault="00803FAE" w:rsidP="0050110B">
                <w:pPr>
                  <w:jc w:val="center"/>
                  <w:rPr>
                    <w:rFonts w:cs="Arial"/>
                    <w:szCs w:val="20"/>
                  </w:rPr>
                </w:pPr>
                <w:r w:rsidRPr="00B62B06">
                  <w:rPr>
                    <w:rFonts w:ascii="MS Gothic" w:eastAsia="MS Gothic" w:hAnsi="MS Gothic" w:cs="Arial" w:hint="eastAsia"/>
                  </w:rPr>
                  <w:t>☐</w:t>
                </w:r>
              </w:p>
            </w:tc>
          </w:sdtContent>
        </w:sdt>
        <w:sdt>
          <w:sdtPr>
            <w:rPr>
              <w:rFonts w:cs="Arial"/>
            </w:rPr>
            <w:id w:val="130820655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6E17A91" w14:textId="77777777" w:rsidR="00803FAE" w:rsidRPr="005854FB" w:rsidRDefault="00803FAE" w:rsidP="0050110B">
                <w:pPr>
                  <w:jc w:val="center"/>
                  <w:rPr>
                    <w:rFonts w:cs="Arial"/>
                    <w:szCs w:val="20"/>
                  </w:rPr>
                </w:pPr>
                <w:r w:rsidRPr="00B62B06">
                  <w:rPr>
                    <w:rFonts w:ascii="MS Gothic" w:eastAsia="MS Gothic" w:hAnsi="MS Gothic" w:cs="Arial" w:hint="eastAsia"/>
                  </w:rPr>
                  <w:t>☐</w:t>
                </w:r>
              </w:p>
            </w:tc>
          </w:sdtContent>
        </w:sdt>
      </w:tr>
      <w:tr w:rsidR="00803FAE" w:rsidRPr="005854FB" w14:paraId="364F42C9" w14:textId="77777777" w:rsidTr="00D21A13">
        <w:tc>
          <w:tcPr>
            <w:tcW w:w="7416" w:type="dxa"/>
            <w:shd w:val="clear" w:color="auto" w:fill="E2EFD9" w:themeFill="accent6" w:themeFillTint="33"/>
          </w:tcPr>
          <w:p w14:paraId="5EA33207" w14:textId="3434AEBC" w:rsidR="00803FAE" w:rsidRPr="005854FB" w:rsidRDefault="00803FAE" w:rsidP="00C32F45">
            <w:pPr>
              <w:rPr>
                <w:rFonts w:cs="Arial"/>
                <w:szCs w:val="20"/>
              </w:rPr>
            </w:pPr>
            <w:r>
              <w:rPr>
                <w:rFonts w:cs="Arial"/>
                <w:szCs w:val="20"/>
              </w:rPr>
              <w:t xml:space="preserve">Did the institution affirm that it will </w:t>
            </w:r>
            <w:r w:rsidRPr="00803FAE">
              <w:rPr>
                <w:rFonts w:cs="Arial"/>
                <w:szCs w:val="20"/>
              </w:rPr>
              <w:t>promptly notify DEAC of any investigative, enforcement, legal, or prosecutorial actions which may be initiated against the institution, its owners, governing board members, officials, and administrators and that such notification shall include an explanation of the circumstances giving rise to such actions and the institution’s response to the same, as well as its explanation of why such actions should not be deemed a concern with respect to the integrity of the named persons or institutions</w:t>
            </w:r>
            <w:r>
              <w:rPr>
                <w:rFonts w:cs="Arial"/>
                <w:szCs w:val="20"/>
              </w:rPr>
              <w:t>?</w:t>
            </w:r>
          </w:p>
        </w:tc>
        <w:sdt>
          <w:sdtPr>
            <w:rPr>
              <w:rFonts w:cs="Arial"/>
            </w:rPr>
            <w:id w:val="-136281429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5C31255" w14:textId="77777777" w:rsidR="00803FAE" w:rsidRPr="005854FB" w:rsidRDefault="00803FAE" w:rsidP="0050110B">
                <w:pPr>
                  <w:jc w:val="center"/>
                  <w:rPr>
                    <w:rFonts w:cs="Arial"/>
                    <w:szCs w:val="20"/>
                  </w:rPr>
                </w:pPr>
                <w:r w:rsidRPr="00B62B06">
                  <w:rPr>
                    <w:rFonts w:ascii="MS Gothic" w:eastAsia="MS Gothic" w:hAnsi="MS Gothic" w:cs="Arial" w:hint="eastAsia"/>
                  </w:rPr>
                  <w:t>☐</w:t>
                </w:r>
              </w:p>
            </w:tc>
          </w:sdtContent>
        </w:sdt>
        <w:sdt>
          <w:sdtPr>
            <w:rPr>
              <w:rFonts w:cs="Arial"/>
            </w:rPr>
            <w:id w:val="48189698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7A30DEA" w14:textId="77777777" w:rsidR="00803FAE" w:rsidRPr="005854FB" w:rsidRDefault="00803FAE" w:rsidP="0050110B">
                <w:pPr>
                  <w:jc w:val="center"/>
                  <w:rPr>
                    <w:rFonts w:cs="Arial"/>
                    <w:szCs w:val="20"/>
                  </w:rPr>
                </w:pPr>
                <w:r w:rsidRPr="00B62B06">
                  <w:rPr>
                    <w:rFonts w:ascii="MS Gothic" w:eastAsia="MS Gothic" w:hAnsi="MS Gothic" w:cs="Arial" w:hint="eastAsia"/>
                  </w:rPr>
                  <w:t>☐</w:t>
                </w:r>
              </w:p>
            </w:tc>
          </w:sdtContent>
        </w:sdt>
        <w:sdt>
          <w:sdtPr>
            <w:rPr>
              <w:rFonts w:cs="Arial"/>
            </w:rPr>
            <w:id w:val="-31618965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55984F9" w14:textId="77777777" w:rsidR="00803FAE" w:rsidRPr="005854FB" w:rsidRDefault="00803FAE" w:rsidP="0050110B">
                <w:pPr>
                  <w:jc w:val="center"/>
                  <w:rPr>
                    <w:rFonts w:cs="Arial"/>
                    <w:szCs w:val="20"/>
                  </w:rPr>
                </w:pPr>
                <w:r w:rsidRPr="00B62B06">
                  <w:rPr>
                    <w:rFonts w:ascii="MS Gothic" w:eastAsia="MS Gothic" w:hAnsi="MS Gothic" w:cs="Arial" w:hint="eastAsia"/>
                  </w:rPr>
                  <w:t>☐</w:t>
                </w:r>
              </w:p>
            </w:tc>
          </w:sdtContent>
        </w:sdt>
      </w:tr>
      <w:tr w:rsidR="00803FAE" w:rsidRPr="005854FB" w14:paraId="0434C5D6" w14:textId="77777777" w:rsidTr="00D21A13">
        <w:tc>
          <w:tcPr>
            <w:tcW w:w="7416" w:type="dxa"/>
            <w:shd w:val="clear" w:color="auto" w:fill="E2EFD9" w:themeFill="accent6" w:themeFillTint="33"/>
          </w:tcPr>
          <w:p w14:paraId="19C1FC4D" w14:textId="3260D411" w:rsidR="00803FAE" w:rsidRPr="005854FB" w:rsidRDefault="00803FAE" w:rsidP="00C32F45">
            <w:pPr>
              <w:rPr>
                <w:rFonts w:cs="Arial"/>
                <w:b/>
                <w:szCs w:val="20"/>
              </w:rPr>
            </w:pPr>
            <w:r w:rsidRPr="005854FB">
              <w:rPr>
                <w:rFonts w:cs="Arial"/>
                <w:b/>
                <w:szCs w:val="20"/>
              </w:rPr>
              <w:t xml:space="preserve">Standard </w:t>
            </w:r>
            <w:r>
              <w:rPr>
                <w:rFonts w:cs="Arial"/>
                <w:b/>
                <w:szCs w:val="20"/>
              </w:rPr>
              <w:t>II</w:t>
            </w:r>
            <w:r w:rsidRPr="005854FB">
              <w:rPr>
                <w:rFonts w:cs="Arial"/>
                <w:b/>
                <w:szCs w:val="20"/>
              </w:rPr>
              <w:t xml:space="preserve">.B. – </w:t>
            </w:r>
            <w:r>
              <w:rPr>
                <w:rFonts w:cs="Arial"/>
                <w:b/>
                <w:szCs w:val="20"/>
              </w:rPr>
              <w:t>Standard is Evident, Emerging, Not Evident, or Not Applicable</w:t>
            </w:r>
          </w:p>
        </w:tc>
        <w:tc>
          <w:tcPr>
            <w:tcW w:w="1944" w:type="dxa"/>
            <w:gridSpan w:val="3"/>
            <w:shd w:val="clear" w:color="auto" w:fill="E2EFD9" w:themeFill="accent6" w:themeFillTint="33"/>
          </w:tcPr>
          <w:p w14:paraId="41F8E34D" w14:textId="77777777" w:rsidR="00803FAE" w:rsidRPr="005854FB" w:rsidRDefault="00000000" w:rsidP="00C32F45">
            <w:pPr>
              <w:rPr>
                <w:rFonts w:cs="Arial"/>
                <w:b/>
                <w:szCs w:val="20"/>
              </w:rPr>
            </w:pPr>
            <w:sdt>
              <w:sdtPr>
                <w:rPr>
                  <w:rStyle w:val="Style1"/>
                </w:rPr>
                <w:alias w:val="Finding "/>
                <w:tag w:val="Finding "/>
                <w:id w:val="-2142648351"/>
                <w:placeholder>
                  <w:docPart w:val="AC2B923B7F394C73A4F7282C38B868C4"/>
                </w:placeholder>
                <w:showingPlcHdr/>
                <w:comboBox>
                  <w:listItem w:displayText="Standard is Evident" w:value="Standard is Evident"/>
                  <w:listItem w:displayText="Standard is Emerging" w:value="Standard is Emerging"/>
                  <w:listItem w:displayText="Standard is Not Evident" w:value="Standard is Not Evident"/>
                  <w:listItem w:displayText="Not Applicable " w:value="Not Applicable "/>
                </w:comboBox>
              </w:sdtPr>
              <w:sdtEndPr>
                <w:rPr>
                  <w:rStyle w:val="DefaultParagraphFont"/>
                  <w:rFonts w:cs="Arial"/>
                  <w:b/>
                  <w:vanish/>
                  <w:sz w:val="20"/>
                  <w:szCs w:val="20"/>
                </w:rPr>
              </w:sdtEndPr>
              <w:sdtContent>
                <w:r w:rsidR="00803FAE" w:rsidRPr="00C94CE0">
                  <w:rPr>
                    <w:rStyle w:val="PlaceholderText"/>
                  </w:rPr>
                  <w:t>Choose a finding.</w:t>
                </w:r>
              </w:sdtContent>
            </w:sdt>
          </w:p>
        </w:tc>
      </w:tr>
    </w:tbl>
    <w:p w14:paraId="7E4249B0" w14:textId="77777777" w:rsidR="00341438" w:rsidRDefault="00341438" w:rsidP="00341438">
      <w:pPr>
        <w:spacing w:after="0" w:line="240" w:lineRule="auto"/>
        <w:rPr>
          <w:rFonts w:ascii="Calibri" w:eastAsia="Arial" w:hAnsi="Calibri" w:cs="Arial"/>
          <w:b/>
          <w:bCs/>
          <w:sz w:val="24"/>
          <w:szCs w:val="24"/>
          <w:u w:val="single"/>
        </w:rPr>
      </w:pPr>
    </w:p>
    <w:p w14:paraId="5011D627" w14:textId="77777777" w:rsidR="00341438" w:rsidRPr="001C58EC" w:rsidRDefault="00341438" w:rsidP="00341438">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1880165051"/>
          <w:placeholder>
            <w:docPart w:val="508CC1C111F941F0B6C45D42ED750FF1"/>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575181B0" w14:textId="3613EBB3" w:rsidR="00341438" w:rsidRPr="001C58EC" w:rsidRDefault="00341438" w:rsidP="00341438">
      <w:pPr>
        <w:spacing w:after="0" w:line="240" w:lineRule="auto"/>
        <w:rPr>
          <w:rFonts w:ascii="Calibri" w:eastAsia="Calibri" w:hAnsi="Calibri" w:cs="Arial"/>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1261285210"/>
          <w:placeholder>
            <w:docPart w:val="7D24F8931C44405598D536082125ED89"/>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6CE92FE0" w14:textId="77777777" w:rsidR="00341438" w:rsidRPr="0027349F" w:rsidRDefault="00341438" w:rsidP="00341438">
      <w:pPr>
        <w:spacing w:after="0" w:line="240" w:lineRule="auto"/>
        <w:rPr>
          <w:rFonts w:ascii="Calibri" w:eastAsia="Calibri" w:hAnsi="Calibri" w:cs="Arial"/>
        </w:rPr>
      </w:pPr>
    </w:p>
    <w:p w14:paraId="48DE96A4" w14:textId="77777777" w:rsidR="00341438" w:rsidRPr="001C58EC" w:rsidRDefault="00341438" w:rsidP="00341438">
      <w:pPr>
        <w:spacing w:after="0" w:line="240" w:lineRule="auto"/>
        <w:rPr>
          <w:rFonts w:ascii="Calibri" w:eastAsia="Arial" w:hAnsi="Calibri" w:cs="Arial"/>
        </w:rPr>
      </w:pPr>
      <w:r w:rsidRPr="0027349F">
        <w:rPr>
          <w:rFonts w:ascii="Calibri" w:eastAsia="Arial" w:hAnsi="Calibri" w:cs="Arial"/>
          <w:b/>
          <w:bCs/>
          <w:sz w:val="24"/>
          <w:szCs w:val="24"/>
          <w:u w:val="single"/>
        </w:rPr>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1095835849"/>
          <w:placeholder>
            <w:docPart w:val="6549E61E47B14398B352D978F79313C4"/>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1E45EB92" w14:textId="77777777" w:rsidR="00341438" w:rsidRPr="001C58EC" w:rsidRDefault="00341438" w:rsidP="00341438">
      <w:pPr>
        <w:spacing w:after="0" w:line="240" w:lineRule="auto"/>
        <w:ind w:left="720"/>
        <w:rPr>
          <w:rFonts w:ascii="Calibri" w:eastAsia="Aptos" w:hAnsi="Calibri" w:cs="Aptos"/>
        </w:rPr>
      </w:pPr>
    </w:p>
    <w:sdt>
      <w:sdtPr>
        <w:rPr>
          <w:rFonts w:ascii="Calibri" w:eastAsia="Times New Roman" w:hAnsi="Calibri" w:cs="Times New Roman"/>
          <w:b/>
          <w:sz w:val="24"/>
          <w:szCs w:val="28"/>
        </w:rPr>
        <w:id w:val="1388529884"/>
        <w:lock w:val="sdtContentLocked"/>
        <w:placeholder>
          <w:docPart w:val="DefaultPlaceholder_-1854013440"/>
        </w:placeholder>
      </w:sdtPr>
      <w:sdtEndPr>
        <w:rPr>
          <w:rFonts w:eastAsia="Aptos" w:cs="Calibri"/>
          <w:b w:val="0"/>
          <w:szCs w:val="24"/>
        </w:rPr>
      </w:sdtEndPr>
      <w:sdtContent>
        <w:p w14:paraId="4F74EEBB" w14:textId="581499EB" w:rsidR="00C7457E" w:rsidRPr="00C7457E" w:rsidRDefault="00C7457E">
          <w:pPr>
            <w:keepNext/>
            <w:keepLines/>
            <w:numPr>
              <w:ilvl w:val="0"/>
              <w:numId w:val="4"/>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Succession Plan</w:t>
          </w:r>
        </w:p>
        <w:p w14:paraId="53F769DA" w14:textId="482CB4D8"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has a written plan that describes the process that it follows to sustain operations in the event a leadership succession is necessary. The plan identifies specific people, committees, or boards responsible for carrying out the operation of the institution during the transition period. The plan includes a business continuity structure that the institution can implement immediately. The institution reviews</w:t>
          </w:r>
          <w:r w:rsidR="00545172">
            <w:rPr>
              <w:rFonts w:ascii="Calibri" w:eastAsia="Aptos" w:hAnsi="Calibri" w:cs="Calibri"/>
              <w:sz w:val="24"/>
              <w:szCs w:val="24"/>
            </w:rPr>
            <w:t xml:space="preserve"> the plan on an annual basis </w:t>
          </w:r>
          <w:r w:rsidRPr="00C7457E">
            <w:rPr>
              <w:rFonts w:ascii="Calibri" w:eastAsia="Aptos" w:hAnsi="Calibri" w:cs="Calibri"/>
              <w:sz w:val="24"/>
              <w:szCs w:val="24"/>
            </w:rPr>
            <w:t>and revises as needed.</w:t>
          </w:r>
        </w:p>
      </w:sdtContent>
    </w:sdt>
    <w:p w14:paraId="55A4BBF1" w14:textId="77777777" w:rsidR="00C7457E" w:rsidRDefault="00C7457E" w:rsidP="00C7457E">
      <w:pPr>
        <w:spacing w:after="0" w:line="240" w:lineRule="auto"/>
        <w:ind w:left="360"/>
        <w:rPr>
          <w:rFonts w:ascii="Calibri" w:eastAsia="Aptos" w:hAnsi="Calibri" w:cs="Calibri"/>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803FAE" w:rsidRPr="005854FB" w14:paraId="377CAB7E" w14:textId="77777777" w:rsidTr="00D21A13">
        <w:tc>
          <w:tcPr>
            <w:tcW w:w="7416" w:type="dxa"/>
            <w:shd w:val="clear" w:color="auto" w:fill="E2EFD9" w:themeFill="accent6" w:themeFillTint="33"/>
          </w:tcPr>
          <w:p w14:paraId="5E0007CD" w14:textId="77777777" w:rsidR="00803FAE" w:rsidRPr="005854FB" w:rsidRDefault="00803FAE" w:rsidP="00C32F45">
            <w:pPr>
              <w:rPr>
                <w:rFonts w:cs="Arial"/>
                <w:b/>
                <w:szCs w:val="20"/>
              </w:rPr>
            </w:pPr>
            <w:r w:rsidRPr="005854FB">
              <w:rPr>
                <w:rFonts w:cs="Arial"/>
                <w:b/>
                <w:szCs w:val="20"/>
              </w:rPr>
              <w:t>Questions</w:t>
            </w:r>
          </w:p>
        </w:tc>
        <w:tc>
          <w:tcPr>
            <w:tcW w:w="648" w:type="dxa"/>
            <w:shd w:val="clear" w:color="auto" w:fill="E2EFD9" w:themeFill="accent6" w:themeFillTint="33"/>
            <w:vAlign w:val="center"/>
          </w:tcPr>
          <w:p w14:paraId="4238222F" w14:textId="77777777" w:rsidR="00803FAE" w:rsidRPr="005854FB" w:rsidRDefault="00803FAE" w:rsidP="001A3F2E">
            <w:pPr>
              <w:jc w:val="center"/>
              <w:rPr>
                <w:rFonts w:cs="Arial"/>
                <w:b/>
                <w:szCs w:val="20"/>
              </w:rPr>
            </w:pPr>
            <w:r w:rsidRPr="005854FB">
              <w:rPr>
                <w:rFonts w:cs="Arial"/>
                <w:b/>
                <w:szCs w:val="20"/>
              </w:rPr>
              <w:t>Yes</w:t>
            </w:r>
          </w:p>
        </w:tc>
        <w:tc>
          <w:tcPr>
            <w:tcW w:w="648" w:type="dxa"/>
            <w:shd w:val="clear" w:color="auto" w:fill="E2EFD9" w:themeFill="accent6" w:themeFillTint="33"/>
            <w:vAlign w:val="center"/>
          </w:tcPr>
          <w:p w14:paraId="7E842F53" w14:textId="77777777" w:rsidR="00803FAE" w:rsidRPr="005854FB" w:rsidRDefault="00803FAE" w:rsidP="001A3F2E">
            <w:pPr>
              <w:jc w:val="center"/>
              <w:rPr>
                <w:rFonts w:cs="Arial"/>
                <w:b/>
                <w:szCs w:val="20"/>
              </w:rPr>
            </w:pPr>
            <w:r w:rsidRPr="005854FB">
              <w:rPr>
                <w:rFonts w:cs="Arial"/>
                <w:b/>
                <w:szCs w:val="20"/>
              </w:rPr>
              <w:t>No</w:t>
            </w:r>
          </w:p>
        </w:tc>
        <w:tc>
          <w:tcPr>
            <w:tcW w:w="648" w:type="dxa"/>
            <w:shd w:val="clear" w:color="auto" w:fill="E2EFD9" w:themeFill="accent6" w:themeFillTint="33"/>
            <w:vAlign w:val="center"/>
          </w:tcPr>
          <w:p w14:paraId="30188395" w14:textId="77777777" w:rsidR="00803FAE" w:rsidRPr="005854FB" w:rsidRDefault="00803FAE" w:rsidP="001A3F2E">
            <w:pPr>
              <w:jc w:val="center"/>
              <w:rPr>
                <w:rFonts w:cs="Arial"/>
                <w:b/>
                <w:szCs w:val="20"/>
              </w:rPr>
            </w:pPr>
            <w:r w:rsidRPr="005854FB">
              <w:rPr>
                <w:rFonts w:cs="Arial"/>
                <w:b/>
                <w:szCs w:val="20"/>
              </w:rPr>
              <w:t>N/A</w:t>
            </w:r>
          </w:p>
        </w:tc>
      </w:tr>
      <w:tr w:rsidR="00803FAE" w:rsidRPr="005854FB" w14:paraId="0D43927D" w14:textId="77777777" w:rsidTr="00D21A13">
        <w:tc>
          <w:tcPr>
            <w:tcW w:w="7416" w:type="dxa"/>
            <w:shd w:val="clear" w:color="auto" w:fill="E2EFD9" w:themeFill="accent6" w:themeFillTint="33"/>
          </w:tcPr>
          <w:p w14:paraId="44CBDBBD" w14:textId="77777777" w:rsidR="00803FAE" w:rsidRPr="005854FB" w:rsidRDefault="00803FAE" w:rsidP="00C32F45">
            <w:pPr>
              <w:rPr>
                <w:rFonts w:cs="Arial"/>
                <w:szCs w:val="20"/>
              </w:rPr>
            </w:pPr>
            <w:r w:rsidRPr="005854FB">
              <w:rPr>
                <w:rFonts w:cs="Arial"/>
                <w:szCs w:val="20"/>
              </w:rPr>
              <w:t xml:space="preserve">Does the institution’s succession plan identify events that would initiate a succession of leadership? </w:t>
            </w:r>
          </w:p>
        </w:tc>
        <w:sdt>
          <w:sdtPr>
            <w:rPr>
              <w:rFonts w:cs="Arial"/>
            </w:rPr>
            <w:id w:val="166936374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BB9A8C4" w14:textId="77777777" w:rsidR="00803FAE" w:rsidRPr="005854FB" w:rsidRDefault="00803FAE" w:rsidP="00C32F45">
                <w:pPr>
                  <w:jc w:val="center"/>
                  <w:rPr>
                    <w:rFonts w:cs="Arial"/>
                    <w:szCs w:val="20"/>
                  </w:rPr>
                </w:pPr>
                <w:r w:rsidRPr="00B62B06">
                  <w:rPr>
                    <w:rFonts w:ascii="MS Gothic" w:eastAsia="MS Gothic" w:hAnsi="MS Gothic" w:cs="Arial" w:hint="eastAsia"/>
                  </w:rPr>
                  <w:t>☐</w:t>
                </w:r>
              </w:p>
            </w:tc>
          </w:sdtContent>
        </w:sdt>
        <w:sdt>
          <w:sdtPr>
            <w:rPr>
              <w:rFonts w:cs="Arial"/>
            </w:rPr>
            <w:id w:val="160577385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C8C4F80" w14:textId="77777777" w:rsidR="00803FAE" w:rsidRPr="005854FB" w:rsidRDefault="00803FAE" w:rsidP="00C32F45">
                <w:pPr>
                  <w:jc w:val="center"/>
                  <w:rPr>
                    <w:rFonts w:cs="Arial"/>
                    <w:szCs w:val="20"/>
                  </w:rPr>
                </w:pPr>
                <w:r w:rsidRPr="00B62B06">
                  <w:rPr>
                    <w:rFonts w:ascii="MS Gothic" w:eastAsia="MS Gothic" w:hAnsi="MS Gothic" w:cs="Arial" w:hint="eastAsia"/>
                  </w:rPr>
                  <w:t>☐</w:t>
                </w:r>
              </w:p>
            </w:tc>
          </w:sdtContent>
        </w:sdt>
        <w:sdt>
          <w:sdtPr>
            <w:rPr>
              <w:rFonts w:cs="Arial"/>
            </w:rPr>
            <w:id w:val="-174163789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DD2DBB6" w14:textId="77777777" w:rsidR="00803FAE" w:rsidRPr="005854FB" w:rsidRDefault="00803FAE" w:rsidP="00C32F45">
                <w:pPr>
                  <w:jc w:val="center"/>
                  <w:rPr>
                    <w:rFonts w:cs="Arial"/>
                    <w:szCs w:val="20"/>
                  </w:rPr>
                </w:pPr>
                <w:r w:rsidRPr="00B62B06">
                  <w:rPr>
                    <w:rFonts w:ascii="MS Gothic" w:eastAsia="MS Gothic" w:hAnsi="MS Gothic" w:cs="Arial" w:hint="eastAsia"/>
                  </w:rPr>
                  <w:t>☐</w:t>
                </w:r>
              </w:p>
            </w:tc>
          </w:sdtContent>
        </w:sdt>
      </w:tr>
      <w:tr w:rsidR="00803FAE" w:rsidRPr="005854FB" w14:paraId="6F81F343" w14:textId="77777777" w:rsidTr="00D21A13">
        <w:tc>
          <w:tcPr>
            <w:tcW w:w="7416" w:type="dxa"/>
            <w:shd w:val="clear" w:color="auto" w:fill="E2EFD9" w:themeFill="accent6" w:themeFillTint="33"/>
          </w:tcPr>
          <w:p w14:paraId="74576FD1" w14:textId="78FADF53" w:rsidR="00803FAE" w:rsidRPr="005854FB" w:rsidRDefault="00803FAE" w:rsidP="00C32F45">
            <w:pPr>
              <w:rPr>
                <w:rFonts w:cs="Arial"/>
                <w:szCs w:val="20"/>
              </w:rPr>
            </w:pPr>
            <w:r w:rsidRPr="005854FB">
              <w:rPr>
                <w:rFonts w:cs="Arial"/>
                <w:szCs w:val="20"/>
              </w:rPr>
              <w:t>Did the institution identify the leadership, administrators, staff, committees, or boards responsible for carrying o</w:t>
            </w:r>
            <w:r w:rsidR="00341438">
              <w:rPr>
                <w:rFonts w:cs="Arial"/>
                <w:szCs w:val="20"/>
              </w:rPr>
              <w:t xml:space="preserve">ut its </w:t>
            </w:r>
            <w:r w:rsidRPr="005854FB">
              <w:rPr>
                <w:rFonts w:cs="Arial"/>
                <w:szCs w:val="20"/>
              </w:rPr>
              <w:t>operations during the transition period?</w:t>
            </w:r>
          </w:p>
        </w:tc>
        <w:sdt>
          <w:sdtPr>
            <w:rPr>
              <w:rFonts w:cs="Arial"/>
            </w:rPr>
            <w:id w:val="-167587295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9699DC9" w14:textId="77777777" w:rsidR="00803FAE" w:rsidRPr="005854FB" w:rsidRDefault="00803FAE" w:rsidP="00C32F45">
                <w:pPr>
                  <w:jc w:val="center"/>
                  <w:rPr>
                    <w:rFonts w:cs="Arial"/>
                    <w:szCs w:val="20"/>
                  </w:rPr>
                </w:pPr>
                <w:r w:rsidRPr="00B62B06">
                  <w:rPr>
                    <w:rFonts w:ascii="MS Gothic" w:eastAsia="MS Gothic" w:hAnsi="MS Gothic" w:cs="Arial" w:hint="eastAsia"/>
                  </w:rPr>
                  <w:t>☐</w:t>
                </w:r>
              </w:p>
            </w:tc>
          </w:sdtContent>
        </w:sdt>
        <w:sdt>
          <w:sdtPr>
            <w:rPr>
              <w:rFonts w:cs="Arial"/>
            </w:rPr>
            <w:id w:val="205549657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3D70169" w14:textId="77777777" w:rsidR="00803FAE" w:rsidRPr="005854FB" w:rsidRDefault="00803FAE" w:rsidP="00C32F45">
                <w:pPr>
                  <w:jc w:val="center"/>
                  <w:rPr>
                    <w:rFonts w:cs="Arial"/>
                    <w:szCs w:val="20"/>
                  </w:rPr>
                </w:pPr>
                <w:r w:rsidRPr="00B62B06">
                  <w:rPr>
                    <w:rFonts w:ascii="MS Gothic" w:eastAsia="MS Gothic" w:hAnsi="MS Gothic" w:cs="Arial" w:hint="eastAsia"/>
                  </w:rPr>
                  <w:t>☐</w:t>
                </w:r>
              </w:p>
            </w:tc>
          </w:sdtContent>
        </w:sdt>
        <w:sdt>
          <w:sdtPr>
            <w:rPr>
              <w:rFonts w:cs="Arial"/>
            </w:rPr>
            <w:id w:val="140202836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A5DE75F" w14:textId="77777777" w:rsidR="00803FAE" w:rsidRPr="005854FB" w:rsidRDefault="00803FAE" w:rsidP="00C32F45">
                <w:pPr>
                  <w:jc w:val="center"/>
                  <w:rPr>
                    <w:rFonts w:cs="Arial"/>
                    <w:szCs w:val="20"/>
                  </w:rPr>
                </w:pPr>
                <w:r w:rsidRPr="00B62B06">
                  <w:rPr>
                    <w:rFonts w:ascii="MS Gothic" w:eastAsia="MS Gothic" w:hAnsi="MS Gothic" w:cs="Arial" w:hint="eastAsia"/>
                  </w:rPr>
                  <w:t>☐</w:t>
                </w:r>
              </w:p>
            </w:tc>
          </w:sdtContent>
        </w:sdt>
      </w:tr>
      <w:tr w:rsidR="00803FAE" w:rsidRPr="005854FB" w14:paraId="3260CB65" w14:textId="77777777" w:rsidTr="00D21A13">
        <w:tc>
          <w:tcPr>
            <w:tcW w:w="7416" w:type="dxa"/>
            <w:shd w:val="clear" w:color="auto" w:fill="E2EFD9" w:themeFill="accent6" w:themeFillTint="33"/>
          </w:tcPr>
          <w:p w14:paraId="675E43AE" w14:textId="77777777" w:rsidR="00803FAE" w:rsidRPr="005854FB" w:rsidRDefault="00803FAE" w:rsidP="00C32F45">
            <w:pPr>
              <w:rPr>
                <w:rFonts w:cs="Arial"/>
                <w:szCs w:val="20"/>
              </w:rPr>
            </w:pPr>
            <w:r w:rsidRPr="005854FB">
              <w:rPr>
                <w:rFonts w:cs="Arial"/>
                <w:szCs w:val="20"/>
              </w:rPr>
              <w:lastRenderedPageBreak/>
              <w:t xml:space="preserve">Does the institution’s business continuity structure </w:t>
            </w:r>
            <w:r>
              <w:rPr>
                <w:rFonts w:cs="Arial"/>
                <w:szCs w:val="20"/>
              </w:rPr>
              <w:t>ensure</w:t>
            </w:r>
            <w:r w:rsidRPr="005854FB">
              <w:rPr>
                <w:rFonts w:cs="Arial"/>
                <w:szCs w:val="20"/>
              </w:rPr>
              <w:t xml:space="preserve"> that students’ education and services will not be disrupted during the transition period?</w:t>
            </w:r>
          </w:p>
        </w:tc>
        <w:sdt>
          <w:sdtPr>
            <w:rPr>
              <w:rFonts w:cs="Arial"/>
            </w:rPr>
            <w:id w:val="187034028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6574B3F" w14:textId="77777777" w:rsidR="00803FAE" w:rsidRPr="005854FB" w:rsidRDefault="00803FAE" w:rsidP="00C32F45">
                <w:pPr>
                  <w:jc w:val="center"/>
                  <w:rPr>
                    <w:rFonts w:cs="Arial"/>
                    <w:szCs w:val="20"/>
                  </w:rPr>
                </w:pPr>
                <w:r w:rsidRPr="00B62B06">
                  <w:rPr>
                    <w:rFonts w:ascii="MS Gothic" w:eastAsia="MS Gothic" w:hAnsi="MS Gothic" w:cs="Arial" w:hint="eastAsia"/>
                  </w:rPr>
                  <w:t>☐</w:t>
                </w:r>
              </w:p>
            </w:tc>
          </w:sdtContent>
        </w:sdt>
        <w:sdt>
          <w:sdtPr>
            <w:rPr>
              <w:rFonts w:cs="Arial"/>
            </w:rPr>
            <w:id w:val="-76838760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DEE6BFA" w14:textId="77777777" w:rsidR="00803FAE" w:rsidRPr="005854FB" w:rsidRDefault="00803FAE" w:rsidP="00C32F45">
                <w:pPr>
                  <w:jc w:val="center"/>
                  <w:rPr>
                    <w:rFonts w:cs="Arial"/>
                    <w:szCs w:val="20"/>
                  </w:rPr>
                </w:pPr>
                <w:r w:rsidRPr="00B62B06">
                  <w:rPr>
                    <w:rFonts w:ascii="MS Gothic" w:eastAsia="MS Gothic" w:hAnsi="MS Gothic" w:cs="Arial" w:hint="eastAsia"/>
                  </w:rPr>
                  <w:t>☐</w:t>
                </w:r>
              </w:p>
            </w:tc>
          </w:sdtContent>
        </w:sdt>
        <w:sdt>
          <w:sdtPr>
            <w:rPr>
              <w:rFonts w:cs="Arial"/>
            </w:rPr>
            <w:id w:val="-52379236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EB14996" w14:textId="77777777" w:rsidR="00803FAE" w:rsidRPr="005854FB" w:rsidRDefault="00803FAE" w:rsidP="00C32F45">
                <w:pPr>
                  <w:jc w:val="center"/>
                  <w:rPr>
                    <w:rFonts w:cs="Arial"/>
                    <w:szCs w:val="20"/>
                  </w:rPr>
                </w:pPr>
                <w:r w:rsidRPr="00B62B06">
                  <w:rPr>
                    <w:rFonts w:ascii="MS Gothic" w:eastAsia="MS Gothic" w:hAnsi="MS Gothic" w:cs="Arial" w:hint="eastAsia"/>
                  </w:rPr>
                  <w:t>☐</w:t>
                </w:r>
              </w:p>
            </w:tc>
          </w:sdtContent>
        </w:sdt>
      </w:tr>
      <w:tr w:rsidR="00803FAE" w:rsidRPr="005854FB" w14:paraId="5318F819" w14:textId="77777777" w:rsidTr="00D21A13">
        <w:tc>
          <w:tcPr>
            <w:tcW w:w="7416" w:type="dxa"/>
            <w:shd w:val="clear" w:color="auto" w:fill="E2EFD9" w:themeFill="accent6" w:themeFillTint="33"/>
          </w:tcPr>
          <w:p w14:paraId="4667BB9B" w14:textId="77777777" w:rsidR="00803FAE" w:rsidRPr="005854FB" w:rsidRDefault="00803FAE" w:rsidP="00C32F45">
            <w:pPr>
              <w:rPr>
                <w:rFonts w:cs="Arial"/>
                <w:szCs w:val="20"/>
              </w:rPr>
            </w:pPr>
            <w:r w:rsidRPr="005854FB">
              <w:rPr>
                <w:rFonts w:cs="Arial"/>
                <w:szCs w:val="20"/>
              </w:rPr>
              <w:t xml:space="preserve">Are the business continuity procedures structured for immediate implementation, if necessary? </w:t>
            </w:r>
          </w:p>
        </w:tc>
        <w:sdt>
          <w:sdtPr>
            <w:rPr>
              <w:rFonts w:cs="Arial"/>
            </w:rPr>
            <w:id w:val="176248559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49501F4" w14:textId="77777777" w:rsidR="00803FAE" w:rsidRPr="005854FB" w:rsidRDefault="00803FAE" w:rsidP="00C32F45">
                <w:pPr>
                  <w:jc w:val="center"/>
                  <w:rPr>
                    <w:rFonts w:cs="Arial"/>
                    <w:szCs w:val="20"/>
                  </w:rPr>
                </w:pPr>
                <w:r w:rsidRPr="00B62B06">
                  <w:rPr>
                    <w:rFonts w:ascii="MS Gothic" w:eastAsia="MS Gothic" w:hAnsi="MS Gothic" w:cs="Arial" w:hint="eastAsia"/>
                  </w:rPr>
                  <w:t>☐</w:t>
                </w:r>
              </w:p>
            </w:tc>
          </w:sdtContent>
        </w:sdt>
        <w:sdt>
          <w:sdtPr>
            <w:rPr>
              <w:rFonts w:cs="Arial"/>
            </w:rPr>
            <w:id w:val="85901491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3789C8C" w14:textId="77777777" w:rsidR="00803FAE" w:rsidRPr="005854FB" w:rsidRDefault="00803FAE" w:rsidP="00C32F45">
                <w:pPr>
                  <w:jc w:val="center"/>
                  <w:rPr>
                    <w:rFonts w:cs="Arial"/>
                    <w:szCs w:val="20"/>
                  </w:rPr>
                </w:pPr>
                <w:r w:rsidRPr="00B62B06">
                  <w:rPr>
                    <w:rFonts w:ascii="MS Gothic" w:eastAsia="MS Gothic" w:hAnsi="MS Gothic" w:cs="Arial" w:hint="eastAsia"/>
                  </w:rPr>
                  <w:t>☐</w:t>
                </w:r>
              </w:p>
            </w:tc>
          </w:sdtContent>
        </w:sdt>
        <w:sdt>
          <w:sdtPr>
            <w:rPr>
              <w:rFonts w:cs="Arial"/>
            </w:rPr>
            <w:id w:val="-9903398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51A7576" w14:textId="77777777" w:rsidR="00803FAE" w:rsidRPr="005854FB" w:rsidRDefault="00803FAE" w:rsidP="00C32F45">
                <w:pPr>
                  <w:jc w:val="center"/>
                  <w:rPr>
                    <w:rFonts w:cs="Arial"/>
                    <w:szCs w:val="20"/>
                  </w:rPr>
                </w:pPr>
                <w:r w:rsidRPr="00B62B06">
                  <w:rPr>
                    <w:rFonts w:ascii="MS Gothic" w:eastAsia="MS Gothic" w:hAnsi="MS Gothic" w:cs="Arial" w:hint="eastAsia"/>
                  </w:rPr>
                  <w:t>☐</w:t>
                </w:r>
              </w:p>
            </w:tc>
          </w:sdtContent>
        </w:sdt>
      </w:tr>
      <w:tr w:rsidR="00803FAE" w:rsidRPr="005854FB" w14:paraId="235E467E" w14:textId="77777777" w:rsidTr="00D21A13">
        <w:tc>
          <w:tcPr>
            <w:tcW w:w="7416" w:type="dxa"/>
            <w:shd w:val="clear" w:color="auto" w:fill="E2EFD9" w:themeFill="accent6" w:themeFillTint="33"/>
          </w:tcPr>
          <w:p w14:paraId="7FF2B4D0" w14:textId="56F75334" w:rsidR="00803FAE" w:rsidRPr="005854FB" w:rsidRDefault="00803FAE" w:rsidP="00C32F45">
            <w:pPr>
              <w:rPr>
                <w:rFonts w:cs="Arial"/>
                <w:szCs w:val="20"/>
              </w:rPr>
            </w:pPr>
            <w:r w:rsidRPr="005854FB">
              <w:rPr>
                <w:rFonts w:cs="Arial"/>
                <w:szCs w:val="20"/>
              </w:rPr>
              <w:t>Is the institution’s succession plan reviewed and revised, as necessary, on a</w:t>
            </w:r>
            <w:r w:rsidR="00E36133">
              <w:rPr>
                <w:rFonts w:cs="Arial"/>
                <w:szCs w:val="20"/>
              </w:rPr>
              <w:t>n annual basis</w:t>
            </w:r>
            <w:r w:rsidR="00341438">
              <w:rPr>
                <w:rFonts w:cs="Arial"/>
                <w:szCs w:val="20"/>
              </w:rPr>
              <w:t>, as evidenced by meeting minutes or similar mechanism?</w:t>
            </w:r>
          </w:p>
        </w:tc>
        <w:sdt>
          <w:sdtPr>
            <w:rPr>
              <w:rFonts w:cs="Arial"/>
            </w:rPr>
            <w:id w:val="117901104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D0F98AF" w14:textId="77777777" w:rsidR="00803FAE" w:rsidRPr="005854FB" w:rsidRDefault="00803FAE" w:rsidP="00C32F45">
                <w:pPr>
                  <w:jc w:val="center"/>
                  <w:rPr>
                    <w:rFonts w:cs="Arial"/>
                    <w:szCs w:val="20"/>
                  </w:rPr>
                </w:pPr>
                <w:r w:rsidRPr="00B62B06">
                  <w:rPr>
                    <w:rFonts w:ascii="MS Gothic" w:eastAsia="MS Gothic" w:hAnsi="MS Gothic" w:cs="Arial" w:hint="eastAsia"/>
                  </w:rPr>
                  <w:t>☐</w:t>
                </w:r>
              </w:p>
            </w:tc>
          </w:sdtContent>
        </w:sdt>
        <w:sdt>
          <w:sdtPr>
            <w:rPr>
              <w:rFonts w:cs="Arial"/>
            </w:rPr>
            <w:id w:val="26651101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A6134A2" w14:textId="77777777" w:rsidR="00803FAE" w:rsidRPr="005854FB" w:rsidRDefault="00803FAE" w:rsidP="00C32F45">
                <w:pPr>
                  <w:jc w:val="center"/>
                  <w:rPr>
                    <w:rFonts w:cs="Arial"/>
                    <w:szCs w:val="20"/>
                  </w:rPr>
                </w:pPr>
                <w:r w:rsidRPr="00B62B06">
                  <w:rPr>
                    <w:rFonts w:ascii="MS Gothic" w:eastAsia="MS Gothic" w:hAnsi="MS Gothic" w:cs="Arial" w:hint="eastAsia"/>
                  </w:rPr>
                  <w:t>☐</w:t>
                </w:r>
              </w:p>
            </w:tc>
          </w:sdtContent>
        </w:sdt>
        <w:sdt>
          <w:sdtPr>
            <w:rPr>
              <w:rFonts w:cs="Arial"/>
            </w:rPr>
            <w:id w:val="-174224446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E2D1A7E" w14:textId="77777777" w:rsidR="00803FAE" w:rsidRPr="005854FB" w:rsidRDefault="00803FAE" w:rsidP="00C32F45">
                <w:pPr>
                  <w:jc w:val="center"/>
                  <w:rPr>
                    <w:rFonts w:cs="Arial"/>
                    <w:szCs w:val="20"/>
                  </w:rPr>
                </w:pPr>
                <w:r w:rsidRPr="00B62B06">
                  <w:rPr>
                    <w:rFonts w:ascii="MS Gothic" w:eastAsia="MS Gothic" w:hAnsi="MS Gothic" w:cs="Arial" w:hint="eastAsia"/>
                  </w:rPr>
                  <w:t>☐</w:t>
                </w:r>
              </w:p>
            </w:tc>
          </w:sdtContent>
        </w:sdt>
      </w:tr>
      <w:tr w:rsidR="00803FAE" w:rsidRPr="005854FB" w14:paraId="6A8DEB70" w14:textId="77777777" w:rsidTr="00D21A13">
        <w:tc>
          <w:tcPr>
            <w:tcW w:w="7416" w:type="dxa"/>
            <w:shd w:val="clear" w:color="auto" w:fill="E2EFD9" w:themeFill="accent6" w:themeFillTint="33"/>
          </w:tcPr>
          <w:p w14:paraId="72C306D8" w14:textId="77777777" w:rsidR="00803FAE" w:rsidRPr="005854FB" w:rsidRDefault="00803FAE" w:rsidP="00C32F45">
            <w:pPr>
              <w:rPr>
                <w:rFonts w:cs="Arial"/>
                <w:szCs w:val="20"/>
              </w:rPr>
            </w:pPr>
            <w:r w:rsidRPr="005854FB">
              <w:rPr>
                <w:rFonts w:cs="Arial"/>
                <w:szCs w:val="20"/>
              </w:rPr>
              <w:t xml:space="preserve">Does the institution involve appropriate individuals in reviewing and revising the succession plan? </w:t>
            </w:r>
          </w:p>
        </w:tc>
        <w:sdt>
          <w:sdtPr>
            <w:rPr>
              <w:rFonts w:cs="Arial"/>
            </w:rPr>
            <w:id w:val="-131617827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EEA79B7" w14:textId="77777777" w:rsidR="00803FAE" w:rsidRPr="005854FB" w:rsidRDefault="00803FAE" w:rsidP="00C32F45">
                <w:pPr>
                  <w:jc w:val="center"/>
                  <w:rPr>
                    <w:rFonts w:cs="Arial"/>
                    <w:szCs w:val="20"/>
                  </w:rPr>
                </w:pPr>
                <w:r w:rsidRPr="00B62B06">
                  <w:rPr>
                    <w:rFonts w:ascii="MS Gothic" w:eastAsia="MS Gothic" w:hAnsi="MS Gothic" w:cs="Arial" w:hint="eastAsia"/>
                  </w:rPr>
                  <w:t>☐</w:t>
                </w:r>
              </w:p>
            </w:tc>
          </w:sdtContent>
        </w:sdt>
        <w:sdt>
          <w:sdtPr>
            <w:rPr>
              <w:rFonts w:cs="Arial"/>
            </w:rPr>
            <w:id w:val="-32004743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44C3507" w14:textId="77777777" w:rsidR="00803FAE" w:rsidRPr="005854FB" w:rsidRDefault="00803FAE" w:rsidP="00C32F45">
                <w:pPr>
                  <w:jc w:val="center"/>
                  <w:rPr>
                    <w:rFonts w:cs="Arial"/>
                    <w:szCs w:val="20"/>
                  </w:rPr>
                </w:pPr>
                <w:r w:rsidRPr="00B62B06">
                  <w:rPr>
                    <w:rFonts w:ascii="MS Gothic" w:eastAsia="MS Gothic" w:hAnsi="MS Gothic" w:cs="Arial" w:hint="eastAsia"/>
                  </w:rPr>
                  <w:t>☐</w:t>
                </w:r>
              </w:p>
            </w:tc>
          </w:sdtContent>
        </w:sdt>
        <w:sdt>
          <w:sdtPr>
            <w:rPr>
              <w:rFonts w:cs="Arial"/>
            </w:rPr>
            <w:id w:val="49013465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A9B1553" w14:textId="77777777" w:rsidR="00803FAE" w:rsidRPr="005854FB" w:rsidRDefault="00803FAE" w:rsidP="00C32F45">
                <w:pPr>
                  <w:jc w:val="center"/>
                  <w:rPr>
                    <w:rFonts w:cs="Arial"/>
                    <w:szCs w:val="20"/>
                  </w:rPr>
                </w:pPr>
                <w:r w:rsidRPr="00B62B06">
                  <w:rPr>
                    <w:rFonts w:ascii="MS Gothic" w:eastAsia="MS Gothic" w:hAnsi="MS Gothic" w:cs="Arial" w:hint="eastAsia"/>
                  </w:rPr>
                  <w:t>☐</w:t>
                </w:r>
              </w:p>
            </w:tc>
          </w:sdtContent>
        </w:sdt>
      </w:tr>
      <w:tr w:rsidR="00803FAE" w:rsidRPr="005854FB" w14:paraId="75AD23C6" w14:textId="77777777" w:rsidTr="00D21A13">
        <w:tc>
          <w:tcPr>
            <w:tcW w:w="7416" w:type="dxa"/>
            <w:shd w:val="clear" w:color="auto" w:fill="E2EFD9" w:themeFill="accent6" w:themeFillTint="33"/>
          </w:tcPr>
          <w:p w14:paraId="618E232B" w14:textId="054D3D11" w:rsidR="00803FAE" w:rsidRPr="005854FB" w:rsidRDefault="00803FAE" w:rsidP="00C32F45">
            <w:pPr>
              <w:rPr>
                <w:rFonts w:cs="Arial"/>
                <w:b/>
                <w:szCs w:val="20"/>
              </w:rPr>
            </w:pPr>
            <w:r w:rsidRPr="005854FB">
              <w:rPr>
                <w:rFonts w:cs="Arial"/>
                <w:b/>
                <w:szCs w:val="20"/>
              </w:rPr>
              <w:t xml:space="preserve">Standard </w:t>
            </w:r>
            <w:r>
              <w:rPr>
                <w:rFonts w:cs="Arial"/>
                <w:b/>
                <w:szCs w:val="20"/>
              </w:rPr>
              <w:t>II</w:t>
            </w:r>
            <w:r w:rsidRPr="005854FB">
              <w:rPr>
                <w:rFonts w:cs="Arial"/>
                <w:b/>
                <w:szCs w:val="20"/>
              </w:rPr>
              <w:t xml:space="preserve">.C. – </w:t>
            </w:r>
            <w:r>
              <w:rPr>
                <w:rFonts w:cs="Arial"/>
                <w:b/>
                <w:szCs w:val="20"/>
              </w:rPr>
              <w:t>Standard is Evident, Emerging, Not Evident, or Not Applicable</w:t>
            </w:r>
          </w:p>
        </w:tc>
        <w:tc>
          <w:tcPr>
            <w:tcW w:w="1944" w:type="dxa"/>
            <w:gridSpan w:val="3"/>
            <w:shd w:val="clear" w:color="auto" w:fill="E2EFD9" w:themeFill="accent6" w:themeFillTint="33"/>
          </w:tcPr>
          <w:p w14:paraId="24E80FA6" w14:textId="77777777" w:rsidR="00803FAE" w:rsidRPr="005854FB" w:rsidRDefault="00000000" w:rsidP="00C32F45">
            <w:pPr>
              <w:rPr>
                <w:rFonts w:cs="Arial"/>
                <w:b/>
                <w:szCs w:val="20"/>
              </w:rPr>
            </w:pPr>
            <w:sdt>
              <w:sdtPr>
                <w:rPr>
                  <w:rStyle w:val="Style1"/>
                </w:rPr>
                <w:alias w:val="Finding "/>
                <w:tag w:val="Finding "/>
                <w:id w:val="-1228761101"/>
                <w:placeholder>
                  <w:docPart w:val="A3A3592C8610464F8D3CFB38B5BD9A5F"/>
                </w:placeholder>
                <w:showingPlcHdr/>
                <w:comboBox>
                  <w:listItem w:displayText="Standard is Evident" w:value="Standard is Evident"/>
                  <w:listItem w:displayText="Standard is Emerging" w:value="Standard is Emerging"/>
                  <w:listItem w:displayText="Standard is Not Evident" w:value="Standard is Not Evident"/>
                  <w:listItem w:displayText="Not Applicable " w:value="Not Applicable "/>
                </w:comboBox>
              </w:sdtPr>
              <w:sdtEndPr>
                <w:rPr>
                  <w:rStyle w:val="DefaultParagraphFont"/>
                  <w:rFonts w:cs="Arial"/>
                  <w:b/>
                  <w:vanish/>
                  <w:sz w:val="20"/>
                  <w:szCs w:val="20"/>
                </w:rPr>
              </w:sdtEndPr>
              <w:sdtContent>
                <w:r w:rsidR="00803FAE" w:rsidRPr="00C94CE0">
                  <w:rPr>
                    <w:rStyle w:val="PlaceholderText"/>
                  </w:rPr>
                  <w:t>Choose a finding.</w:t>
                </w:r>
              </w:sdtContent>
            </w:sdt>
          </w:p>
        </w:tc>
      </w:tr>
    </w:tbl>
    <w:p w14:paraId="31073495" w14:textId="77777777" w:rsidR="00341438" w:rsidRDefault="00341438" w:rsidP="00341438">
      <w:pPr>
        <w:spacing w:after="0" w:line="240" w:lineRule="auto"/>
        <w:rPr>
          <w:rFonts w:ascii="Calibri" w:eastAsia="Arial" w:hAnsi="Calibri" w:cs="Arial"/>
          <w:b/>
          <w:bCs/>
          <w:sz w:val="24"/>
          <w:szCs w:val="24"/>
          <w:u w:val="single"/>
        </w:rPr>
      </w:pPr>
    </w:p>
    <w:p w14:paraId="7C790EE4" w14:textId="77777777" w:rsidR="00341438" w:rsidRPr="001C58EC" w:rsidRDefault="00341438" w:rsidP="00341438">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1720788718"/>
          <w:placeholder>
            <w:docPart w:val="C3EB1DD7D57B44C2802C7E8F05287D94"/>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4B3D4E11" w14:textId="1C978242" w:rsidR="00341438" w:rsidRPr="001C58EC" w:rsidRDefault="00341438" w:rsidP="00341438">
      <w:pPr>
        <w:spacing w:after="0" w:line="240" w:lineRule="auto"/>
        <w:rPr>
          <w:rFonts w:ascii="Calibri" w:eastAsia="Calibri" w:hAnsi="Calibri" w:cs="Arial"/>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774718136"/>
          <w:placeholder>
            <w:docPart w:val="BE985696DEB44F59A3F5A2087B5B6469"/>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09E8CB27" w14:textId="77777777" w:rsidR="00341438" w:rsidRPr="001C58EC" w:rsidRDefault="00341438" w:rsidP="00341438">
      <w:pPr>
        <w:spacing w:after="0" w:line="240" w:lineRule="auto"/>
        <w:rPr>
          <w:rFonts w:ascii="Calibri" w:eastAsia="Calibri" w:hAnsi="Calibri" w:cs="Arial"/>
        </w:rPr>
      </w:pPr>
    </w:p>
    <w:p w14:paraId="62D084F4" w14:textId="5CDDB98A" w:rsidR="008D4E83" w:rsidRPr="001C58EC" w:rsidRDefault="008D4E83" w:rsidP="008D4E83">
      <w:pPr>
        <w:spacing w:after="0" w:line="240" w:lineRule="auto"/>
        <w:rPr>
          <w:rFonts w:cs="Arial"/>
          <w:sz w:val="20"/>
          <w:szCs w:val="20"/>
        </w:rPr>
      </w:pPr>
      <w:r w:rsidRPr="005854FB">
        <w:rPr>
          <w:rFonts w:cs="Arial"/>
          <w:b/>
          <w:smallCaps/>
          <w:sz w:val="24"/>
          <w:szCs w:val="24"/>
          <w:u w:val="single"/>
        </w:rPr>
        <w:t xml:space="preserve">Exhibit </w:t>
      </w:r>
      <w:r>
        <w:rPr>
          <w:rFonts w:cs="Arial"/>
          <w:b/>
          <w:smallCaps/>
          <w:sz w:val="24"/>
          <w:szCs w:val="24"/>
          <w:u w:val="single"/>
        </w:rPr>
        <w:t>7</w:t>
      </w:r>
      <w:r w:rsidRPr="005854FB">
        <w:rPr>
          <w:rFonts w:cs="Arial"/>
          <w:b/>
          <w:smallCaps/>
          <w:sz w:val="24"/>
          <w:szCs w:val="24"/>
          <w:u w:val="single"/>
        </w:rPr>
        <w:t>:</w:t>
      </w:r>
      <w:r w:rsidRPr="007F5C5E">
        <w:rPr>
          <w:rFonts w:cs="Arial"/>
          <w:color w:val="0000FF"/>
          <w:sz w:val="20"/>
          <w:szCs w:val="20"/>
        </w:rPr>
        <w:t xml:space="preserve"> </w:t>
      </w:r>
      <w:sdt>
        <w:sdtPr>
          <w:rPr>
            <w:rFonts w:cs="Arial"/>
            <w:color w:val="0000FF"/>
            <w:sz w:val="20"/>
            <w:szCs w:val="20"/>
          </w:rPr>
          <w:id w:val="-1204707727"/>
          <w:placeholder>
            <w:docPart w:val="7AC8545F808B47C39B6611F29B0FE0F8"/>
          </w:placeholder>
          <w:temporary/>
          <w:showingPlcHdr/>
        </w:sdtPr>
        <w:sdtContent>
          <w:r w:rsidRPr="00397EB7">
            <w:rPr>
              <w:rFonts w:cs="Arial"/>
              <w:color w:val="767171" w:themeColor="background2" w:themeShade="80"/>
            </w:rPr>
            <w:t xml:space="preserve">Provide detailed feedback for </w:t>
          </w:r>
          <w:r>
            <w:rPr>
              <w:rFonts w:cs="Arial"/>
              <w:color w:val="767171" w:themeColor="background2" w:themeShade="80"/>
            </w:rPr>
            <w:t>the E</w:t>
          </w:r>
          <w:r w:rsidRPr="00397EB7">
            <w:rPr>
              <w:rFonts w:cs="Arial"/>
              <w:color w:val="767171" w:themeColor="background2" w:themeShade="80"/>
            </w:rPr>
            <w:t>xhibit</w:t>
          </w:r>
          <w:r>
            <w:rPr>
              <w:rFonts w:cs="Arial"/>
              <w:color w:val="767171" w:themeColor="background2" w:themeShade="80"/>
            </w:rPr>
            <w:t xml:space="preserve">(s) </w:t>
          </w:r>
          <w:r w:rsidRPr="00397EB7">
            <w:rPr>
              <w:rFonts w:cs="Arial"/>
              <w:color w:val="767171" w:themeColor="background2" w:themeShade="80"/>
            </w:rPr>
            <w:t>related to this core component. The applicant institution uses this feedback to strengthen its documentation, processes, and procedures.</w:t>
          </w:r>
        </w:sdtContent>
      </w:sdt>
    </w:p>
    <w:p w14:paraId="4B216B2B" w14:textId="77777777" w:rsidR="008D4E83" w:rsidRPr="001C58EC" w:rsidRDefault="008D4E83" w:rsidP="00341438">
      <w:pPr>
        <w:spacing w:after="0" w:line="240" w:lineRule="auto"/>
        <w:rPr>
          <w:rFonts w:ascii="Calibri" w:eastAsia="Calibri" w:hAnsi="Calibri" w:cs="Arial"/>
        </w:rPr>
      </w:pPr>
    </w:p>
    <w:p w14:paraId="42C65D00" w14:textId="77777777" w:rsidR="00341438" w:rsidRDefault="00341438" w:rsidP="00341438">
      <w:pPr>
        <w:spacing w:after="0" w:line="240" w:lineRule="auto"/>
        <w:rPr>
          <w:rFonts w:ascii="Calibri" w:eastAsia="Arial" w:hAnsi="Calibri" w:cs="Arial"/>
          <w:color w:val="767171"/>
        </w:rPr>
      </w:pPr>
      <w:r w:rsidRPr="0027349F">
        <w:rPr>
          <w:rFonts w:ascii="Calibri" w:eastAsia="Arial" w:hAnsi="Calibri" w:cs="Arial"/>
          <w:b/>
          <w:bCs/>
          <w:sz w:val="24"/>
          <w:szCs w:val="24"/>
          <w:u w:val="single"/>
        </w:rPr>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897206751"/>
          <w:placeholder>
            <w:docPart w:val="6E5A6E666DFE4984B59722136130F230"/>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0F201CDD" w14:textId="77777777" w:rsidR="00803FAE" w:rsidRPr="00C7457E" w:rsidRDefault="00803FAE" w:rsidP="00C7457E">
      <w:pPr>
        <w:spacing w:after="0" w:line="240" w:lineRule="auto"/>
        <w:ind w:left="360"/>
        <w:rPr>
          <w:rFonts w:ascii="Calibri" w:eastAsia="Aptos" w:hAnsi="Calibri" w:cs="Calibri"/>
        </w:rPr>
      </w:pPr>
    </w:p>
    <w:sdt>
      <w:sdtPr>
        <w:rPr>
          <w:rFonts w:ascii="Calibri" w:eastAsia="Times New Roman" w:hAnsi="Calibri" w:cs="Times New Roman"/>
          <w:b/>
          <w:sz w:val="24"/>
          <w:szCs w:val="28"/>
        </w:rPr>
        <w:id w:val="-1754811896"/>
        <w:lock w:val="sdtContentLocked"/>
        <w:placeholder>
          <w:docPart w:val="DefaultPlaceholder_-1854013440"/>
        </w:placeholder>
      </w:sdtPr>
      <w:sdtEndPr>
        <w:rPr>
          <w:rFonts w:eastAsia="Aptos" w:cs="Calibri"/>
          <w:b w:val="0"/>
          <w:szCs w:val="24"/>
        </w:rPr>
      </w:sdtEndPr>
      <w:sdtContent>
        <w:p w14:paraId="47DBABFF" w14:textId="05C40302" w:rsidR="00C7457E" w:rsidRPr="00C7457E" w:rsidRDefault="00C7457E">
          <w:pPr>
            <w:keepNext/>
            <w:keepLines/>
            <w:numPr>
              <w:ilvl w:val="0"/>
              <w:numId w:val="4"/>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Maintaining Eligibility for Accreditation</w:t>
          </w:r>
        </w:p>
        <w:p w14:paraId="51622C7A" w14:textId="343C3B84"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maintains its eligibility for accreditation and is properly licensed, authorized, exempted, or approved by all applicable state education institutional authorizations (or their equivalent for non-U.S. institutions). Exemptions from state law are supported by state-issued documentation or by statutory language for that jurisdiction.</w:t>
          </w:r>
        </w:p>
      </w:sdtContent>
    </w:sdt>
    <w:p w14:paraId="3E51322A" w14:textId="77777777" w:rsidR="00C7457E" w:rsidRDefault="00C7457E" w:rsidP="00C7457E">
      <w:pPr>
        <w:spacing w:after="0" w:line="240" w:lineRule="auto"/>
        <w:rPr>
          <w:rFonts w:ascii="Calibri" w:eastAsia="Aptos" w:hAnsi="Calibri" w:cs="Times New Roman"/>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341438" w:rsidRPr="005854FB" w14:paraId="16ED7668" w14:textId="77777777" w:rsidTr="00D21A13">
        <w:tc>
          <w:tcPr>
            <w:tcW w:w="7416" w:type="dxa"/>
            <w:shd w:val="clear" w:color="auto" w:fill="E2EFD9" w:themeFill="accent6" w:themeFillTint="33"/>
          </w:tcPr>
          <w:p w14:paraId="20774273" w14:textId="77777777" w:rsidR="00341438" w:rsidRPr="005854FB" w:rsidRDefault="00341438" w:rsidP="00C32F45">
            <w:pPr>
              <w:rPr>
                <w:rFonts w:cs="Arial"/>
                <w:b/>
                <w:szCs w:val="20"/>
              </w:rPr>
            </w:pPr>
            <w:r w:rsidRPr="005854FB">
              <w:rPr>
                <w:rFonts w:cs="Arial"/>
                <w:b/>
                <w:szCs w:val="20"/>
              </w:rPr>
              <w:t>Questions</w:t>
            </w:r>
          </w:p>
        </w:tc>
        <w:tc>
          <w:tcPr>
            <w:tcW w:w="648" w:type="dxa"/>
            <w:shd w:val="clear" w:color="auto" w:fill="E2EFD9" w:themeFill="accent6" w:themeFillTint="33"/>
            <w:vAlign w:val="center"/>
          </w:tcPr>
          <w:p w14:paraId="1A3D0295" w14:textId="77777777" w:rsidR="00341438" w:rsidRPr="005854FB" w:rsidRDefault="00341438" w:rsidP="001A3F2E">
            <w:pPr>
              <w:jc w:val="center"/>
              <w:rPr>
                <w:rFonts w:cs="Arial"/>
                <w:b/>
                <w:szCs w:val="20"/>
              </w:rPr>
            </w:pPr>
            <w:r w:rsidRPr="005854FB">
              <w:rPr>
                <w:rFonts w:cs="Arial"/>
                <w:b/>
                <w:szCs w:val="20"/>
              </w:rPr>
              <w:t>Yes</w:t>
            </w:r>
          </w:p>
        </w:tc>
        <w:tc>
          <w:tcPr>
            <w:tcW w:w="648" w:type="dxa"/>
            <w:shd w:val="clear" w:color="auto" w:fill="E2EFD9" w:themeFill="accent6" w:themeFillTint="33"/>
            <w:vAlign w:val="center"/>
          </w:tcPr>
          <w:p w14:paraId="3198C893" w14:textId="77777777" w:rsidR="00341438" w:rsidRPr="005854FB" w:rsidRDefault="00341438" w:rsidP="001A3F2E">
            <w:pPr>
              <w:jc w:val="center"/>
              <w:rPr>
                <w:rFonts w:cs="Arial"/>
                <w:b/>
                <w:szCs w:val="20"/>
              </w:rPr>
            </w:pPr>
            <w:r w:rsidRPr="005854FB">
              <w:rPr>
                <w:rFonts w:cs="Arial"/>
                <w:b/>
                <w:szCs w:val="20"/>
              </w:rPr>
              <w:t>No</w:t>
            </w:r>
          </w:p>
        </w:tc>
        <w:tc>
          <w:tcPr>
            <w:tcW w:w="648" w:type="dxa"/>
            <w:shd w:val="clear" w:color="auto" w:fill="E2EFD9" w:themeFill="accent6" w:themeFillTint="33"/>
            <w:vAlign w:val="center"/>
          </w:tcPr>
          <w:p w14:paraId="4D537CF4" w14:textId="77777777" w:rsidR="00341438" w:rsidRPr="005854FB" w:rsidRDefault="00341438" w:rsidP="001A3F2E">
            <w:pPr>
              <w:jc w:val="center"/>
              <w:rPr>
                <w:rFonts w:cs="Arial"/>
                <w:b/>
                <w:szCs w:val="20"/>
              </w:rPr>
            </w:pPr>
            <w:r w:rsidRPr="005854FB">
              <w:rPr>
                <w:rFonts w:cs="Arial"/>
                <w:b/>
                <w:szCs w:val="20"/>
              </w:rPr>
              <w:t>N/A</w:t>
            </w:r>
          </w:p>
        </w:tc>
      </w:tr>
      <w:tr w:rsidR="00341438" w:rsidRPr="005854FB" w14:paraId="7468B5F7" w14:textId="77777777" w:rsidTr="00D21A13">
        <w:tc>
          <w:tcPr>
            <w:tcW w:w="7416" w:type="dxa"/>
            <w:shd w:val="clear" w:color="auto" w:fill="E2EFD9" w:themeFill="accent6" w:themeFillTint="33"/>
          </w:tcPr>
          <w:p w14:paraId="2EE43E7C" w14:textId="77777777" w:rsidR="00341438" w:rsidRPr="0020749F" w:rsidRDefault="00341438" w:rsidP="00C32F45">
            <w:pPr>
              <w:rPr>
                <w:rFonts w:cs="Arial"/>
                <w:szCs w:val="20"/>
              </w:rPr>
            </w:pPr>
            <w:r w:rsidRPr="0020749F">
              <w:rPr>
                <w:rFonts w:cs="Arial"/>
                <w:szCs w:val="20"/>
              </w:rPr>
              <w:t>Did the institution describe how it is properly licensed, authorized, exempted, or approved by all applicable state education institutional authorizations (or their non-U.S. institutional equivalent)?</w:t>
            </w:r>
          </w:p>
        </w:tc>
        <w:sdt>
          <w:sdtPr>
            <w:rPr>
              <w:rFonts w:cs="Arial"/>
            </w:rPr>
            <w:id w:val="88337658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53DF890" w14:textId="77777777" w:rsidR="00341438" w:rsidRPr="0020749F" w:rsidRDefault="00341438" w:rsidP="001A3F2E">
                <w:pPr>
                  <w:jc w:val="center"/>
                  <w:rPr>
                    <w:rFonts w:cs="Arial"/>
                    <w:szCs w:val="20"/>
                  </w:rPr>
                </w:pPr>
                <w:r w:rsidRPr="0020749F">
                  <w:rPr>
                    <w:rFonts w:ascii="MS Gothic" w:eastAsia="MS Gothic" w:hAnsi="MS Gothic" w:cs="Arial" w:hint="eastAsia"/>
                  </w:rPr>
                  <w:t>☐</w:t>
                </w:r>
              </w:p>
            </w:tc>
          </w:sdtContent>
        </w:sdt>
        <w:sdt>
          <w:sdtPr>
            <w:rPr>
              <w:rFonts w:cs="Arial"/>
            </w:rPr>
            <w:id w:val="175616081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57553CD" w14:textId="77777777" w:rsidR="00341438" w:rsidRPr="0020749F" w:rsidRDefault="00341438" w:rsidP="001A3F2E">
                <w:pPr>
                  <w:jc w:val="center"/>
                  <w:rPr>
                    <w:rFonts w:cs="Arial"/>
                    <w:szCs w:val="20"/>
                  </w:rPr>
                </w:pPr>
                <w:r w:rsidRPr="0020749F">
                  <w:rPr>
                    <w:rFonts w:ascii="MS Gothic" w:eastAsia="MS Gothic" w:hAnsi="MS Gothic" w:cs="Arial" w:hint="eastAsia"/>
                  </w:rPr>
                  <w:t>☐</w:t>
                </w:r>
              </w:p>
            </w:tc>
          </w:sdtContent>
        </w:sdt>
        <w:sdt>
          <w:sdtPr>
            <w:rPr>
              <w:rFonts w:cs="Arial"/>
            </w:rPr>
            <w:id w:val="64224073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11CAEBE" w14:textId="77777777" w:rsidR="00341438" w:rsidRPr="005854FB" w:rsidRDefault="00341438" w:rsidP="001A3F2E">
                <w:pPr>
                  <w:jc w:val="center"/>
                  <w:rPr>
                    <w:rFonts w:cs="Arial"/>
                    <w:szCs w:val="20"/>
                  </w:rPr>
                </w:pPr>
                <w:r w:rsidRPr="0020749F">
                  <w:rPr>
                    <w:rFonts w:ascii="MS Gothic" w:eastAsia="MS Gothic" w:hAnsi="MS Gothic" w:cs="Arial" w:hint="eastAsia"/>
                  </w:rPr>
                  <w:t>☐</w:t>
                </w:r>
              </w:p>
            </w:tc>
          </w:sdtContent>
        </w:sdt>
      </w:tr>
      <w:tr w:rsidR="00341438" w:rsidRPr="005854FB" w14:paraId="4287DCBE" w14:textId="77777777" w:rsidTr="00D21A13">
        <w:tc>
          <w:tcPr>
            <w:tcW w:w="7416" w:type="dxa"/>
            <w:shd w:val="clear" w:color="auto" w:fill="E2EFD9" w:themeFill="accent6" w:themeFillTint="33"/>
          </w:tcPr>
          <w:p w14:paraId="7019CA2D" w14:textId="77777777" w:rsidR="00341438" w:rsidRDefault="00341438" w:rsidP="00C32F45">
            <w:pPr>
              <w:rPr>
                <w:rFonts w:cs="Arial"/>
                <w:szCs w:val="20"/>
              </w:rPr>
            </w:pPr>
            <w:r>
              <w:rPr>
                <w:rFonts w:cs="Arial"/>
                <w:szCs w:val="20"/>
              </w:rPr>
              <w:lastRenderedPageBreak/>
              <w:t>Did the institution provide its DEAC State Authorization Form and documentation of its state licensures and authorizations?</w:t>
            </w:r>
          </w:p>
        </w:tc>
        <w:sdt>
          <w:sdtPr>
            <w:rPr>
              <w:rFonts w:cs="Arial"/>
            </w:rPr>
            <w:id w:val="15780696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86E0D85" w14:textId="77777777" w:rsidR="00341438" w:rsidRDefault="00341438" w:rsidP="001A3F2E">
                <w:pPr>
                  <w:jc w:val="center"/>
                  <w:rPr>
                    <w:rFonts w:cs="Arial"/>
                  </w:rPr>
                </w:pPr>
                <w:r w:rsidRPr="00B62B06">
                  <w:rPr>
                    <w:rFonts w:ascii="MS Gothic" w:eastAsia="MS Gothic" w:hAnsi="MS Gothic" w:cs="Arial" w:hint="eastAsia"/>
                  </w:rPr>
                  <w:t>☐</w:t>
                </w:r>
              </w:p>
            </w:tc>
          </w:sdtContent>
        </w:sdt>
        <w:sdt>
          <w:sdtPr>
            <w:rPr>
              <w:rFonts w:cs="Arial"/>
            </w:rPr>
            <w:id w:val="-73863504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10973D2" w14:textId="77777777" w:rsidR="00341438" w:rsidRDefault="00341438" w:rsidP="001A3F2E">
                <w:pPr>
                  <w:jc w:val="center"/>
                  <w:rPr>
                    <w:rFonts w:cs="Arial"/>
                  </w:rPr>
                </w:pPr>
                <w:r w:rsidRPr="00B62B06">
                  <w:rPr>
                    <w:rFonts w:ascii="MS Gothic" w:eastAsia="MS Gothic" w:hAnsi="MS Gothic" w:cs="Arial" w:hint="eastAsia"/>
                  </w:rPr>
                  <w:t>☐</w:t>
                </w:r>
              </w:p>
            </w:tc>
          </w:sdtContent>
        </w:sdt>
        <w:sdt>
          <w:sdtPr>
            <w:rPr>
              <w:rFonts w:cs="Arial"/>
            </w:rPr>
            <w:id w:val="-214325906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2AD043A" w14:textId="77777777" w:rsidR="00341438" w:rsidRDefault="00341438" w:rsidP="001A3F2E">
                <w:pPr>
                  <w:jc w:val="center"/>
                  <w:rPr>
                    <w:rFonts w:cs="Arial"/>
                  </w:rPr>
                </w:pPr>
                <w:r w:rsidRPr="00B62B06">
                  <w:rPr>
                    <w:rFonts w:ascii="MS Gothic" w:eastAsia="MS Gothic" w:hAnsi="MS Gothic" w:cs="Arial" w:hint="eastAsia"/>
                  </w:rPr>
                  <w:t>☐</w:t>
                </w:r>
              </w:p>
            </w:tc>
          </w:sdtContent>
        </w:sdt>
      </w:tr>
      <w:tr w:rsidR="00341438" w:rsidRPr="005854FB" w14:paraId="3E310FA0" w14:textId="77777777" w:rsidTr="00D21A13">
        <w:tc>
          <w:tcPr>
            <w:tcW w:w="7416" w:type="dxa"/>
            <w:shd w:val="clear" w:color="auto" w:fill="E2EFD9" w:themeFill="accent6" w:themeFillTint="33"/>
          </w:tcPr>
          <w:p w14:paraId="712C3D4A" w14:textId="355CF147" w:rsidR="00341438" w:rsidRPr="005854FB" w:rsidRDefault="00341438" w:rsidP="00C32F45">
            <w:pPr>
              <w:rPr>
                <w:rFonts w:cs="Arial"/>
                <w:szCs w:val="20"/>
              </w:rPr>
            </w:pPr>
            <w:r>
              <w:rPr>
                <w:rFonts w:cs="Arial"/>
                <w:szCs w:val="20"/>
              </w:rPr>
              <w:t>Did the institution d</w:t>
            </w:r>
            <w:r w:rsidRPr="00AA221F">
              <w:rPr>
                <w:rFonts w:cs="Arial"/>
                <w:szCs w:val="20"/>
              </w:rPr>
              <w:t>escribe any exemptions from state law</w:t>
            </w:r>
            <w:r>
              <w:rPr>
                <w:rFonts w:cs="Arial"/>
                <w:szCs w:val="20"/>
              </w:rPr>
              <w:t xml:space="preserve"> that</w:t>
            </w:r>
            <w:r w:rsidRPr="00AA221F">
              <w:rPr>
                <w:rFonts w:cs="Arial"/>
                <w:szCs w:val="20"/>
              </w:rPr>
              <w:t xml:space="preserve"> </w:t>
            </w:r>
            <w:r>
              <w:rPr>
                <w:rFonts w:cs="Arial"/>
                <w:szCs w:val="20"/>
              </w:rPr>
              <w:t xml:space="preserve">it </w:t>
            </w:r>
            <w:r w:rsidRPr="00AA221F">
              <w:rPr>
                <w:rFonts w:cs="Arial"/>
                <w:szCs w:val="20"/>
              </w:rPr>
              <w:t>has determined</w:t>
            </w:r>
            <w:r>
              <w:rPr>
                <w:rFonts w:cs="Arial"/>
                <w:szCs w:val="20"/>
              </w:rPr>
              <w:t>,</w:t>
            </w:r>
            <w:r w:rsidRPr="00AA221F">
              <w:rPr>
                <w:rFonts w:cs="Arial"/>
                <w:szCs w:val="20"/>
              </w:rPr>
              <w:t xml:space="preserve"> and </w:t>
            </w:r>
            <w:r>
              <w:rPr>
                <w:rFonts w:cs="Arial"/>
                <w:szCs w:val="20"/>
              </w:rPr>
              <w:t xml:space="preserve">did it provide </w:t>
            </w:r>
            <w:r w:rsidRPr="00AA221F">
              <w:rPr>
                <w:rFonts w:cs="Arial"/>
                <w:szCs w:val="20"/>
              </w:rPr>
              <w:t xml:space="preserve">the state-issued documentation or statutory language </w:t>
            </w:r>
            <w:r>
              <w:rPr>
                <w:rFonts w:cs="Arial"/>
                <w:szCs w:val="20"/>
              </w:rPr>
              <w:t>used to determine its exemption?</w:t>
            </w:r>
          </w:p>
        </w:tc>
        <w:sdt>
          <w:sdtPr>
            <w:rPr>
              <w:rFonts w:cs="Arial"/>
            </w:rPr>
            <w:id w:val="-182464855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9382FAD" w14:textId="77777777" w:rsidR="00341438" w:rsidRPr="005854FB" w:rsidRDefault="00341438" w:rsidP="001A3F2E">
                <w:pPr>
                  <w:jc w:val="center"/>
                  <w:rPr>
                    <w:rFonts w:cs="Arial"/>
                    <w:szCs w:val="20"/>
                  </w:rPr>
                </w:pPr>
                <w:r w:rsidRPr="00B62B06">
                  <w:rPr>
                    <w:rFonts w:ascii="MS Gothic" w:eastAsia="MS Gothic" w:hAnsi="MS Gothic" w:cs="Arial" w:hint="eastAsia"/>
                  </w:rPr>
                  <w:t>☐</w:t>
                </w:r>
              </w:p>
            </w:tc>
          </w:sdtContent>
        </w:sdt>
        <w:sdt>
          <w:sdtPr>
            <w:rPr>
              <w:rFonts w:cs="Arial"/>
            </w:rPr>
            <w:id w:val="86371554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B89D9FD" w14:textId="77777777" w:rsidR="00341438" w:rsidRPr="005854FB" w:rsidRDefault="00341438" w:rsidP="001A3F2E">
                <w:pPr>
                  <w:jc w:val="center"/>
                  <w:rPr>
                    <w:rFonts w:cs="Arial"/>
                    <w:szCs w:val="20"/>
                  </w:rPr>
                </w:pPr>
                <w:r w:rsidRPr="00B62B06">
                  <w:rPr>
                    <w:rFonts w:ascii="MS Gothic" w:eastAsia="MS Gothic" w:hAnsi="MS Gothic" w:cs="Arial" w:hint="eastAsia"/>
                  </w:rPr>
                  <w:t>☐</w:t>
                </w:r>
              </w:p>
            </w:tc>
          </w:sdtContent>
        </w:sdt>
        <w:sdt>
          <w:sdtPr>
            <w:rPr>
              <w:rFonts w:cs="Arial"/>
            </w:rPr>
            <w:id w:val="-120132071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27C8618" w14:textId="77777777" w:rsidR="00341438" w:rsidRPr="005854FB" w:rsidRDefault="00341438" w:rsidP="001A3F2E">
                <w:pPr>
                  <w:jc w:val="center"/>
                  <w:rPr>
                    <w:rFonts w:cs="Arial"/>
                    <w:szCs w:val="20"/>
                  </w:rPr>
                </w:pPr>
                <w:r w:rsidRPr="00B62B06">
                  <w:rPr>
                    <w:rFonts w:ascii="MS Gothic" w:eastAsia="MS Gothic" w:hAnsi="MS Gothic" w:cs="Arial" w:hint="eastAsia"/>
                  </w:rPr>
                  <w:t>☐</w:t>
                </w:r>
              </w:p>
            </w:tc>
          </w:sdtContent>
        </w:sdt>
      </w:tr>
      <w:tr w:rsidR="00341438" w:rsidRPr="005854FB" w14:paraId="0F10C8A5" w14:textId="77777777" w:rsidTr="00D21A13">
        <w:tc>
          <w:tcPr>
            <w:tcW w:w="7416" w:type="dxa"/>
            <w:shd w:val="clear" w:color="auto" w:fill="E2EFD9" w:themeFill="accent6" w:themeFillTint="33"/>
          </w:tcPr>
          <w:p w14:paraId="7B313CD8" w14:textId="7F2C7217" w:rsidR="00341438" w:rsidRPr="005854FB" w:rsidRDefault="00341438" w:rsidP="00C32F45">
            <w:pPr>
              <w:rPr>
                <w:rFonts w:cs="Arial"/>
                <w:b/>
                <w:szCs w:val="20"/>
              </w:rPr>
            </w:pPr>
            <w:r w:rsidRPr="005854FB">
              <w:rPr>
                <w:rFonts w:cs="Arial"/>
                <w:b/>
                <w:szCs w:val="20"/>
              </w:rPr>
              <w:t xml:space="preserve">Standard </w:t>
            </w:r>
            <w:r>
              <w:rPr>
                <w:rFonts w:cs="Arial"/>
                <w:b/>
                <w:szCs w:val="20"/>
              </w:rPr>
              <w:t>II</w:t>
            </w:r>
            <w:r w:rsidRPr="005854FB">
              <w:rPr>
                <w:rFonts w:cs="Arial"/>
                <w:b/>
                <w:szCs w:val="20"/>
              </w:rPr>
              <w:t>.</w:t>
            </w:r>
            <w:r>
              <w:rPr>
                <w:rFonts w:cs="Arial"/>
                <w:b/>
                <w:szCs w:val="20"/>
              </w:rPr>
              <w:t>D</w:t>
            </w:r>
            <w:r w:rsidRPr="005854FB">
              <w:rPr>
                <w:rFonts w:cs="Arial"/>
                <w:b/>
                <w:szCs w:val="20"/>
              </w:rPr>
              <w:t xml:space="preserve">. – </w:t>
            </w:r>
            <w:r>
              <w:rPr>
                <w:rFonts w:cs="Arial"/>
                <w:b/>
                <w:szCs w:val="20"/>
              </w:rPr>
              <w:t>Standard is Evident, Emerging, Not Evident, or Not Applicable</w:t>
            </w:r>
          </w:p>
        </w:tc>
        <w:tc>
          <w:tcPr>
            <w:tcW w:w="1944" w:type="dxa"/>
            <w:gridSpan w:val="3"/>
            <w:shd w:val="clear" w:color="auto" w:fill="E2EFD9" w:themeFill="accent6" w:themeFillTint="33"/>
          </w:tcPr>
          <w:p w14:paraId="2AF834DD" w14:textId="77777777" w:rsidR="00341438" w:rsidRPr="005854FB" w:rsidRDefault="00000000" w:rsidP="00C32F45">
            <w:pPr>
              <w:rPr>
                <w:rFonts w:cs="Arial"/>
                <w:b/>
                <w:szCs w:val="20"/>
              </w:rPr>
            </w:pPr>
            <w:sdt>
              <w:sdtPr>
                <w:rPr>
                  <w:rStyle w:val="Style1"/>
                </w:rPr>
                <w:alias w:val="Finding "/>
                <w:tag w:val="Finding "/>
                <w:id w:val="-1695146583"/>
                <w:placeholder>
                  <w:docPart w:val="B3C40CC1DF77499FA12B0A59B0AD4FEB"/>
                </w:placeholder>
                <w:showingPlcHdr/>
                <w:comboBox>
                  <w:listItem w:displayText="Standard is Evident" w:value="Standard is Evident"/>
                  <w:listItem w:displayText="Standard is Emerging" w:value="Standard is Emerging"/>
                  <w:listItem w:displayText="Standard is Not Evident" w:value="Standard is Not Evident"/>
                  <w:listItem w:displayText="Not Applicable " w:value="Not Applicable "/>
                </w:comboBox>
              </w:sdtPr>
              <w:sdtEndPr>
                <w:rPr>
                  <w:rStyle w:val="DefaultParagraphFont"/>
                  <w:rFonts w:cs="Arial"/>
                  <w:b/>
                  <w:vanish/>
                  <w:sz w:val="20"/>
                  <w:szCs w:val="20"/>
                </w:rPr>
              </w:sdtEndPr>
              <w:sdtContent>
                <w:r w:rsidR="00341438" w:rsidRPr="00C94CE0">
                  <w:rPr>
                    <w:rStyle w:val="PlaceholderText"/>
                  </w:rPr>
                  <w:t>Choose a finding.</w:t>
                </w:r>
              </w:sdtContent>
            </w:sdt>
          </w:p>
        </w:tc>
      </w:tr>
    </w:tbl>
    <w:p w14:paraId="4F6D3981" w14:textId="77777777" w:rsidR="00341438" w:rsidRDefault="00341438" w:rsidP="00341438">
      <w:pPr>
        <w:spacing w:after="0" w:line="240" w:lineRule="auto"/>
        <w:rPr>
          <w:rFonts w:ascii="Calibri" w:eastAsia="Arial" w:hAnsi="Calibri" w:cs="Arial"/>
          <w:b/>
          <w:bCs/>
          <w:sz w:val="24"/>
          <w:szCs w:val="24"/>
          <w:u w:val="single"/>
        </w:rPr>
      </w:pPr>
    </w:p>
    <w:p w14:paraId="2C43F8FC" w14:textId="77777777" w:rsidR="00341438" w:rsidRPr="001C58EC" w:rsidRDefault="00341438" w:rsidP="00341438">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1134361850"/>
          <w:placeholder>
            <w:docPart w:val="CA12A7ECDCDA42C1B42724F73A6650FD"/>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46B3A8CC" w14:textId="77777777" w:rsidR="00341438" w:rsidRPr="00AC7BD6" w:rsidRDefault="00341438" w:rsidP="00341438">
      <w:pPr>
        <w:spacing w:after="0" w:line="240" w:lineRule="auto"/>
        <w:rPr>
          <w:rFonts w:ascii="Calibri" w:eastAsia="Calibri" w:hAnsi="Calibri" w:cs="Arial"/>
          <w:color w:val="0070C0"/>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2010022573"/>
          <w:placeholder>
            <w:docPart w:val="B67765A17EEF4B46951743FD1D189404"/>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r w:rsidRPr="002362AC">
        <w:rPr>
          <w:rFonts w:cstheme="minorHAnsi"/>
          <w:sz w:val="24"/>
          <w:szCs w:val="24"/>
        </w:rPr>
        <w:t xml:space="preserve"> </w:t>
      </w:r>
    </w:p>
    <w:p w14:paraId="755F7E5C" w14:textId="77777777" w:rsidR="00341438" w:rsidRPr="0027349F" w:rsidRDefault="00341438" w:rsidP="00341438">
      <w:pPr>
        <w:spacing w:after="0" w:line="240" w:lineRule="auto"/>
        <w:rPr>
          <w:rFonts w:ascii="Calibri" w:eastAsia="Calibri" w:hAnsi="Calibri" w:cs="Arial"/>
        </w:rPr>
      </w:pPr>
    </w:p>
    <w:p w14:paraId="6B7F90F8" w14:textId="77777777" w:rsidR="00341438" w:rsidRDefault="00341438" w:rsidP="00341438">
      <w:pPr>
        <w:spacing w:after="0" w:line="240" w:lineRule="auto"/>
        <w:rPr>
          <w:rFonts w:ascii="Calibri" w:eastAsia="Arial" w:hAnsi="Calibri" w:cs="Arial"/>
          <w:color w:val="767171"/>
        </w:rPr>
      </w:pPr>
      <w:r w:rsidRPr="0027349F">
        <w:rPr>
          <w:rFonts w:ascii="Calibri" w:eastAsia="Arial" w:hAnsi="Calibri" w:cs="Arial"/>
          <w:b/>
          <w:bCs/>
          <w:sz w:val="24"/>
          <w:szCs w:val="24"/>
          <w:u w:val="single"/>
        </w:rPr>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1958609212"/>
          <w:placeholder>
            <w:docPart w:val="2CE90740232F405F8737B472E76941DB"/>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7FC9EC9C" w14:textId="77777777" w:rsidR="00C7457E" w:rsidRPr="00C7457E" w:rsidRDefault="00C7457E" w:rsidP="00C7457E">
      <w:pPr>
        <w:rPr>
          <w:rFonts w:ascii="Calibri" w:eastAsia="Aptos" w:hAnsi="Calibri" w:cs="Calibri"/>
          <w:sz w:val="24"/>
          <w:szCs w:val="24"/>
        </w:rPr>
      </w:pPr>
      <w:r w:rsidRPr="00C7457E">
        <w:rPr>
          <w:rFonts w:ascii="Calibri" w:eastAsia="Aptos" w:hAnsi="Calibri" w:cs="Calibri"/>
          <w:sz w:val="24"/>
          <w:szCs w:val="24"/>
        </w:rPr>
        <w:br w:type="page"/>
      </w:r>
    </w:p>
    <w:sdt>
      <w:sdtPr>
        <w:rPr>
          <w:rFonts w:ascii="Calibri" w:eastAsia="Times New Roman" w:hAnsi="Calibri" w:cs="Calibri"/>
          <w:bCs/>
          <w:smallCaps/>
          <w:sz w:val="28"/>
          <w:szCs w:val="28"/>
        </w:rPr>
        <w:id w:val="-2084676909"/>
        <w:lock w:val="sdtContentLocked"/>
        <w:placeholder>
          <w:docPart w:val="DefaultPlaceholder_-1854013440"/>
        </w:placeholder>
      </w:sdtPr>
      <w:sdtEndPr>
        <w:rPr>
          <w:rFonts w:eastAsia="Aptos"/>
          <w:bCs w:val="0"/>
          <w:smallCaps w:val="0"/>
          <w:sz w:val="24"/>
          <w:szCs w:val="24"/>
        </w:rPr>
      </w:sdtEndPr>
      <w:sdtContent>
        <w:p w14:paraId="00870966" w14:textId="4975A8F3"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III: Institutional Planning and Effectiveness</w:t>
          </w:r>
        </w:p>
        <w:p w14:paraId="6BDAED0C" w14:textId="77777777" w:rsidR="00C7457E" w:rsidRPr="00C7457E" w:rsidRDefault="00C7457E" w:rsidP="00C7457E">
          <w:pPr>
            <w:spacing w:after="0" w:line="240" w:lineRule="auto"/>
            <w:rPr>
              <w:rFonts w:ascii="Calibri" w:eastAsia="Aptos" w:hAnsi="Calibri" w:cs="Calibri"/>
              <w:sz w:val="24"/>
              <w:szCs w:val="24"/>
            </w:rPr>
          </w:pPr>
        </w:p>
        <w:p w14:paraId="48C4CC9C" w14:textId="77777777" w:rsidR="00C7457E" w:rsidRPr="00C7457E" w:rsidRDefault="00C7457E">
          <w:pPr>
            <w:keepNext/>
            <w:keepLines/>
            <w:numPr>
              <w:ilvl w:val="0"/>
              <w:numId w:val="5"/>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Mission Achievement</w:t>
          </w:r>
        </w:p>
        <w:p w14:paraId="40EA6233" w14:textId="102A7FCE"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plans and implements comprehensive processes with clearly defined metrics and criteria to monitor effectiveness of all aspects of the institution’s operations against the institution’s mission and any initiatives identified in the strategic plan. The institution shares appropriate information from the data gathered with relevant stakeholder groups.</w:t>
          </w:r>
        </w:p>
      </w:sdtContent>
    </w:sdt>
    <w:p w14:paraId="7AC61D15" w14:textId="77777777" w:rsidR="00C7457E" w:rsidRPr="00C7457E" w:rsidRDefault="00C7457E" w:rsidP="00C7457E">
      <w:pPr>
        <w:spacing w:after="0" w:line="240" w:lineRule="auto"/>
        <w:rPr>
          <w:rFonts w:ascii="Calibri" w:eastAsia="Aptos" w:hAnsi="Calibri" w:cs="Calibri"/>
          <w:sz w:val="24"/>
          <w:szCs w:val="24"/>
        </w:rPr>
      </w:pPr>
      <w:r w:rsidRPr="00C7457E">
        <w:rPr>
          <w:rFonts w:ascii="Calibri" w:eastAsia="Aptos" w:hAnsi="Calibri" w:cs="Calibri"/>
          <w:sz w:val="24"/>
          <w:szCs w:val="24"/>
        </w:rPr>
        <w:t xml:space="preserve"> </w:t>
      </w: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EE21AD" w:rsidRPr="005854FB" w14:paraId="3BAD23D8" w14:textId="77777777" w:rsidTr="00D21A13">
        <w:tc>
          <w:tcPr>
            <w:tcW w:w="7416" w:type="dxa"/>
            <w:shd w:val="clear" w:color="auto" w:fill="E2EFD9" w:themeFill="accent6" w:themeFillTint="33"/>
          </w:tcPr>
          <w:p w14:paraId="6353D79D" w14:textId="77777777" w:rsidR="00EE21AD" w:rsidRPr="005854FB" w:rsidRDefault="00EE21AD" w:rsidP="00C32F45">
            <w:pPr>
              <w:rPr>
                <w:rFonts w:cs="Arial"/>
                <w:b/>
              </w:rPr>
            </w:pPr>
            <w:r w:rsidRPr="005854FB">
              <w:rPr>
                <w:rFonts w:cs="Arial"/>
                <w:b/>
              </w:rPr>
              <w:t>Questions</w:t>
            </w:r>
          </w:p>
        </w:tc>
        <w:tc>
          <w:tcPr>
            <w:tcW w:w="648" w:type="dxa"/>
            <w:shd w:val="clear" w:color="auto" w:fill="E2EFD9" w:themeFill="accent6" w:themeFillTint="33"/>
            <w:vAlign w:val="center"/>
          </w:tcPr>
          <w:p w14:paraId="22839E32" w14:textId="77777777" w:rsidR="00EE21AD" w:rsidRPr="005854FB" w:rsidRDefault="00EE21AD" w:rsidP="001A3F2E">
            <w:pPr>
              <w:jc w:val="center"/>
              <w:rPr>
                <w:rFonts w:cs="Arial"/>
                <w:b/>
              </w:rPr>
            </w:pPr>
            <w:r w:rsidRPr="005854FB">
              <w:rPr>
                <w:rFonts w:cs="Arial"/>
                <w:b/>
              </w:rPr>
              <w:t>Yes</w:t>
            </w:r>
          </w:p>
        </w:tc>
        <w:tc>
          <w:tcPr>
            <w:tcW w:w="648" w:type="dxa"/>
            <w:shd w:val="clear" w:color="auto" w:fill="E2EFD9" w:themeFill="accent6" w:themeFillTint="33"/>
            <w:vAlign w:val="center"/>
          </w:tcPr>
          <w:p w14:paraId="2E5896D1" w14:textId="77777777" w:rsidR="00EE21AD" w:rsidRPr="005854FB" w:rsidRDefault="00EE21AD" w:rsidP="001A3F2E">
            <w:pPr>
              <w:jc w:val="center"/>
              <w:rPr>
                <w:rFonts w:cs="Arial"/>
                <w:b/>
              </w:rPr>
            </w:pPr>
            <w:r w:rsidRPr="005854FB">
              <w:rPr>
                <w:rFonts w:cs="Arial"/>
                <w:b/>
              </w:rPr>
              <w:t>No</w:t>
            </w:r>
          </w:p>
        </w:tc>
        <w:tc>
          <w:tcPr>
            <w:tcW w:w="648" w:type="dxa"/>
            <w:shd w:val="clear" w:color="auto" w:fill="E2EFD9" w:themeFill="accent6" w:themeFillTint="33"/>
            <w:vAlign w:val="center"/>
          </w:tcPr>
          <w:p w14:paraId="179EA1AD" w14:textId="77777777" w:rsidR="00EE21AD" w:rsidRPr="005854FB" w:rsidRDefault="00EE21AD" w:rsidP="001A3F2E">
            <w:pPr>
              <w:jc w:val="center"/>
              <w:rPr>
                <w:rFonts w:cs="Arial"/>
                <w:b/>
              </w:rPr>
            </w:pPr>
            <w:r w:rsidRPr="005854FB">
              <w:rPr>
                <w:rFonts w:cs="Arial"/>
                <w:b/>
              </w:rPr>
              <w:t>N/A</w:t>
            </w:r>
          </w:p>
        </w:tc>
      </w:tr>
      <w:tr w:rsidR="00EE21AD" w:rsidRPr="005854FB" w14:paraId="2EA369D6" w14:textId="77777777" w:rsidTr="00D21A13">
        <w:tc>
          <w:tcPr>
            <w:tcW w:w="7416" w:type="dxa"/>
            <w:shd w:val="clear" w:color="auto" w:fill="E2EFD9" w:themeFill="accent6" w:themeFillTint="33"/>
          </w:tcPr>
          <w:p w14:paraId="0425F210" w14:textId="5FD88800" w:rsidR="00EE21AD" w:rsidRPr="005854FB" w:rsidRDefault="00EE21AD" w:rsidP="00EE21AD">
            <w:pPr>
              <w:rPr>
                <w:rFonts w:cs="Arial"/>
              </w:rPr>
            </w:pPr>
            <w:r>
              <w:rPr>
                <w:rFonts w:cs="Arial"/>
              </w:rPr>
              <w:t xml:space="preserve">Does the institution adequately </w:t>
            </w:r>
            <w:r w:rsidRPr="00EE21AD">
              <w:rPr>
                <w:rFonts w:cs="Arial"/>
              </w:rPr>
              <w:t>monitor and measure operational effectiveness to verify alignment of institutional activities with its mission statement</w:t>
            </w:r>
            <w:r>
              <w:rPr>
                <w:rFonts w:cs="Arial"/>
              </w:rPr>
              <w:t>?</w:t>
            </w:r>
          </w:p>
        </w:tc>
        <w:sdt>
          <w:sdtPr>
            <w:rPr>
              <w:rFonts w:cs="Arial"/>
            </w:rPr>
            <w:id w:val="193932166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EC3F0B5" w14:textId="2D1D06AF" w:rsidR="00EE21AD" w:rsidRDefault="00EE21AD" w:rsidP="001A3F2E">
                <w:pPr>
                  <w:jc w:val="center"/>
                  <w:rPr>
                    <w:rFonts w:cs="Arial"/>
                  </w:rPr>
                </w:pPr>
                <w:r>
                  <w:rPr>
                    <w:rFonts w:ascii="MS Gothic" w:eastAsia="MS Gothic" w:hAnsi="MS Gothic" w:cs="Arial" w:hint="eastAsia"/>
                  </w:rPr>
                  <w:t>☐</w:t>
                </w:r>
              </w:p>
            </w:tc>
          </w:sdtContent>
        </w:sdt>
        <w:sdt>
          <w:sdtPr>
            <w:rPr>
              <w:rFonts w:cs="Arial"/>
            </w:rPr>
            <w:id w:val="-169167013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DF61FA0" w14:textId="257137FB" w:rsidR="00EE21AD" w:rsidRDefault="00EE21AD" w:rsidP="001A3F2E">
                <w:pPr>
                  <w:jc w:val="center"/>
                  <w:rPr>
                    <w:rFonts w:cs="Arial"/>
                  </w:rPr>
                </w:pPr>
                <w:r w:rsidRPr="00E60D92">
                  <w:rPr>
                    <w:rFonts w:ascii="MS Gothic" w:eastAsia="MS Gothic" w:hAnsi="MS Gothic" w:cs="Arial" w:hint="eastAsia"/>
                  </w:rPr>
                  <w:t>☐</w:t>
                </w:r>
              </w:p>
            </w:tc>
          </w:sdtContent>
        </w:sdt>
        <w:sdt>
          <w:sdtPr>
            <w:rPr>
              <w:rFonts w:cs="Arial"/>
            </w:rPr>
            <w:id w:val="11711085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6282F17" w14:textId="321EFCFC" w:rsidR="00EE21AD" w:rsidRDefault="00EE21AD" w:rsidP="001A3F2E">
                <w:pPr>
                  <w:jc w:val="center"/>
                  <w:rPr>
                    <w:rFonts w:cs="Arial"/>
                  </w:rPr>
                </w:pPr>
                <w:r w:rsidRPr="00E60D92">
                  <w:rPr>
                    <w:rFonts w:ascii="MS Gothic" w:eastAsia="MS Gothic" w:hAnsi="MS Gothic" w:cs="Arial" w:hint="eastAsia"/>
                  </w:rPr>
                  <w:t>☐</w:t>
                </w:r>
              </w:p>
            </w:tc>
          </w:sdtContent>
        </w:sdt>
      </w:tr>
      <w:tr w:rsidR="00EE21AD" w:rsidRPr="005854FB" w14:paraId="5A56ABA6" w14:textId="77777777" w:rsidTr="00D21A13">
        <w:tc>
          <w:tcPr>
            <w:tcW w:w="7416" w:type="dxa"/>
            <w:shd w:val="clear" w:color="auto" w:fill="E2EFD9" w:themeFill="accent6" w:themeFillTint="33"/>
          </w:tcPr>
          <w:p w14:paraId="7C44DF92" w14:textId="12ECCA54" w:rsidR="00EE21AD" w:rsidRPr="005854FB" w:rsidRDefault="00EE21AD" w:rsidP="00EE21AD">
            <w:pPr>
              <w:rPr>
                <w:rFonts w:cs="Arial"/>
              </w:rPr>
            </w:pPr>
            <w:r w:rsidRPr="005854FB">
              <w:rPr>
                <w:rFonts w:cs="Arial"/>
              </w:rPr>
              <w:t xml:space="preserve">Did the institution provide the </w:t>
            </w:r>
            <w:r>
              <w:rPr>
                <w:rFonts w:cs="Arial"/>
              </w:rPr>
              <w:t xml:space="preserve">metrics and criteria </w:t>
            </w:r>
            <w:r w:rsidRPr="005854FB">
              <w:rPr>
                <w:rFonts w:cs="Arial"/>
              </w:rPr>
              <w:t>it uses to measure</w:t>
            </w:r>
            <w:r>
              <w:rPr>
                <w:rFonts w:cs="Arial"/>
              </w:rPr>
              <w:t xml:space="preserve"> </w:t>
            </w:r>
            <w:r w:rsidRPr="005854FB">
              <w:rPr>
                <w:rFonts w:cs="Arial"/>
              </w:rPr>
              <w:t>achievement of its mission?</w:t>
            </w:r>
          </w:p>
        </w:tc>
        <w:sdt>
          <w:sdtPr>
            <w:rPr>
              <w:rFonts w:cs="Arial"/>
            </w:rPr>
            <w:id w:val="-182619381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941D687" w14:textId="77777777" w:rsidR="00EE21AD" w:rsidRPr="005854FB" w:rsidRDefault="00EE21AD" w:rsidP="001A3F2E">
                <w:pPr>
                  <w:jc w:val="center"/>
                  <w:rPr>
                    <w:rFonts w:cs="Arial"/>
                  </w:rPr>
                </w:pPr>
                <w:r>
                  <w:rPr>
                    <w:rFonts w:ascii="MS Gothic" w:eastAsia="MS Gothic" w:hAnsi="MS Gothic" w:cs="Arial" w:hint="eastAsia"/>
                  </w:rPr>
                  <w:t>☐</w:t>
                </w:r>
              </w:p>
            </w:tc>
          </w:sdtContent>
        </w:sdt>
        <w:sdt>
          <w:sdtPr>
            <w:rPr>
              <w:rFonts w:cs="Arial"/>
            </w:rPr>
            <w:id w:val="-77733640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DCFE7DC" w14:textId="77777777" w:rsidR="00EE21AD" w:rsidRPr="005854FB" w:rsidRDefault="00EE21AD" w:rsidP="001A3F2E">
                <w:pPr>
                  <w:jc w:val="center"/>
                  <w:rPr>
                    <w:rFonts w:cs="Arial"/>
                  </w:rPr>
                </w:pPr>
                <w:r w:rsidRPr="00E60D92">
                  <w:rPr>
                    <w:rFonts w:ascii="MS Gothic" w:eastAsia="MS Gothic" w:hAnsi="MS Gothic" w:cs="Arial" w:hint="eastAsia"/>
                  </w:rPr>
                  <w:t>☐</w:t>
                </w:r>
              </w:p>
            </w:tc>
          </w:sdtContent>
        </w:sdt>
        <w:sdt>
          <w:sdtPr>
            <w:rPr>
              <w:rFonts w:cs="Arial"/>
            </w:rPr>
            <w:id w:val="-165875812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BFED5A3" w14:textId="77777777" w:rsidR="00EE21AD" w:rsidRPr="005854FB" w:rsidRDefault="00EE21AD" w:rsidP="001A3F2E">
                <w:pPr>
                  <w:jc w:val="center"/>
                  <w:rPr>
                    <w:rFonts w:cs="Arial"/>
                  </w:rPr>
                </w:pPr>
                <w:r w:rsidRPr="00E60D92">
                  <w:rPr>
                    <w:rFonts w:ascii="MS Gothic" w:eastAsia="MS Gothic" w:hAnsi="MS Gothic" w:cs="Arial" w:hint="eastAsia"/>
                  </w:rPr>
                  <w:t>☐</w:t>
                </w:r>
              </w:p>
            </w:tc>
          </w:sdtContent>
        </w:sdt>
      </w:tr>
      <w:tr w:rsidR="00EE21AD" w:rsidRPr="005854FB" w14:paraId="7DB05D79" w14:textId="77777777" w:rsidTr="00D21A13">
        <w:tc>
          <w:tcPr>
            <w:tcW w:w="7416" w:type="dxa"/>
            <w:shd w:val="clear" w:color="auto" w:fill="E2EFD9" w:themeFill="accent6" w:themeFillTint="33"/>
          </w:tcPr>
          <w:p w14:paraId="4A03EC8D" w14:textId="53EAB866" w:rsidR="00EE21AD" w:rsidRPr="005854FB" w:rsidRDefault="00EE21AD" w:rsidP="00EE21AD">
            <w:pPr>
              <w:rPr>
                <w:rFonts w:cs="Arial"/>
              </w:rPr>
            </w:pPr>
            <w:r w:rsidRPr="005854FB">
              <w:rPr>
                <w:rFonts w:cs="Arial"/>
              </w:rPr>
              <w:t xml:space="preserve">Did the institution adequately describe how the achievement of these </w:t>
            </w:r>
            <w:r>
              <w:rPr>
                <w:rFonts w:cs="Arial"/>
              </w:rPr>
              <w:t>metrics and criteria</w:t>
            </w:r>
            <w:r w:rsidRPr="005854FB">
              <w:rPr>
                <w:rFonts w:cs="Arial"/>
              </w:rPr>
              <w:t xml:space="preserve"> demonstrate that it is effectively carrying out its mission? </w:t>
            </w:r>
          </w:p>
        </w:tc>
        <w:sdt>
          <w:sdtPr>
            <w:rPr>
              <w:rFonts w:cs="Arial"/>
            </w:rPr>
            <w:id w:val="-79213484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396B09F" w14:textId="77777777" w:rsidR="00EE21AD" w:rsidRPr="005854FB" w:rsidRDefault="00EE21AD" w:rsidP="001A3F2E">
                <w:pPr>
                  <w:jc w:val="center"/>
                  <w:rPr>
                    <w:rFonts w:cs="Arial"/>
                  </w:rPr>
                </w:pPr>
                <w:r>
                  <w:rPr>
                    <w:rFonts w:ascii="MS Gothic" w:eastAsia="MS Gothic" w:hAnsi="MS Gothic" w:cs="Arial" w:hint="eastAsia"/>
                  </w:rPr>
                  <w:t>☐</w:t>
                </w:r>
              </w:p>
            </w:tc>
          </w:sdtContent>
        </w:sdt>
        <w:sdt>
          <w:sdtPr>
            <w:rPr>
              <w:rFonts w:cs="Arial"/>
            </w:rPr>
            <w:id w:val="67422542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7027D9C" w14:textId="77777777" w:rsidR="00EE21AD" w:rsidRPr="005854FB" w:rsidRDefault="00EE21AD" w:rsidP="001A3F2E">
                <w:pPr>
                  <w:jc w:val="center"/>
                  <w:rPr>
                    <w:rFonts w:cs="Arial"/>
                  </w:rPr>
                </w:pPr>
                <w:r w:rsidRPr="00E60D92">
                  <w:rPr>
                    <w:rFonts w:ascii="MS Gothic" w:eastAsia="MS Gothic" w:hAnsi="MS Gothic" w:cs="Arial" w:hint="eastAsia"/>
                  </w:rPr>
                  <w:t>☐</w:t>
                </w:r>
              </w:p>
            </w:tc>
          </w:sdtContent>
        </w:sdt>
        <w:sdt>
          <w:sdtPr>
            <w:rPr>
              <w:rFonts w:cs="Arial"/>
            </w:rPr>
            <w:id w:val="-9185701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59985D7" w14:textId="77777777" w:rsidR="00EE21AD" w:rsidRPr="005854FB" w:rsidRDefault="00EE21AD" w:rsidP="001A3F2E">
                <w:pPr>
                  <w:jc w:val="center"/>
                  <w:rPr>
                    <w:rFonts w:cs="Arial"/>
                  </w:rPr>
                </w:pPr>
                <w:r w:rsidRPr="00E60D92">
                  <w:rPr>
                    <w:rFonts w:ascii="MS Gothic" w:eastAsia="MS Gothic" w:hAnsi="MS Gothic" w:cs="Arial" w:hint="eastAsia"/>
                  </w:rPr>
                  <w:t>☐</w:t>
                </w:r>
              </w:p>
            </w:tc>
          </w:sdtContent>
        </w:sdt>
      </w:tr>
      <w:tr w:rsidR="00EE21AD" w:rsidRPr="005854FB" w14:paraId="4136ECF8" w14:textId="77777777" w:rsidTr="00D21A13">
        <w:tc>
          <w:tcPr>
            <w:tcW w:w="7416" w:type="dxa"/>
            <w:shd w:val="clear" w:color="auto" w:fill="E2EFD9" w:themeFill="accent6" w:themeFillTint="33"/>
          </w:tcPr>
          <w:p w14:paraId="71FED906" w14:textId="77777777" w:rsidR="00EE21AD" w:rsidRPr="005854FB" w:rsidRDefault="00EE21AD" w:rsidP="00EE21AD">
            <w:pPr>
              <w:rPr>
                <w:rFonts w:cs="Arial"/>
              </w:rPr>
            </w:pPr>
            <w:r w:rsidRPr="005854FB">
              <w:rPr>
                <w:rFonts w:cs="Arial"/>
              </w:rPr>
              <w:t xml:space="preserve">Did the institution identify who is responsible for documenting the institution’s achievement of its mission? </w:t>
            </w:r>
          </w:p>
        </w:tc>
        <w:sdt>
          <w:sdtPr>
            <w:rPr>
              <w:rFonts w:cs="Arial"/>
            </w:rPr>
            <w:id w:val="61841674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8D8B4F0" w14:textId="77777777" w:rsidR="00EE21AD" w:rsidRPr="005854FB" w:rsidRDefault="00EE21AD" w:rsidP="001A3F2E">
                <w:pPr>
                  <w:jc w:val="center"/>
                  <w:rPr>
                    <w:rFonts w:cs="Arial"/>
                  </w:rPr>
                </w:pPr>
                <w:r w:rsidRPr="00E60D92">
                  <w:rPr>
                    <w:rFonts w:ascii="MS Gothic" w:eastAsia="MS Gothic" w:hAnsi="MS Gothic" w:cs="Arial" w:hint="eastAsia"/>
                  </w:rPr>
                  <w:t>☐</w:t>
                </w:r>
              </w:p>
            </w:tc>
          </w:sdtContent>
        </w:sdt>
        <w:sdt>
          <w:sdtPr>
            <w:rPr>
              <w:rFonts w:cs="Arial"/>
            </w:rPr>
            <w:id w:val="-151406139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CA23B79" w14:textId="77777777" w:rsidR="00EE21AD" w:rsidRPr="005854FB" w:rsidRDefault="00EE21AD" w:rsidP="001A3F2E">
                <w:pPr>
                  <w:jc w:val="center"/>
                  <w:rPr>
                    <w:rFonts w:cs="Arial"/>
                  </w:rPr>
                </w:pPr>
                <w:r w:rsidRPr="00E60D92">
                  <w:rPr>
                    <w:rFonts w:ascii="MS Gothic" w:eastAsia="MS Gothic" w:hAnsi="MS Gothic" w:cs="Arial" w:hint="eastAsia"/>
                  </w:rPr>
                  <w:t>☐</w:t>
                </w:r>
              </w:p>
            </w:tc>
          </w:sdtContent>
        </w:sdt>
        <w:sdt>
          <w:sdtPr>
            <w:rPr>
              <w:rFonts w:cs="Arial"/>
            </w:rPr>
            <w:id w:val="-30701470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6D05418" w14:textId="77777777" w:rsidR="00EE21AD" w:rsidRPr="005854FB" w:rsidRDefault="00EE21AD" w:rsidP="001A3F2E">
                <w:pPr>
                  <w:jc w:val="center"/>
                  <w:rPr>
                    <w:rFonts w:cs="Arial"/>
                  </w:rPr>
                </w:pPr>
                <w:r w:rsidRPr="00E60D92">
                  <w:rPr>
                    <w:rFonts w:ascii="MS Gothic" w:eastAsia="MS Gothic" w:hAnsi="MS Gothic" w:cs="Arial" w:hint="eastAsia"/>
                  </w:rPr>
                  <w:t>☐</w:t>
                </w:r>
              </w:p>
            </w:tc>
          </w:sdtContent>
        </w:sdt>
      </w:tr>
      <w:tr w:rsidR="00EE21AD" w:rsidRPr="005854FB" w14:paraId="39A63142" w14:textId="77777777" w:rsidTr="00D21A13">
        <w:tc>
          <w:tcPr>
            <w:tcW w:w="7416" w:type="dxa"/>
            <w:shd w:val="clear" w:color="auto" w:fill="E2EFD9" w:themeFill="accent6" w:themeFillTint="33"/>
          </w:tcPr>
          <w:p w14:paraId="732DAE2C" w14:textId="77777777" w:rsidR="00EE21AD" w:rsidRPr="005854FB" w:rsidRDefault="00EE21AD" w:rsidP="00EE21AD">
            <w:pPr>
              <w:rPr>
                <w:rFonts w:cs="Arial"/>
              </w:rPr>
            </w:pPr>
            <w:r w:rsidRPr="005854FB">
              <w:rPr>
                <w:rFonts w:cs="Arial"/>
              </w:rPr>
              <w:t xml:space="preserve">Did the institution describe processes used to seek input from relevant groups regarding the extent to which it achieves its mission?  </w:t>
            </w:r>
          </w:p>
        </w:tc>
        <w:sdt>
          <w:sdtPr>
            <w:rPr>
              <w:rFonts w:cs="Arial"/>
            </w:rPr>
            <w:id w:val="19251093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A7FC426" w14:textId="77777777" w:rsidR="00EE21AD" w:rsidRPr="005854FB" w:rsidRDefault="00EE21AD" w:rsidP="001A3F2E">
                <w:pPr>
                  <w:jc w:val="center"/>
                  <w:rPr>
                    <w:rFonts w:cs="Arial"/>
                  </w:rPr>
                </w:pPr>
                <w:r w:rsidRPr="00E60D92">
                  <w:rPr>
                    <w:rFonts w:ascii="MS Gothic" w:eastAsia="MS Gothic" w:hAnsi="MS Gothic" w:cs="Arial" w:hint="eastAsia"/>
                  </w:rPr>
                  <w:t>☐</w:t>
                </w:r>
              </w:p>
            </w:tc>
          </w:sdtContent>
        </w:sdt>
        <w:sdt>
          <w:sdtPr>
            <w:rPr>
              <w:rFonts w:cs="Arial"/>
            </w:rPr>
            <w:id w:val="42061536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294AA83" w14:textId="77777777" w:rsidR="00EE21AD" w:rsidRPr="005854FB" w:rsidRDefault="00EE21AD" w:rsidP="001A3F2E">
                <w:pPr>
                  <w:jc w:val="center"/>
                  <w:rPr>
                    <w:rFonts w:cs="Arial"/>
                  </w:rPr>
                </w:pPr>
                <w:r w:rsidRPr="00E60D92">
                  <w:rPr>
                    <w:rFonts w:ascii="MS Gothic" w:eastAsia="MS Gothic" w:hAnsi="MS Gothic" w:cs="Arial" w:hint="eastAsia"/>
                  </w:rPr>
                  <w:t>☐</w:t>
                </w:r>
              </w:p>
            </w:tc>
          </w:sdtContent>
        </w:sdt>
        <w:sdt>
          <w:sdtPr>
            <w:rPr>
              <w:rFonts w:cs="Arial"/>
            </w:rPr>
            <w:id w:val="187088004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C5E5316" w14:textId="77777777" w:rsidR="00EE21AD" w:rsidRPr="005854FB" w:rsidRDefault="00EE21AD" w:rsidP="001A3F2E">
                <w:pPr>
                  <w:jc w:val="center"/>
                  <w:rPr>
                    <w:rFonts w:cs="Arial"/>
                  </w:rPr>
                </w:pPr>
                <w:r w:rsidRPr="00E60D92">
                  <w:rPr>
                    <w:rFonts w:ascii="MS Gothic" w:eastAsia="MS Gothic" w:hAnsi="MS Gothic" w:cs="Arial" w:hint="eastAsia"/>
                  </w:rPr>
                  <w:t>☐</w:t>
                </w:r>
              </w:p>
            </w:tc>
          </w:sdtContent>
        </w:sdt>
      </w:tr>
      <w:tr w:rsidR="00EE21AD" w:rsidRPr="005854FB" w14:paraId="178354B4" w14:textId="77777777" w:rsidTr="00D21A13">
        <w:tc>
          <w:tcPr>
            <w:tcW w:w="7416" w:type="dxa"/>
            <w:shd w:val="clear" w:color="auto" w:fill="E2EFD9" w:themeFill="accent6" w:themeFillTint="33"/>
          </w:tcPr>
          <w:p w14:paraId="37BC88A5" w14:textId="2DCF0AAF" w:rsidR="00EE21AD" w:rsidRPr="005854FB" w:rsidRDefault="00EE21AD" w:rsidP="00EE21AD">
            <w:pPr>
              <w:rPr>
                <w:rFonts w:cs="Arial"/>
              </w:rPr>
            </w:pPr>
            <w:r w:rsidRPr="005854FB">
              <w:rPr>
                <w:rFonts w:cs="Arial"/>
              </w:rPr>
              <w:t>Did the institution provide samples of the type of data collected for review</w:t>
            </w:r>
            <w:r>
              <w:rPr>
                <w:rFonts w:cs="Arial"/>
              </w:rPr>
              <w:t xml:space="preserve"> that is</w:t>
            </w:r>
            <w:r w:rsidRPr="005854FB">
              <w:rPr>
                <w:rFonts w:cs="Arial"/>
              </w:rPr>
              <w:t xml:space="preserve"> relevant to </w:t>
            </w:r>
            <w:r>
              <w:rPr>
                <w:rFonts w:cs="Arial"/>
              </w:rPr>
              <w:t>its identified metrics?</w:t>
            </w:r>
            <w:r w:rsidRPr="005854FB">
              <w:rPr>
                <w:rFonts w:cs="Arial"/>
              </w:rPr>
              <w:t xml:space="preserve"> </w:t>
            </w:r>
          </w:p>
        </w:tc>
        <w:sdt>
          <w:sdtPr>
            <w:rPr>
              <w:rFonts w:cs="Arial"/>
            </w:rPr>
            <w:id w:val="-198993101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6D2E959" w14:textId="77777777" w:rsidR="00EE21AD" w:rsidRPr="005854FB" w:rsidRDefault="00EE21AD" w:rsidP="001A3F2E">
                <w:pPr>
                  <w:jc w:val="center"/>
                  <w:rPr>
                    <w:rFonts w:cs="Arial"/>
                  </w:rPr>
                </w:pPr>
                <w:r w:rsidRPr="00E60D92">
                  <w:rPr>
                    <w:rFonts w:ascii="MS Gothic" w:eastAsia="MS Gothic" w:hAnsi="MS Gothic" w:cs="Arial" w:hint="eastAsia"/>
                  </w:rPr>
                  <w:t>☐</w:t>
                </w:r>
              </w:p>
            </w:tc>
          </w:sdtContent>
        </w:sdt>
        <w:sdt>
          <w:sdtPr>
            <w:rPr>
              <w:rFonts w:cs="Arial"/>
            </w:rPr>
            <w:id w:val="-77309567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44ED924" w14:textId="77777777" w:rsidR="00EE21AD" w:rsidRPr="005854FB" w:rsidRDefault="00EE21AD" w:rsidP="001A3F2E">
                <w:pPr>
                  <w:jc w:val="center"/>
                  <w:rPr>
                    <w:rFonts w:cs="Arial"/>
                  </w:rPr>
                </w:pPr>
                <w:r w:rsidRPr="00E60D92">
                  <w:rPr>
                    <w:rFonts w:ascii="MS Gothic" w:eastAsia="MS Gothic" w:hAnsi="MS Gothic" w:cs="Arial" w:hint="eastAsia"/>
                  </w:rPr>
                  <w:t>☐</w:t>
                </w:r>
              </w:p>
            </w:tc>
          </w:sdtContent>
        </w:sdt>
        <w:sdt>
          <w:sdtPr>
            <w:rPr>
              <w:rFonts w:cs="Arial"/>
            </w:rPr>
            <w:id w:val="-171573293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FED23CE" w14:textId="77777777" w:rsidR="00EE21AD" w:rsidRPr="005854FB" w:rsidRDefault="00EE21AD" w:rsidP="001A3F2E">
                <w:pPr>
                  <w:jc w:val="center"/>
                  <w:rPr>
                    <w:rFonts w:cs="Arial"/>
                  </w:rPr>
                </w:pPr>
                <w:r w:rsidRPr="00E60D92">
                  <w:rPr>
                    <w:rFonts w:ascii="MS Gothic" w:eastAsia="MS Gothic" w:hAnsi="MS Gothic" w:cs="Arial" w:hint="eastAsia"/>
                  </w:rPr>
                  <w:t>☐</w:t>
                </w:r>
              </w:p>
            </w:tc>
          </w:sdtContent>
        </w:sdt>
      </w:tr>
      <w:tr w:rsidR="00EE21AD" w:rsidRPr="005854FB" w14:paraId="2CD54DEC" w14:textId="77777777" w:rsidTr="00D21A13">
        <w:tc>
          <w:tcPr>
            <w:tcW w:w="7416" w:type="dxa"/>
            <w:shd w:val="clear" w:color="auto" w:fill="E2EFD9" w:themeFill="accent6" w:themeFillTint="33"/>
          </w:tcPr>
          <w:p w14:paraId="24554014" w14:textId="77777777" w:rsidR="00EE21AD" w:rsidRPr="005854FB" w:rsidRDefault="00EE21AD" w:rsidP="00EE21AD">
            <w:pPr>
              <w:rPr>
                <w:rFonts w:cs="Arial"/>
              </w:rPr>
            </w:pPr>
            <w:r w:rsidRPr="005854FB">
              <w:rPr>
                <w:rFonts w:cs="Arial"/>
              </w:rPr>
              <w:t xml:space="preserve">Did the institution describe how it shares information on the achievement of its mission with relevant groups? </w:t>
            </w:r>
          </w:p>
        </w:tc>
        <w:sdt>
          <w:sdtPr>
            <w:rPr>
              <w:rFonts w:cs="Arial"/>
            </w:rPr>
            <w:id w:val="125000633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5880C10" w14:textId="77777777" w:rsidR="00EE21AD" w:rsidRPr="005854FB" w:rsidRDefault="00EE21AD" w:rsidP="001A3F2E">
                <w:pPr>
                  <w:jc w:val="center"/>
                  <w:rPr>
                    <w:rFonts w:cs="Arial"/>
                  </w:rPr>
                </w:pPr>
                <w:r w:rsidRPr="00E60D92">
                  <w:rPr>
                    <w:rFonts w:ascii="MS Gothic" w:eastAsia="MS Gothic" w:hAnsi="MS Gothic" w:cs="Arial" w:hint="eastAsia"/>
                  </w:rPr>
                  <w:t>☐</w:t>
                </w:r>
              </w:p>
            </w:tc>
          </w:sdtContent>
        </w:sdt>
        <w:sdt>
          <w:sdtPr>
            <w:rPr>
              <w:rFonts w:cs="Arial"/>
            </w:rPr>
            <w:id w:val="-204404156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F43C8FB" w14:textId="77777777" w:rsidR="00EE21AD" w:rsidRPr="005854FB" w:rsidRDefault="00EE21AD" w:rsidP="001A3F2E">
                <w:pPr>
                  <w:jc w:val="center"/>
                  <w:rPr>
                    <w:rFonts w:cs="Arial"/>
                  </w:rPr>
                </w:pPr>
                <w:r w:rsidRPr="00E60D92">
                  <w:rPr>
                    <w:rFonts w:ascii="MS Gothic" w:eastAsia="MS Gothic" w:hAnsi="MS Gothic" w:cs="Arial" w:hint="eastAsia"/>
                  </w:rPr>
                  <w:t>☐</w:t>
                </w:r>
              </w:p>
            </w:tc>
          </w:sdtContent>
        </w:sdt>
        <w:sdt>
          <w:sdtPr>
            <w:rPr>
              <w:rFonts w:cs="Arial"/>
            </w:rPr>
            <w:id w:val="-124286345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6823918" w14:textId="77777777" w:rsidR="00EE21AD" w:rsidRPr="005854FB" w:rsidRDefault="00EE21AD" w:rsidP="001A3F2E">
                <w:pPr>
                  <w:jc w:val="center"/>
                  <w:rPr>
                    <w:rFonts w:cs="Arial"/>
                  </w:rPr>
                </w:pPr>
                <w:r w:rsidRPr="00E60D92">
                  <w:rPr>
                    <w:rFonts w:ascii="MS Gothic" w:eastAsia="MS Gothic" w:hAnsi="MS Gothic" w:cs="Arial" w:hint="eastAsia"/>
                  </w:rPr>
                  <w:t>☐</w:t>
                </w:r>
              </w:p>
            </w:tc>
          </w:sdtContent>
        </w:sdt>
      </w:tr>
      <w:tr w:rsidR="00EE21AD" w:rsidRPr="005854FB" w14:paraId="6676687D" w14:textId="77777777" w:rsidTr="00D21A13">
        <w:tc>
          <w:tcPr>
            <w:tcW w:w="7416" w:type="dxa"/>
            <w:shd w:val="clear" w:color="auto" w:fill="E2EFD9" w:themeFill="accent6" w:themeFillTint="33"/>
          </w:tcPr>
          <w:p w14:paraId="0E1B2869" w14:textId="0501B149" w:rsidR="00EE21AD" w:rsidRPr="005854FB" w:rsidRDefault="00EE21AD" w:rsidP="00EE21AD">
            <w:pPr>
              <w:rPr>
                <w:rFonts w:cs="Arial"/>
              </w:rPr>
            </w:pPr>
            <w:r w:rsidRPr="005854FB">
              <w:rPr>
                <w:rFonts w:cs="Arial"/>
              </w:rPr>
              <w:t xml:space="preserve">Did the institution describe how the </w:t>
            </w:r>
            <w:r>
              <w:rPr>
                <w:rFonts w:cs="Arial"/>
              </w:rPr>
              <w:t xml:space="preserve">mission achievement </w:t>
            </w:r>
            <w:r w:rsidRPr="005854FB">
              <w:rPr>
                <w:rFonts w:cs="Arial"/>
              </w:rPr>
              <w:t>information is incorporated into improvement planning?</w:t>
            </w:r>
          </w:p>
        </w:tc>
        <w:sdt>
          <w:sdtPr>
            <w:rPr>
              <w:rFonts w:cs="Arial"/>
            </w:rPr>
            <w:id w:val="203654468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2E9F72C" w14:textId="77777777" w:rsidR="00EE21AD" w:rsidRPr="005854FB" w:rsidRDefault="00EE21AD" w:rsidP="001A3F2E">
                <w:pPr>
                  <w:jc w:val="center"/>
                  <w:rPr>
                    <w:rFonts w:cs="Arial"/>
                  </w:rPr>
                </w:pPr>
                <w:r w:rsidRPr="00E60D92">
                  <w:rPr>
                    <w:rFonts w:ascii="MS Gothic" w:eastAsia="MS Gothic" w:hAnsi="MS Gothic" w:cs="Arial" w:hint="eastAsia"/>
                  </w:rPr>
                  <w:t>☐</w:t>
                </w:r>
              </w:p>
            </w:tc>
          </w:sdtContent>
        </w:sdt>
        <w:sdt>
          <w:sdtPr>
            <w:rPr>
              <w:rFonts w:cs="Arial"/>
            </w:rPr>
            <w:id w:val="17816288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4BC2136" w14:textId="77777777" w:rsidR="00EE21AD" w:rsidRPr="005854FB" w:rsidRDefault="00EE21AD" w:rsidP="001A3F2E">
                <w:pPr>
                  <w:jc w:val="center"/>
                  <w:rPr>
                    <w:rFonts w:cs="Arial"/>
                  </w:rPr>
                </w:pPr>
                <w:r w:rsidRPr="00E60D92">
                  <w:rPr>
                    <w:rFonts w:ascii="MS Gothic" w:eastAsia="MS Gothic" w:hAnsi="MS Gothic" w:cs="Arial" w:hint="eastAsia"/>
                  </w:rPr>
                  <w:t>☐</w:t>
                </w:r>
              </w:p>
            </w:tc>
          </w:sdtContent>
        </w:sdt>
        <w:sdt>
          <w:sdtPr>
            <w:rPr>
              <w:rFonts w:cs="Arial"/>
            </w:rPr>
            <w:id w:val="-61096774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052E05E" w14:textId="77777777" w:rsidR="00EE21AD" w:rsidRPr="005854FB" w:rsidRDefault="00EE21AD" w:rsidP="001A3F2E">
                <w:pPr>
                  <w:jc w:val="center"/>
                  <w:rPr>
                    <w:rFonts w:cs="Arial"/>
                  </w:rPr>
                </w:pPr>
                <w:r w:rsidRPr="00E60D92">
                  <w:rPr>
                    <w:rFonts w:ascii="MS Gothic" w:eastAsia="MS Gothic" w:hAnsi="MS Gothic" w:cs="Arial" w:hint="eastAsia"/>
                  </w:rPr>
                  <w:t>☐</w:t>
                </w:r>
              </w:p>
            </w:tc>
          </w:sdtContent>
        </w:sdt>
      </w:tr>
      <w:tr w:rsidR="00EE21AD" w:rsidRPr="005854FB" w14:paraId="44FBE5D9" w14:textId="77777777" w:rsidTr="00D21A13">
        <w:tc>
          <w:tcPr>
            <w:tcW w:w="7416" w:type="dxa"/>
            <w:shd w:val="clear" w:color="auto" w:fill="E2EFD9" w:themeFill="accent6" w:themeFillTint="33"/>
          </w:tcPr>
          <w:p w14:paraId="6793644A" w14:textId="0481BBBF" w:rsidR="00EE21AD" w:rsidRPr="005854FB" w:rsidRDefault="00EE21AD" w:rsidP="00EE21AD">
            <w:pPr>
              <w:rPr>
                <w:rFonts w:cs="Arial"/>
                <w:b/>
              </w:rPr>
            </w:pPr>
            <w:r w:rsidRPr="005854FB">
              <w:rPr>
                <w:rFonts w:cs="Arial"/>
                <w:b/>
              </w:rPr>
              <w:t>Standard I</w:t>
            </w:r>
            <w:r>
              <w:rPr>
                <w:rFonts w:cs="Arial"/>
                <w:b/>
              </w:rPr>
              <w:t>II</w:t>
            </w:r>
            <w:r w:rsidRPr="005854FB">
              <w:rPr>
                <w:rFonts w:cs="Arial"/>
                <w:b/>
              </w:rPr>
              <w:t>.</w:t>
            </w:r>
            <w:r>
              <w:rPr>
                <w:rFonts w:cs="Arial"/>
                <w:b/>
              </w:rPr>
              <w:t>A</w:t>
            </w:r>
            <w:r w:rsidRPr="005854FB">
              <w:rPr>
                <w:rFonts w:cs="Arial"/>
                <w:b/>
              </w:rPr>
              <w:t xml:space="preserve">. – </w:t>
            </w:r>
            <w:r>
              <w:rPr>
                <w:rFonts w:cs="Arial"/>
                <w:b/>
              </w:rPr>
              <w:t xml:space="preserve">Standard is Evident, Emerging, Not Evident, </w:t>
            </w:r>
            <w:r w:rsidRPr="007F5C5E">
              <w:rPr>
                <w:rFonts w:cs="Arial"/>
                <w:b/>
              </w:rPr>
              <w:t>or Not Applicable</w:t>
            </w:r>
          </w:p>
        </w:tc>
        <w:tc>
          <w:tcPr>
            <w:tcW w:w="1944" w:type="dxa"/>
            <w:gridSpan w:val="3"/>
            <w:shd w:val="clear" w:color="auto" w:fill="E2EFD9" w:themeFill="accent6" w:themeFillTint="33"/>
          </w:tcPr>
          <w:p w14:paraId="1C7B65C5" w14:textId="77777777" w:rsidR="00EE21AD" w:rsidRPr="005854FB" w:rsidRDefault="00EE21AD" w:rsidP="00EE21AD">
            <w:pPr>
              <w:rPr>
                <w:rFonts w:cs="Arial"/>
                <w:b/>
              </w:rPr>
            </w:pPr>
            <w:r>
              <w:rPr>
                <w:rStyle w:val="Style1"/>
              </w:rPr>
              <w:t xml:space="preserve"> </w:t>
            </w:r>
            <w:sdt>
              <w:sdtPr>
                <w:rPr>
                  <w:rStyle w:val="Style1"/>
                </w:rPr>
                <w:alias w:val="Finding "/>
                <w:tag w:val="Finding "/>
                <w:id w:val="774061706"/>
                <w:placeholder>
                  <w:docPart w:val="C7B2CCFD3A604D3083DEA74E9F392C1C"/>
                </w:placeholder>
                <w:showingPlcHdr/>
                <w:comboBox>
                  <w:listItem w:displayText="Standard is Evident" w:value="Standard is Evident"/>
                  <w:listItem w:displayText="Standard is Emerging" w:value="Standard is Emerging"/>
                  <w:listItem w:displayText="Standard is Not Evident" w:value="Standard is Not Evident"/>
                  <w:listItem w:displayText="Not Applicable " w:value="Not Applicable "/>
                </w:comboBox>
              </w:sdtPr>
              <w:sdtEndPr>
                <w:rPr>
                  <w:rStyle w:val="DefaultParagraphFont"/>
                  <w:rFonts w:cs="Arial"/>
                  <w:b/>
                  <w:vanish/>
                  <w:sz w:val="20"/>
                  <w:szCs w:val="20"/>
                </w:rPr>
              </w:sdtEndPr>
              <w:sdtContent>
                <w:r w:rsidRPr="00C94CE0">
                  <w:rPr>
                    <w:rStyle w:val="PlaceholderText"/>
                  </w:rPr>
                  <w:t>Choose a finding.</w:t>
                </w:r>
              </w:sdtContent>
            </w:sdt>
          </w:p>
        </w:tc>
      </w:tr>
    </w:tbl>
    <w:p w14:paraId="3A0A44CA" w14:textId="77777777" w:rsidR="00341438" w:rsidRDefault="00341438" w:rsidP="00341438">
      <w:pPr>
        <w:spacing w:after="0" w:line="240" w:lineRule="auto"/>
        <w:rPr>
          <w:rFonts w:ascii="Calibri" w:eastAsia="Arial" w:hAnsi="Calibri" w:cs="Arial"/>
          <w:b/>
          <w:bCs/>
          <w:sz w:val="24"/>
          <w:szCs w:val="24"/>
          <w:u w:val="single"/>
        </w:rPr>
      </w:pPr>
    </w:p>
    <w:p w14:paraId="36FDC91B" w14:textId="77777777" w:rsidR="00341438" w:rsidRPr="001C58EC" w:rsidRDefault="00341438" w:rsidP="00341438">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1990675492"/>
          <w:placeholder>
            <w:docPart w:val="2C47A6B8BCA64F90B2BFECA42629001B"/>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4118F4D7" w14:textId="28758EBB" w:rsidR="00341438" w:rsidRPr="001C58EC" w:rsidRDefault="00341438" w:rsidP="00341438">
      <w:pPr>
        <w:spacing w:after="0" w:line="240" w:lineRule="auto"/>
        <w:rPr>
          <w:rFonts w:ascii="Calibri" w:eastAsia="Calibri" w:hAnsi="Calibri" w:cs="Arial"/>
        </w:rPr>
      </w:pPr>
      <w:r>
        <w:rPr>
          <w:rFonts w:ascii="Calibri" w:eastAsia="Arial" w:hAnsi="Calibri" w:cs="Arial"/>
          <w:b/>
          <w:bCs/>
          <w:sz w:val="24"/>
          <w:szCs w:val="24"/>
          <w:u w:val="single"/>
        </w:rPr>
        <w:lastRenderedPageBreak/>
        <w:t>Required Actions:</w:t>
      </w:r>
      <w:r w:rsidRPr="0027349F">
        <w:rPr>
          <w:rFonts w:ascii="Calibri" w:eastAsia="Arial" w:hAnsi="Calibri" w:cs="Arial"/>
        </w:rPr>
        <w:t xml:space="preserve"> </w:t>
      </w:r>
      <w:sdt>
        <w:sdtPr>
          <w:rPr>
            <w:rFonts w:ascii="Calibri" w:eastAsia="Arial" w:hAnsi="Calibri" w:cs="Arial"/>
          </w:rPr>
          <w:id w:val="1377809675"/>
          <w:placeholder>
            <w:docPart w:val="F85E49FF1679467ABE9B0D7D03872DB7"/>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7575A263" w14:textId="77777777" w:rsidR="00341438" w:rsidRPr="0027349F" w:rsidRDefault="00341438" w:rsidP="00341438">
      <w:pPr>
        <w:spacing w:after="0" w:line="240" w:lineRule="auto"/>
        <w:rPr>
          <w:rFonts w:ascii="Calibri" w:eastAsia="Calibri" w:hAnsi="Calibri" w:cs="Arial"/>
        </w:rPr>
      </w:pPr>
    </w:p>
    <w:p w14:paraId="3CE39857" w14:textId="77777777" w:rsidR="00341438" w:rsidRDefault="00341438" w:rsidP="00341438">
      <w:pPr>
        <w:spacing w:after="0" w:line="240" w:lineRule="auto"/>
        <w:rPr>
          <w:rFonts w:ascii="Calibri" w:eastAsia="Arial" w:hAnsi="Calibri" w:cs="Arial"/>
          <w:color w:val="767171"/>
        </w:rPr>
      </w:pPr>
      <w:r w:rsidRPr="0027349F">
        <w:rPr>
          <w:rFonts w:ascii="Calibri" w:eastAsia="Arial" w:hAnsi="Calibri" w:cs="Arial"/>
          <w:b/>
          <w:bCs/>
          <w:sz w:val="24"/>
          <w:szCs w:val="24"/>
          <w:u w:val="single"/>
        </w:rPr>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1124841385"/>
          <w:placeholder>
            <w:docPart w:val="370620C4CE6A453E9AB82F18A397A05A"/>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247CEB95" w14:textId="77777777" w:rsidR="00C7457E" w:rsidRPr="00C7457E" w:rsidRDefault="00C7457E" w:rsidP="00C7457E">
      <w:pPr>
        <w:spacing w:after="0" w:line="240" w:lineRule="auto"/>
        <w:ind w:left="720"/>
        <w:rPr>
          <w:rFonts w:ascii="Calibri" w:eastAsia="Aptos" w:hAnsi="Calibri" w:cs="Aptos"/>
        </w:rPr>
      </w:pPr>
    </w:p>
    <w:sdt>
      <w:sdtPr>
        <w:rPr>
          <w:rFonts w:ascii="Calibri" w:eastAsia="Times New Roman" w:hAnsi="Calibri" w:cs="Times New Roman"/>
          <w:b/>
          <w:sz w:val="24"/>
          <w:szCs w:val="28"/>
        </w:rPr>
        <w:id w:val="2039464869"/>
        <w:lock w:val="sdtContentLocked"/>
        <w:placeholder>
          <w:docPart w:val="DefaultPlaceholder_-1854013440"/>
        </w:placeholder>
      </w:sdtPr>
      <w:sdtEndPr>
        <w:rPr>
          <w:rFonts w:eastAsia="Aptos" w:cs="Calibri"/>
          <w:b w:val="0"/>
          <w:szCs w:val="24"/>
        </w:rPr>
      </w:sdtEndPr>
      <w:sdtContent>
        <w:p w14:paraId="67667597" w14:textId="085194D9" w:rsidR="00C7457E" w:rsidRPr="00C7457E" w:rsidRDefault="00C7457E">
          <w:pPr>
            <w:keepNext/>
            <w:keepLines/>
            <w:numPr>
              <w:ilvl w:val="0"/>
              <w:numId w:val="5"/>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Strategic Planning</w:t>
          </w:r>
        </w:p>
        <w:p w14:paraId="60BA001D" w14:textId="77777777"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implements a strategic plan utilizing a systematic process for the achievement of goals that support its mission. The institution’s planning processes involve all areas of the institution’s operations in developing strategic initiatives and goals by evaluating external and internal trends. Data is used to identify areas of weakness and opportunities for improvement, development, and growth. The plan helps institutions set priorities, manage resources, and set goals for future performance.</w:t>
          </w:r>
        </w:p>
        <w:p w14:paraId="44B5FD2E" w14:textId="77777777" w:rsidR="00C7457E" w:rsidRPr="00C7457E" w:rsidRDefault="00C7457E" w:rsidP="00C7457E">
          <w:pPr>
            <w:spacing w:after="0" w:line="240" w:lineRule="auto"/>
            <w:ind w:left="360"/>
            <w:rPr>
              <w:rFonts w:ascii="Calibri" w:eastAsia="Aptos" w:hAnsi="Calibri" w:cs="Calibri"/>
              <w:sz w:val="24"/>
              <w:szCs w:val="24"/>
            </w:rPr>
          </w:pPr>
        </w:p>
        <w:p w14:paraId="14BEB20B" w14:textId="40F168E3"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strategic plan addresses, at a minimum, finances, academics, technology, admissions, marketing, personnel, and institutional sustainability and includes measurable action plans that lead to mission achievement. The plan identifies the individuals responsible, timelines for completion, and the financial resources required. The institution reviews the strategic plan at least annually and reports achievement of progress to its stakeholders.</w:t>
          </w:r>
        </w:p>
      </w:sdtContent>
    </w:sdt>
    <w:p w14:paraId="72C10BC9" w14:textId="77777777" w:rsidR="00C7457E" w:rsidRPr="00C7457E" w:rsidRDefault="00C7457E" w:rsidP="00C7457E">
      <w:pPr>
        <w:spacing w:after="0" w:line="240" w:lineRule="auto"/>
        <w:ind w:left="360"/>
        <w:rPr>
          <w:rFonts w:ascii="Calibri" w:eastAsia="Aptos" w:hAnsi="Calibri" w:cs="Calibri"/>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EE21AD" w:rsidRPr="005854FB" w14:paraId="57882220" w14:textId="77777777" w:rsidTr="00D21A13">
        <w:trPr>
          <w:cantSplit/>
        </w:trPr>
        <w:tc>
          <w:tcPr>
            <w:tcW w:w="7416" w:type="dxa"/>
            <w:shd w:val="clear" w:color="auto" w:fill="E2EFD9" w:themeFill="accent6" w:themeFillTint="33"/>
          </w:tcPr>
          <w:p w14:paraId="5534755D" w14:textId="77777777" w:rsidR="00EE21AD" w:rsidRPr="005854FB" w:rsidRDefault="00EE21AD" w:rsidP="00C32F45">
            <w:pPr>
              <w:rPr>
                <w:rFonts w:cs="Arial"/>
                <w:b/>
                <w:szCs w:val="20"/>
              </w:rPr>
            </w:pPr>
            <w:r w:rsidRPr="005854FB">
              <w:rPr>
                <w:rFonts w:cs="Arial"/>
                <w:b/>
                <w:szCs w:val="20"/>
              </w:rPr>
              <w:t>Questions</w:t>
            </w:r>
          </w:p>
        </w:tc>
        <w:tc>
          <w:tcPr>
            <w:tcW w:w="648" w:type="dxa"/>
            <w:shd w:val="clear" w:color="auto" w:fill="E2EFD9" w:themeFill="accent6" w:themeFillTint="33"/>
            <w:vAlign w:val="center"/>
          </w:tcPr>
          <w:p w14:paraId="5887453A" w14:textId="77777777" w:rsidR="00EE21AD" w:rsidRPr="005854FB" w:rsidRDefault="00EE21AD" w:rsidP="001A3F2E">
            <w:pPr>
              <w:jc w:val="center"/>
              <w:rPr>
                <w:rFonts w:cs="Arial"/>
                <w:b/>
                <w:szCs w:val="20"/>
              </w:rPr>
            </w:pPr>
            <w:r w:rsidRPr="005854FB">
              <w:rPr>
                <w:rFonts w:cs="Arial"/>
                <w:b/>
                <w:szCs w:val="20"/>
              </w:rPr>
              <w:t>Yes</w:t>
            </w:r>
          </w:p>
        </w:tc>
        <w:tc>
          <w:tcPr>
            <w:tcW w:w="648" w:type="dxa"/>
            <w:shd w:val="clear" w:color="auto" w:fill="E2EFD9" w:themeFill="accent6" w:themeFillTint="33"/>
            <w:vAlign w:val="center"/>
          </w:tcPr>
          <w:p w14:paraId="5877B71B" w14:textId="77777777" w:rsidR="00EE21AD" w:rsidRPr="005854FB" w:rsidRDefault="00EE21AD" w:rsidP="001A3F2E">
            <w:pPr>
              <w:jc w:val="center"/>
              <w:rPr>
                <w:rFonts w:cs="Arial"/>
                <w:b/>
                <w:szCs w:val="20"/>
              </w:rPr>
            </w:pPr>
            <w:r w:rsidRPr="005854FB">
              <w:rPr>
                <w:rFonts w:cs="Arial"/>
                <w:b/>
                <w:szCs w:val="20"/>
              </w:rPr>
              <w:t>No</w:t>
            </w:r>
          </w:p>
        </w:tc>
        <w:tc>
          <w:tcPr>
            <w:tcW w:w="648" w:type="dxa"/>
            <w:shd w:val="clear" w:color="auto" w:fill="E2EFD9" w:themeFill="accent6" w:themeFillTint="33"/>
            <w:vAlign w:val="center"/>
          </w:tcPr>
          <w:p w14:paraId="03B87C60" w14:textId="77777777" w:rsidR="00EE21AD" w:rsidRPr="005854FB" w:rsidRDefault="00EE21AD" w:rsidP="001A3F2E">
            <w:pPr>
              <w:jc w:val="center"/>
              <w:rPr>
                <w:rFonts w:cs="Arial"/>
                <w:b/>
                <w:szCs w:val="20"/>
              </w:rPr>
            </w:pPr>
            <w:r w:rsidRPr="005854FB">
              <w:rPr>
                <w:rFonts w:cs="Arial"/>
                <w:b/>
                <w:szCs w:val="20"/>
              </w:rPr>
              <w:t>N/A</w:t>
            </w:r>
          </w:p>
        </w:tc>
      </w:tr>
      <w:tr w:rsidR="00EE21AD" w:rsidRPr="005854FB" w14:paraId="3997119B" w14:textId="77777777" w:rsidTr="00D21A13">
        <w:trPr>
          <w:cantSplit/>
        </w:trPr>
        <w:tc>
          <w:tcPr>
            <w:tcW w:w="7416" w:type="dxa"/>
            <w:shd w:val="clear" w:color="auto" w:fill="E2EFD9" w:themeFill="accent6" w:themeFillTint="33"/>
          </w:tcPr>
          <w:p w14:paraId="1C9208C2" w14:textId="77777777" w:rsidR="00EE21AD" w:rsidRPr="005854FB" w:rsidRDefault="00EE21AD" w:rsidP="00C32F45">
            <w:pPr>
              <w:rPr>
                <w:rFonts w:cs="Arial"/>
                <w:szCs w:val="20"/>
              </w:rPr>
            </w:pPr>
            <w:r w:rsidRPr="005854FB">
              <w:rPr>
                <w:rFonts w:cs="Arial"/>
                <w:szCs w:val="20"/>
              </w:rPr>
              <w:t xml:space="preserve">Did the institution describe how its </w:t>
            </w:r>
            <w:r>
              <w:rPr>
                <w:rFonts w:cs="Arial"/>
                <w:szCs w:val="20"/>
              </w:rPr>
              <w:t xml:space="preserve">strategic planning efforts </w:t>
            </w:r>
            <w:r w:rsidRPr="005854FB">
              <w:rPr>
                <w:rFonts w:cs="Arial"/>
                <w:szCs w:val="20"/>
              </w:rPr>
              <w:t xml:space="preserve">guide </w:t>
            </w:r>
            <w:r>
              <w:rPr>
                <w:rFonts w:cs="Arial"/>
                <w:szCs w:val="20"/>
              </w:rPr>
              <w:t>its pursuit of achieving its goals in support of its mission</w:t>
            </w:r>
            <w:r w:rsidRPr="005854FB">
              <w:rPr>
                <w:rFonts w:cs="Arial"/>
                <w:szCs w:val="20"/>
              </w:rPr>
              <w:t xml:space="preserve">? </w:t>
            </w:r>
          </w:p>
        </w:tc>
        <w:sdt>
          <w:sdtPr>
            <w:rPr>
              <w:rFonts w:cs="Arial"/>
            </w:rPr>
            <w:id w:val="30567207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966B9DE" w14:textId="77777777" w:rsidR="00EE21AD" w:rsidRPr="005854FB" w:rsidRDefault="00EE21AD" w:rsidP="001A3F2E">
                <w:pPr>
                  <w:jc w:val="center"/>
                  <w:rPr>
                    <w:rFonts w:cs="Arial"/>
                    <w:szCs w:val="20"/>
                  </w:rPr>
                </w:pPr>
                <w:r w:rsidRPr="00714950">
                  <w:rPr>
                    <w:rFonts w:ascii="MS Gothic" w:eastAsia="MS Gothic" w:hAnsi="MS Gothic" w:cs="Arial" w:hint="eastAsia"/>
                  </w:rPr>
                  <w:t>☐</w:t>
                </w:r>
              </w:p>
            </w:tc>
          </w:sdtContent>
        </w:sdt>
        <w:sdt>
          <w:sdtPr>
            <w:rPr>
              <w:rFonts w:cs="Arial"/>
            </w:rPr>
            <w:id w:val="-26114481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4F546BF" w14:textId="77777777" w:rsidR="00EE21AD" w:rsidRPr="005854FB" w:rsidRDefault="00EE21AD" w:rsidP="001A3F2E">
                <w:pPr>
                  <w:jc w:val="center"/>
                  <w:rPr>
                    <w:rFonts w:cs="Arial"/>
                    <w:szCs w:val="20"/>
                  </w:rPr>
                </w:pPr>
                <w:r w:rsidRPr="00714950">
                  <w:rPr>
                    <w:rFonts w:ascii="MS Gothic" w:eastAsia="MS Gothic" w:hAnsi="MS Gothic" w:cs="Arial" w:hint="eastAsia"/>
                  </w:rPr>
                  <w:t>☐</w:t>
                </w:r>
              </w:p>
            </w:tc>
          </w:sdtContent>
        </w:sdt>
        <w:sdt>
          <w:sdtPr>
            <w:rPr>
              <w:rFonts w:cs="Arial"/>
            </w:rPr>
            <w:id w:val="-154096702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0A80A12" w14:textId="77777777" w:rsidR="00EE21AD" w:rsidRPr="005854FB" w:rsidRDefault="00EE21AD" w:rsidP="001A3F2E">
                <w:pPr>
                  <w:jc w:val="center"/>
                  <w:rPr>
                    <w:rFonts w:cs="Arial"/>
                    <w:szCs w:val="20"/>
                  </w:rPr>
                </w:pPr>
                <w:r w:rsidRPr="00714950">
                  <w:rPr>
                    <w:rFonts w:ascii="MS Gothic" w:eastAsia="MS Gothic" w:hAnsi="MS Gothic" w:cs="Arial" w:hint="eastAsia"/>
                  </w:rPr>
                  <w:t>☐</w:t>
                </w:r>
              </w:p>
            </w:tc>
          </w:sdtContent>
        </w:sdt>
      </w:tr>
      <w:tr w:rsidR="00EE21AD" w:rsidRPr="005854FB" w14:paraId="30312EA0" w14:textId="77777777" w:rsidTr="00D21A13">
        <w:trPr>
          <w:cantSplit/>
        </w:trPr>
        <w:tc>
          <w:tcPr>
            <w:tcW w:w="7416" w:type="dxa"/>
            <w:shd w:val="clear" w:color="auto" w:fill="E2EFD9" w:themeFill="accent6" w:themeFillTint="33"/>
          </w:tcPr>
          <w:p w14:paraId="738B4292" w14:textId="77777777" w:rsidR="00EE21AD" w:rsidRPr="005854FB" w:rsidRDefault="00EE21AD" w:rsidP="00C32F45">
            <w:pPr>
              <w:rPr>
                <w:rFonts w:cs="Arial"/>
                <w:szCs w:val="20"/>
              </w:rPr>
            </w:pPr>
            <w:r w:rsidRPr="005854FB">
              <w:rPr>
                <w:rFonts w:cs="Arial"/>
                <w:szCs w:val="20"/>
              </w:rPr>
              <w:t xml:space="preserve">Did the institution provide a copy of its </w:t>
            </w:r>
            <w:r>
              <w:rPr>
                <w:rFonts w:cs="Arial"/>
                <w:szCs w:val="20"/>
              </w:rPr>
              <w:t>s</w:t>
            </w:r>
            <w:r w:rsidRPr="005854FB">
              <w:rPr>
                <w:rFonts w:cs="Arial"/>
                <w:szCs w:val="20"/>
              </w:rPr>
              <w:t xml:space="preserve">trategic </w:t>
            </w:r>
            <w:r>
              <w:rPr>
                <w:rFonts w:cs="Arial"/>
                <w:szCs w:val="20"/>
              </w:rPr>
              <w:t>p</w:t>
            </w:r>
            <w:r w:rsidRPr="005854FB">
              <w:rPr>
                <w:rFonts w:cs="Arial"/>
                <w:szCs w:val="20"/>
              </w:rPr>
              <w:t xml:space="preserve">lan? </w:t>
            </w:r>
          </w:p>
        </w:tc>
        <w:sdt>
          <w:sdtPr>
            <w:rPr>
              <w:rFonts w:cs="Arial"/>
            </w:rPr>
            <w:id w:val="-5447406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085BE05" w14:textId="77777777" w:rsidR="00EE21AD" w:rsidRPr="005854FB" w:rsidRDefault="00EE21AD" w:rsidP="001A3F2E">
                <w:pPr>
                  <w:jc w:val="center"/>
                  <w:rPr>
                    <w:rFonts w:cs="Arial"/>
                    <w:szCs w:val="20"/>
                  </w:rPr>
                </w:pPr>
                <w:r w:rsidRPr="00714950">
                  <w:rPr>
                    <w:rFonts w:ascii="MS Gothic" w:eastAsia="MS Gothic" w:hAnsi="MS Gothic" w:cs="Arial" w:hint="eastAsia"/>
                  </w:rPr>
                  <w:t>☐</w:t>
                </w:r>
              </w:p>
            </w:tc>
          </w:sdtContent>
        </w:sdt>
        <w:sdt>
          <w:sdtPr>
            <w:rPr>
              <w:rFonts w:cs="Arial"/>
            </w:rPr>
            <w:id w:val="102235781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5D79DB5" w14:textId="77777777" w:rsidR="00EE21AD" w:rsidRPr="005854FB" w:rsidRDefault="00EE21AD" w:rsidP="001A3F2E">
                <w:pPr>
                  <w:jc w:val="center"/>
                  <w:rPr>
                    <w:rFonts w:cs="Arial"/>
                    <w:szCs w:val="20"/>
                  </w:rPr>
                </w:pPr>
                <w:r w:rsidRPr="00714950">
                  <w:rPr>
                    <w:rFonts w:ascii="MS Gothic" w:eastAsia="MS Gothic" w:hAnsi="MS Gothic" w:cs="Arial" w:hint="eastAsia"/>
                  </w:rPr>
                  <w:t>☐</w:t>
                </w:r>
              </w:p>
            </w:tc>
          </w:sdtContent>
        </w:sdt>
        <w:sdt>
          <w:sdtPr>
            <w:rPr>
              <w:rFonts w:cs="Arial"/>
            </w:rPr>
            <w:id w:val="8412189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BCA0511" w14:textId="77777777" w:rsidR="00EE21AD" w:rsidRPr="005854FB" w:rsidRDefault="00EE21AD" w:rsidP="001A3F2E">
                <w:pPr>
                  <w:jc w:val="center"/>
                  <w:rPr>
                    <w:rFonts w:cs="Arial"/>
                    <w:szCs w:val="20"/>
                  </w:rPr>
                </w:pPr>
                <w:r w:rsidRPr="00714950">
                  <w:rPr>
                    <w:rFonts w:ascii="MS Gothic" w:eastAsia="MS Gothic" w:hAnsi="MS Gothic" w:cs="Arial" w:hint="eastAsia"/>
                  </w:rPr>
                  <w:t>☐</w:t>
                </w:r>
              </w:p>
            </w:tc>
          </w:sdtContent>
        </w:sdt>
      </w:tr>
      <w:tr w:rsidR="00EE21AD" w:rsidRPr="005854FB" w14:paraId="5B4D8E2F" w14:textId="77777777" w:rsidTr="00D21A13">
        <w:trPr>
          <w:cantSplit/>
        </w:trPr>
        <w:tc>
          <w:tcPr>
            <w:tcW w:w="7416" w:type="dxa"/>
            <w:shd w:val="clear" w:color="auto" w:fill="E2EFD9" w:themeFill="accent6" w:themeFillTint="33"/>
          </w:tcPr>
          <w:p w14:paraId="69D6749B" w14:textId="065AD81C" w:rsidR="00EE21AD" w:rsidRPr="005854FB" w:rsidRDefault="00EE21AD" w:rsidP="00C32F45">
            <w:pPr>
              <w:rPr>
                <w:rFonts w:cs="Arial"/>
                <w:szCs w:val="20"/>
              </w:rPr>
            </w:pPr>
            <w:r w:rsidRPr="005854FB">
              <w:rPr>
                <w:rFonts w:cs="Arial"/>
                <w:szCs w:val="20"/>
              </w:rPr>
              <w:t>Did the institution</w:t>
            </w:r>
            <w:r w:rsidR="00E36133">
              <w:rPr>
                <w:rFonts w:cs="Arial"/>
                <w:szCs w:val="20"/>
              </w:rPr>
              <w:t xml:space="preserve"> provide evidence of how it seeks </w:t>
            </w:r>
            <w:r w:rsidRPr="005854FB">
              <w:rPr>
                <w:rFonts w:cs="Arial"/>
                <w:szCs w:val="20"/>
              </w:rPr>
              <w:t xml:space="preserve">input from internal and external stakeholders as a means </w:t>
            </w:r>
            <w:r>
              <w:rPr>
                <w:rFonts w:cs="Arial"/>
                <w:szCs w:val="20"/>
              </w:rPr>
              <w:t>of</w:t>
            </w:r>
            <w:r w:rsidRPr="005854FB">
              <w:rPr>
                <w:rFonts w:cs="Arial"/>
                <w:szCs w:val="20"/>
              </w:rPr>
              <w:t xml:space="preserve"> </w:t>
            </w:r>
            <w:r>
              <w:rPr>
                <w:rFonts w:cs="Arial"/>
                <w:szCs w:val="20"/>
              </w:rPr>
              <w:t>enhancing</w:t>
            </w:r>
            <w:r w:rsidRPr="005854FB">
              <w:rPr>
                <w:rFonts w:cs="Arial"/>
                <w:szCs w:val="20"/>
              </w:rPr>
              <w:t xml:space="preserve"> </w:t>
            </w:r>
            <w:r>
              <w:rPr>
                <w:rFonts w:cs="Arial"/>
                <w:szCs w:val="20"/>
              </w:rPr>
              <w:t>its</w:t>
            </w:r>
            <w:r w:rsidRPr="005854FB">
              <w:rPr>
                <w:rFonts w:cs="Arial"/>
                <w:szCs w:val="20"/>
              </w:rPr>
              <w:t xml:space="preserve"> strategic planning process? </w:t>
            </w:r>
          </w:p>
        </w:tc>
        <w:sdt>
          <w:sdtPr>
            <w:rPr>
              <w:rFonts w:cs="Arial"/>
            </w:rPr>
            <w:id w:val="-11853390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3445F42" w14:textId="77777777" w:rsidR="00EE21AD" w:rsidRPr="005854FB" w:rsidRDefault="00EE21AD" w:rsidP="001A3F2E">
                <w:pPr>
                  <w:jc w:val="center"/>
                  <w:rPr>
                    <w:rFonts w:cs="Arial"/>
                    <w:szCs w:val="20"/>
                  </w:rPr>
                </w:pPr>
                <w:r w:rsidRPr="00714950">
                  <w:rPr>
                    <w:rFonts w:ascii="MS Gothic" w:eastAsia="MS Gothic" w:hAnsi="MS Gothic" w:cs="Arial" w:hint="eastAsia"/>
                  </w:rPr>
                  <w:t>☐</w:t>
                </w:r>
              </w:p>
            </w:tc>
          </w:sdtContent>
        </w:sdt>
        <w:sdt>
          <w:sdtPr>
            <w:rPr>
              <w:rFonts w:cs="Arial"/>
            </w:rPr>
            <w:id w:val="25478536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10757F8" w14:textId="77777777" w:rsidR="00EE21AD" w:rsidRPr="005854FB" w:rsidRDefault="00EE21AD" w:rsidP="001A3F2E">
                <w:pPr>
                  <w:jc w:val="center"/>
                  <w:rPr>
                    <w:rFonts w:cs="Arial"/>
                    <w:szCs w:val="20"/>
                  </w:rPr>
                </w:pPr>
                <w:r w:rsidRPr="00714950">
                  <w:rPr>
                    <w:rFonts w:ascii="MS Gothic" w:eastAsia="MS Gothic" w:hAnsi="MS Gothic" w:cs="Arial" w:hint="eastAsia"/>
                  </w:rPr>
                  <w:t>☐</w:t>
                </w:r>
              </w:p>
            </w:tc>
          </w:sdtContent>
        </w:sdt>
        <w:sdt>
          <w:sdtPr>
            <w:rPr>
              <w:rFonts w:cs="Arial"/>
            </w:rPr>
            <w:id w:val="211554707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1C69BA3" w14:textId="77777777" w:rsidR="00EE21AD" w:rsidRPr="005854FB" w:rsidRDefault="00EE21AD" w:rsidP="001A3F2E">
                <w:pPr>
                  <w:jc w:val="center"/>
                  <w:rPr>
                    <w:rFonts w:cs="Arial"/>
                    <w:szCs w:val="20"/>
                  </w:rPr>
                </w:pPr>
                <w:r w:rsidRPr="00714950">
                  <w:rPr>
                    <w:rFonts w:ascii="MS Gothic" w:eastAsia="MS Gothic" w:hAnsi="MS Gothic" w:cs="Arial" w:hint="eastAsia"/>
                  </w:rPr>
                  <w:t>☐</w:t>
                </w:r>
              </w:p>
            </w:tc>
          </w:sdtContent>
        </w:sdt>
      </w:tr>
      <w:tr w:rsidR="00EE21AD" w:rsidRPr="005854FB" w14:paraId="37F4B6CA" w14:textId="77777777" w:rsidTr="00D21A13">
        <w:trPr>
          <w:cantSplit/>
        </w:trPr>
        <w:tc>
          <w:tcPr>
            <w:tcW w:w="7416" w:type="dxa"/>
            <w:shd w:val="clear" w:color="auto" w:fill="E2EFD9" w:themeFill="accent6" w:themeFillTint="33"/>
          </w:tcPr>
          <w:p w14:paraId="49549656" w14:textId="77777777" w:rsidR="00EE21AD" w:rsidRPr="005854FB" w:rsidRDefault="00EE21AD" w:rsidP="00C32F45">
            <w:pPr>
              <w:rPr>
                <w:rFonts w:cs="Arial"/>
                <w:szCs w:val="20"/>
              </w:rPr>
            </w:pPr>
            <w:r w:rsidRPr="005854FB">
              <w:rPr>
                <w:rFonts w:cs="Arial"/>
                <w:szCs w:val="20"/>
              </w:rPr>
              <w:t xml:space="preserve">Did the institution describe how the input received from internal and external stakeholders is used in </w:t>
            </w:r>
            <w:r>
              <w:rPr>
                <w:rFonts w:cs="Arial"/>
                <w:szCs w:val="20"/>
              </w:rPr>
              <w:t>its</w:t>
            </w:r>
            <w:r w:rsidRPr="005854FB">
              <w:rPr>
                <w:rFonts w:cs="Arial"/>
                <w:szCs w:val="20"/>
              </w:rPr>
              <w:t xml:space="preserve"> strategic planning process? </w:t>
            </w:r>
          </w:p>
        </w:tc>
        <w:sdt>
          <w:sdtPr>
            <w:rPr>
              <w:rFonts w:cs="Arial"/>
            </w:rPr>
            <w:id w:val="144264106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D184559" w14:textId="77777777" w:rsidR="00EE21AD" w:rsidRPr="005854FB" w:rsidRDefault="00EE21AD" w:rsidP="001A3F2E">
                <w:pPr>
                  <w:jc w:val="center"/>
                  <w:rPr>
                    <w:rFonts w:cs="Arial"/>
                    <w:szCs w:val="20"/>
                  </w:rPr>
                </w:pPr>
                <w:r w:rsidRPr="00714950">
                  <w:rPr>
                    <w:rFonts w:ascii="MS Gothic" w:eastAsia="MS Gothic" w:hAnsi="MS Gothic" w:cs="Arial" w:hint="eastAsia"/>
                  </w:rPr>
                  <w:t>☐</w:t>
                </w:r>
              </w:p>
            </w:tc>
          </w:sdtContent>
        </w:sdt>
        <w:sdt>
          <w:sdtPr>
            <w:rPr>
              <w:rFonts w:cs="Arial"/>
            </w:rPr>
            <w:id w:val="-1292996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7293495" w14:textId="77777777" w:rsidR="00EE21AD" w:rsidRPr="005854FB" w:rsidRDefault="00EE21AD" w:rsidP="001A3F2E">
                <w:pPr>
                  <w:jc w:val="center"/>
                  <w:rPr>
                    <w:rFonts w:cs="Arial"/>
                    <w:szCs w:val="20"/>
                  </w:rPr>
                </w:pPr>
                <w:r w:rsidRPr="00714950">
                  <w:rPr>
                    <w:rFonts w:ascii="MS Gothic" w:eastAsia="MS Gothic" w:hAnsi="MS Gothic" w:cs="Arial" w:hint="eastAsia"/>
                  </w:rPr>
                  <w:t>☐</w:t>
                </w:r>
              </w:p>
            </w:tc>
          </w:sdtContent>
        </w:sdt>
        <w:sdt>
          <w:sdtPr>
            <w:rPr>
              <w:rFonts w:cs="Arial"/>
            </w:rPr>
            <w:id w:val="-191091503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2D31C62" w14:textId="77777777" w:rsidR="00EE21AD" w:rsidRPr="005854FB" w:rsidRDefault="00EE21AD" w:rsidP="001A3F2E">
                <w:pPr>
                  <w:jc w:val="center"/>
                  <w:rPr>
                    <w:rFonts w:cs="Arial"/>
                    <w:szCs w:val="20"/>
                  </w:rPr>
                </w:pPr>
                <w:r w:rsidRPr="00714950">
                  <w:rPr>
                    <w:rFonts w:ascii="MS Gothic" w:eastAsia="MS Gothic" w:hAnsi="MS Gothic" w:cs="Arial" w:hint="eastAsia"/>
                  </w:rPr>
                  <w:t>☐</w:t>
                </w:r>
              </w:p>
            </w:tc>
          </w:sdtContent>
        </w:sdt>
      </w:tr>
      <w:tr w:rsidR="00EE21AD" w:rsidRPr="005854FB" w14:paraId="7B259EEE" w14:textId="77777777" w:rsidTr="00D21A13">
        <w:trPr>
          <w:cantSplit/>
        </w:trPr>
        <w:tc>
          <w:tcPr>
            <w:tcW w:w="7416" w:type="dxa"/>
            <w:shd w:val="clear" w:color="auto" w:fill="E2EFD9" w:themeFill="accent6" w:themeFillTint="33"/>
          </w:tcPr>
          <w:p w14:paraId="0628A669" w14:textId="77777777" w:rsidR="00875914" w:rsidRDefault="00EE21AD" w:rsidP="00C32F45">
            <w:pPr>
              <w:rPr>
                <w:rFonts w:cs="Arial"/>
                <w:szCs w:val="20"/>
              </w:rPr>
            </w:pPr>
            <w:r w:rsidRPr="005854FB">
              <w:rPr>
                <w:rFonts w:cs="Arial"/>
                <w:szCs w:val="20"/>
              </w:rPr>
              <w:t xml:space="preserve">Did the institution identify areas </w:t>
            </w:r>
            <w:r>
              <w:rPr>
                <w:rFonts w:cs="Arial"/>
                <w:szCs w:val="20"/>
              </w:rPr>
              <w:t>for improvement via a SWOT Analysis (</w:t>
            </w:r>
            <w:r w:rsidRPr="005854FB">
              <w:rPr>
                <w:rFonts w:cs="Arial"/>
                <w:szCs w:val="20"/>
              </w:rPr>
              <w:t>strengths, weaknesses, opportunities, and threats</w:t>
            </w:r>
            <w:r>
              <w:rPr>
                <w:rFonts w:cs="Arial"/>
                <w:szCs w:val="20"/>
              </w:rPr>
              <w:t>) or other means of evaluation</w:t>
            </w:r>
            <w:r w:rsidRPr="005854FB">
              <w:rPr>
                <w:rFonts w:cs="Arial"/>
                <w:szCs w:val="20"/>
              </w:rPr>
              <w:t>?</w:t>
            </w:r>
            <w:r>
              <w:rPr>
                <w:rFonts w:cs="Arial"/>
                <w:szCs w:val="20"/>
              </w:rPr>
              <w:t xml:space="preserve"> </w:t>
            </w:r>
          </w:p>
          <w:p w14:paraId="5E575AD9" w14:textId="77777777" w:rsidR="00875914" w:rsidRDefault="00875914" w:rsidP="00C32F45">
            <w:pPr>
              <w:rPr>
                <w:rFonts w:cs="Arial"/>
                <w:szCs w:val="20"/>
              </w:rPr>
            </w:pPr>
          </w:p>
          <w:p w14:paraId="42153F65" w14:textId="6084B66D" w:rsidR="00EE21AD" w:rsidRPr="005854FB" w:rsidRDefault="00EE21AD" w:rsidP="00C32F45">
            <w:pPr>
              <w:rPr>
                <w:rFonts w:cs="Arial"/>
                <w:szCs w:val="20"/>
              </w:rPr>
            </w:pPr>
            <w:r>
              <w:rPr>
                <w:rFonts w:cs="Arial"/>
                <w:szCs w:val="20"/>
              </w:rPr>
              <w:t>[Note: A SWOT analysis is not specifically required, provided that the institution appropriately identified areas of weakness and opportunities for improvement through other evaluative processes or means.]</w:t>
            </w:r>
          </w:p>
        </w:tc>
        <w:sdt>
          <w:sdtPr>
            <w:rPr>
              <w:rFonts w:cs="Arial"/>
            </w:rPr>
            <w:id w:val="40966313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42DE1A1" w14:textId="77777777" w:rsidR="00EE21AD" w:rsidRPr="005854FB" w:rsidRDefault="00EE21AD" w:rsidP="001A3F2E">
                <w:pPr>
                  <w:jc w:val="center"/>
                  <w:rPr>
                    <w:rFonts w:cs="Arial"/>
                    <w:szCs w:val="20"/>
                  </w:rPr>
                </w:pPr>
                <w:r w:rsidRPr="00714950">
                  <w:rPr>
                    <w:rFonts w:ascii="MS Gothic" w:eastAsia="MS Gothic" w:hAnsi="MS Gothic" w:cs="Arial" w:hint="eastAsia"/>
                  </w:rPr>
                  <w:t>☐</w:t>
                </w:r>
              </w:p>
            </w:tc>
          </w:sdtContent>
        </w:sdt>
        <w:sdt>
          <w:sdtPr>
            <w:rPr>
              <w:rFonts w:cs="Arial"/>
            </w:rPr>
            <w:id w:val="57787004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F35B275" w14:textId="77777777" w:rsidR="00EE21AD" w:rsidRPr="005854FB" w:rsidRDefault="00EE21AD" w:rsidP="001A3F2E">
                <w:pPr>
                  <w:jc w:val="center"/>
                  <w:rPr>
                    <w:rFonts w:cs="Arial"/>
                    <w:szCs w:val="20"/>
                  </w:rPr>
                </w:pPr>
                <w:r w:rsidRPr="00714950">
                  <w:rPr>
                    <w:rFonts w:ascii="MS Gothic" w:eastAsia="MS Gothic" w:hAnsi="MS Gothic" w:cs="Arial" w:hint="eastAsia"/>
                  </w:rPr>
                  <w:t>☐</w:t>
                </w:r>
              </w:p>
            </w:tc>
          </w:sdtContent>
        </w:sdt>
        <w:sdt>
          <w:sdtPr>
            <w:rPr>
              <w:rFonts w:cs="Arial"/>
            </w:rPr>
            <w:id w:val="172948883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A0C0B98" w14:textId="77777777" w:rsidR="00EE21AD" w:rsidRPr="005854FB" w:rsidRDefault="00EE21AD" w:rsidP="001A3F2E">
                <w:pPr>
                  <w:jc w:val="center"/>
                  <w:rPr>
                    <w:rFonts w:cs="Arial"/>
                    <w:szCs w:val="20"/>
                  </w:rPr>
                </w:pPr>
                <w:r w:rsidRPr="00714950">
                  <w:rPr>
                    <w:rFonts w:ascii="MS Gothic" w:eastAsia="MS Gothic" w:hAnsi="MS Gothic" w:cs="Arial" w:hint="eastAsia"/>
                  </w:rPr>
                  <w:t>☐</w:t>
                </w:r>
              </w:p>
            </w:tc>
          </w:sdtContent>
        </w:sdt>
      </w:tr>
      <w:tr w:rsidR="00EE21AD" w:rsidRPr="005854FB" w14:paraId="4D82F563" w14:textId="77777777" w:rsidTr="00D21A13">
        <w:trPr>
          <w:cantSplit/>
        </w:trPr>
        <w:tc>
          <w:tcPr>
            <w:tcW w:w="7416" w:type="dxa"/>
            <w:shd w:val="clear" w:color="auto" w:fill="E2EFD9" w:themeFill="accent6" w:themeFillTint="33"/>
          </w:tcPr>
          <w:p w14:paraId="6D4F130F" w14:textId="57850772" w:rsidR="00EE21AD" w:rsidRPr="005854FB" w:rsidRDefault="00EE21AD" w:rsidP="00C32F45">
            <w:pPr>
              <w:rPr>
                <w:rFonts w:cs="Arial"/>
                <w:szCs w:val="20"/>
              </w:rPr>
            </w:pPr>
            <w:r w:rsidRPr="005854FB">
              <w:rPr>
                <w:rFonts w:cs="Arial"/>
                <w:szCs w:val="20"/>
              </w:rPr>
              <w:lastRenderedPageBreak/>
              <w:t xml:space="preserve">Does the institution’s </w:t>
            </w:r>
            <w:r>
              <w:rPr>
                <w:rFonts w:cs="Arial"/>
                <w:szCs w:val="20"/>
              </w:rPr>
              <w:t>strategic plan</w:t>
            </w:r>
            <w:r w:rsidRPr="005854FB">
              <w:rPr>
                <w:rFonts w:cs="Arial"/>
                <w:szCs w:val="20"/>
              </w:rPr>
              <w:t xml:space="preserve"> adequately identify proactive initiatives to </w:t>
            </w:r>
            <w:r w:rsidR="00914045">
              <w:rPr>
                <w:rFonts w:cs="Arial"/>
                <w:szCs w:val="20"/>
              </w:rPr>
              <w:t>address its identified areas for improvement and opportunity</w:t>
            </w:r>
            <w:r w:rsidRPr="005854FB">
              <w:rPr>
                <w:rFonts w:cs="Arial"/>
                <w:szCs w:val="20"/>
              </w:rPr>
              <w:t xml:space="preserve">? </w:t>
            </w:r>
          </w:p>
        </w:tc>
        <w:sdt>
          <w:sdtPr>
            <w:rPr>
              <w:rFonts w:cs="Arial"/>
            </w:rPr>
            <w:id w:val="-43189898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D9B175F" w14:textId="77777777" w:rsidR="00EE21AD" w:rsidRPr="005854FB" w:rsidRDefault="00EE21AD" w:rsidP="001A3F2E">
                <w:pPr>
                  <w:jc w:val="center"/>
                  <w:rPr>
                    <w:rFonts w:cs="Arial"/>
                    <w:szCs w:val="20"/>
                  </w:rPr>
                </w:pPr>
                <w:r w:rsidRPr="00714950">
                  <w:rPr>
                    <w:rFonts w:ascii="MS Gothic" w:eastAsia="MS Gothic" w:hAnsi="MS Gothic" w:cs="Arial" w:hint="eastAsia"/>
                  </w:rPr>
                  <w:t>☐</w:t>
                </w:r>
              </w:p>
            </w:tc>
          </w:sdtContent>
        </w:sdt>
        <w:sdt>
          <w:sdtPr>
            <w:rPr>
              <w:rFonts w:cs="Arial"/>
            </w:rPr>
            <w:id w:val="-63818528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1DC40CD" w14:textId="77777777" w:rsidR="00EE21AD" w:rsidRPr="005854FB" w:rsidRDefault="00EE21AD" w:rsidP="001A3F2E">
                <w:pPr>
                  <w:jc w:val="center"/>
                  <w:rPr>
                    <w:rFonts w:cs="Arial"/>
                    <w:szCs w:val="20"/>
                  </w:rPr>
                </w:pPr>
                <w:r w:rsidRPr="00714950">
                  <w:rPr>
                    <w:rFonts w:ascii="MS Gothic" w:eastAsia="MS Gothic" w:hAnsi="MS Gothic" w:cs="Arial" w:hint="eastAsia"/>
                  </w:rPr>
                  <w:t>☐</w:t>
                </w:r>
              </w:p>
            </w:tc>
          </w:sdtContent>
        </w:sdt>
        <w:sdt>
          <w:sdtPr>
            <w:rPr>
              <w:rFonts w:cs="Arial"/>
            </w:rPr>
            <w:id w:val="128893116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9AEAF2C" w14:textId="77777777" w:rsidR="00EE21AD" w:rsidRPr="005854FB" w:rsidRDefault="00EE21AD" w:rsidP="001A3F2E">
                <w:pPr>
                  <w:jc w:val="center"/>
                  <w:rPr>
                    <w:rFonts w:cs="Arial"/>
                    <w:szCs w:val="20"/>
                  </w:rPr>
                </w:pPr>
                <w:r w:rsidRPr="00714950">
                  <w:rPr>
                    <w:rFonts w:ascii="MS Gothic" w:eastAsia="MS Gothic" w:hAnsi="MS Gothic" w:cs="Arial" w:hint="eastAsia"/>
                  </w:rPr>
                  <w:t>☐</w:t>
                </w:r>
              </w:p>
            </w:tc>
          </w:sdtContent>
        </w:sdt>
      </w:tr>
      <w:tr w:rsidR="00914045" w:rsidRPr="005854FB" w14:paraId="5EECDBAD" w14:textId="77777777" w:rsidTr="00D21A13">
        <w:trPr>
          <w:cantSplit/>
        </w:trPr>
        <w:tc>
          <w:tcPr>
            <w:tcW w:w="7416" w:type="dxa"/>
            <w:shd w:val="clear" w:color="auto" w:fill="E2EFD9" w:themeFill="accent6" w:themeFillTint="33"/>
          </w:tcPr>
          <w:p w14:paraId="133FC515" w14:textId="5A4F97EC" w:rsidR="00914045" w:rsidRPr="005854FB" w:rsidRDefault="00914045" w:rsidP="00C32F45">
            <w:pPr>
              <w:rPr>
                <w:rFonts w:cs="Arial"/>
                <w:szCs w:val="20"/>
              </w:rPr>
            </w:pPr>
            <w:r w:rsidRPr="005854FB">
              <w:rPr>
                <w:rFonts w:cs="Arial"/>
                <w:szCs w:val="20"/>
              </w:rPr>
              <w:t xml:space="preserve">Does the institution’s </w:t>
            </w:r>
            <w:r>
              <w:rPr>
                <w:rFonts w:cs="Arial"/>
                <w:szCs w:val="20"/>
              </w:rPr>
              <w:t>strategic plan</w:t>
            </w:r>
            <w:r w:rsidRPr="005854FB">
              <w:rPr>
                <w:rFonts w:cs="Arial"/>
                <w:szCs w:val="20"/>
              </w:rPr>
              <w:t xml:space="preserve"> address the following: financial stability; development of educational offerings; integration of technology to enhance educational offerings; </w:t>
            </w:r>
            <w:r>
              <w:rPr>
                <w:rFonts w:cs="Arial"/>
                <w:szCs w:val="20"/>
              </w:rPr>
              <w:t>e</w:t>
            </w:r>
            <w:r w:rsidRPr="00914045">
              <w:rPr>
                <w:rFonts w:cs="Arial"/>
                <w:szCs w:val="20"/>
              </w:rPr>
              <w:t>ffective and accurate admissions and marketing activities to promote institutional sustainability</w:t>
            </w:r>
            <w:r w:rsidRPr="005854FB">
              <w:rPr>
                <w:rFonts w:cs="Arial"/>
                <w:szCs w:val="20"/>
              </w:rPr>
              <w:t xml:space="preserve">; and professional development of leadership, faculty, and staff? </w:t>
            </w:r>
          </w:p>
        </w:tc>
        <w:sdt>
          <w:sdtPr>
            <w:rPr>
              <w:rFonts w:cs="Arial"/>
            </w:rPr>
            <w:id w:val="84845316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07883CF" w14:textId="77777777" w:rsidR="00914045" w:rsidRPr="005854FB" w:rsidRDefault="00914045" w:rsidP="001A3F2E">
                <w:pPr>
                  <w:jc w:val="center"/>
                  <w:rPr>
                    <w:rFonts w:cs="Arial"/>
                    <w:szCs w:val="20"/>
                  </w:rPr>
                </w:pPr>
                <w:r w:rsidRPr="00714950">
                  <w:rPr>
                    <w:rFonts w:ascii="MS Gothic" w:eastAsia="MS Gothic" w:hAnsi="MS Gothic" w:cs="Arial" w:hint="eastAsia"/>
                  </w:rPr>
                  <w:t>☐</w:t>
                </w:r>
              </w:p>
            </w:tc>
          </w:sdtContent>
        </w:sdt>
        <w:sdt>
          <w:sdtPr>
            <w:rPr>
              <w:rFonts w:cs="Arial"/>
            </w:rPr>
            <w:id w:val="-136528270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A65531E" w14:textId="77777777" w:rsidR="00914045" w:rsidRPr="005854FB" w:rsidRDefault="00914045" w:rsidP="001A3F2E">
                <w:pPr>
                  <w:jc w:val="center"/>
                  <w:rPr>
                    <w:rFonts w:cs="Arial"/>
                    <w:szCs w:val="20"/>
                  </w:rPr>
                </w:pPr>
                <w:r w:rsidRPr="00714950">
                  <w:rPr>
                    <w:rFonts w:ascii="MS Gothic" w:eastAsia="MS Gothic" w:hAnsi="MS Gothic" w:cs="Arial" w:hint="eastAsia"/>
                  </w:rPr>
                  <w:t>☐</w:t>
                </w:r>
              </w:p>
            </w:tc>
          </w:sdtContent>
        </w:sdt>
        <w:sdt>
          <w:sdtPr>
            <w:rPr>
              <w:rFonts w:cs="Arial"/>
            </w:rPr>
            <w:id w:val="194641652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C32AB93" w14:textId="77777777" w:rsidR="00914045" w:rsidRPr="005854FB" w:rsidRDefault="00914045" w:rsidP="001A3F2E">
                <w:pPr>
                  <w:jc w:val="center"/>
                  <w:rPr>
                    <w:rFonts w:cs="Arial"/>
                    <w:szCs w:val="20"/>
                  </w:rPr>
                </w:pPr>
                <w:r w:rsidRPr="00714950">
                  <w:rPr>
                    <w:rFonts w:ascii="MS Gothic" w:eastAsia="MS Gothic" w:hAnsi="MS Gothic" w:cs="Arial" w:hint="eastAsia"/>
                  </w:rPr>
                  <w:t>☐</w:t>
                </w:r>
              </w:p>
            </w:tc>
          </w:sdtContent>
        </w:sdt>
      </w:tr>
      <w:tr w:rsidR="00914045" w:rsidRPr="005854FB" w14:paraId="67CF7537" w14:textId="77777777" w:rsidTr="00D21A13">
        <w:trPr>
          <w:cantSplit/>
        </w:trPr>
        <w:tc>
          <w:tcPr>
            <w:tcW w:w="7416" w:type="dxa"/>
            <w:shd w:val="clear" w:color="auto" w:fill="E2EFD9" w:themeFill="accent6" w:themeFillTint="33"/>
          </w:tcPr>
          <w:p w14:paraId="19555073" w14:textId="3BD559D0" w:rsidR="00914045" w:rsidRPr="005854FB" w:rsidRDefault="00914045" w:rsidP="00C32F45">
            <w:pPr>
              <w:rPr>
                <w:rFonts w:cs="Arial"/>
                <w:szCs w:val="20"/>
              </w:rPr>
            </w:pPr>
            <w:r w:rsidRPr="005854FB">
              <w:rPr>
                <w:rFonts w:cs="Arial"/>
                <w:szCs w:val="20"/>
              </w:rPr>
              <w:t xml:space="preserve">Did the institution describe the metrics that guide </w:t>
            </w:r>
            <w:r>
              <w:rPr>
                <w:rFonts w:cs="Arial"/>
                <w:szCs w:val="20"/>
              </w:rPr>
              <w:t xml:space="preserve">and measure </w:t>
            </w:r>
            <w:r w:rsidRPr="005854FB">
              <w:rPr>
                <w:rFonts w:cs="Arial"/>
                <w:szCs w:val="20"/>
              </w:rPr>
              <w:t xml:space="preserve">the achievement of its strategic planning </w:t>
            </w:r>
            <w:r>
              <w:rPr>
                <w:rFonts w:cs="Arial"/>
                <w:szCs w:val="20"/>
              </w:rPr>
              <w:t>goals and objectives</w:t>
            </w:r>
            <w:r w:rsidRPr="005854FB">
              <w:rPr>
                <w:rFonts w:cs="Arial"/>
                <w:szCs w:val="20"/>
              </w:rPr>
              <w:t xml:space="preserve">? </w:t>
            </w:r>
          </w:p>
        </w:tc>
        <w:sdt>
          <w:sdtPr>
            <w:rPr>
              <w:rFonts w:cs="Arial"/>
            </w:rPr>
            <w:id w:val="207931950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8FC1308" w14:textId="77777777" w:rsidR="00914045" w:rsidRPr="005854FB" w:rsidRDefault="00914045" w:rsidP="001A3F2E">
                <w:pPr>
                  <w:jc w:val="center"/>
                  <w:rPr>
                    <w:rFonts w:cs="Arial"/>
                    <w:szCs w:val="20"/>
                  </w:rPr>
                </w:pPr>
                <w:r w:rsidRPr="00714950">
                  <w:rPr>
                    <w:rFonts w:ascii="MS Gothic" w:eastAsia="MS Gothic" w:hAnsi="MS Gothic" w:cs="Arial" w:hint="eastAsia"/>
                  </w:rPr>
                  <w:t>☐</w:t>
                </w:r>
              </w:p>
            </w:tc>
          </w:sdtContent>
        </w:sdt>
        <w:sdt>
          <w:sdtPr>
            <w:rPr>
              <w:rFonts w:cs="Arial"/>
            </w:rPr>
            <w:id w:val="201278747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9731024" w14:textId="77777777" w:rsidR="00914045" w:rsidRPr="005854FB" w:rsidRDefault="00914045" w:rsidP="001A3F2E">
                <w:pPr>
                  <w:jc w:val="center"/>
                  <w:rPr>
                    <w:rFonts w:cs="Arial"/>
                    <w:szCs w:val="20"/>
                  </w:rPr>
                </w:pPr>
                <w:r w:rsidRPr="00714950">
                  <w:rPr>
                    <w:rFonts w:ascii="MS Gothic" w:eastAsia="MS Gothic" w:hAnsi="MS Gothic" w:cs="Arial" w:hint="eastAsia"/>
                  </w:rPr>
                  <w:t>☐</w:t>
                </w:r>
              </w:p>
            </w:tc>
          </w:sdtContent>
        </w:sdt>
        <w:sdt>
          <w:sdtPr>
            <w:rPr>
              <w:rFonts w:cs="Arial"/>
            </w:rPr>
            <w:id w:val="-143704760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E3F2732" w14:textId="77777777" w:rsidR="00914045" w:rsidRPr="005854FB" w:rsidRDefault="00914045" w:rsidP="001A3F2E">
                <w:pPr>
                  <w:jc w:val="center"/>
                  <w:rPr>
                    <w:rFonts w:cs="Arial"/>
                    <w:szCs w:val="20"/>
                  </w:rPr>
                </w:pPr>
                <w:r w:rsidRPr="00714950">
                  <w:rPr>
                    <w:rFonts w:ascii="MS Gothic" w:eastAsia="MS Gothic" w:hAnsi="MS Gothic" w:cs="Arial" w:hint="eastAsia"/>
                  </w:rPr>
                  <w:t>☐</w:t>
                </w:r>
              </w:p>
            </w:tc>
          </w:sdtContent>
        </w:sdt>
      </w:tr>
      <w:tr w:rsidR="00914045" w:rsidRPr="005854FB" w14:paraId="4D453697" w14:textId="77777777" w:rsidTr="00D21A13">
        <w:trPr>
          <w:cantSplit/>
        </w:trPr>
        <w:tc>
          <w:tcPr>
            <w:tcW w:w="7416" w:type="dxa"/>
            <w:shd w:val="clear" w:color="auto" w:fill="E2EFD9" w:themeFill="accent6" w:themeFillTint="33"/>
          </w:tcPr>
          <w:p w14:paraId="7BDEC942" w14:textId="27CFF931" w:rsidR="00914045" w:rsidRPr="005854FB" w:rsidRDefault="00914045" w:rsidP="00914045">
            <w:pPr>
              <w:rPr>
                <w:rFonts w:cs="Arial"/>
                <w:szCs w:val="20"/>
              </w:rPr>
            </w:pPr>
            <w:r>
              <w:rPr>
                <w:rFonts w:cs="Arial"/>
                <w:szCs w:val="20"/>
              </w:rPr>
              <w:t>For each strategic initiative, did the institution identify the individual(s) responsible and timeline(s) for completion as well as the financial resources required to pursue its achievement?</w:t>
            </w:r>
          </w:p>
        </w:tc>
        <w:sdt>
          <w:sdtPr>
            <w:rPr>
              <w:rFonts w:cs="Arial"/>
            </w:rPr>
            <w:id w:val="77838187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CDBE6B5" w14:textId="4A861F0D" w:rsidR="00914045" w:rsidRDefault="00914045" w:rsidP="001A3F2E">
                <w:pPr>
                  <w:jc w:val="center"/>
                  <w:rPr>
                    <w:rFonts w:cs="Arial"/>
                  </w:rPr>
                </w:pPr>
                <w:r w:rsidRPr="00714950">
                  <w:rPr>
                    <w:rFonts w:ascii="MS Gothic" w:eastAsia="MS Gothic" w:hAnsi="MS Gothic" w:cs="Arial" w:hint="eastAsia"/>
                  </w:rPr>
                  <w:t>☐</w:t>
                </w:r>
              </w:p>
            </w:tc>
          </w:sdtContent>
        </w:sdt>
        <w:sdt>
          <w:sdtPr>
            <w:rPr>
              <w:rFonts w:cs="Arial"/>
            </w:rPr>
            <w:id w:val="75101548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B2E7FCE" w14:textId="660D0B9F" w:rsidR="00914045" w:rsidRDefault="00914045" w:rsidP="001A3F2E">
                <w:pPr>
                  <w:jc w:val="center"/>
                  <w:rPr>
                    <w:rFonts w:cs="Arial"/>
                  </w:rPr>
                </w:pPr>
                <w:r w:rsidRPr="00714950">
                  <w:rPr>
                    <w:rFonts w:ascii="MS Gothic" w:eastAsia="MS Gothic" w:hAnsi="MS Gothic" w:cs="Arial" w:hint="eastAsia"/>
                  </w:rPr>
                  <w:t>☐</w:t>
                </w:r>
              </w:p>
            </w:tc>
          </w:sdtContent>
        </w:sdt>
        <w:sdt>
          <w:sdtPr>
            <w:rPr>
              <w:rFonts w:cs="Arial"/>
            </w:rPr>
            <w:id w:val="99036579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1E9B158" w14:textId="223D4032" w:rsidR="00914045" w:rsidRDefault="00914045" w:rsidP="001A3F2E">
                <w:pPr>
                  <w:jc w:val="center"/>
                  <w:rPr>
                    <w:rFonts w:cs="Arial"/>
                  </w:rPr>
                </w:pPr>
                <w:r w:rsidRPr="00714950">
                  <w:rPr>
                    <w:rFonts w:ascii="MS Gothic" w:eastAsia="MS Gothic" w:hAnsi="MS Gothic" w:cs="Arial" w:hint="eastAsia"/>
                  </w:rPr>
                  <w:t>☐</w:t>
                </w:r>
              </w:p>
            </w:tc>
          </w:sdtContent>
        </w:sdt>
      </w:tr>
      <w:tr w:rsidR="00914045" w:rsidRPr="005854FB" w14:paraId="34029FD9" w14:textId="77777777" w:rsidTr="00D21A13">
        <w:trPr>
          <w:cantSplit/>
        </w:trPr>
        <w:tc>
          <w:tcPr>
            <w:tcW w:w="7416" w:type="dxa"/>
            <w:shd w:val="clear" w:color="auto" w:fill="E2EFD9" w:themeFill="accent6" w:themeFillTint="33"/>
          </w:tcPr>
          <w:p w14:paraId="13131FF0" w14:textId="755F8D4E" w:rsidR="00914045" w:rsidRPr="005854FB" w:rsidRDefault="00914045" w:rsidP="00914045">
            <w:pPr>
              <w:rPr>
                <w:rFonts w:cs="Arial"/>
                <w:szCs w:val="20"/>
              </w:rPr>
            </w:pPr>
            <w:r>
              <w:rPr>
                <w:rFonts w:cs="Arial"/>
                <w:szCs w:val="20"/>
              </w:rPr>
              <w:t>Did the institution d</w:t>
            </w:r>
            <w:r w:rsidRPr="00914045">
              <w:rPr>
                <w:rFonts w:cs="Arial"/>
                <w:szCs w:val="20"/>
              </w:rPr>
              <w:t xml:space="preserve">escribe </w:t>
            </w:r>
            <w:r>
              <w:rPr>
                <w:rFonts w:cs="Arial"/>
                <w:szCs w:val="20"/>
              </w:rPr>
              <w:t xml:space="preserve">its </w:t>
            </w:r>
            <w:r w:rsidRPr="00914045">
              <w:rPr>
                <w:rFonts w:cs="Arial"/>
                <w:szCs w:val="20"/>
              </w:rPr>
              <w:t>annual strategic plan review process and how it reports achievement of progress to relevant stakeholders</w:t>
            </w:r>
            <w:r>
              <w:rPr>
                <w:rFonts w:cs="Arial"/>
                <w:szCs w:val="20"/>
              </w:rPr>
              <w:t>?</w:t>
            </w:r>
          </w:p>
        </w:tc>
        <w:sdt>
          <w:sdtPr>
            <w:rPr>
              <w:rFonts w:cs="Arial"/>
            </w:rPr>
            <w:id w:val="-107858844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FBCFF58" w14:textId="77777777" w:rsidR="00914045" w:rsidRPr="005854FB" w:rsidRDefault="00914045" w:rsidP="001A3F2E">
                <w:pPr>
                  <w:jc w:val="center"/>
                  <w:rPr>
                    <w:rFonts w:cs="Arial"/>
                    <w:szCs w:val="20"/>
                  </w:rPr>
                </w:pPr>
                <w:r w:rsidRPr="00714950">
                  <w:rPr>
                    <w:rFonts w:ascii="MS Gothic" w:eastAsia="MS Gothic" w:hAnsi="MS Gothic" w:cs="Arial" w:hint="eastAsia"/>
                  </w:rPr>
                  <w:t>☐</w:t>
                </w:r>
              </w:p>
            </w:tc>
          </w:sdtContent>
        </w:sdt>
        <w:sdt>
          <w:sdtPr>
            <w:rPr>
              <w:rFonts w:cs="Arial"/>
            </w:rPr>
            <w:id w:val="33242428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09CC5E8" w14:textId="77777777" w:rsidR="00914045" w:rsidRPr="005854FB" w:rsidRDefault="00914045" w:rsidP="001A3F2E">
                <w:pPr>
                  <w:jc w:val="center"/>
                  <w:rPr>
                    <w:rFonts w:cs="Arial"/>
                    <w:szCs w:val="20"/>
                  </w:rPr>
                </w:pPr>
                <w:r w:rsidRPr="00714950">
                  <w:rPr>
                    <w:rFonts w:ascii="MS Gothic" w:eastAsia="MS Gothic" w:hAnsi="MS Gothic" w:cs="Arial" w:hint="eastAsia"/>
                  </w:rPr>
                  <w:t>☐</w:t>
                </w:r>
              </w:p>
            </w:tc>
          </w:sdtContent>
        </w:sdt>
        <w:sdt>
          <w:sdtPr>
            <w:rPr>
              <w:rFonts w:cs="Arial"/>
            </w:rPr>
            <w:id w:val="-141277335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961478C" w14:textId="77777777" w:rsidR="00914045" w:rsidRPr="005854FB" w:rsidRDefault="00914045" w:rsidP="001A3F2E">
                <w:pPr>
                  <w:jc w:val="center"/>
                  <w:rPr>
                    <w:rFonts w:cs="Arial"/>
                    <w:szCs w:val="20"/>
                  </w:rPr>
                </w:pPr>
                <w:r w:rsidRPr="00714950">
                  <w:rPr>
                    <w:rFonts w:ascii="MS Gothic" w:eastAsia="MS Gothic" w:hAnsi="MS Gothic" w:cs="Arial" w:hint="eastAsia"/>
                  </w:rPr>
                  <w:t>☐</w:t>
                </w:r>
              </w:p>
            </w:tc>
          </w:sdtContent>
        </w:sdt>
      </w:tr>
      <w:tr w:rsidR="00914045" w:rsidRPr="005854FB" w14:paraId="721FD280" w14:textId="77777777" w:rsidTr="00D21A13">
        <w:trPr>
          <w:cantSplit/>
        </w:trPr>
        <w:tc>
          <w:tcPr>
            <w:tcW w:w="7416" w:type="dxa"/>
            <w:shd w:val="clear" w:color="auto" w:fill="E2EFD9" w:themeFill="accent6" w:themeFillTint="33"/>
          </w:tcPr>
          <w:p w14:paraId="63BB2770" w14:textId="16F8D22A" w:rsidR="00914045" w:rsidRPr="005854FB" w:rsidRDefault="00914045" w:rsidP="00914045">
            <w:pPr>
              <w:rPr>
                <w:rFonts w:cs="Arial"/>
                <w:b/>
                <w:szCs w:val="20"/>
              </w:rPr>
            </w:pPr>
            <w:r w:rsidRPr="005854FB">
              <w:rPr>
                <w:rFonts w:cs="Arial"/>
                <w:b/>
                <w:szCs w:val="20"/>
              </w:rPr>
              <w:t>Standard I</w:t>
            </w:r>
            <w:r>
              <w:rPr>
                <w:rFonts w:cs="Arial"/>
                <w:b/>
                <w:szCs w:val="20"/>
              </w:rPr>
              <w:t>I</w:t>
            </w:r>
            <w:r w:rsidRPr="005854FB">
              <w:rPr>
                <w:rFonts w:cs="Arial"/>
                <w:b/>
                <w:szCs w:val="20"/>
              </w:rPr>
              <w:t xml:space="preserve">I.B. – </w:t>
            </w:r>
            <w:r>
              <w:rPr>
                <w:rFonts w:cs="Arial"/>
                <w:b/>
              </w:rPr>
              <w:t xml:space="preserve">Standard is Evident, Emerging, Not Evident, </w:t>
            </w:r>
            <w:r w:rsidRPr="007F5C5E">
              <w:rPr>
                <w:rFonts w:cs="Arial"/>
                <w:b/>
              </w:rPr>
              <w:t>or Not Applicable</w:t>
            </w:r>
          </w:p>
        </w:tc>
        <w:tc>
          <w:tcPr>
            <w:tcW w:w="1944" w:type="dxa"/>
            <w:gridSpan w:val="3"/>
            <w:shd w:val="clear" w:color="auto" w:fill="E2EFD9" w:themeFill="accent6" w:themeFillTint="33"/>
          </w:tcPr>
          <w:p w14:paraId="1DE4EB33" w14:textId="77777777" w:rsidR="00914045" w:rsidRPr="005854FB" w:rsidRDefault="00914045" w:rsidP="00914045">
            <w:pPr>
              <w:rPr>
                <w:rFonts w:cs="Arial"/>
                <w:b/>
                <w:szCs w:val="20"/>
              </w:rPr>
            </w:pPr>
            <w:r>
              <w:rPr>
                <w:rStyle w:val="Style1"/>
              </w:rPr>
              <w:t xml:space="preserve"> </w:t>
            </w:r>
            <w:sdt>
              <w:sdtPr>
                <w:rPr>
                  <w:rStyle w:val="Style1"/>
                </w:rPr>
                <w:alias w:val="Finding "/>
                <w:tag w:val="Finding "/>
                <w:id w:val="-903214219"/>
                <w:placeholder>
                  <w:docPart w:val="CB14229D4769450BB0D32E92325E59F3"/>
                </w:placeholder>
                <w:showingPlcHdr/>
                <w:comboBox>
                  <w:listItem w:displayText="Standard is Evident" w:value="Standard is Evident"/>
                  <w:listItem w:displayText="Standard is Emerging" w:value="Standard is Emerging"/>
                  <w:listItem w:displayText="Standard is Not Evident" w:value="Standard is Not Evident"/>
                  <w:listItem w:displayText="Not Applicable " w:value="Not Applicable "/>
                </w:comboBox>
              </w:sdtPr>
              <w:sdtEndPr>
                <w:rPr>
                  <w:rStyle w:val="DefaultParagraphFont"/>
                  <w:rFonts w:cs="Arial"/>
                  <w:b/>
                  <w:vanish/>
                  <w:sz w:val="20"/>
                  <w:szCs w:val="20"/>
                </w:rPr>
              </w:sdtEndPr>
              <w:sdtContent>
                <w:r w:rsidRPr="00C94CE0">
                  <w:rPr>
                    <w:rStyle w:val="PlaceholderText"/>
                  </w:rPr>
                  <w:t>Choose a finding.</w:t>
                </w:r>
              </w:sdtContent>
            </w:sdt>
          </w:p>
        </w:tc>
      </w:tr>
    </w:tbl>
    <w:p w14:paraId="12A215B7" w14:textId="77777777" w:rsidR="00341438" w:rsidRDefault="00341438" w:rsidP="00341438">
      <w:pPr>
        <w:spacing w:after="0" w:line="240" w:lineRule="auto"/>
        <w:rPr>
          <w:rFonts w:ascii="Calibri" w:eastAsia="Arial" w:hAnsi="Calibri" w:cs="Arial"/>
          <w:b/>
          <w:bCs/>
          <w:sz w:val="24"/>
          <w:szCs w:val="24"/>
          <w:u w:val="single"/>
        </w:rPr>
      </w:pPr>
    </w:p>
    <w:p w14:paraId="6F27CFA4" w14:textId="77777777" w:rsidR="00341438" w:rsidRPr="001C58EC" w:rsidRDefault="00341438" w:rsidP="00341438">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56448533"/>
          <w:placeholder>
            <w:docPart w:val="40C043E0021D4C8399285375CB0CBC4D"/>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6555AF53" w14:textId="03876BE2" w:rsidR="00341438" w:rsidRPr="001C58EC" w:rsidRDefault="00341438" w:rsidP="00341438">
      <w:pPr>
        <w:spacing w:after="0" w:line="240" w:lineRule="auto"/>
        <w:rPr>
          <w:rFonts w:ascii="Calibri" w:eastAsia="Calibri" w:hAnsi="Calibri" w:cs="Arial"/>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951553570"/>
          <w:placeholder>
            <w:docPart w:val="C31474477ADA4EE6B66E3A22987FF86A"/>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233400F6" w14:textId="77777777" w:rsidR="00341438" w:rsidRPr="001C58EC" w:rsidRDefault="00341438" w:rsidP="00341438">
      <w:pPr>
        <w:spacing w:after="0" w:line="240" w:lineRule="auto"/>
        <w:rPr>
          <w:rFonts w:ascii="Calibri" w:eastAsia="Calibri" w:hAnsi="Calibri" w:cs="Arial"/>
        </w:rPr>
      </w:pPr>
    </w:p>
    <w:p w14:paraId="3A6EB149" w14:textId="0396E49D" w:rsidR="008D4E83" w:rsidRPr="001C58EC" w:rsidRDefault="008D4E83" w:rsidP="008D4E83">
      <w:pPr>
        <w:spacing w:after="0" w:line="240" w:lineRule="auto"/>
        <w:rPr>
          <w:rFonts w:cs="Arial"/>
          <w:sz w:val="20"/>
          <w:szCs w:val="20"/>
        </w:rPr>
      </w:pPr>
      <w:r w:rsidRPr="005854FB">
        <w:rPr>
          <w:rFonts w:cs="Arial"/>
          <w:b/>
          <w:smallCaps/>
          <w:sz w:val="24"/>
          <w:szCs w:val="24"/>
          <w:u w:val="single"/>
        </w:rPr>
        <w:t xml:space="preserve">Exhibit </w:t>
      </w:r>
      <w:r>
        <w:rPr>
          <w:rFonts w:cs="Arial"/>
          <w:b/>
          <w:smallCaps/>
          <w:sz w:val="24"/>
          <w:szCs w:val="24"/>
          <w:u w:val="single"/>
        </w:rPr>
        <w:t>8</w:t>
      </w:r>
      <w:r w:rsidRPr="005854FB">
        <w:rPr>
          <w:rFonts w:cs="Arial"/>
          <w:b/>
          <w:smallCaps/>
          <w:sz w:val="24"/>
          <w:szCs w:val="24"/>
          <w:u w:val="single"/>
        </w:rPr>
        <w:t>:</w:t>
      </w:r>
      <w:r w:rsidRPr="007F5C5E">
        <w:rPr>
          <w:rFonts w:cs="Arial"/>
          <w:color w:val="0000FF"/>
          <w:sz w:val="20"/>
          <w:szCs w:val="20"/>
        </w:rPr>
        <w:t xml:space="preserve"> </w:t>
      </w:r>
      <w:sdt>
        <w:sdtPr>
          <w:rPr>
            <w:rFonts w:cs="Arial"/>
            <w:color w:val="0000FF"/>
            <w:sz w:val="20"/>
            <w:szCs w:val="20"/>
          </w:rPr>
          <w:id w:val="-1891107924"/>
          <w:placeholder>
            <w:docPart w:val="0AF2CCE66A424973B12B8940F61EC21A"/>
          </w:placeholder>
          <w:temporary/>
          <w:showingPlcHdr/>
        </w:sdtPr>
        <w:sdtContent>
          <w:r w:rsidRPr="00397EB7">
            <w:rPr>
              <w:rFonts w:cs="Arial"/>
              <w:color w:val="767171" w:themeColor="background2" w:themeShade="80"/>
            </w:rPr>
            <w:t xml:space="preserve">Provide detailed feedback for </w:t>
          </w:r>
          <w:r>
            <w:rPr>
              <w:rFonts w:cs="Arial"/>
              <w:color w:val="767171" w:themeColor="background2" w:themeShade="80"/>
            </w:rPr>
            <w:t>the E</w:t>
          </w:r>
          <w:r w:rsidRPr="00397EB7">
            <w:rPr>
              <w:rFonts w:cs="Arial"/>
              <w:color w:val="767171" w:themeColor="background2" w:themeShade="80"/>
            </w:rPr>
            <w:t>xhibit</w:t>
          </w:r>
          <w:r>
            <w:rPr>
              <w:rFonts w:cs="Arial"/>
              <w:color w:val="767171" w:themeColor="background2" w:themeShade="80"/>
            </w:rPr>
            <w:t xml:space="preserve">(s) </w:t>
          </w:r>
          <w:r w:rsidRPr="00397EB7">
            <w:rPr>
              <w:rFonts w:cs="Arial"/>
              <w:color w:val="767171" w:themeColor="background2" w:themeShade="80"/>
            </w:rPr>
            <w:t>related to this core component. The applicant institution uses this feedback to strengthen its documentation, processes, and procedures.</w:t>
          </w:r>
        </w:sdtContent>
      </w:sdt>
    </w:p>
    <w:p w14:paraId="14DB99B3" w14:textId="77777777" w:rsidR="008D4E83" w:rsidRPr="001C58EC" w:rsidRDefault="008D4E83" w:rsidP="00341438">
      <w:pPr>
        <w:spacing w:after="0" w:line="240" w:lineRule="auto"/>
        <w:rPr>
          <w:rFonts w:ascii="Calibri" w:eastAsia="Calibri" w:hAnsi="Calibri" w:cs="Arial"/>
        </w:rPr>
      </w:pPr>
    </w:p>
    <w:p w14:paraId="1D158FDF" w14:textId="77777777" w:rsidR="00341438" w:rsidRDefault="00341438" w:rsidP="00341438">
      <w:pPr>
        <w:spacing w:after="0" w:line="240" w:lineRule="auto"/>
        <w:rPr>
          <w:rFonts w:ascii="Calibri" w:eastAsia="Arial" w:hAnsi="Calibri" w:cs="Arial"/>
          <w:color w:val="767171"/>
        </w:rPr>
      </w:pPr>
      <w:r w:rsidRPr="0027349F">
        <w:rPr>
          <w:rFonts w:ascii="Calibri" w:eastAsia="Arial" w:hAnsi="Calibri" w:cs="Arial"/>
          <w:b/>
          <w:bCs/>
          <w:sz w:val="24"/>
          <w:szCs w:val="24"/>
          <w:u w:val="single"/>
        </w:rPr>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1639651172"/>
          <w:placeholder>
            <w:docPart w:val="0CF3DC0B9CB54E43A52462B7274D5846"/>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10E00D71" w14:textId="77777777" w:rsidR="00C7457E" w:rsidRPr="00C7457E" w:rsidRDefault="00C7457E" w:rsidP="00C7457E">
      <w:pPr>
        <w:spacing w:after="0" w:line="240" w:lineRule="auto"/>
        <w:ind w:left="720"/>
        <w:contextualSpacing/>
        <w:rPr>
          <w:rFonts w:ascii="Calibri" w:eastAsia="Aptos" w:hAnsi="Calibri" w:cs="Aptos"/>
        </w:rPr>
      </w:pPr>
    </w:p>
    <w:sdt>
      <w:sdtPr>
        <w:rPr>
          <w:rFonts w:ascii="Calibri" w:eastAsia="Times New Roman" w:hAnsi="Calibri" w:cs="Times New Roman"/>
          <w:b/>
          <w:sz w:val="24"/>
          <w:szCs w:val="28"/>
        </w:rPr>
        <w:id w:val="-1222894234"/>
        <w:lock w:val="sdtContentLocked"/>
        <w:placeholder>
          <w:docPart w:val="DefaultPlaceholder_-1854013440"/>
        </w:placeholder>
      </w:sdtPr>
      <w:sdtEndPr>
        <w:rPr>
          <w:rFonts w:eastAsia="Aptos" w:cs="Calibri"/>
          <w:b w:val="0"/>
          <w:szCs w:val="24"/>
        </w:rPr>
      </w:sdtEndPr>
      <w:sdtContent>
        <w:p w14:paraId="7E7070F4" w14:textId="79054E03" w:rsidR="00C7457E" w:rsidRPr="00C7457E" w:rsidRDefault="00C7457E">
          <w:pPr>
            <w:keepNext/>
            <w:keepLines/>
            <w:numPr>
              <w:ilvl w:val="0"/>
              <w:numId w:val="5"/>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Institutional Effectiveness</w:t>
          </w:r>
        </w:p>
        <w:p w14:paraId="3AAA36BA" w14:textId="7D427166"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 xml:space="preserve">The institution develops a plan and implements a systematic and ongoing process to evaluate the content and delivery of its educational programs, its provision of student support services, and the effectiveness of its supporting infrastructure and staff operations. The institution engages in sound research practices; collects and analyzes quantitative and qualitative evidence about its effectiveness; and develops and implements action plans that </w:t>
          </w:r>
          <w:r w:rsidRPr="00C7457E">
            <w:rPr>
              <w:rFonts w:ascii="Calibri" w:eastAsia="Aptos" w:hAnsi="Calibri" w:cs="Calibri"/>
              <w:sz w:val="24"/>
              <w:szCs w:val="24"/>
            </w:rPr>
            <w:lastRenderedPageBreak/>
            <w:t>are used to improve operations, academic achievement, educational technologies, and student services.</w:t>
          </w:r>
        </w:p>
      </w:sdtContent>
    </w:sdt>
    <w:p w14:paraId="697D9D78"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914045" w:rsidRPr="005854FB" w14:paraId="0E64FE9E" w14:textId="77777777" w:rsidTr="00D21A13">
        <w:tc>
          <w:tcPr>
            <w:tcW w:w="7416" w:type="dxa"/>
            <w:shd w:val="clear" w:color="auto" w:fill="E2EFD9" w:themeFill="accent6" w:themeFillTint="33"/>
          </w:tcPr>
          <w:p w14:paraId="1955267A" w14:textId="77777777" w:rsidR="00914045" w:rsidRPr="005854FB" w:rsidRDefault="00914045" w:rsidP="00C32F45">
            <w:pPr>
              <w:rPr>
                <w:rFonts w:cs="Arial"/>
                <w:b/>
              </w:rPr>
            </w:pPr>
            <w:r w:rsidRPr="005854FB">
              <w:rPr>
                <w:rFonts w:cs="Arial"/>
                <w:b/>
              </w:rPr>
              <w:t>Questions</w:t>
            </w:r>
          </w:p>
        </w:tc>
        <w:tc>
          <w:tcPr>
            <w:tcW w:w="648" w:type="dxa"/>
            <w:shd w:val="clear" w:color="auto" w:fill="E2EFD9" w:themeFill="accent6" w:themeFillTint="33"/>
            <w:vAlign w:val="center"/>
          </w:tcPr>
          <w:p w14:paraId="72B1DC60" w14:textId="77777777" w:rsidR="00914045" w:rsidRPr="005854FB" w:rsidRDefault="00914045" w:rsidP="001A3F2E">
            <w:pPr>
              <w:jc w:val="center"/>
              <w:rPr>
                <w:rFonts w:cs="Arial"/>
                <w:b/>
              </w:rPr>
            </w:pPr>
            <w:r w:rsidRPr="005854FB">
              <w:rPr>
                <w:rFonts w:cs="Arial"/>
                <w:b/>
              </w:rPr>
              <w:t>Yes</w:t>
            </w:r>
          </w:p>
        </w:tc>
        <w:tc>
          <w:tcPr>
            <w:tcW w:w="648" w:type="dxa"/>
            <w:shd w:val="clear" w:color="auto" w:fill="E2EFD9" w:themeFill="accent6" w:themeFillTint="33"/>
            <w:vAlign w:val="center"/>
          </w:tcPr>
          <w:p w14:paraId="2C6048B6" w14:textId="77777777" w:rsidR="00914045" w:rsidRPr="005854FB" w:rsidRDefault="00914045" w:rsidP="001A3F2E">
            <w:pPr>
              <w:jc w:val="center"/>
              <w:rPr>
                <w:rFonts w:cs="Arial"/>
                <w:b/>
              </w:rPr>
            </w:pPr>
            <w:r w:rsidRPr="005854FB">
              <w:rPr>
                <w:rFonts w:cs="Arial"/>
                <w:b/>
              </w:rPr>
              <w:t>No</w:t>
            </w:r>
          </w:p>
        </w:tc>
        <w:tc>
          <w:tcPr>
            <w:tcW w:w="648" w:type="dxa"/>
            <w:shd w:val="clear" w:color="auto" w:fill="E2EFD9" w:themeFill="accent6" w:themeFillTint="33"/>
            <w:vAlign w:val="center"/>
          </w:tcPr>
          <w:p w14:paraId="04D22F15" w14:textId="77777777" w:rsidR="00914045" w:rsidRPr="005854FB" w:rsidRDefault="00914045" w:rsidP="001A3F2E">
            <w:pPr>
              <w:jc w:val="center"/>
              <w:rPr>
                <w:rFonts w:cs="Arial"/>
                <w:b/>
              </w:rPr>
            </w:pPr>
            <w:r w:rsidRPr="005854FB">
              <w:rPr>
                <w:rFonts w:cs="Arial"/>
                <w:b/>
              </w:rPr>
              <w:t>N/A</w:t>
            </w:r>
          </w:p>
        </w:tc>
      </w:tr>
      <w:tr w:rsidR="00914045" w:rsidRPr="005854FB" w14:paraId="7E32EBE3" w14:textId="77777777" w:rsidTr="00D21A13">
        <w:tc>
          <w:tcPr>
            <w:tcW w:w="7416" w:type="dxa"/>
            <w:shd w:val="clear" w:color="auto" w:fill="E2EFD9" w:themeFill="accent6" w:themeFillTint="33"/>
          </w:tcPr>
          <w:p w14:paraId="53889989" w14:textId="4BF4DD93" w:rsidR="00914045" w:rsidRPr="005854FB" w:rsidRDefault="00914045" w:rsidP="00C32F45">
            <w:pPr>
              <w:rPr>
                <w:rFonts w:cs="Arial"/>
              </w:rPr>
            </w:pPr>
            <w:r w:rsidRPr="005854FB">
              <w:rPr>
                <w:rFonts w:cs="Arial"/>
              </w:rPr>
              <w:t xml:space="preserve">Did the institution describe its efforts </w:t>
            </w:r>
            <w:r>
              <w:rPr>
                <w:rFonts w:cs="Arial"/>
              </w:rPr>
              <w:t>to</w:t>
            </w:r>
            <w:r w:rsidRPr="005854FB">
              <w:rPr>
                <w:rFonts w:cs="Arial"/>
              </w:rPr>
              <w:t xml:space="preserve"> </w:t>
            </w:r>
            <w:r>
              <w:rPr>
                <w:rFonts w:cs="Arial"/>
              </w:rPr>
              <w:t>evaluate</w:t>
            </w:r>
            <w:r w:rsidRPr="005854FB">
              <w:rPr>
                <w:rFonts w:cs="Arial"/>
              </w:rPr>
              <w:t xml:space="preserve"> institutional effectiveness</w:t>
            </w:r>
            <w:r>
              <w:rPr>
                <w:rFonts w:cs="Arial"/>
              </w:rPr>
              <w:t xml:space="preserve"> and implement action plans for improvement</w:t>
            </w:r>
            <w:r w:rsidRPr="005854FB">
              <w:rPr>
                <w:rFonts w:cs="Arial"/>
              </w:rPr>
              <w:t xml:space="preserve">? </w:t>
            </w:r>
          </w:p>
        </w:tc>
        <w:sdt>
          <w:sdtPr>
            <w:rPr>
              <w:rFonts w:cs="Arial"/>
            </w:rPr>
            <w:id w:val="193925265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A770811" w14:textId="77777777" w:rsidR="00914045" w:rsidRPr="005854FB" w:rsidRDefault="00914045" w:rsidP="001A3F2E">
                <w:pPr>
                  <w:jc w:val="center"/>
                  <w:rPr>
                    <w:rFonts w:cs="Arial"/>
                  </w:rPr>
                </w:pPr>
                <w:r w:rsidRPr="00BA1722">
                  <w:rPr>
                    <w:rFonts w:ascii="MS Gothic" w:eastAsia="MS Gothic" w:hAnsi="MS Gothic" w:cs="Arial" w:hint="eastAsia"/>
                  </w:rPr>
                  <w:t>☐</w:t>
                </w:r>
              </w:p>
            </w:tc>
          </w:sdtContent>
        </w:sdt>
        <w:sdt>
          <w:sdtPr>
            <w:rPr>
              <w:rFonts w:cs="Arial"/>
            </w:rPr>
            <w:id w:val="-172790442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37D5237" w14:textId="77777777" w:rsidR="00914045" w:rsidRPr="005854FB" w:rsidRDefault="00914045" w:rsidP="001A3F2E">
                <w:pPr>
                  <w:jc w:val="center"/>
                  <w:rPr>
                    <w:rFonts w:cs="Arial"/>
                  </w:rPr>
                </w:pPr>
                <w:r w:rsidRPr="00BA1722">
                  <w:rPr>
                    <w:rFonts w:ascii="MS Gothic" w:eastAsia="MS Gothic" w:hAnsi="MS Gothic" w:cs="Arial" w:hint="eastAsia"/>
                  </w:rPr>
                  <w:t>☐</w:t>
                </w:r>
              </w:p>
            </w:tc>
          </w:sdtContent>
        </w:sdt>
        <w:sdt>
          <w:sdtPr>
            <w:rPr>
              <w:rFonts w:cs="Arial"/>
            </w:rPr>
            <w:id w:val="-125497087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9C7B9E1" w14:textId="77777777" w:rsidR="00914045" w:rsidRPr="005854FB" w:rsidRDefault="00914045" w:rsidP="001A3F2E">
                <w:pPr>
                  <w:jc w:val="center"/>
                  <w:rPr>
                    <w:rFonts w:cs="Arial"/>
                  </w:rPr>
                </w:pPr>
                <w:r w:rsidRPr="00BA1722">
                  <w:rPr>
                    <w:rFonts w:ascii="MS Gothic" w:eastAsia="MS Gothic" w:hAnsi="MS Gothic" w:cs="Arial" w:hint="eastAsia"/>
                  </w:rPr>
                  <w:t>☐</w:t>
                </w:r>
              </w:p>
            </w:tc>
          </w:sdtContent>
        </w:sdt>
      </w:tr>
      <w:tr w:rsidR="00914045" w:rsidRPr="005854FB" w14:paraId="67E723C1" w14:textId="77777777" w:rsidTr="00D21A13">
        <w:tc>
          <w:tcPr>
            <w:tcW w:w="7416" w:type="dxa"/>
            <w:shd w:val="clear" w:color="auto" w:fill="E2EFD9" w:themeFill="accent6" w:themeFillTint="33"/>
          </w:tcPr>
          <w:p w14:paraId="4523DA17" w14:textId="5E40D19A" w:rsidR="00914045" w:rsidRPr="005854FB" w:rsidRDefault="00914045" w:rsidP="00C32F45">
            <w:pPr>
              <w:rPr>
                <w:rFonts w:cs="Arial"/>
              </w:rPr>
            </w:pPr>
            <w:r w:rsidRPr="005854FB">
              <w:rPr>
                <w:rFonts w:cs="Arial"/>
              </w:rPr>
              <w:t xml:space="preserve">Did the institution describe its research practices and </w:t>
            </w:r>
            <w:r>
              <w:rPr>
                <w:rFonts w:cs="Arial"/>
              </w:rPr>
              <w:t xml:space="preserve">its </w:t>
            </w:r>
            <w:r w:rsidRPr="005854FB">
              <w:rPr>
                <w:rFonts w:cs="Arial"/>
              </w:rPr>
              <w:t xml:space="preserve">data </w:t>
            </w:r>
            <w:r>
              <w:rPr>
                <w:rFonts w:cs="Arial"/>
              </w:rPr>
              <w:t xml:space="preserve">collection and </w:t>
            </w:r>
            <w:r w:rsidRPr="005854FB">
              <w:rPr>
                <w:rFonts w:cs="Arial"/>
              </w:rPr>
              <w:t xml:space="preserve">analysis processes? </w:t>
            </w:r>
          </w:p>
        </w:tc>
        <w:sdt>
          <w:sdtPr>
            <w:rPr>
              <w:rFonts w:cs="Arial"/>
            </w:rPr>
            <w:id w:val="174352649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B7272CF" w14:textId="77777777" w:rsidR="00914045" w:rsidRPr="005854FB" w:rsidRDefault="00914045" w:rsidP="001A3F2E">
                <w:pPr>
                  <w:jc w:val="center"/>
                  <w:rPr>
                    <w:rFonts w:cs="Arial"/>
                  </w:rPr>
                </w:pPr>
                <w:r w:rsidRPr="00BA1722">
                  <w:rPr>
                    <w:rFonts w:ascii="MS Gothic" w:eastAsia="MS Gothic" w:hAnsi="MS Gothic" w:cs="Arial" w:hint="eastAsia"/>
                  </w:rPr>
                  <w:t>☐</w:t>
                </w:r>
              </w:p>
            </w:tc>
          </w:sdtContent>
        </w:sdt>
        <w:sdt>
          <w:sdtPr>
            <w:rPr>
              <w:rFonts w:cs="Arial"/>
            </w:rPr>
            <w:id w:val="118871552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0AB297E" w14:textId="77777777" w:rsidR="00914045" w:rsidRPr="005854FB" w:rsidRDefault="00914045" w:rsidP="001A3F2E">
                <w:pPr>
                  <w:jc w:val="center"/>
                  <w:rPr>
                    <w:rFonts w:cs="Arial"/>
                  </w:rPr>
                </w:pPr>
                <w:r w:rsidRPr="00BA1722">
                  <w:rPr>
                    <w:rFonts w:ascii="MS Gothic" w:eastAsia="MS Gothic" w:hAnsi="MS Gothic" w:cs="Arial" w:hint="eastAsia"/>
                  </w:rPr>
                  <w:t>☐</w:t>
                </w:r>
              </w:p>
            </w:tc>
          </w:sdtContent>
        </w:sdt>
        <w:sdt>
          <w:sdtPr>
            <w:rPr>
              <w:rFonts w:cs="Arial"/>
            </w:rPr>
            <w:id w:val="-22191186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163ACC1" w14:textId="77777777" w:rsidR="00914045" w:rsidRPr="005854FB" w:rsidRDefault="00914045" w:rsidP="001A3F2E">
                <w:pPr>
                  <w:jc w:val="center"/>
                  <w:rPr>
                    <w:rFonts w:cs="Arial"/>
                  </w:rPr>
                </w:pPr>
                <w:r w:rsidRPr="00BA1722">
                  <w:rPr>
                    <w:rFonts w:ascii="MS Gothic" w:eastAsia="MS Gothic" w:hAnsi="MS Gothic" w:cs="Arial" w:hint="eastAsia"/>
                  </w:rPr>
                  <w:t>☐</w:t>
                </w:r>
              </w:p>
            </w:tc>
          </w:sdtContent>
        </w:sdt>
      </w:tr>
      <w:tr w:rsidR="00914045" w:rsidRPr="005854FB" w14:paraId="6784DABB" w14:textId="77777777" w:rsidTr="00D21A13">
        <w:tc>
          <w:tcPr>
            <w:tcW w:w="7416" w:type="dxa"/>
            <w:shd w:val="clear" w:color="auto" w:fill="E2EFD9" w:themeFill="accent6" w:themeFillTint="33"/>
          </w:tcPr>
          <w:p w14:paraId="5813DE88" w14:textId="23A7B1FA" w:rsidR="00914045" w:rsidRPr="005854FB" w:rsidRDefault="00914045" w:rsidP="00C32F45">
            <w:pPr>
              <w:rPr>
                <w:rFonts w:cs="Arial"/>
              </w:rPr>
            </w:pPr>
            <w:r w:rsidRPr="005854FB">
              <w:rPr>
                <w:rFonts w:cs="Arial"/>
              </w:rPr>
              <w:t xml:space="preserve">Did the institution provide examples of </w:t>
            </w:r>
            <w:r>
              <w:rPr>
                <w:rFonts w:cs="Arial"/>
              </w:rPr>
              <w:t>both quantitative and qualitative</w:t>
            </w:r>
            <w:r w:rsidRPr="005854FB">
              <w:rPr>
                <w:rFonts w:cs="Arial"/>
              </w:rPr>
              <w:t xml:space="preserve"> data collected and analyzed for </w:t>
            </w:r>
            <w:r>
              <w:rPr>
                <w:rFonts w:cs="Arial"/>
              </w:rPr>
              <w:t>evaluating</w:t>
            </w:r>
            <w:r w:rsidRPr="005854FB">
              <w:rPr>
                <w:rFonts w:cs="Arial"/>
              </w:rPr>
              <w:t xml:space="preserve"> institutional effectiveness? </w:t>
            </w:r>
          </w:p>
        </w:tc>
        <w:sdt>
          <w:sdtPr>
            <w:rPr>
              <w:rFonts w:cs="Arial"/>
            </w:rPr>
            <w:id w:val="27845289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D4CFF25" w14:textId="77777777" w:rsidR="00914045" w:rsidRPr="005854FB" w:rsidRDefault="00914045" w:rsidP="001A3F2E">
                <w:pPr>
                  <w:jc w:val="center"/>
                  <w:rPr>
                    <w:rFonts w:cs="Arial"/>
                  </w:rPr>
                </w:pPr>
                <w:r w:rsidRPr="00BA1722">
                  <w:rPr>
                    <w:rFonts w:ascii="MS Gothic" w:eastAsia="MS Gothic" w:hAnsi="MS Gothic" w:cs="Arial" w:hint="eastAsia"/>
                  </w:rPr>
                  <w:t>☐</w:t>
                </w:r>
              </w:p>
            </w:tc>
          </w:sdtContent>
        </w:sdt>
        <w:sdt>
          <w:sdtPr>
            <w:rPr>
              <w:rFonts w:cs="Arial"/>
            </w:rPr>
            <w:id w:val="-123639244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DE4EBF5" w14:textId="77777777" w:rsidR="00914045" w:rsidRPr="005854FB" w:rsidRDefault="00914045" w:rsidP="001A3F2E">
                <w:pPr>
                  <w:jc w:val="center"/>
                  <w:rPr>
                    <w:rFonts w:cs="Arial"/>
                  </w:rPr>
                </w:pPr>
                <w:r w:rsidRPr="00BA1722">
                  <w:rPr>
                    <w:rFonts w:ascii="MS Gothic" w:eastAsia="MS Gothic" w:hAnsi="MS Gothic" w:cs="Arial" w:hint="eastAsia"/>
                  </w:rPr>
                  <w:t>☐</w:t>
                </w:r>
              </w:p>
            </w:tc>
          </w:sdtContent>
        </w:sdt>
        <w:sdt>
          <w:sdtPr>
            <w:rPr>
              <w:rFonts w:cs="Arial"/>
            </w:rPr>
            <w:id w:val="-174132326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23CF4B7" w14:textId="77777777" w:rsidR="00914045" w:rsidRPr="005854FB" w:rsidRDefault="00914045" w:rsidP="001A3F2E">
                <w:pPr>
                  <w:jc w:val="center"/>
                  <w:rPr>
                    <w:rFonts w:cs="Arial"/>
                  </w:rPr>
                </w:pPr>
                <w:r w:rsidRPr="00BA1722">
                  <w:rPr>
                    <w:rFonts w:ascii="MS Gothic" w:eastAsia="MS Gothic" w:hAnsi="MS Gothic" w:cs="Arial" w:hint="eastAsia"/>
                  </w:rPr>
                  <w:t>☐</w:t>
                </w:r>
              </w:p>
            </w:tc>
          </w:sdtContent>
        </w:sdt>
      </w:tr>
      <w:tr w:rsidR="00914045" w:rsidRPr="005854FB" w14:paraId="2A5BCFA0" w14:textId="77777777" w:rsidTr="00D21A13">
        <w:tc>
          <w:tcPr>
            <w:tcW w:w="7416" w:type="dxa"/>
            <w:shd w:val="clear" w:color="auto" w:fill="E2EFD9" w:themeFill="accent6" w:themeFillTint="33"/>
          </w:tcPr>
          <w:p w14:paraId="2953936F" w14:textId="77777777" w:rsidR="00914045" w:rsidRPr="005854FB" w:rsidRDefault="00914045" w:rsidP="00C32F45">
            <w:pPr>
              <w:rPr>
                <w:rFonts w:cs="Arial"/>
              </w:rPr>
            </w:pPr>
            <w:r w:rsidRPr="005854FB">
              <w:rPr>
                <w:rFonts w:cs="Arial"/>
              </w:rPr>
              <w:t>Did the institution provide the key indicators</w:t>
            </w:r>
            <w:r>
              <w:rPr>
                <w:rFonts w:cs="Arial"/>
              </w:rPr>
              <w:t xml:space="preserve"> that</w:t>
            </w:r>
            <w:r w:rsidRPr="005854FB">
              <w:rPr>
                <w:rFonts w:cs="Arial"/>
              </w:rPr>
              <w:t xml:space="preserve"> it uses to measure its effectiveness and </w:t>
            </w:r>
            <w:r>
              <w:rPr>
                <w:rFonts w:cs="Arial"/>
              </w:rPr>
              <w:t xml:space="preserve">to </w:t>
            </w:r>
            <w:r w:rsidRPr="005854FB">
              <w:rPr>
                <w:rFonts w:cs="Arial"/>
              </w:rPr>
              <w:t xml:space="preserve">determine if improvements are needed? </w:t>
            </w:r>
          </w:p>
        </w:tc>
        <w:sdt>
          <w:sdtPr>
            <w:rPr>
              <w:rFonts w:cs="Arial"/>
            </w:rPr>
            <w:id w:val="-135734694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64BD2FC" w14:textId="77777777" w:rsidR="00914045" w:rsidRPr="005854FB" w:rsidRDefault="00914045" w:rsidP="001A3F2E">
                <w:pPr>
                  <w:jc w:val="center"/>
                  <w:rPr>
                    <w:rFonts w:cs="Arial"/>
                  </w:rPr>
                </w:pPr>
                <w:r w:rsidRPr="00BA1722">
                  <w:rPr>
                    <w:rFonts w:ascii="MS Gothic" w:eastAsia="MS Gothic" w:hAnsi="MS Gothic" w:cs="Arial" w:hint="eastAsia"/>
                  </w:rPr>
                  <w:t>☐</w:t>
                </w:r>
              </w:p>
            </w:tc>
          </w:sdtContent>
        </w:sdt>
        <w:sdt>
          <w:sdtPr>
            <w:rPr>
              <w:rFonts w:cs="Arial"/>
            </w:rPr>
            <w:id w:val="150762927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5E9AFDE" w14:textId="77777777" w:rsidR="00914045" w:rsidRPr="005854FB" w:rsidRDefault="00914045" w:rsidP="001A3F2E">
                <w:pPr>
                  <w:jc w:val="center"/>
                  <w:rPr>
                    <w:rFonts w:cs="Arial"/>
                  </w:rPr>
                </w:pPr>
                <w:r w:rsidRPr="00BA1722">
                  <w:rPr>
                    <w:rFonts w:ascii="MS Gothic" w:eastAsia="MS Gothic" w:hAnsi="MS Gothic" w:cs="Arial" w:hint="eastAsia"/>
                  </w:rPr>
                  <w:t>☐</w:t>
                </w:r>
              </w:p>
            </w:tc>
          </w:sdtContent>
        </w:sdt>
        <w:sdt>
          <w:sdtPr>
            <w:rPr>
              <w:rFonts w:cs="Arial"/>
            </w:rPr>
            <w:id w:val="148635393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10C9278" w14:textId="77777777" w:rsidR="00914045" w:rsidRPr="005854FB" w:rsidRDefault="00914045" w:rsidP="001A3F2E">
                <w:pPr>
                  <w:jc w:val="center"/>
                  <w:rPr>
                    <w:rFonts w:cs="Arial"/>
                  </w:rPr>
                </w:pPr>
                <w:r w:rsidRPr="00BA1722">
                  <w:rPr>
                    <w:rFonts w:ascii="MS Gothic" w:eastAsia="MS Gothic" w:hAnsi="MS Gothic" w:cs="Arial" w:hint="eastAsia"/>
                  </w:rPr>
                  <w:t>☐</w:t>
                </w:r>
              </w:p>
            </w:tc>
          </w:sdtContent>
        </w:sdt>
      </w:tr>
      <w:tr w:rsidR="0027094B" w:rsidRPr="005854FB" w14:paraId="0B0B2028" w14:textId="77777777" w:rsidTr="00D21A13">
        <w:tc>
          <w:tcPr>
            <w:tcW w:w="7416" w:type="dxa"/>
            <w:shd w:val="clear" w:color="auto" w:fill="E2EFD9" w:themeFill="accent6" w:themeFillTint="33"/>
          </w:tcPr>
          <w:p w14:paraId="3CC74C92" w14:textId="44DD49FD" w:rsidR="0027094B" w:rsidRPr="005854FB" w:rsidRDefault="0027094B" w:rsidP="00C32F45">
            <w:pPr>
              <w:rPr>
                <w:rFonts w:cs="Arial"/>
              </w:rPr>
            </w:pPr>
            <w:r w:rsidRPr="005854FB">
              <w:rPr>
                <w:rFonts w:cs="Arial"/>
              </w:rPr>
              <w:t xml:space="preserve">Are the institution’s key indicators and </w:t>
            </w:r>
            <w:r>
              <w:rPr>
                <w:rFonts w:cs="Arial"/>
              </w:rPr>
              <w:t xml:space="preserve">the </w:t>
            </w:r>
            <w:r w:rsidRPr="005854FB">
              <w:rPr>
                <w:rFonts w:cs="Arial"/>
              </w:rPr>
              <w:t xml:space="preserve">data collected adequate to measure effectiveness and inform necessary improvements? </w:t>
            </w:r>
          </w:p>
        </w:tc>
        <w:sdt>
          <w:sdtPr>
            <w:rPr>
              <w:rFonts w:cs="Arial"/>
            </w:rPr>
            <w:id w:val="104356510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4D1608B"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sdt>
          <w:sdtPr>
            <w:rPr>
              <w:rFonts w:cs="Arial"/>
            </w:rPr>
            <w:id w:val="-94215595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F7196BA"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sdt>
          <w:sdtPr>
            <w:rPr>
              <w:rFonts w:cs="Arial"/>
            </w:rPr>
            <w:id w:val="165602786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3B03C6E"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tr>
      <w:tr w:rsidR="0027094B" w:rsidRPr="005854FB" w14:paraId="369FE775" w14:textId="77777777" w:rsidTr="00D21A13">
        <w:tc>
          <w:tcPr>
            <w:tcW w:w="7416" w:type="dxa"/>
            <w:shd w:val="clear" w:color="auto" w:fill="E2EFD9" w:themeFill="accent6" w:themeFillTint="33"/>
          </w:tcPr>
          <w:p w14:paraId="080CAB89" w14:textId="71BE31DD" w:rsidR="0027094B" w:rsidRPr="005854FB" w:rsidRDefault="0027094B" w:rsidP="00C32F45">
            <w:pPr>
              <w:rPr>
                <w:rFonts w:cs="Arial"/>
              </w:rPr>
            </w:pPr>
            <w:r w:rsidRPr="005854FB">
              <w:rPr>
                <w:rFonts w:cs="Arial"/>
              </w:rPr>
              <w:t xml:space="preserve">Did the institution describe and provide examples of improvements to its educational </w:t>
            </w:r>
            <w:r>
              <w:rPr>
                <w:rFonts w:cs="Arial"/>
              </w:rPr>
              <w:t>programs</w:t>
            </w:r>
            <w:r w:rsidRPr="005854FB">
              <w:rPr>
                <w:rFonts w:cs="Arial"/>
              </w:rPr>
              <w:t xml:space="preserve"> based on the data collected </w:t>
            </w:r>
            <w:r>
              <w:rPr>
                <w:rFonts w:cs="Arial"/>
              </w:rPr>
              <w:t xml:space="preserve">and analyzed </w:t>
            </w:r>
            <w:r w:rsidRPr="005854FB">
              <w:rPr>
                <w:rFonts w:cs="Arial"/>
              </w:rPr>
              <w:t xml:space="preserve">from its research? </w:t>
            </w:r>
          </w:p>
        </w:tc>
        <w:sdt>
          <w:sdtPr>
            <w:rPr>
              <w:rFonts w:cs="Arial"/>
            </w:rPr>
            <w:id w:val="-191846913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91D6063"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sdt>
          <w:sdtPr>
            <w:rPr>
              <w:rFonts w:cs="Arial"/>
            </w:rPr>
            <w:id w:val="180866822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707A9F5"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sdt>
          <w:sdtPr>
            <w:rPr>
              <w:rFonts w:cs="Arial"/>
            </w:rPr>
            <w:id w:val="202273969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C0FD65F"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tr>
      <w:tr w:rsidR="0027094B" w:rsidRPr="005854FB" w14:paraId="238969BF" w14:textId="77777777" w:rsidTr="00D21A13">
        <w:tc>
          <w:tcPr>
            <w:tcW w:w="7416" w:type="dxa"/>
            <w:shd w:val="clear" w:color="auto" w:fill="E2EFD9" w:themeFill="accent6" w:themeFillTint="33"/>
          </w:tcPr>
          <w:p w14:paraId="042CDBBC" w14:textId="05A90F1C" w:rsidR="0027094B" w:rsidRPr="005854FB" w:rsidRDefault="0027094B" w:rsidP="00C32F45">
            <w:pPr>
              <w:rPr>
                <w:rFonts w:cs="Arial"/>
              </w:rPr>
            </w:pPr>
            <w:r w:rsidRPr="005854FB">
              <w:rPr>
                <w:rFonts w:cs="Arial"/>
              </w:rPr>
              <w:t>Did the institution describe and provide examples of improve</w:t>
            </w:r>
            <w:r>
              <w:rPr>
                <w:rFonts w:cs="Arial"/>
              </w:rPr>
              <w:t>ments</w:t>
            </w:r>
            <w:r w:rsidRPr="005854FB">
              <w:rPr>
                <w:rFonts w:cs="Arial"/>
              </w:rPr>
              <w:t xml:space="preserve"> </w:t>
            </w:r>
            <w:r>
              <w:rPr>
                <w:rFonts w:cs="Arial"/>
              </w:rPr>
              <w:t xml:space="preserve">to its </w:t>
            </w:r>
            <w:r w:rsidRPr="005854FB">
              <w:rPr>
                <w:rFonts w:cs="Arial"/>
              </w:rPr>
              <w:t>student</w:t>
            </w:r>
            <w:r>
              <w:rPr>
                <w:rFonts w:cs="Arial"/>
              </w:rPr>
              <w:t xml:space="preserve"> support</w:t>
            </w:r>
            <w:r w:rsidRPr="005854FB">
              <w:rPr>
                <w:rFonts w:cs="Arial"/>
              </w:rPr>
              <w:t xml:space="preserve"> services based on the data collected </w:t>
            </w:r>
            <w:r>
              <w:rPr>
                <w:rFonts w:cs="Arial"/>
              </w:rPr>
              <w:t xml:space="preserve">and analyzed </w:t>
            </w:r>
            <w:r w:rsidRPr="005854FB">
              <w:rPr>
                <w:rFonts w:cs="Arial"/>
              </w:rPr>
              <w:t>from its research?</w:t>
            </w:r>
          </w:p>
        </w:tc>
        <w:sdt>
          <w:sdtPr>
            <w:rPr>
              <w:rFonts w:cs="Arial"/>
            </w:rPr>
            <w:id w:val="27762004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7F67644"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sdt>
          <w:sdtPr>
            <w:rPr>
              <w:rFonts w:cs="Arial"/>
            </w:rPr>
            <w:id w:val="112705212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523E6AB"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sdt>
          <w:sdtPr>
            <w:rPr>
              <w:rFonts w:cs="Arial"/>
            </w:rPr>
            <w:id w:val="-14342915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D551166"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tr>
      <w:tr w:rsidR="0027094B" w:rsidRPr="005854FB" w14:paraId="081617EC" w14:textId="77777777" w:rsidTr="00D21A13">
        <w:tc>
          <w:tcPr>
            <w:tcW w:w="7416" w:type="dxa"/>
            <w:shd w:val="clear" w:color="auto" w:fill="E2EFD9" w:themeFill="accent6" w:themeFillTint="33"/>
          </w:tcPr>
          <w:p w14:paraId="1D28AB58" w14:textId="610A1698" w:rsidR="0027094B" w:rsidRPr="005854FB" w:rsidRDefault="0027094B" w:rsidP="00C32F45">
            <w:pPr>
              <w:rPr>
                <w:rFonts w:cs="Arial"/>
              </w:rPr>
            </w:pPr>
            <w:r w:rsidRPr="005854FB">
              <w:rPr>
                <w:rFonts w:cs="Arial"/>
              </w:rPr>
              <w:t>Did the institution describe and provide examples of improve</w:t>
            </w:r>
            <w:r>
              <w:rPr>
                <w:rFonts w:cs="Arial"/>
              </w:rPr>
              <w:t>ments</w:t>
            </w:r>
            <w:r w:rsidRPr="005854FB">
              <w:rPr>
                <w:rFonts w:cs="Arial"/>
              </w:rPr>
              <w:t xml:space="preserve"> </w:t>
            </w:r>
            <w:r>
              <w:rPr>
                <w:rFonts w:cs="Arial"/>
              </w:rPr>
              <w:t>to its technological infrastructure and staff operations</w:t>
            </w:r>
            <w:r w:rsidRPr="005854FB">
              <w:rPr>
                <w:rFonts w:cs="Arial"/>
              </w:rPr>
              <w:t xml:space="preserve"> based on the data collected </w:t>
            </w:r>
            <w:r>
              <w:rPr>
                <w:rFonts w:cs="Arial"/>
              </w:rPr>
              <w:t xml:space="preserve">and analyzed </w:t>
            </w:r>
            <w:r w:rsidRPr="005854FB">
              <w:rPr>
                <w:rFonts w:cs="Arial"/>
              </w:rPr>
              <w:t>from its research?</w:t>
            </w:r>
          </w:p>
        </w:tc>
        <w:sdt>
          <w:sdtPr>
            <w:rPr>
              <w:rFonts w:cs="Arial"/>
            </w:rPr>
            <w:id w:val="48736979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C42200B"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sdt>
          <w:sdtPr>
            <w:rPr>
              <w:rFonts w:cs="Arial"/>
            </w:rPr>
            <w:id w:val="131422433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FD40E00"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sdt>
          <w:sdtPr>
            <w:rPr>
              <w:rFonts w:cs="Arial"/>
            </w:rPr>
            <w:id w:val="-15153328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52A0532"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tr>
      <w:tr w:rsidR="00914045" w:rsidRPr="005854FB" w14:paraId="3A2475E8" w14:textId="77777777" w:rsidTr="00D21A13">
        <w:tc>
          <w:tcPr>
            <w:tcW w:w="7416" w:type="dxa"/>
            <w:shd w:val="clear" w:color="auto" w:fill="E2EFD9" w:themeFill="accent6" w:themeFillTint="33"/>
          </w:tcPr>
          <w:p w14:paraId="699F787A" w14:textId="6E4E6435" w:rsidR="00914045" w:rsidRPr="005854FB" w:rsidRDefault="00914045" w:rsidP="00C32F45">
            <w:pPr>
              <w:rPr>
                <w:rFonts w:cs="Arial"/>
              </w:rPr>
            </w:pPr>
            <w:r w:rsidRPr="005854FB">
              <w:rPr>
                <w:rFonts w:cs="Arial"/>
              </w:rPr>
              <w:t xml:space="preserve">Did the institution describe how </w:t>
            </w:r>
            <w:r>
              <w:rPr>
                <w:rFonts w:cs="Arial"/>
              </w:rPr>
              <w:t>its</w:t>
            </w:r>
            <w:r w:rsidRPr="005854FB">
              <w:rPr>
                <w:rFonts w:cs="Arial"/>
              </w:rPr>
              <w:t xml:space="preserve"> institutional effectiveness </w:t>
            </w:r>
            <w:r>
              <w:rPr>
                <w:rFonts w:cs="Arial"/>
              </w:rPr>
              <w:t>programs and data</w:t>
            </w:r>
            <w:r w:rsidRPr="005854FB">
              <w:rPr>
                <w:rFonts w:cs="Arial"/>
              </w:rPr>
              <w:t xml:space="preserve"> are reviewed</w:t>
            </w:r>
            <w:r>
              <w:rPr>
                <w:rFonts w:cs="Arial"/>
              </w:rPr>
              <w:t xml:space="preserve"> to determine achievement of initiatives</w:t>
            </w:r>
            <w:r w:rsidRPr="005854FB">
              <w:rPr>
                <w:rFonts w:cs="Arial"/>
              </w:rPr>
              <w:t xml:space="preserve">? </w:t>
            </w:r>
          </w:p>
        </w:tc>
        <w:sdt>
          <w:sdtPr>
            <w:rPr>
              <w:rFonts w:cs="Arial"/>
            </w:rPr>
            <w:id w:val="-66239653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5DDDD74" w14:textId="77777777" w:rsidR="00914045" w:rsidRPr="005854FB" w:rsidRDefault="00914045" w:rsidP="001A3F2E">
                <w:pPr>
                  <w:jc w:val="center"/>
                  <w:rPr>
                    <w:rFonts w:cs="Arial"/>
                  </w:rPr>
                </w:pPr>
                <w:r w:rsidRPr="00BA1722">
                  <w:rPr>
                    <w:rFonts w:ascii="MS Gothic" w:eastAsia="MS Gothic" w:hAnsi="MS Gothic" w:cs="Arial" w:hint="eastAsia"/>
                  </w:rPr>
                  <w:t>☐</w:t>
                </w:r>
              </w:p>
            </w:tc>
          </w:sdtContent>
        </w:sdt>
        <w:sdt>
          <w:sdtPr>
            <w:rPr>
              <w:rFonts w:cs="Arial"/>
            </w:rPr>
            <w:id w:val="-130909310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B856BA7" w14:textId="77777777" w:rsidR="00914045" w:rsidRPr="005854FB" w:rsidRDefault="00914045" w:rsidP="001A3F2E">
                <w:pPr>
                  <w:jc w:val="center"/>
                  <w:rPr>
                    <w:rFonts w:cs="Arial"/>
                  </w:rPr>
                </w:pPr>
                <w:r w:rsidRPr="00BA1722">
                  <w:rPr>
                    <w:rFonts w:ascii="MS Gothic" w:eastAsia="MS Gothic" w:hAnsi="MS Gothic" w:cs="Arial" w:hint="eastAsia"/>
                  </w:rPr>
                  <w:t>☐</w:t>
                </w:r>
              </w:p>
            </w:tc>
          </w:sdtContent>
        </w:sdt>
        <w:sdt>
          <w:sdtPr>
            <w:rPr>
              <w:rFonts w:cs="Arial"/>
            </w:rPr>
            <w:id w:val="-206994578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87FCE91" w14:textId="77777777" w:rsidR="00914045" w:rsidRPr="005854FB" w:rsidRDefault="00914045" w:rsidP="001A3F2E">
                <w:pPr>
                  <w:jc w:val="center"/>
                  <w:rPr>
                    <w:rFonts w:cs="Arial"/>
                  </w:rPr>
                </w:pPr>
                <w:r w:rsidRPr="00BA1722">
                  <w:rPr>
                    <w:rFonts w:ascii="MS Gothic" w:eastAsia="MS Gothic" w:hAnsi="MS Gothic" w:cs="Arial" w:hint="eastAsia"/>
                  </w:rPr>
                  <w:t>☐</w:t>
                </w:r>
              </w:p>
            </w:tc>
          </w:sdtContent>
        </w:sdt>
      </w:tr>
      <w:tr w:rsidR="00914045" w:rsidRPr="005854FB" w14:paraId="33DD92B6" w14:textId="77777777" w:rsidTr="00D21A13">
        <w:tc>
          <w:tcPr>
            <w:tcW w:w="7416" w:type="dxa"/>
            <w:shd w:val="clear" w:color="auto" w:fill="E2EFD9" w:themeFill="accent6" w:themeFillTint="33"/>
          </w:tcPr>
          <w:p w14:paraId="0AD2C69E" w14:textId="34AECDE3" w:rsidR="00914045" w:rsidRPr="005854FB" w:rsidRDefault="00914045" w:rsidP="00C32F45">
            <w:pPr>
              <w:rPr>
                <w:rFonts w:cs="Arial"/>
                <w:b/>
              </w:rPr>
            </w:pPr>
            <w:r w:rsidRPr="005854FB">
              <w:rPr>
                <w:rFonts w:cs="Arial"/>
                <w:b/>
              </w:rPr>
              <w:t xml:space="preserve">Standard </w:t>
            </w:r>
            <w:r>
              <w:rPr>
                <w:rFonts w:cs="Arial"/>
                <w:b/>
              </w:rPr>
              <w:t>I</w:t>
            </w:r>
            <w:r w:rsidRPr="005854FB">
              <w:rPr>
                <w:rFonts w:cs="Arial"/>
                <w:b/>
              </w:rPr>
              <w:t>II.</w:t>
            </w:r>
            <w:r>
              <w:rPr>
                <w:rFonts w:cs="Arial"/>
                <w:b/>
              </w:rPr>
              <w:t>C</w:t>
            </w:r>
            <w:r w:rsidRPr="005854FB">
              <w:rPr>
                <w:rFonts w:cs="Arial"/>
                <w:b/>
              </w:rPr>
              <w:t xml:space="preserve">. – </w:t>
            </w:r>
            <w:r>
              <w:rPr>
                <w:rFonts w:cs="Arial"/>
                <w:b/>
              </w:rPr>
              <w:t xml:space="preserve">Standard is Evident, Emerging, Not Evident, </w:t>
            </w:r>
            <w:r w:rsidRPr="007F5C5E">
              <w:rPr>
                <w:rFonts w:cs="Arial"/>
                <w:b/>
              </w:rPr>
              <w:t>or Not Applicable</w:t>
            </w:r>
          </w:p>
        </w:tc>
        <w:tc>
          <w:tcPr>
            <w:tcW w:w="1944" w:type="dxa"/>
            <w:gridSpan w:val="3"/>
            <w:shd w:val="clear" w:color="auto" w:fill="E2EFD9" w:themeFill="accent6" w:themeFillTint="33"/>
          </w:tcPr>
          <w:p w14:paraId="531A528B" w14:textId="77777777" w:rsidR="00914045" w:rsidRPr="005854FB" w:rsidRDefault="00914045" w:rsidP="00C32F45">
            <w:pPr>
              <w:rPr>
                <w:rFonts w:cs="Arial"/>
                <w:b/>
              </w:rPr>
            </w:pPr>
            <w:r>
              <w:rPr>
                <w:rStyle w:val="Style1"/>
              </w:rPr>
              <w:t xml:space="preserve"> </w:t>
            </w:r>
            <w:sdt>
              <w:sdtPr>
                <w:rPr>
                  <w:rStyle w:val="Style1"/>
                </w:rPr>
                <w:alias w:val="Finding "/>
                <w:tag w:val="Finding "/>
                <w:id w:val="-2054842423"/>
                <w:placeholder>
                  <w:docPart w:val="75F8B8821C734398A6E1A5A8E8A92C69"/>
                </w:placeholder>
                <w:showingPlcHdr/>
                <w:comboBox>
                  <w:listItem w:displayText="Standard is Evident" w:value="Standard is Evident"/>
                  <w:listItem w:displayText="Standard is Emerging" w:value="Standard is Emerging"/>
                  <w:listItem w:displayText="Standard is Not Evident" w:value="Standard is Not Evident"/>
                  <w:listItem w:displayText="Not Applicable " w:value="Not Applicable "/>
                </w:comboBox>
              </w:sdtPr>
              <w:sdtEndPr>
                <w:rPr>
                  <w:rStyle w:val="DefaultParagraphFont"/>
                  <w:rFonts w:cs="Arial"/>
                  <w:b/>
                  <w:vanish/>
                  <w:sz w:val="20"/>
                  <w:szCs w:val="20"/>
                </w:rPr>
              </w:sdtEndPr>
              <w:sdtContent>
                <w:r w:rsidRPr="00C94CE0">
                  <w:rPr>
                    <w:rStyle w:val="PlaceholderText"/>
                  </w:rPr>
                  <w:t>Choose a finding.</w:t>
                </w:r>
              </w:sdtContent>
            </w:sdt>
          </w:p>
        </w:tc>
      </w:tr>
    </w:tbl>
    <w:p w14:paraId="2F382E4E" w14:textId="77777777" w:rsidR="00914045" w:rsidRDefault="00914045" w:rsidP="00341438">
      <w:pPr>
        <w:spacing w:after="0" w:line="240" w:lineRule="auto"/>
        <w:rPr>
          <w:rFonts w:ascii="Calibri" w:eastAsia="Arial" w:hAnsi="Calibri" w:cs="Arial"/>
          <w:b/>
          <w:bCs/>
          <w:sz w:val="24"/>
          <w:szCs w:val="24"/>
          <w:u w:val="single"/>
        </w:rPr>
      </w:pPr>
    </w:p>
    <w:p w14:paraId="130EE2DB" w14:textId="77777777" w:rsidR="00341438" w:rsidRPr="001C58EC" w:rsidRDefault="00341438" w:rsidP="00341438">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1842509173"/>
          <w:placeholder>
            <w:docPart w:val="DA02192D176A47DD99D4CB0768CE408F"/>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3D21B25E" w14:textId="12904E59" w:rsidR="00341438" w:rsidRPr="001C58EC" w:rsidRDefault="00341438" w:rsidP="00341438">
      <w:pPr>
        <w:spacing w:after="0" w:line="240" w:lineRule="auto"/>
        <w:rPr>
          <w:rFonts w:ascii="Calibri" w:eastAsia="Calibri" w:hAnsi="Calibri" w:cs="Arial"/>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1564297431"/>
          <w:placeholder>
            <w:docPart w:val="54E019314B664248AA9FE96EC0E74EDD"/>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w:t>
          </w:r>
          <w:r w:rsidRPr="00D716CF">
            <w:rPr>
              <w:rFonts w:ascii="Calibri" w:eastAsia="Arial" w:hAnsi="Calibri" w:cs="Arial"/>
              <w:color w:val="7F7F7F" w:themeColor="text1" w:themeTint="80"/>
            </w:rPr>
            <w:lastRenderedPageBreak/>
            <w:t xml:space="preserve">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50C48C93" w14:textId="77777777" w:rsidR="00341438" w:rsidRPr="001C58EC" w:rsidRDefault="00341438" w:rsidP="00341438">
      <w:pPr>
        <w:spacing w:after="0" w:line="240" w:lineRule="auto"/>
        <w:rPr>
          <w:rFonts w:ascii="Calibri" w:eastAsia="Calibri" w:hAnsi="Calibri" w:cs="Arial"/>
        </w:rPr>
      </w:pPr>
    </w:p>
    <w:p w14:paraId="036A939D" w14:textId="20158CA9" w:rsidR="008D4E83" w:rsidRPr="00015A00" w:rsidRDefault="008D4E83" w:rsidP="008D4E83">
      <w:pPr>
        <w:spacing w:after="0" w:line="240" w:lineRule="auto"/>
        <w:rPr>
          <w:rFonts w:cs="Arial"/>
          <w:sz w:val="20"/>
          <w:szCs w:val="20"/>
        </w:rPr>
      </w:pPr>
      <w:r w:rsidRPr="005854FB">
        <w:rPr>
          <w:rFonts w:cs="Arial"/>
          <w:b/>
          <w:smallCaps/>
          <w:sz w:val="24"/>
          <w:szCs w:val="24"/>
          <w:u w:val="single"/>
        </w:rPr>
        <w:t xml:space="preserve">Exhibit </w:t>
      </w:r>
      <w:r>
        <w:rPr>
          <w:rFonts w:cs="Arial"/>
          <w:b/>
          <w:smallCaps/>
          <w:sz w:val="24"/>
          <w:szCs w:val="24"/>
          <w:u w:val="single"/>
        </w:rPr>
        <w:t>8</w:t>
      </w:r>
      <w:r w:rsidRPr="005854FB">
        <w:rPr>
          <w:rFonts w:cs="Arial"/>
          <w:b/>
          <w:smallCaps/>
          <w:sz w:val="24"/>
          <w:szCs w:val="24"/>
          <w:u w:val="single"/>
        </w:rPr>
        <w:t>:</w:t>
      </w:r>
      <w:r w:rsidRPr="007F5C5E">
        <w:rPr>
          <w:rFonts w:cs="Arial"/>
          <w:color w:val="0000FF"/>
          <w:sz w:val="20"/>
          <w:szCs w:val="20"/>
        </w:rPr>
        <w:t xml:space="preserve"> </w:t>
      </w:r>
      <w:sdt>
        <w:sdtPr>
          <w:rPr>
            <w:rFonts w:cs="Arial"/>
            <w:color w:val="0000FF"/>
            <w:sz w:val="20"/>
            <w:szCs w:val="20"/>
          </w:rPr>
          <w:id w:val="963317012"/>
          <w:placeholder>
            <w:docPart w:val="FA7011C1CE0544C4A20FF0F0F8C0C817"/>
          </w:placeholder>
          <w:temporary/>
          <w:showingPlcHdr/>
        </w:sdtPr>
        <w:sdtContent>
          <w:r w:rsidRPr="00397EB7">
            <w:rPr>
              <w:rFonts w:cs="Arial"/>
              <w:color w:val="767171" w:themeColor="background2" w:themeShade="80"/>
            </w:rPr>
            <w:t xml:space="preserve">Provide detailed feedback for </w:t>
          </w:r>
          <w:r>
            <w:rPr>
              <w:rFonts w:cs="Arial"/>
              <w:color w:val="767171" w:themeColor="background2" w:themeShade="80"/>
            </w:rPr>
            <w:t>the E</w:t>
          </w:r>
          <w:r w:rsidRPr="00397EB7">
            <w:rPr>
              <w:rFonts w:cs="Arial"/>
              <w:color w:val="767171" w:themeColor="background2" w:themeShade="80"/>
            </w:rPr>
            <w:t>xhibit</w:t>
          </w:r>
          <w:r>
            <w:rPr>
              <w:rFonts w:cs="Arial"/>
              <w:color w:val="767171" w:themeColor="background2" w:themeShade="80"/>
            </w:rPr>
            <w:t xml:space="preserve">(s) </w:t>
          </w:r>
          <w:r w:rsidRPr="00397EB7">
            <w:rPr>
              <w:rFonts w:cs="Arial"/>
              <w:color w:val="767171" w:themeColor="background2" w:themeShade="80"/>
            </w:rPr>
            <w:t>related to this core component. The applicant institution uses this feedback to strengthen its documentation, processes, and procedures.</w:t>
          </w:r>
        </w:sdtContent>
      </w:sdt>
    </w:p>
    <w:p w14:paraId="2C0025C5" w14:textId="77777777" w:rsidR="008D4E83" w:rsidRPr="00015A00" w:rsidRDefault="008D4E83" w:rsidP="00341438">
      <w:pPr>
        <w:spacing w:after="0" w:line="240" w:lineRule="auto"/>
        <w:rPr>
          <w:rFonts w:ascii="Calibri" w:eastAsia="Calibri" w:hAnsi="Calibri" w:cs="Arial"/>
        </w:rPr>
      </w:pPr>
    </w:p>
    <w:p w14:paraId="1F51C7BC" w14:textId="77777777" w:rsidR="00341438" w:rsidRDefault="00341438" w:rsidP="00341438">
      <w:pPr>
        <w:spacing w:after="0" w:line="240" w:lineRule="auto"/>
        <w:rPr>
          <w:rFonts w:ascii="Calibri" w:eastAsia="Arial" w:hAnsi="Calibri" w:cs="Arial"/>
          <w:color w:val="767171"/>
        </w:rPr>
      </w:pPr>
      <w:r w:rsidRPr="0027349F">
        <w:rPr>
          <w:rFonts w:ascii="Calibri" w:eastAsia="Arial" w:hAnsi="Calibri" w:cs="Arial"/>
          <w:b/>
          <w:bCs/>
          <w:sz w:val="24"/>
          <w:szCs w:val="24"/>
          <w:u w:val="single"/>
        </w:rPr>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1044823128"/>
          <w:placeholder>
            <w:docPart w:val="519F4743B80D43629476E5A4CC68B585"/>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3372C77A" w14:textId="77777777" w:rsidR="00C7457E" w:rsidRPr="00C7457E" w:rsidRDefault="00C7457E" w:rsidP="00C7457E">
      <w:pPr>
        <w:rPr>
          <w:rFonts w:ascii="Calibri" w:eastAsia="Times New Roman" w:hAnsi="Calibri" w:cs="Calibri"/>
          <w:bCs/>
          <w:smallCaps/>
          <w:sz w:val="28"/>
          <w:szCs w:val="28"/>
        </w:rPr>
      </w:pPr>
      <w:r w:rsidRPr="00C7457E">
        <w:rPr>
          <w:rFonts w:ascii="Calibri" w:eastAsia="Aptos" w:hAnsi="Calibri" w:cs="Times New Roman"/>
        </w:rPr>
        <w:br w:type="page"/>
      </w:r>
    </w:p>
    <w:sdt>
      <w:sdtPr>
        <w:rPr>
          <w:rFonts w:ascii="Calibri" w:eastAsia="Times New Roman" w:hAnsi="Calibri" w:cs="Calibri"/>
          <w:bCs/>
          <w:smallCaps/>
          <w:sz w:val="28"/>
          <w:szCs w:val="28"/>
        </w:rPr>
        <w:id w:val="-678972488"/>
        <w:lock w:val="sdtContentLocked"/>
        <w:placeholder>
          <w:docPart w:val="DefaultPlaceholder_-1854013440"/>
        </w:placeholder>
      </w:sdtPr>
      <w:sdtEndPr>
        <w:rPr>
          <w:rFonts w:eastAsia="Aptos"/>
          <w:bCs w:val="0"/>
          <w:smallCaps w:val="0"/>
          <w:sz w:val="24"/>
          <w:szCs w:val="24"/>
        </w:rPr>
      </w:sdtEndPr>
      <w:sdtContent>
        <w:p w14:paraId="555B697D" w14:textId="364AB9BB"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IV: Academic Achievement</w:t>
          </w:r>
        </w:p>
        <w:p w14:paraId="7D51426B" w14:textId="77777777" w:rsidR="00C7457E" w:rsidRPr="00C7457E" w:rsidRDefault="00C7457E" w:rsidP="00C7457E">
          <w:pPr>
            <w:spacing w:after="0" w:line="240" w:lineRule="auto"/>
            <w:rPr>
              <w:rFonts w:ascii="Calibri" w:eastAsia="Aptos" w:hAnsi="Calibri" w:cs="Calibri"/>
              <w:sz w:val="24"/>
              <w:szCs w:val="24"/>
            </w:rPr>
          </w:pPr>
        </w:p>
        <w:p w14:paraId="316E0B77" w14:textId="77777777" w:rsidR="00C7457E" w:rsidRPr="00C7457E" w:rsidRDefault="00C7457E">
          <w:pPr>
            <w:keepNext/>
            <w:keepLines/>
            <w:numPr>
              <w:ilvl w:val="0"/>
              <w:numId w:val="6"/>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Student Learning Outcomes</w:t>
          </w:r>
        </w:p>
        <w:p w14:paraId="65BAB32A" w14:textId="0735CEC9"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Student learning outcomes are clearly defined, simply stated, and measurable and define success for students who are reasonably capable of completing the educational offering.</w:t>
          </w:r>
        </w:p>
      </w:sdtContent>
    </w:sdt>
    <w:p w14:paraId="4678316B" w14:textId="77777777" w:rsidR="00C7457E" w:rsidRPr="00C7457E" w:rsidRDefault="00C7457E" w:rsidP="00C7457E">
      <w:pPr>
        <w:spacing w:after="0" w:line="240" w:lineRule="auto"/>
        <w:ind w:left="360"/>
        <w:contextualSpacing/>
        <w:rPr>
          <w:rFonts w:ascii="Calibri" w:eastAsia="Aptos" w:hAnsi="Calibri" w:cs="Aptos"/>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27094B" w:rsidRPr="005854FB" w14:paraId="412D1671" w14:textId="77777777" w:rsidTr="00D21A13">
        <w:tc>
          <w:tcPr>
            <w:tcW w:w="7416" w:type="dxa"/>
            <w:shd w:val="clear" w:color="auto" w:fill="E2EFD9" w:themeFill="accent6" w:themeFillTint="33"/>
          </w:tcPr>
          <w:p w14:paraId="71106B2B" w14:textId="77777777" w:rsidR="0027094B" w:rsidRPr="005854FB" w:rsidRDefault="0027094B" w:rsidP="00C32F45">
            <w:pPr>
              <w:rPr>
                <w:rFonts w:cs="Arial"/>
                <w:b/>
              </w:rPr>
            </w:pPr>
            <w:r w:rsidRPr="005854FB">
              <w:rPr>
                <w:rFonts w:cs="Arial"/>
                <w:b/>
              </w:rPr>
              <w:t>Questions</w:t>
            </w:r>
          </w:p>
        </w:tc>
        <w:tc>
          <w:tcPr>
            <w:tcW w:w="648" w:type="dxa"/>
            <w:shd w:val="clear" w:color="auto" w:fill="E2EFD9" w:themeFill="accent6" w:themeFillTint="33"/>
            <w:vAlign w:val="center"/>
          </w:tcPr>
          <w:p w14:paraId="1DEC46C9" w14:textId="77777777" w:rsidR="0027094B" w:rsidRPr="005854FB" w:rsidRDefault="0027094B" w:rsidP="001A3F2E">
            <w:pPr>
              <w:jc w:val="center"/>
              <w:rPr>
                <w:rFonts w:cs="Arial"/>
                <w:b/>
              </w:rPr>
            </w:pPr>
            <w:r w:rsidRPr="005854FB">
              <w:rPr>
                <w:rFonts w:cs="Arial"/>
                <w:b/>
              </w:rPr>
              <w:t>Yes</w:t>
            </w:r>
          </w:p>
        </w:tc>
        <w:tc>
          <w:tcPr>
            <w:tcW w:w="648" w:type="dxa"/>
            <w:shd w:val="clear" w:color="auto" w:fill="E2EFD9" w:themeFill="accent6" w:themeFillTint="33"/>
            <w:vAlign w:val="center"/>
          </w:tcPr>
          <w:p w14:paraId="0C6451BB" w14:textId="77777777" w:rsidR="0027094B" w:rsidRPr="005854FB" w:rsidRDefault="0027094B" w:rsidP="001A3F2E">
            <w:pPr>
              <w:jc w:val="center"/>
              <w:rPr>
                <w:rFonts w:cs="Arial"/>
                <w:b/>
              </w:rPr>
            </w:pPr>
            <w:r w:rsidRPr="005854FB">
              <w:rPr>
                <w:rFonts w:cs="Arial"/>
                <w:b/>
              </w:rPr>
              <w:t>No</w:t>
            </w:r>
          </w:p>
        </w:tc>
        <w:tc>
          <w:tcPr>
            <w:tcW w:w="648" w:type="dxa"/>
            <w:shd w:val="clear" w:color="auto" w:fill="E2EFD9" w:themeFill="accent6" w:themeFillTint="33"/>
            <w:vAlign w:val="center"/>
          </w:tcPr>
          <w:p w14:paraId="7FA03C0F" w14:textId="77777777" w:rsidR="0027094B" w:rsidRPr="005854FB" w:rsidRDefault="0027094B" w:rsidP="001A3F2E">
            <w:pPr>
              <w:jc w:val="center"/>
              <w:rPr>
                <w:rFonts w:cs="Arial"/>
                <w:b/>
              </w:rPr>
            </w:pPr>
            <w:r w:rsidRPr="005854FB">
              <w:rPr>
                <w:rFonts w:cs="Arial"/>
                <w:b/>
              </w:rPr>
              <w:t>N/A</w:t>
            </w:r>
          </w:p>
        </w:tc>
      </w:tr>
      <w:tr w:rsidR="0027094B" w:rsidRPr="005854FB" w14:paraId="37D3B04A" w14:textId="77777777" w:rsidTr="00D21A13">
        <w:tc>
          <w:tcPr>
            <w:tcW w:w="7416" w:type="dxa"/>
            <w:shd w:val="clear" w:color="auto" w:fill="E2EFD9" w:themeFill="accent6" w:themeFillTint="33"/>
          </w:tcPr>
          <w:p w14:paraId="79C2C4CA" w14:textId="6D4960DB" w:rsidR="0027094B" w:rsidRPr="005854FB" w:rsidRDefault="0027094B" w:rsidP="00C32F45">
            <w:pPr>
              <w:rPr>
                <w:rFonts w:cs="Arial"/>
              </w:rPr>
            </w:pPr>
            <w:r>
              <w:rPr>
                <w:rFonts w:cs="Arial"/>
              </w:rPr>
              <w:t>Did the institution describe how it develops student learning outcomes (including program- and course-level outcomes)?</w:t>
            </w:r>
          </w:p>
        </w:tc>
        <w:sdt>
          <w:sdtPr>
            <w:rPr>
              <w:rFonts w:cs="Arial"/>
            </w:rPr>
            <w:id w:val="-137685099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0046E1F"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sdt>
          <w:sdtPr>
            <w:rPr>
              <w:rFonts w:cs="Arial"/>
            </w:rPr>
            <w:id w:val="97372025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501751B"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sdt>
          <w:sdtPr>
            <w:rPr>
              <w:rFonts w:cs="Arial"/>
            </w:rPr>
            <w:id w:val="-76168207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3F6381F"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tr>
      <w:tr w:rsidR="0027094B" w:rsidRPr="005854FB" w14:paraId="6D378E47" w14:textId="77777777" w:rsidTr="00D21A13">
        <w:tc>
          <w:tcPr>
            <w:tcW w:w="7416" w:type="dxa"/>
            <w:shd w:val="clear" w:color="auto" w:fill="E2EFD9" w:themeFill="accent6" w:themeFillTint="33"/>
          </w:tcPr>
          <w:p w14:paraId="4F1ED51B" w14:textId="740174B0" w:rsidR="0027094B" w:rsidRPr="005854FB" w:rsidRDefault="0027094B" w:rsidP="00C32F45">
            <w:pPr>
              <w:rPr>
                <w:rFonts w:cs="Arial"/>
              </w:rPr>
            </w:pPr>
            <w:r>
              <w:rPr>
                <w:rFonts w:cs="Arial"/>
              </w:rPr>
              <w:t>Does the institution</w:t>
            </w:r>
            <w:r w:rsidR="0006451F">
              <w:rPr>
                <w:rFonts w:cs="Arial"/>
              </w:rPr>
              <w:t xml:space="preserve">’s development process adequately </w:t>
            </w:r>
            <w:r>
              <w:rPr>
                <w:rFonts w:cs="Arial"/>
              </w:rPr>
              <w:t>verify that student learning outcomes are measurable and reasonably attainable?</w:t>
            </w:r>
          </w:p>
        </w:tc>
        <w:sdt>
          <w:sdtPr>
            <w:rPr>
              <w:rFonts w:cs="Arial"/>
            </w:rPr>
            <w:id w:val="203105929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CE25EEC"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sdt>
          <w:sdtPr>
            <w:rPr>
              <w:rFonts w:cs="Arial"/>
            </w:rPr>
            <w:id w:val="-194922315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3607613"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sdt>
          <w:sdtPr>
            <w:rPr>
              <w:rFonts w:cs="Arial"/>
            </w:rPr>
            <w:id w:val="-29922745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69E97EF"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tr>
      <w:tr w:rsidR="0027094B" w:rsidRPr="005854FB" w14:paraId="4CB3E9E8" w14:textId="77777777" w:rsidTr="00D21A13">
        <w:tc>
          <w:tcPr>
            <w:tcW w:w="7416" w:type="dxa"/>
            <w:shd w:val="clear" w:color="auto" w:fill="E2EFD9" w:themeFill="accent6" w:themeFillTint="33"/>
          </w:tcPr>
          <w:p w14:paraId="075A2D90" w14:textId="1D1F9045" w:rsidR="0027094B" w:rsidRPr="005854FB" w:rsidRDefault="0006451F" w:rsidP="00C32F45">
            <w:pPr>
              <w:rPr>
                <w:rFonts w:cs="Arial"/>
              </w:rPr>
            </w:pPr>
            <w:r>
              <w:rPr>
                <w:rFonts w:cs="Arial"/>
              </w:rPr>
              <w:t xml:space="preserve">Does the institution’s development process adequately verify that </w:t>
            </w:r>
            <w:r w:rsidRPr="0006451F">
              <w:rPr>
                <w:rFonts w:cs="Arial"/>
              </w:rPr>
              <w:t>student learning outcomes are current and relevant based on research, comparison, subject matter experts, and advisory council input</w:t>
            </w:r>
            <w:r>
              <w:rPr>
                <w:rFonts w:cs="Arial"/>
              </w:rPr>
              <w:t>?</w:t>
            </w:r>
          </w:p>
        </w:tc>
        <w:sdt>
          <w:sdtPr>
            <w:rPr>
              <w:rFonts w:cs="Arial"/>
            </w:rPr>
            <w:id w:val="167351928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99292DA"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sdt>
          <w:sdtPr>
            <w:rPr>
              <w:rFonts w:cs="Arial"/>
            </w:rPr>
            <w:id w:val="22241563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7188F1B"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sdt>
          <w:sdtPr>
            <w:rPr>
              <w:rFonts w:cs="Arial"/>
            </w:rPr>
            <w:id w:val="169749509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436FDD1"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tr>
      <w:tr w:rsidR="0027094B" w:rsidRPr="005854FB" w14:paraId="3C0DA00D" w14:textId="77777777" w:rsidTr="00D21A13">
        <w:tc>
          <w:tcPr>
            <w:tcW w:w="7416" w:type="dxa"/>
            <w:shd w:val="clear" w:color="auto" w:fill="E2EFD9" w:themeFill="accent6" w:themeFillTint="33"/>
          </w:tcPr>
          <w:p w14:paraId="2D213EDA" w14:textId="261F9279" w:rsidR="0027094B" w:rsidRPr="005854FB" w:rsidRDefault="0006451F" w:rsidP="00C32F45">
            <w:pPr>
              <w:rPr>
                <w:rFonts w:cs="Arial"/>
              </w:rPr>
            </w:pPr>
            <w:r>
              <w:rPr>
                <w:rFonts w:cs="Arial"/>
              </w:rPr>
              <w:t>Did the institution provide curriculum maps?</w:t>
            </w:r>
          </w:p>
        </w:tc>
        <w:sdt>
          <w:sdtPr>
            <w:rPr>
              <w:rFonts w:cs="Arial"/>
            </w:rPr>
            <w:id w:val="-122506573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F74F54D"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sdt>
          <w:sdtPr>
            <w:rPr>
              <w:rFonts w:cs="Arial"/>
            </w:rPr>
            <w:id w:val="102320351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4F38F71"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sdt>
          <w:sdtPr>
            <w:rPr>
              <w:rFonts w:cs="Arial"/>
            </w:rPr>
            <w:id w:val="189038667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ED2E7A6"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tr>
      <w:tr w:rsidR="0027094B" w:rsidRPr="005854FB" w14:paraId="5287A883" w14:textId="77777777" w:rsidTr="00D21A13">
        <w:tc>
          <w:tcPr>
            <w:tcW w:w="7416" w:type="dxa"/>
            <w:shd w:val="clear" w:color="auto" w:fill="E2EFD9" w:themeFill="accent6" w:themeFillTint="33"/>
          </w:tcPr>
          <w:p w14:paraId="71C1D6E8" w14:textId="6768D1E8" w:rsidR="0027094B" w:rsidRPr="005854FB" w:rsidRDefault="0006451F" w:rsidP="00C32F45">
            <w:pPr>
              <w:rPr>
                <w:rFonts w:cs="Arial"/>
              </w:rPr>
            </w:pPr>
            <w:r>
              <w:rPr>
                <w:rFonts w:cs="Arial"/>
              </w:rPr>
              <w:t>Did the institution describe how course outcomes are appropriately mapped to program outcomes?</w:t>
            </w:r>
          </w:p>
        </w:tc>
        <w:sdt>
          <w:sdtPr>
            <w:rPr>
              <w:rFonts w:cs="Arial"/>
            </w:rPr>
            <w:id w:val="-178024709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45E675C"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sdt>
          <w:sdtPr>
            <w:rPr>
              <w:rFonts w:cs="Arial"/>
            </w:rPr>
            <w:id w:val="-99803439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4B00F9D"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sdt>
          <w:sdtPr>
            <w:rPr>
              <w:rFonts w:cs="Arial"/>
            </w:rPr>
            <w:id w:val="60985729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153AFB0"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tr>
      <w:tr w:rsidR="0027094B" w:rsidRPr="005854FB" w14:paraId="4401B99E" w14:textId="77777777" w:rsidTr="00D21A13">
        <w:tc>
          <w:tcPr>
            <w:tcW w:w="7416" w:type="dxa"/>
            <w:shd w:val="clear" w:color="auto" w:fill="E2EFD9" w:themeFill="accent6" w:themeFillTint="33"/>
          </w:tcPr>
          <w:p w14:paraId="38D71ECD" w14:textId="2115E9B2" w:rsidR="0027094B" w:rsidRPr="005854FB" w:rsidRDefault="0027094B" w:rsidP="00C32F45">
            <w:pPr>
              <w:rPr>
                <w:rFonts w:cs="Arial"/>
                <w:b/>
              </w:rPr>
            </w:pPr>
            <w:r w:rsidRPr="005854FB">
              <w:rPr>
                <w:rFonts w:cs="Arial"/>
                <w:b/>
              </w:rPr>
              <w:t>Standard I</w:t>
            </w:r>
            <w:r>
              <w:rPr>
                <w:rFonts w:cs="Arial"/>
                <w:b/>
              </w:rPr>
              <w:t>V</w:t>
            </w:r>
            <w:r w:rsidRPr="005854FB">
              <w:rPr>
                <w:rFonts w:cs="Arial"/>
                <w:b/>
              </w:rPr>
              <w:t xml:space="preserve">.A. – </w:t>
            </w:r>
            <w:r>
              <w:rPr>
                <w:rFonts w:cs="Arial"/>
                <w:b/>
              </w:rPr>
              <w:t xml:space="preserve">Standard is Evident, Emerging, Not Evident, </w:t>
            </w:r>
            <w:r w:rsidRPr="007F5C5E">
              <w:rPr>
                <w:rFonts w:cs="Arial"/>
                <w:b/>
              </w:rPr>
              <w:t>or Not Applicable</w:t>
            </w:r>
          </w:p>
        </w:tc>
        <w:tc>
          <w:tcPr>
            <w:tcW w:w="1944" w:type="dxa"/>
            <w:gridSpan w:val="3"/>
            <w:shd w:val="clear" w:color="auto" w:fill="E2EFD9" w:themeFill="accent6" w:themeFillTint="33"/>
          </w:tcPr>
          <w:p w14:paraId="2FC56D60" w14:textId="77777777" w:rsidR="0027094B" w:rsidRPr="005854FB" w:rsidRDefault="0027094B" w:rsidP="00C32F45">
            <w:pPr>
              <w:rPr>
                <w:rFonts w:cs="Arial"/>
                <w:b/>
              </w:rPr>
            </w:pPr>
            <w:r>
              <w:rPr>
                <w:rStyle w:val="Style1"/>
              </w:rPr>
              <w:t xml:space="preserve"> </w:t>
            </w:r>
            <w:sdt>
              <w:sdtPr>
                <w:rPr>
                  <w:rStyle w:val="Style1"/>
                </w:rPr>
                <w:alias w:val="Finding "/>
                <w:tag w:val="Finding "/>
                <w:id w:val="1882817273"/>
                <w:placeholder>
                  <w:docPart w:val="D72008FFFD1A4BCB9C37AC474798CDED"/>
                </w:placeholder>
                <w:showingPlcHdr/>
                <w:comboBox>
                  <w:listItem w:displayText="Standard is Evident" w:value="Standard is Evident"/>
                  <w:listItem w:displayText="Standard is Emerging" w:value="Standard is Emerging"/>
                  <w:listItem w:displayText="Standard is Not Evident" w:value="Standard is Not Evident"/>
                  <w:listItem w:displayText="Not Applicable " w:value="Not Applicable "/>
                </w:comboBox>
              </w:sdtPr>
              <w:sdtEndPr>
                <w:rPr>
                  <w:rStyle w:val="DefaultParagraphFont"/>
                  <w:rFonts w:cs="Arial"/>
                  <w:b/>
                  <w:vanish/>
                  <w:sz w:val="20"/>
                  <w:szCs w:val="20"/>
                </w:rPr>
              </w:sdtEndPr>
              <w:sdtContent>
                <w:r w:rsidRPr="00C94CE0">
                  <w:rPr>
                    <w:rStyle w:val="PlaceholderText"/>
                  </w:rPr>
                  <w:t>Choose a finding.</w:t>
                </w:r>
              </w:sdtContent>
            </w:sdt>
          </w:p>
        </w:tc>
      </w:tr>
    </w:tbl>
    <w:p w14:paraId="19CA8751" w14:textId="77777777" w:rsidR="00341438" w:rsidRDefault="00341438" w:rsidP="00341438">
      <w:pPr>
        <w:spacing w:after="0" w:line="240" w:lineRule="auto"/>
        <w:rPr>
          <w:rFonts w:ascii="Calibri" w:eastAsia="Arial" w:hAnsi="Calibri" w:cs="Arial"/>
          <w:b/>
          <w:bCs/>
          <w:sz w:val="24"/>
          <w:szCs w:val="24"/>
          <w:u w:val="single"/>
        </w:rPr>
      </w:pPr>
    </w:p>
    <w:p w14:paraId="09B5DBFC" w14:textId="77777777" w:rsidR="00341438" w:rsidRPr="00015A00" w:rsidRDefault="00341438" w:rsidP="00341438">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1223792307"/>
          <w:placeholder>
            <w:docPart w:val="E798F2B45C9B4008BC7FDA6F46FF68AD"/>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20C516CF" w14:textId="0482CCCC" w:rsidR="00341438" w:rsidRPr="00015A00" w:rsidRDefault="00341438" w:rsidP="00341438">
      <w:pPr>
        <w:spacing w:after="0" w:line="240" w:lineRule="auto"/>
        <w:rPr>
          <w:rFonts w:ascii="Calibri" w:eastAsia="Calibri" w:hAnsi="Calibri" w:cs="Arial"/>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1221745395"/>
          <w:placeholder>
            <w:docPart w:val="C3FC4168B0BB4DC1BC45E4E9B015A58F"/>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4408C8E2" w14:textId="77777777" w:rsidR="00341438" w:rsidRPr="00015A00" w:rsidRDefault="00341438" w:rsidP="00341438">
      <w:pPr>
        <w:spacing w:after="0" w:line="240" w:lineRule="auto"/>
        <w:rPr>
          <w:rFonts w:ascii="Calibri" w:eastAsia="Calibri" w:hAnsi="Calibri" w:cs="Arial"/>
        </w:rPr>
      </w:pPr>
    </w:p>
    <w:p w14:paraId="7EF58AF7" w14:textId="7314B99E" w:rsidR="008D4E83" w:rsidRPr="00015A00" w:rsidRDefault="008D4E83" w:rsidP="008D4E83">
      <w:pPr>
        <w:spacing w:after="0" w:line="240" w:lineRule="auto"/>
        <w:rPr>
          <w:rFonts w:cs="Arial"/>
          <w:sz w:val="20"/>
          <w:szCs w:val="20"/>
        </w:rPr>
      </w:pPr>
      <w:r w:rsidRPr="005854FB">
        <w:rPr>
          <w:rFonts w:cs="Arial"/>
          <w:b/>
          <w:smallCaps/>
          <w:sz w:val="24"/>
          <w:szCs w:val="24"/>
          <w:u w:val="single"/>
        </w:rPr>
        <w:t xml:space="preserve">Exhibit </w:t>
      </w:r>
      <w:r>
        <w:rPr>
          <w:rFonts w:cs="Arial"/>
          <w:b/>
          <w:smallCaps/>
          <w:sz w:val="24"/>
          <w:szCs w:val="24"/>
          <w:u w:val="single"/>
        </w:rPr>
        <w:t>9</w:t>
      </w:r>
      <w:r w:rsidRPr="005854FB">
        <w:rPr>
          <w:rFonts w:cs="Arial"/>
          <w:b/>
          <w:smallCaps/>
          <w:sz w:val="24"/>
          <w:szCs w:val="24"/>
          <w:u w:val="single"/>
        </w:rPr>
        <w:t>:</w:t>
      </w:r>
      <w:r w:rsidRPr="007F5C5E">
        <w:rPr>
          <w:rFonts w:cs="Arial"/>
          <w:color w:val="0000FF"/>
          <w:sz w:val="20"/>
          <w:szCs w:val="20"/>
        </w:rPr>
        <w:t xml:space="preserve"> </w:t>
      </w:r>
      <w:sdt>
        <w:sdtPr>
          <w:rPr>
            <w:rFonts w:cs="Arial"/>
            <w:color w:val="0000FF"/>
            <w:sz w:val="20"/>
            <w:szCs w:val="20"/>
          </w:rPr>
          <w:id w:val="1925457013"/>
          <w:placeholder>
            <w:docPart w:val="3CBECE0E3BC14F42995F41D8CC69A50B"/>
          </w:placeholder>
          <w:temporary/>
          <w:showingPlcHdr/>
        </w:sdtPr>
        <w:sdtContent>
          <w:r w:rsidRPr="00397EB7">
            <w:rPr>
              <w:rFonts w:cs="Arial"/>
              <w:color w:val="767171" w:themeColor="background2" w:themeShade="80"/>
            </w:rPr>
            <w:t xml:space="preserve">Provide detailed feedback for </w:t>
          </w:r>
          <w:r>
            <w:rPr>
              <w:rFonts w:cs="Arial"/>
              <w:color w:val="767171" w:themeColor="background2" w:themeShade="80"/>
            </w:rPr>
            <w:t>the E</w:t>
          </w:r>
          <w:r w:rsidRPr="00397EB7">
            <w:rPr>
              <w:rFonts w:cs="Arial"/>
              <w:color w:val="767171" w:themeColor="background2" w:themeShade="80"/>
            </w:rPr>
            <w:t>xhibit</w:t>
          </w:r>
          <w:r>
            <w:rPr>
              <w:rFonts w:cs="Arial"/>
              <w:color w:val="767171" w:themeColor="background2" w:themeShade="80"/>
            </w:rPr>
            <w:t xml:space="preserve">(s) </w:t>
          </w:r>
          <w:r w:rsidRPr="00397EB7">
            <w:rPr>
              <w:rFonts w:cs="Arial"/>
              <w:color w:val="767171" w:themeColor="background2" w:themeShade="80"/>
            </w:rPr>
            <w:t>related to this core component. The applicant institution uses this feedback to strengthen its documentation, processes, and procedures.</w:t>
          </w:r>
        </w:sdtContent>
      </w:sdt>
    </w:p>
    <w:p w14:paraId="2F67BA4A" w14:textId="77777777" w:rsidR="008D4E83" w:rsidRPr="00015A00" w:rsidRDefault="008D4E83" w:rsidP="00341438">
      <w:pPr>
        <w:spacing w:after="0" w:line="240" w:lineRule="auto"/>
        <w:rPr>
          <w:rFonts w:ascii="Calibri" w:eastAsia="Calibri" w:hAnsi="Calibri" w:cs="Arial"/>
        </w:rPr>
      </w:pPr>
    </w:p>
    <w:p w14:paraId="200F5D18" w14:textId="77777777" w:rsidR="00341438" w:rsidRDefault="00341438" w:rsidP="00341438">
      <w:pPr>
        <w:spacing w:after="0" w:line="240" w:lineRule="auto"/>
        <w:rPr>
          <w:rFonts w:ascii="Calibri" w:eastAsia="Arial" w:hAnsi="Calibri" w:cs="Arial"/>
          <w:color w:val="767171"/>
        </w:rPr>
      </w:pPr>
      <w:r w:rsidRPr="0027349F">
        <w:rPr>
          <w:rFonts w:ascii="Calibri" w:eastAsia="Arial" w:hAnsi="Calibri" w:cs="Arial"/>
          <w:b/>
          <w:bCs/>
          <w:sz w:val="24"/>
          <w:szCs w:val="24"/>
          <w:u w:val="single"/>
        </w:rPr>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1042331414"/>
          <w:placeholder>
            <w:docPart w:val="D5B909C5FBC947359FE566CAEFD0E753"/>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406A194F" w14:textId="7D21E61F" w:rsidR="00C7457E" w:rsidRPr="00C7457E" w:rsidRDefault="00C7457E" w:rsidP="00341438">
      <w:pPr>
        <w:spacing w:after="0" w:line="240" w:lineRule="auto"/>
        <w:contextualSpacing/>
        <w:rPr>
          <w:rFonts w:ascii="Calibri" w:eastAsia="Aptos" w:hAnsi="Calibri" w:cs="Aptos"/>
        </w:rPr>
      </w:pPr>
    </w:p>
    <w:sdt>
      <w:sdtPr>
        <w:rPr>
          <w:rFonts w:ascii="Calibri" w:eastAsia="Times New Roman" w:hAnsi="Calibri" w:cs="Times New Roman"/>
          <w:b/>
          <w:sz w:val="24"/>
          <w:szCs w:val="28"/>
        </w:rPr>
        <w:id w:val="-270480759"/>
        <w:lock w:val="sdtContentLocked"/>
        <w:placeholder>
          <w:docPart w:val="DefaultPlaceholder_-1854013440"/>
        </w:placeholder>
      </w:sdtPr>
      <w:sdtEndPr>
        <w:rPr>
          <w:rFonts w:eastAsia="Aptos" w:cs="Calibri"/>
          <w:b w:val="0"/>
          <w:szCs w:val="24"/>
        </w:rPr>
      </w:sdtEndPr>
      <w:sdtContent>
        <w:p w14:paraId="4159B282" w14:textId="33AFBCF4" w:rsidR="00C7457E" w:rsidRPr="00C7457E" w:rsidRDefault="00C7457E">
          <w:pPr>
            <w:keepNext/>
            <w:keepLines/>
            <w:numPr>
              <w:ilvl w:val="0"/>
              <w:numId w:val="6"/>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Direct Measures</w:t>
          </w:r>
        </w:p>
        <w:p w14:paraId="2921F1A8" w14:textId="28F7561F"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evaluates student achievement using student outcome indicators (e.g., completion rates) and other measures that it determines to be appropriate relative to its mission and educational offerings, including post-completion measures. The institution maintains systematic and ongoing processes for assessing student achievement, analyzes aggregated and disaggregated data, and documents that the results meet both internal and external benchmarks, including those comparable to courses or programs offered at peer DEAC-accredited institutions. Data on student achievement is collected on a continuous basis and evaluated annually.</w:t>
          </w:r>
        </w:p>
      </w:sdtContent>
    </w:sdt>
    <w:p w14:paraId="16407800" w14:textId="77777777" w:rsidR="00C7457E" w:rsidRPr="00C7457E" w:rsidRDefault="00C7457E" w:rsidP="00C7457E">
      <w:pPr>
        <w:spacing w:after="0" w:line="240" w:lineRule="auto"/>
        <w:ind w:left="720"/>
        <w:contextualSpacing/>
        <w:rPr>
          <w:rFonts w:ascii="Calibri" w:eastAsia="Aptos" w:hAnsi="Calibri" w:cs="Aptos"/>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06451F" w:rsidRPr="00E732CF" w14:paraId="29DE7031" w14:textId="77777777" w:rsidTr="00D21A13">
        <w:tc>
          <w:tcPr>
            <w:tcW w:w="7416" w:type="dxa"/>
            <w:shd w:val="clear" w:color="auto" w:fill="E2EFD9" w:themeFill="accent6" w:themeFillTint="33"/>
          </w:tcPr>
          <w:p w14:paraId="4AE48590" w14:textId="77777777" w:rsidR="0006451F" w:rsidRPr="00E732CF" w:rsidRDefault="0006451F" w:rsidP="00C32F45">
            <w:pPr>
              <w:rPr>
                <w:rFonts w:cs="Arial"/>
                <w:b/>
              </w:rPr>
            </w:pPr>
            <w:r w:rsidRPr="00E732CF">
              <w:rPr>
                <w:rFonts w:cs="Arial"/>
                <w:b/>
              </w:rPr>
              <w:t>Questions</w:t>
            </w:r>
          </w:p>
        </w:tc>
        <w:tc>
          <w:tcPr>
            <w:tcW w:w="648" w:type="dxa"/>
            <w:shd w:val="clear" w:color="auto" w:fill="E2EFD9" w:themeFill="accent6" w:themeFillTint="33"/>
          </w:tcPr>
          <w:p w14:paraId="3BE4C55F" w14:textId="77777777" w:rsidR="0006451F" w:rsidRPr="00E732CF" w:rsidRDefault="0006451F" w:rsidP="001A3F2E">
            <w:pPr>
              <w:jc w:val="center"/>
              <w:rPr>
                <w:rFonts w:cs="Arial"/>
                <w:b/>
              </w:rPr>
            </w:pPr>
            <w:r w:rsidRPr="00E732CF">
              <w:rPr>
                <w:rFonts w:cs="Arial"/>
                <w:b/>
              </w:rPr>
              <w:t>Yes</w:t>
            </w:r>
          </w:p>
        </w:tc>
        <w:tc>
          <w:tcPr>
            <w:tcW w:w="648" w:type="dxa"/>
            <w:shd w:val="clear" w:color="auto" w:fill="E2EFD9" w:themeFill="accent6" w:themeFillTint="33"/>
          </w:tcPr>
          <w:p w14:paraId="5274A21B" w14:textId="77777777" w:rsidR="0006451F" w:rsidRPr="00E732CF" w:rsidRDefault="0006451F" w:rsidP="001A3F2E">
            <w:pPr>
              <w:jc w:val="center"/>
              <w:rPr>
                <w:rFonts w:cs="Arial"/>
                <w:b/>
              </w:rPr>
            </w:pPr>
            <w:r w:rsidRPr="00E732CF">
              <w:rPr>
                <w:rFonts w:cs="Arial"/>
                <w:b/>
              </w:rPr>
              <w:t>No</w:t>
            </w:r>
          </w:p>
        </w:tc>
        <w:tc>
          <w:tcPr>
            <w:tcW w:w="648" w:type="dxa"/>
            <w:shd w:val="clear" w:color="auto" w:fill="E2EFD9" w:themeFill="accent6" w:themeFillTint="33"/>
          </w:tcPr>
          <w:p w14:paraId="5F7BC26B" w14:textId="77777777" w:rsidR="0006451F" w:rsidRPr="00E732CF" w:rsidRDefault="0006451F" w:rsidP="001A3F2E">
            <w:pPr>
              <w:jc w:val="center"/>
              <w:rPr>
                <w:rFonts w:cs="Arial"/>
                <w:b/>
              </w:rPr>
            </w:pPr>
            <w:r w:rsidRPr="00E732CF">
              <w:rPr>
                <w:rFonts w:cs="Arial"/>
                <w:b/>
              </w:rPr>
              <w:t>N/A</w:t>
            </w:r>
          </w:p>
        </w:tc>
      </w:tr>
      <w:tr w:rsidR="0006451F" w:rsidRPr="00E732CF" w14:paraId="2DDD652C" w14:textId="77777777" w:rsidTr="00D21A13">
        <w:tc>
          <w:tcPr>
            <w:tcW w:w="7416" w:type="dxa"/>
            <w:shd w:val="clear" w:color="auto" w:fill="E2EFD9" w:themeFill="accent6" w:themeFillTint="33"/>
          </w:tcPr>
          <w:p w14:paraId="5582E22A" w14:textId="77777777" w:rsidR="0006451F" w:rsidRPr="00E732CF" w:rsidRDefault="0006451F" w:rsidP="00C32F45">
            <w:pPr>
              <w:rPr>
                <w:rFonts w:cs="Arial"/>
              </w:rPr>
            </w:pPr>
            <w:r w:rsidRPr="00E732CF">
              <w:rPr>
                <w:rFonts w:cs="Arial"/>
              </w:rPr>
              <w:t xml:space="preserve">Did the institution provide its </w:t>
            </w:r>
            <w:r>
              <w:rPr>
                <w:rFonts w:cs="Arial"/>
              </w:rPr>
              <w:t>o</w:t>
            </w:r>
            <w:r w:rsidRPr="00E732CF">
              <w:rPr>
                <w:rFonts w:cs="Arial"/>
              </w:rPr>
              <w:t xml:space="preserve">utcomes </w:t>
            </w:r>
            <w:r>
              <w:rPr>
                <w:rFonts w:cs="Arial"/>
              </w:rPr>
              <w:t>a</w:t>
            </w:r>
            <w:r w:rsidRPr="00E732CF">
              <w:rPr>
                <w:rFonts w:cs="Arial"/>
              </w:rPr>
              <w:t xml:space="preserve">ssessment </w:t>
            </w:r>
            <w:r>
              <w:rPr>
                <w:rFonts w:cs="Arial"/>
              </w:rPr>
              <w:t>p</w:t>
            </w:r>
            <w:r w:rsidRPr="00E732CF">
              <w:rPr>
                <w:rFonts w:cs="Arial"/>
              </w:rPr>
              <w:t xml:space="preserve">lan? </w:t>
            </w:r>
          </w:p>
        </w:tc>
        <w:sdt>
          <w:sdtPr>
            <w:rPr>
              <w:rFonts w:cs="Arial"/>
            </w:rPr>
            <w:id w:val="19675098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92B4159" w14:textId="77777777" w:rsidR="0006451F" w:rsidRPr="00E732CF" w:rsidRDefault="0006451F" w:rsidP="001A3F2E">
                <w:pPr>
                  <w:jc w:val="center"/>
                  <w:rPr>
                    <w:rFonts w:cs="Arial"/>
                  </w:rPr>
                </w:pPr>
                <w:r w:rsidRPr="000C5542">
                  <w:rPr>
                    <w:rFonts w:ascii="MS Gothic" w:eastAsia="MS Gothic" w:hAnsi="MS Gothic" w:cs="Arial" w:hint="eastAsia"/>
                  </w:rPr>
                  <w:t>☐</w:t>
                </w:r>
              </w:p>
            </w:tc>
          </w:sdtContent>
        </w:sdt>
        <w:sdt>
          <w:sdtPr>
            <w:rPr>
              <w:rFonts w:cs="Arial"/>
            </w:rPr>
            <w:id w:val="-66169853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B76AFE0" w14:textId="77777777" w:rsidR="0006451F" w:rsidRPr="00E732CF" w:rsidRDefault="0006451F" w:rsidP="001A3F2E">
                <w:pPr>
                  <w:jc w:val="center"/>
                  <w:rPr>
                    <w:rFonts w:cs="Arial"/>
                  </w:rPr>
                </w:pPr>
                <w:r w:rsidRPr="000C5542">
                  <w:rPr>
                    <w:rFonts w:ascii="MS Gothic" w:eastAsia="MS Gothic" w:hAnsi="MS Gothic" w:cs="Arial" w:hint="eastAsia"/>
                  </w:rPr>
                  <w:t>☐</w:t>
                </w:r>
              </w:p>
            </w:tc>
          </w:sdtContent>
        </w:sdt>
        <w:sdt>
          <w:sdtPr>
            <w:rPr>
              <w:rFonts w:cs="Arial"/>
            </w:rPr>
            <w:id w:val="101588986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345F53A" w14:textId="77777777" w:rsidR="0006451F" w:rsidRPr="00E732CF" w:rsidRDefault="0006451F" w:rsidP="001A3F2E">
                <w:pPr>
                  <w:jc w:val="center"/>
                  <w:rPr>
                    <w:rFonts w:cs="Arial"/>
                  </w:rPr>
                </w:pPr>
                <w:r w:rsidRPr="000C5542">
                  <w:rPr>
                    <w:rFonts w:ascii="MS Gothic" w:eastAsia="MS Gothic" w:hAnsi="MS Gothic" w:cs="Arial" w:hint="eastAsia"/>
                  </w:rPr>
                  <w:t>☐</w:t>
                </w:r>
              </w:p>
            </w:tc>
          </w:sdtContent>
        </w:sdt>
      </w:tr>
      <w:tr w:rsidR="0006451F" w:rsidRPr="00E732CF" w14:paraId="0592A756" w14:textId="77777777" w:rsidTr="00D21A13">
        <w:tc>
          <w:tcPr>
            <w:tcW w:w="7416" w:type="dxa"/>
            <w:shd w:val="clear" w:color="auto" w:fill="E2EFD9" w:themeFill="accent6" w:themeFillTint="33"/>
          </w:tcPr>
          <w:p w14:paraId="217F1E2F" w14:textId="5C6A317C" w:rsidR="0006451F" w:rsidRPr="00E732CF" w:rsidRDefault="0006451F" w:rsidP="00C32F45">
            <w:pPr>
              <w:rPr>
                <w:rFonts w:cs="Arial"/>
              </w:rPr>
            </w:pPr>
            <w:r>
              <w:rPr>
                <w:rFonts w:cs="Arial"/>
              </w:rPr>
              <w:t>Did the institution describe how it collects student outcomes data, as appropriate to its mission and educational offerings?</w:t>
            </w:r>
          </w:p>
        </w:tc>
        <w:sdt>
          <w:sdtPr>
            <w:rPr>
              <w:rFonts w:cs="Arial"/>
            </w:rPr>
            <w:id w:val="-536037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4B5A959" w14:textId="77777777" w:rsidR="0006451F" w:rsidRPr="00E732CF" w:rsidRDefault="0006451F" w:rsidP="001A3F2E">
                <w:pPr>
                  <w:jc w:val="center"/>
                  <w:rPr>
                    <w:rFonts w:cs="Arial"/>
                  </w:rPr>
                </w:pPr>
                <w:r w:rsidRPr="000C5542">
                  <w:rPr>
                    <w:rFonts w:ascii="MS Gothic" w:eastAsia="MS Gothic" w:hAnsi="MS Gothic" w:cs="Arial" w:hint="eastAsia"/>
                  </w:rPr>
                  <w:t>☐</w:t>
                </w:r>
              </w:p>
            </w:tc>
          </w:sdtContent>
        </w:sdt>
        <w:sdt>
          <w:sdtPr>
            <w:rPr>
              <w:rFonts w:cs="Arial"/>
            </w:rPr>
            <w:id w:val="126364953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82E7E9E" w14:textId="77777777" w:rsidR="0006451F" w:rsidRPr="00E732CF" w:rsidRDefault="0006451F" w:rsidP="001A3F2E">
                <w:pPr>
                  <w:jc w:val="center"/>
                  <w:rPr>
                    <w:rFonts w:cs="Arial"/>
                  </w:rPr>
                </w:pPr>
                <w:r w:rsidRPr="000C5542">
                  <w:rPr>
                    <w:rFonts w:ascii="MS Gothic" w:eastAsia="MS Gothic" w:hAnsi="MS Gothic" w:cs="Arial" w:hint="eastAsia"/>
                  </w:rPr>
                  <w:t>☐</w:t>
                </w:r>
              </w:p>
            </w:tc>
          </w:sdtContent>
        </w:sdt>
        <w:sdt>
          <w:sdtPr>
            <w:rPr>
              <w:rFonts w:cs="Arial"/>
            </w:rPr>
            <w:id w:val="-31603898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ABC5195" w14:textId="77777777" w:rsidR="0006451F" w:rsidRPr="00E732CF" w:rsidRDefault="0006451F" w:rsidP="001A3F2E">
                <w:pPr>
                  <w:jc w:val="center"/>
                  <w:rPr>
                    <w:rFonts w:cs="Arial"/>
                  </w:rPr>
                </w:pPr>
                <w:r w:rsidRPr="000C5542">
                  <w:rPr>
                    <w:rFonts w:ascii="MS Gothic" w:eastAsia="MS Gothic" w:hAnsi="MS Gothic" w:cs="Arial" w:hint="eastAsia"/>
                  </w:rPr>
                  <w:t>☐</w:t>
                </w:r>
              </w:p>
            </w:tc>
          </w:sdtContent>
        </w:sdt>
      </w:tr>
      <w:tr w:rsidR="0006451F" w:rsidRPr="00E732CF" w14:paraId="265F8C1C" w14:textId="77777777" w:rsidTr="00D21A13">
        <w:tc>
          <w:tcPr>
            <w:tcW w:w="7416" w:type="dxa"/>
            <w:shd w:val="clear" w:color="auto" w:fill="E2EFD9" w:themeFill="accent6" w:themeFillTint="33"/>
          </w:tcPr>
          <w:p w14:paraId="662A386D" w14:textId="0477DF85" w:rsidR="0006451F" w:rsidRPr="00E732CF" w:rsidRDefault="0006451F" w:rsidP="00C32F45">
            <w:pPr>
              <w:rPr>
                <w:rFonts w:cs="Arial"/>
              </w:rPr>
            </w:pPr>
            <w:r w:rsidRPr="00E732CF">
              <w:rPr>
                <w:rFonts w:cs="Arial"/>
              </w:rPr>
              <w:t xml:space="preserve">Does the institution have </w:t>
            </w:r>
            <w:r>
              <w:rPr>
                <w:rFonts w:cs="Arial"/>
              </w:rPr>
              <w:t xml:space="preserve">adequate </w:t>
            </w:r>
            <w:r w:rsidRPr="00E732CF">
              <w:rPr>
                <w:rFonts w:cs="Arial"/>
              </w:rPr>
              <w:t xml:space="preserve">systematic procedures for collecting outcomes assessment data? </w:t>
            </w:r>
          </w:p>
        </w:tc>
        <w:sdt>
          <w:sdtPr>
            <w:rPr>
              <w:rFonts w:cs="Arial"/>
            </w:rPr>
            <w:id w:val="-155970404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CC3918C" w14:textId="77777777" w:rsidR="0006451F" w:rsidRPr="00E732CF" w:rsidRDefault="0006451F" w:rsidP="001A3F2E">
                <w:pPr>
                  <w:jc w:val="center"/>
                  <w:rPr>
                    <w:rFonts w:cs="Arial"/>
                  </w:rPr>
                </w:pPr>
                <w:r w:rsidRPr="000C5542">
                  <w:rPr>
                    <w:rFonts w:ascii="MS Gothic" w:eastAsia="MS Gothic" w:hAnsi="MS Gothic" w:cs="Arial" w:hint="eastAsia"/>
                  </w:rPr>
                  <w:t>☐</w:t>
                </w:r>
              </w:p>
            </w:tc>
          </w:sdtContent>
        </w:sdt>
        <w:sdt>
          <w:sdtPr>
            <w:rPr>
              <w:rFonts w:cs="Arial"/>
            </w:rPr>
            <w:id w:val="-108529825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5B3B3E6" w14:textId="77777777" w:rsidR="0006451F" w:rsidRPr="00E732CF" w:rsidRDefault="0006451F" w:rsidP="001A3F2E">
                <w:pPr>
                  <w:jc w:val="center"/>
                  <w:rPr>
                    <w:rFonts w:cs="Arial"/>
                  </w:rPr>
                </w:pPr>
                <w:r w:rsidRPr="000C5542">
                  <w:rPr>
                    <w:rFonts w:ascii="MS Gothic" w:eastAsia="MS Gothic" w:hAnsi="MS Gothic" w:cs="Arial" w:hint="eastAsia"/>
                  </w:rPr>
                  <w:t>☐</w:t>
                </w:r>
              </w:p>
            </w:tc>
          </w:sdtContent>
        </w:sdt>
        <w:sdt>
          <w:sdtPr>
            <w:rPr>
              <w:rFonts w:cs="Arial"/>
            </w:rPr>
            <w:id w:val="-138556635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A096B21" w14:textId="77777777" w:rsidR="0006451F" w:rsidRPr="00E732CF" w:rsidRDefault="0006451F" w:rsidP="001A3F2E">
                <w:pPr>
                  <w:jc w:val="center"/>
                  <w:rPr>
                    <w:rFonts w:cs="Arial"/>
                  </w:rPr>
                </w:pPr>
                <w:r w:rsidRPr="000C5542">
                  <w:rPr>
                    <w:rFonts w:ascii="MS Gothic" w:eastAsia="MS Gothic" w:hAnsi="MS Gothic" w:cs="Arial" w:hint="eastAsia"/>
                  </w:rPr>
                  <w:t>☐</w:t>
                </w:r>
              </w:p>
            </w:tc>
          </w:sdtContent>
        </w:sdt>
      </w:tr>
      <w:tr w:rsidR="0006451F" w:rsidRPr="00E732CF" w14:paraId="21B1A3A2" w14:textId="77777777" w:rsidTr="00D21A13">
        <w:tc>
          <w:tcPr>
            <w:tcW w:w="7416" w:type="dxa"/>
            <w:shd w:val="clear" w:color="auto" w:fill="E2EFD9" w:themeFill="accent6" w:themeFillTint="33"/>
          </w:tcPr>
          <w:p w14:paraId="3A8ECDB6" w14:textId="302CDABB" w:rsidR="0006451F" w:rsidRPr="00E732CF" w:rsidRDefault="0006451F" w:rsidP="00C32F45">
            <w:pPr>
              <w:rPr>
                <w:rFonts w:cs="Arial"/>
              </w:rPr>
            </w:pPr>
            <w:r w:rsidRPr="00E732CF">
              <w:rPr>
                <w:rFonts w:cs="Arial"/>
              </w:rPr>
              <w:t>Does the institution identify direct measures (e.g., assignment, examination, or assessment) that provide the necessary information it uses to measure and determine if students are achieving program</w:t>
            </w:r>
            <w:r>
              <w:rPr>
                <w:rFonts w:cs="Arial"/>
              </w:rPr>
              <w:t>-</w:t>
            </w:r>
            <w:r w:rsidRPr="00E732CF">
              <w:rPr>
                <w:rFonts w:cs="Arial"/>
              </w:rPr>
              <w:t xml:space="preserve"> and course</w:t>
            </w:r>
            <w:r>
              <w:rPr>
                <w:rFonts w:cs="Arial"/>
              </w:rPr>
              <w:t>-level</w:t>
            </w:r>
            <w:r w:rsidRPr="00E732CF">
              <w:rPr>
                <w:rFonts w:cs="Arial"/>
              </w:rPr>
              <w:t xml:space="preserve"> outcomes? </w:t>
            </w:r>
          </w:p>
        </w:tc>
        <w:sdt>
          <w:sdtPr>
            <w:rPr>
              <w:rFonts w:cs="Arial"/>
            </w:rPr>
            <w:id w:val="70630695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3769A28" w14:textId="77777777" w:rsidR="0006451F" w:rsidRPr="00E732CF" w:rsidRDefault="0006451F" w:rsidP="001A3F2E">
                <w:pPr>
                  <w:jc w:val="center"/>
                  <w:rPr>
                    <w:rFonts w:cs="Arial"/>
                  </w:rPr>
                </w:pPr>
                <w:r w:rsidRPr="000C5542">
                  <w:rPr>
                    <w:rFonts w:ascii="MS Gothic" w:eastAsia="MS Gothic" w:hAnsi="MS Gothic" w:cs="Arial" w:hint="eastAsia"/>
                  </w:rPr>
                  <w:t>☐</w:t>
                </w:r>
              </w:p>
            </w:tc>
          </w:sdtContent>
        </w:sdt>
        <w:sdt>
          <w:sdtPr>
            <w:rPr>
              <w:rFonts w:cs="Arial"/>
            </w:rPr>
            <w:id w:val="184712642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804BE9B" w14:textId="77777777" w:rsidR="0006451F" w:rsidRPr="00E732CF" w:rsidRDefault="0006451F" w:rsidP="001A3F2E">
                <w:pPr>
                  <w:jc w:val="center"/>
                  <w:rPr>
                    <w:rFonts w:cs="Arial"/>
                  </w:rPr>
                </w:pPr>
                <w:r w:rsidRPr="000C5542">
                  <w:rPr>
                    <w:rFonts w:ascii="MS Gothic" w:eastAsia="MS Gothic" w:hAnsi="MS Gothic" w:cs="Arial" w:hint="eastAsia"/>
                  </w:rPr>
                  <w:t>☐</w:t>
                </w:r>
              </w:p>
            </w:tc>
          </w:sdtContent>
        </w:sdt>
        <w:sdt>
          <w:sdtPr>
            <w:rPr>
              <w:rFonts w:cs="Arial"/>
            </w:rPr>
            <w:id w:val="205156971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911247C" w14:textId="77777777" w:rsidR="0006451F" w:rsidRPr="00E732CF" w:rsidRDefault="0006451F" w:rsidP="001A3F2E">
                <w:pPr>
                  <w:jc w:val="center"/>
                  <w:rPr>
                    <w:rFonts w:cs="Arial"/>
                  </w:rPr>
                </w:pPr>
                <w:r w:rsidRPr="000C5542">
                  <w:rPr>
                    <w:rFonts w:ascii="MS Gothic" w:eastAsia="MS Gothic" w:hAnsi="MS Gothic" w:cs="Arial" w:hint="eastAsia"/>
                  </w:rPr>
                  <w:t>☐</w:t>
                </w:r>
              </w:p>
            </w:tc>
          </w:sdtContent>
        </w:sdt>
      </w:tr>
      <w:tr w:rsidR="0006451F" w:rsidRPr="00E732CF" w14:paraId="1AAB0B46" w14:textId="77777777" w:rsidTr="00D21A13">
        <w:tc>
          <w:tcPr>
            <w:tcW w:w="7416" w:type="dxa"/>
            <w:shd w:val="clear" w:color="auto" w:fill="E2EFD9" w:themeFill="accent6" w:themeFillTint="33"/>
          </w:tcPr>
          <w:p w14:paraId="36DF379F" w14:textId="71A5430E" w:rsidR="0006451F" w:rsidRPr="00E732CF" w:rsidRDefault="0006451F" w:rsidP="00C32F45">
            <w:pPr>
              <w:rPr>
                <w:rFonts w:cs="Arial"/>
              </w:rPr>
            </w:pPr>
            <w:r w:rsidRPr="00E732CF">
              <w:rPr>
                <w:rFonts w:cs="Arial"/>
              </w:rPr>
              <w:t xml:space="preserve">Did the institution identify benchmarks or standards it uses to measure whether students are achieving the stated </w:t>
            </w:r>
            <w:r>
              <w:rPr>
                <w:rFonts w:cs="Arial"/>
              </w:rPr>
              <w:t>student learning outcomes</w:t>
            </w:r>
            <w:r w:rsidRPr="00E732CF">
              <w:rPr>
                <w:rFonts w:cs="Arial"/>
              </w:rPr>
              <w:t xml:space="preserve">? </w:t>
            </w:r>
          </w:p>
        </w:tc>
        <w:sdt>
          <w:sdtPr>
            <w:rPr>
              <w:rFonts w:cs="Arial"/>
            </w:rPr>
            <w:id w:val="45507039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C65AA53" w14:textId="77777777" w:rsidR="0006451F" w:rsidRPr="00E732CF" w:rsidRDefault="0006451F" w:rsidP="001A3F2E">
                <w:pPr>
                  <w:jc w:val="center"/>
                  <w:rPr>
                    <w:rFonts w:cs="Arial"/>
                  </w:rPr>
                </w:pPr>
                <w:r w:rsidRPr="000C5542">
                  <w:rPr>
                    <w:rFonts w:ascii="MS Gothic" w:eastAsia="MS Gothic" w:hAnsi="MS Gothic" w:cs="Arial" w:hint="eastAsia"/>
                  </w:rPr>
                  <w:t>☐</w:t>
                </w:r>
              </w:p>
            </w:tc>
          </w:sdtContent>
        </w:sdt>
        <w:sdt>
          <w:sdtPr>
            <w:rPr>
              <w:rFonts w:cs="Arial"/>
            </w:rPr>
            <w:id w:val="-38756446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3440AA4" w14:textId="77777777" w:rsidR="0006451F" w:rsidRPr="00E732CF" w:rsidRDefault="0006451F" w:rsidP="001A3F2E">
                <w:pPr>
                  <w:jc w:val="center"/>
                  <w:rPr>
                    <w:rFonts w:cs="Arial"/>
                  </w:rPr>
                </w:pPr>
                <w:r w:rsidRPr="000C5542">
                  <w:rPr>
                    <w:rFonts w:ascii="MS Gothic" w:eastAsia="MS Gothic" w:hAnsi="MS Gothic" w:cs="Arial" w:hint="eastAsia"/>
                  </w:rPr>
                  <w:t>☐</w:t>
                </w:r>
              </w:p>
            </w:tc>
          </w:sdtContent>
        </w:sdt>
        <w:sdt>
          <w:sdtPr>
            <w:rPr>
              <w:rFonts w:cs="Arial"/>
            </w:rPr>
            <w:id w:val="100363264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4592345" w14:textId="77777777" w:rsidR="0006451F" w:rsidRPr="00E732CF" w:rsidRDefault="0006451F" w:rsidP="001A3F2E">
                <w:pPr>
                  <w:jc w:val="center"/>
                  <w:rPr>
                    <w:rFonts w:cs="Arial"/>
                  </w:rPr>
                </w:pPr>
                <w:r w:rsidRPr="000C5542">
                  <w:rPr>
                    <w:rFonts w:ascii="MS Gothic" w:eastAsia="MS Gothic" w:hAnsi="MS Gothic" w:cs="Arial" w:hint="eastAsia"/>
                  </w:rPr>
                  <w:t>☐</w:t>
                </w:r>
              </w:p>
            </w:tc>
          </w:sdtContent>
        </w:sdt>
      </w:tr>
      <w:tr w:rsidR="0006451F" w:rsidRPr="00E732CF" w14:paraId="1ABF39FF" w14:textId="77777777" w:rsidTr="00D21A13">
        <w:tc>
          <w:tcPr>
            <w:tcW w:w="7416" w:type="dxa"/>
            <w:shd w:val="clear" w:color="auto" w:fill="E2EFD9" w:themeFill="accent6" w:themeFillTint="33"/>
          </w:tcPr>
          <w:p w14:paraId="2EDC43FD" w14:textId="7A6EACF6" w:rsidR="0006451F" w:rsidRPr="00E732CF" w:rsidRDefault="0006451F" w:rsidP="00C32F45">
            <w:pPr>
              <w:rPr>
                <w:rFonts w:cs="Arial"/>
              </w:rPr>
            </w:pPr>
            <w:r w:rsidRPr="00E732CF">
              <w:rPr>
                <w:rFonts w:cs="Arial"/>
              </w:rPr>
              <w:t xml:space="preserve">Does the institution use data </w:t>
            </w:r>
            <w:r>
              <w:rPr>
                <w:rFonts w:cs="Arial"/>
              </w:rPr>
              <w:t xml:space="preserve">results of </w:t>
            </w:r>
            <w:r w:rsidRPr="00E732CF">
              <w:rPr>
                <w:rFonts w:cs="Arial"/>
              </w:rPr>
              <w:t xml:space="preserve">direct measures to improve and enhance its educational offerings and support services? </w:t>
            </w:r>
          </w:p>
        </w:tc>
        <w:sdt>
          <w:sdtPr>
            <w:rPr>
              <w:rFonts w:cs="Arial"/>
            </w:rPr>
            <w:id w:val="51728231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329064B" w14:textId="77777777" w:rsidR="0006451F" w:rsidRPr="00E732CF" w:rsidRDefault="0006451F" w:rsidP="001A3F2E">
                <w:pPr>
                  <w:jc w:val="center"/>
                  <w:rPr>
                    <w:rFonts w:cs="Arial"/>
                  </w:rPr>
                </w:pPr>
                <w:r w:rsidRPr="000C5542">
                  <w:rPr>
                    <w:rFonts w:ascii="MS Gothic" w:eastAsia="MS Gothic" w:hAnsi="MS Gothic" w:cs="Arial" w:hint="eastAsia"/>
                  </w:rPr>
                  <w:t>☐</w:t>
                </w:r>
              </w:p>
            </w:tc>
          </w:sdtContent>
        </w:sdt>
        <w:sdt>
          <w:sdtPr>
            <w:rPr>
              <w:rFonts w:cs="Arial"/>
            </w:rPr>
            <w:id w:val="-167316996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7E34CBA" w14:textId="77777777" w:rsidR="0006451F" w:rsidRPr="00E732CF" w:rsidRDefault="0006451F" w:rsidP="001A3F2E">
                <w:pPr>
                  <w:jc w:val="center"/>
                  <w:rPr>
                    <w:rFonts w:cs="Arial"/>
                  </w:rPr>
                </w:pPr>
                <w:r w:rsidRPr="000C5542">
                  <w:rPr>
                    <w:rFonts w:ascii="MS Gothic" w:eastAsia="MS Gothic" w:hAnsi="MS Gothic" w:cs="Arial" w:hint="eastAsia"/>
                  </w:rPr>
                  <w:t>☐</w:t>
                </w:r>
              </w:p>
            </w:tc>
          </w:sdtContent>
        </w:sdt>
        <w:sdt>
          <w:sdtPr>
            <w:rPr>
              <w:rFonts w:cs="Arial"/>
            </w:rPr>
            <w:id w:val="130581585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603617A" w14:textId="77777777" w:rsidR="0006451F" w:rsidRPr="00E732CF" w:rsidRDefault="0006451F" w:rsidP="001A3F2E">
                <w:pPr>
                  <w:jc w:val="center"/>
                  <w:rPr>
                    <w:rFonts w:cs="Arial"/>
                  </w:rPr>
                </w:pPr>
                <w:r w:rsidRPr="000C5542">
                  <w:rPr>
                    <w:rFonts w:ascii="MS Gothic" w:eastAsia="MS Gothic" w:hAnsi="MS Gothic" w:cs="Arial" w:hint="eastAsia"/>
                  </w:rPr>
                  <w:t>☐</w:t>
                </w:r>
              </w:p>
            </w:tc>
          </w:sdtContent>
        </w:sdt>
      </w:tr>
      <w:tr w:rsidR="0006451F" w:rsidRPr="00E732CF" w14:paraId="78EE8FE3" w14:textId="77777777" w:rsidTr="00D21A13">
        <w:tc>
          <w:tcPr>
            <w:tcW w:w="7416" w:type="dxa"/>
            <w:shd w:val="clear" w:color="auto" w:fill="E2EFD9" w:themeFill="accent6" w:themeFillTint="33"/>
          </w:tcPr>
          <w:p w14:paraId="363365D1" w14:textId="67C0C126" w:rsidR="0006451F" w:rsidRPr="00E732CF" w:rsidRDefault="0006451F" w:rsidP="00C32F45">
            <w:pPr>
              <w:rPr>
                <w:rFonts w:cs="Arial"/>
              </w:rPr>
            </w:pPr>
            <w:r w:rsidRPr="00E732CF">
              <w:rPr>
                <w:rFonts w:cs="Arial"/>
              </w:rPr>
              <w:t xml:space="preserve">Does the institution use consistent processes to monitor student graduation </w:t>
            </w:r>
            <w:r>
              <w:rPr>
                <w:rFonts w:cs="Arial"/>
              </w:rPr>
              <w:t xml:space="preserve">and completion </w:t>
            </w:r>
            <w:r w:rsidRPr="00E732CF">
              <w:rPr>
                <w:rFonts w:cs="Arial"/>
              </w:rPr>
              <w:t xml:space="preserve">rates? </w:t>
            </w:r>
          </w:p>
        </w:tc>
        <w:sdt>
          <w:sdtPr>
            <w:rPr>
              <w:rFonts w:cs="Arial"/>
            </w:rPr>
            <w:id w:val="-188146154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CD5DE69" w14:textId="77777777" w:rsidR="0006451F" w:rsidRPr="00E732CF" w:rsidRDefault="0006451F" w:rsidP="001A3F2E">
                <w:pPr>
                  <w:jc w:val="center"/>
                  <w:rPr>
                    <w:rFonts w:cs="Arial"/>
                  </w:rPr>
                </w:pPr>
                <w:r w:rsidRPr="000C5542">
                  <w:rPr>
                    <w:rFonts w:ascii="MS Gothic" w:eastAsia="MS Gothic" w:hAnsi="MS Gothic" w:cs="Arial" w:hint="eastAsia"/>
                  </w:rPr>
                  <w:t>☐</w:t>
                </w:r>
              </w:p>
            </w:tc>
          </w:sdtContent>
        </w:sdt>
        <w:sdt>
          <w:sdtPr>
            <w:rPr>
              <w:rFonts w:cs="Arial"/>
            </w:rPr>
            <w:id w:val="-102000777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3C25A07" w14:textId="77777777" w:rsidR="0006451F" w:rsidRPr="00E732CF" w:rsidRDefault="0006451F" w:rsidP="001A3F2E">
                <w:pPr>
                  <w:jc w:val="center"/>
                  <w:rPr>
                    <w:rFonts w:cs="Arial"/>
                  </w:rPr>
                </w:pPr>
                <w:r w:rsidRPr="000C5542">
                  <w:rPr>
                    <w:rFonts w:ascii="MS Gothic" w:eastAsia="MS Gothic" w:hAnsi="MS Gothic" w:cs="Arial" w:hint="eastAsia"/>
                  </w:rPr>
                  <w:t>☐</w:t>
                </w:r>
              </w:p>
            </w:tc>
          </w:sdtContent>
        </w:sdt>
        <w:sdt>
          <w:sdtPr>
            <w:rPr>
              <w:rFonts w:cs="Arial"/>
            </w:rPr>
            <w:id w:val="-53480859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204B05C" w14:textId="77777777" w:rsidR="0006451F" w:rsidRPr="00E732CF" w:rsidRDefault="0006451F" w:rsidP="001A3F2E">
                <w:pPr>
                  <w:jc w:val="center"/>
                  <w:rPr>
                    <w:rFonts w:cs="Arial"/>
                  </w:rPr>
                </w:pPr>
                <w:r w:rsidRPr="000C5542">
                  <w:rPr>
                    <w:rFonts w:ascii="MS Gothic" w:eastAsia="MS Gothic" w:hAnsi="MS Gothic" w:cs="Arial" w:hint="eastAsia"/>
                  </w:rPr>
                  <w:t>☐</w:t>
                </w:r>
              </w:p>
            </w:tc>
          </w:sdtContent>
        </w:sdt>
      </w:tr>
      <w:tr w:rsidR="0006451F" w:rsidRPr="00E732CF" w14:paraId="56ABF61B" w14:textId="77777777" w:rsidTr="00D21A13">
        <w:tc>
          <w:tcPr>
            <w:tcW w:w="7416" w:type="dxa"/>
            <w:shd w:val="clear" w:color="auto" w:fill="E2EFD9" w:themeFill="accent6" w:themeFillTint="33"/>
          </w:tcPr>
          <w:p w14:paraId="78787CB3" w14:textId="64D93EAC" w:rsidR="0006451F" w:rsidRPr="00E732CF" w:rsidRDefault="0006451F" w:rsidP="00C32F45">
            <w:pPr>
              <w:rPr>
                <w:rFonts w:cs="Arial"/>
              </w:rPr>
            </w:pPr>
            <w:r w:rsidRPr="00E732CF">
              <w:rPr>
                <w:rFonts w:cs="Arial"/>
              </w:rPr>
              <w:t>Did the institution provide adequate evidence that it meets DEAC’</w:t>
            </w:r>
            <w:r>
              <w:rPr>
                <w:rFonts w:cs="Arial"/>
              </w:rPr>
              <w:t>s most recently published</w:t>
            </w:r>
            <w:r w:rsidRPr="00E732CF">
              <w:rPr>
                <w:rFonts w:cs="Arial"/>
              </w:rPr>
              <w:t xml:space="preserve"> benchmark</w:t>
            </w:r>
            <w:r>
              <w:rPr>
                <w:rFonts w:cs="Arial"/>
              </w:rPr>
              <w:t>ed</w:t>
            </w:r>
            <w:r w:rsidRPr="00E732CF">
              <w:rPr>
                <w:rFonts w:cs="Arial"/>
              </w:rPr>
              <w:t xml:space="preserve"> standards</w:t>
            </w:r>
            <w:r>
              <w:rPr>
                <w:rFonts w:cs="Arial"/>
              </w:rPr>
              <w:t xml:space="preserve"> for graduation and completion rates</w:t>
            </w:r>
            <w:r w:rsidRPr="00E732CF">
              <w:rPr>
                <w:rFonts w:cs="Arial"/>
              </w:rPr>
              <w:t xml:space="preserve">? </w:t>
            </w:r>
          </w:p>
        </w:tc>
        <w:sdt>
          <w:sdtPr>
            <w:rPr>
              <w:rFonts w:cs="Arial"/>
            </w:rPr>
            <w:id w:val="212309697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154D20B" w14:textId="77777777" w:rsidR="0006451F" w:rsidRPr="00E732CF" w:rsidRDefault="0006451F" w:rsidP="001A3F2E">
                <w:pPr>
                  <w:jc w:val="center"/>
                  <w:rPr>
                    <w:rFonts w:cs="Arial"/>
                  </w:rPr>
                </w:pPr>
                <w:r w:rsidRPr="000C5542">
                  <w:rPr>
                    <w:rFonts w:ascii="MS Gothic" w:eastAsia="MS Gothic" w:hAnsi="MS Gothic" w:cs="Arial" w:hint="eastAsia"/>
                  </w:rPr>
                  <w:t>☐</w:t>
                </w:r>
              </w:p>
            </w:tc>
          </w:sdtContent>
        </w:sdt>
        <w:sdt>
          <w:sdtPr>
            <w:rPr>
              <w:rFonts w:cs="Arial"/>
            </w:rPr>
            <w:id w:val="-122166932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E0AC2F0" w14:textId="77777777" w:rsidR="0006451F" w:rsidRPr="00E732CF" w:rsidRDefault="0006451F" w:rsidP="001A3F2E">
                <w:pPr>
                  <w:jc w:val="center"/>
                  <w:rPr>
                    <w:rFonts w:cs="Arial"/>
                  </w:rPr>
                </w:pPr>
                <w:r w:rsidRPr="000C5542">
                  <w:rPr>
                    <w:rFonts w:ascii="MS Gothic" w:eastAsia="MS Gothic" w:hAnsi="MS Gothic" w:cs="Arial" w:hint="eastAsia"/>
                  </w:rPr>
                  <w:t>☐</w:t>
                </w:r>
              </w:p>
            </w:tc>
          </w:sdtContent>
        </w:sdt>
        <w:sdt>
          <w:sdtPr>
            <w:rPr>
              <w:rFonts w:cs="Arial"/>
            </w:rPr>
            <w:id w:val="-76368107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DE57450" w14:textId="77777777" w:rsidR="0006451F" w:rsidRPr="00E732CF" w:rsidRDefault="0006451F" w:rsidP="001A3F2E">
                <w:pPr>
                  <w:jc w:val="center"/>
                  <w:rPr>
                    <w:rFonts w:cs="Arial"/>
                  </w:rPr>
                </w:pPr>
                <w:r w:rsidRPr="000C5542">
                  <w:rPr>
                    <w:rFonts w:ascii="MS Gothic" w:eastAsia="MS Gothic" w:hAnsi="MS Gothic" w:cs="Arial" w:hint="eastAsia"/>
                  </w:rPr>
                  <w:t>☐</w:t>
                </w:r>
              </w:p>
            </w:tc>
          </w:sdtContent>
        </w:sdt>
      </w:tr>
      <w:tr w:rsidR="0006451F" w:rsidRPr="00E732CF" w14:paraId="4988A304" w14:textId="77777777" w:rsidTr="00D21A13">
        <w:tc>
          <w:tcPr>
            <w:tcW w:w="7416" w:type="dxa"/>
            <w:shd w:val="clear" w:color="auto" w:fill="E2EFD9" w:themeFill="accent6" w:themeFillTint="33"/>
          </w:tcPr>
          <w:p w14:paraId="78914AEE" w14:textId="6FD9101B" w:rsidR="0006451F" w:rsidRPr="00E732CF" w:rsidRDefault="0006451F" w:rsidP="0006451F">
            <w:pPr>
              <w:rPr>
                <w:rFonts w:cs="Arial"/>
              </w:rPr>
            </w:pPr>
            <w:r>
              <w:rPr>
                <w:rFonts w:cs="Arial"/>
              </w:rPr>
              <w:t xml:space="preserve">If the </w:t>
            </w:r>
            <w:r w:rsidRPr="00E732CF">
              <w:rPr>
                <w:rFonts w:cs="Arial"/>
              </w:rPr>
              <w:t>institution</w:t>
            </w:r>
            <w:r>
              <w:rPr>
                <w:rFonts w:cs="Arial"/>
              </w:rPr>
              <w:t xml:space="preserve"> does not meet</w:t>
            </w:r>
            <w:r w:rsidRPr="00E732CF">
              <w:rPr>
                <w:rFonts w:cs="Arial"/>
              </w:rPr>
              <w:t xml:space="preserve"> DEAC’</w:t>
            </w:r>
            <w:r>
              <w:rPr>
                <w:rFonts w:cs="Arial"/>
              </w:rPr>
              <w:t>s most recently published</w:t>
            </w:r>
            <w:r w:rsidRPr="00E732CF">
              <w:rPr>
                <w:rFonts w:cs="Arial"/>
              </w:rPr>
              <w:t xml:space="preserve"> benchmark</w:t>
            </w:r>
            <w:r>
              <w:rPr>
                <w:rFonts w:cs="Arial"/>
              </w:rPr>
              <w:t>ed</w:t>
            </w:r>
            <w:r w:rsidRPr="00E732CF">
              <w:rPr>
                <w:rFonts w:cs="Arial"/>
              </w:rPr>
              <w:t xml:space="preserve"> standards</w:t>
            </w:r>
            <w:r>
              <w:rPr>
                <w:rFonts w:cs="Arial"/>
              </w:rPr>
              <w:t xml:space="preserve"> for graduation and completion rates, did it provide adequate context for its current rates</w:t>
            </w:r>
            <w:r w:rsidR="00D1475D">
              <w:rPr>
                <w:rFonts w:cs="Arial"/>
              </w:rPr>
              <w:t>,</w:t>
            </w:r>
            <w:r>
              <w:rPr>
                <w:rFonts w:cs="Arial"/>
              </w:rPr>
              <w:t xml:space="preserve"> within the context of the institution’s mission and the profile of students being served?</w:t>
            </w:r>
          </w:p>
        </w:tc>
        <w:sdt>
          <w:sdtPr>
            <w:rPr>
              <w:rFonts w:cs="Arial"/>
            </w:rPr>
            <w:id w:val="-206208404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8F48864" w14:textId="69040523" w:rsidR="0006451F" w:rsidRDefault="0006451F" w:rsidP="001A3F2E">
                <w:pPr>
                  <w:jc w:val="center"/>
                  <w:rPr>
                    <w:rFonts w:cs="Arial"/>
                  </w:rPr>
                </w:pPr>
                <w:r w:rsidRPr="000C5542">
                  <w:rPr>
                    <w:rFonts w:ascii="MS Gothic" w:eastAsia="MS Gothic" w:hAnsi="MS Gothic" w:cs="Arial" w:hint="eastAsia"/>
                  </w:rPr>
                  <w:t>☐</w:t>
                </w:r>
              </w:p>
            </w:tc>
          </w:sdtContent>
        </w:sdt>
        <w:sdt>
          <w:sdtPr>
            <w:rPr>
              <w:rFonts w:cs="Arial"/>
            </w:rPr>
            <w:id w:val="-126592051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8214EF3" w14:textId="77FD77A4" w:rsidR="0006451F" w:rsidRDefault="0006451F" w:rsidP="001A3F2E">
                <w:pPr>
                  <w:jc w:val="center"/>
                  <w:rPr>
                    <w:rFonts w:cs="Arial"/>
                  </w:rPr>
                </w:pPr>
                <w:r w:rsidRPr="000C5542">
                  <w:rPr>
                    <w:rFonts w:ascii="MS Gothic" w:eastAsia="MS Gothic" w:hAnsi="MS Gothic" w:cs="Arial" w:hint="eastAsia"/>
                  </w:rPr>
                  <w:t>☐</w:t>
                </w:r>
              </w:p>
            </w:tc>
          </w:sdtContent>
        </w:sdt>
        <w:sdt>
          <w:sdtPr>
            <w:rPr>
              <w:rFonts w:cs="Arial"/>
            </w:rPr>
            <w:id w:val="-154728249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0DEAC67" w14:textId="25F0800F" w:rsidR="0006451F" w:rsidRDefault="0006451F" w:rsidP="001A3F2E">
                <w:pPr>
                  <w:jc w:val="center"/>
                  <w:rPr>
                    <w:rFonts w:cs="Arial"/>
                  </w:rPr>
                </w:pPr>
                <w:r w:rsidRPr="000C5542">
                  <w:rPr>
                    <w:rFonts w:ascii="MS Gothic" w:eastAsia="MS Gothic" w:hAnsi="MS Gothic" w:cs="Arial" w:hint="eastAsia"/>
                  </w:rPr>
                  <w:t>☐</w:t>
                </w:r>
              </w:p>
            </w:tc>
          </w:sdtContent>
        </w:sdt>
      </w:tr>
      <w:tr w:rsidR="0006451F" w:rsidRPr="00E732CF" w14:paraId="68DEC99F" w14:textId="77777777" w:rsidTr="00D21A13">
        <w:tc>
          <w:tcPr>
            <w:tcW w:w="7416" w:type="dxa"/>
            <w:shd w:val="clear" w:color="auto" w:fill="E2EFD9" w:themeFill="accent6" w:themeFillTint="33"/>
          </w:tcPr>
          <w:p w14:paraId="69ED56C9" w14:textId="0BC9642D" w:rsidR="0006451F" w:rsidRPr="00E732CF" w:rsidRDefault="0006451F" w:rsidP="0006451F">
            <w:pPr>
              <w:rPr>
                <w:rFonts w:cs="Arial"/>
              </w:rPr>
            </w:pPr>
            <w:r w:rsidRPr="00E732CF">
              <w:rPr>
                <w:rFonts w:cs="Arial"/>
              </w:rPr>
              <w:lastRenderedPageBreak/>
              <w:t>Does the institution use consistent processes to monitor student persistence and retention</w:t>
            </w:r>
            <w:r w:rsidR="00D1475D">
              <w:rPr>
                <w:rFonts w:cs="Arial"/>
              </w:rPr>
              <w:t>, as applicable to the institution’s respective program length(s)</w:t>
            </w:r>
            <w:r w:rsidRPr="00E732CF">
              <w:rPr>
                <w:rFonts w:cs="Arial"/>
              </w:rPr>
              <w:t xml:space="preserve">? </w:t>
            </w:r>
          </w:p>
        </w:tc>
        <w:sdt>
          <w:sdtPr>
            <w:rPr>
              <w:rFonts w:cs="Arial"/>
            </w:rPr>
            <w:id w:val="179825780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12758BA" w14:textId="77777777" w:rsidR="0006451F" w:rsidRPr="00E732CF" w:rsidRDefault="0006451F" w:rsidP="001A3F2E">
                <w:pPr>
                  <w:jc w:val="center"/>
                  <w:rPr>
                    <w:rFonts w:cs="Arial"/>
                  </w:rPr>
                </w:pPr>
                <w:r w:rsidRPr="000C5542">
                  <w:rPr>
                    <w:rFonts w:ascii="MS Gothic" w:eastAsia="MS Gothic" w:hAnsi="MS Gothic" w:cs="Arial" w:hint="eastAsia"/>
                  </w:rPr>
                  <w:t>☐</w:t>
                </w:r>
              </w:p>
            </w:tc>
          </w:sdtContent>
        </w:sdt>
        <w:sdt>
          <w:sdtPr>
            <w:rPr>
              <w:rFonts w:cs="Arial"/>
            </w:rPr>
            <w:id w:val="-5570189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D83AD23" w14:textId="77777777" w:rsidR="0006451F" w:rsidRPr="00E732CF" w:rsidRDefault="0006451F" w:rsidP="001A3F2E">
                <w:pPr>
                  <w:jc w:val="center"/>
                  <w:rPr>
                    <w:rFonts w:cs="Arial"/>
                  </w:rPr>
                </w:pPr>
                <w:r w:rsidRPr="000C5542">
                  <w:rPr>
                    <w:rFonts w:ascii="MS Gothic" w:eastAsia="MS Gothic" w:hAnsi="MS Gothic" w:cs="Arial" w:hint="eastAsia"/>
                  </w:rPr>
                  <w:t>☐</w:t>
                </w:r>
              </w:p>
            </w:tc>
          </w:sdtContent>
        </w:sdt>
        <w:sdt>
          <w:sdtPr>
            <w:rPr>
              <w:rFonts w:cs="Arial"/>
            </w:rPr>
            <w:id w:val="63985546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F96022F" w14:textId="77777777" w:rsidR="0006451F" w:rsidRPr="00E732CF" w:rsidRDefault="0006451F" w:rsidP="001A3F2E">
                <w:pPr>
                  <w:jc w:val="center"/>
                  <w:rPr>
                    <w:rFonts w:cs="Arial"/>
                  </w:rPr>
                </w:pPr>
                <w:r w:rsidRPr="000C5542">
                  <w:rPr>
                    <w:rFonts w:ascii="MS Gothic" w:eastAsia="MS Gothic" w:hAnsi="MS Gothic" w:cs="Arial" w:hint="eastAsia"/>
                  </w:rPr>
                  <w:t>☐</w:t>
                </w:r>
              </w:p>
            </w:tc>
          </w:sdtContent>
        </w:sdt>
      </w:tr>
      <w:tr w:rsidR="0006451F" w:rsidRPr="00E732CF" w14:paraId="3DEA90CA" w14:textId="77777777" w:rsidTr="00D21A13">
        <w:tc>
          <w:tcPr>
            <w:tcW w:w="7416" w:type="dxa"/>
            <w:shd w:val="clear" w:color="auto" w:fill="E2EFD9" w:themeFill="accent6" w:themeFillTint="33"/>
          </w:tcPr>
          <w:p w14:paraId="26DAC80C" w14:textId="768F089B" w:rsidR="0006451F" w:rsidRPr="00E732CF" w:rsidRDefault="0006451F" w:rsidP="0006451F">
            <w:pPr>
              <w:rPr>
                <w:rFonts w:cs="Arial"/>
              </w:rPr>
            </w:pPr>
            <w:r w:rsidRPr="00E732CF">
              <w:rPr>
                <w:rFonts w:cs="Arial"/>
              </w:rPr>
              <w:t xml:space="preserve">Does the institution adequately monitor </w:t>
            </w:r>
            <w:r w:rsidR="00D1475D">
              <w:rPr>
                <w:rFonts w:cs="Arial"/>
              </w:rPr>
              <w:t xml:space="preserve">post-completion measures, as applicable relative to the institution’s mission and educational offerings? </w:t>
            </w:r>
          </w:p>
        </w:tc>
        <w:sdt>
          <w:sdtPr>
            <w:rPr>
              <w:rFonts w:cs="Arial"/>
            </w:rPr>
            <w:id w:val="-161150666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23932ED" w14:textId="77777777" w:rsidR="0006451F" w:rsidRPr="00E732CF" w:rsidRDefault="0006451F" w:rsidP="001A3F2E">
                <w:pPr>
                  <w:jc w:val="center"/>
                  <w:rPr>
                    <w:rFonts w:cs="Arial"/>
                  </w:rPr>
                </w:pPr>
                <w:r w:rsidRPr="000C5542">
                  <w:rPr>
                    <w:rFonts w:ascii="MS Gothic" w:eastAsia="MS Gothic" w:hAnsi="MS Gothic" w:cs="Arial" w:hint="eastAsia"/>
                  </w:rPr>
                  <w:t>☐</w:t>
                </w:r>
              </w:p>
            </w:tc>
          </w:sdtContent>
        </w:sdt>
        <w:sdt>
          <w:sdtPr>
            <w:rPr>
              <w:rFonts w:cs="Arial"/>
            </w:rPr>
            <w:id w:val="79033147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7637B46" w14:textId="77777777" w:rsidR="0006451F" w:rsidRPr="00E732CF" w:rsidRDefault="0006451F" w:rsidP="001A3F2E">
                <w:pPr>
                  <w:jc w:val="center"/>
                  <w:rPr>
                    <w:rFonts w:cs="Arial"/>
                  </w:rPr>
                </w:pPr>
                <w:r w:rsidRPr="000C5542">
                  <w:rPr>
                    <w:rFonts w:ascii="MS Gothic" w:eastAsia="MS Gothic" w:hAnsi="MS Gothic" w:cs="Arial" w:hint="eastAsia"/>
                  </w:rPr>
                  <w:t>☐</w:t>
                </w:r>
              </w:p>
            </w:tc>
          </w:sdtContent>
        </w:sdt>
        <w:sdt>
          <w:sdtPr>
            <w:rPr>
              <w:rFonts w:cs="Arial"/>
            </w:rPr>
            <w:id w:val="97118409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E7D09B8" w14:textId="77777777" w:rsidR="0006451F" w:rsidRPr="00E732CF" w:rsidRDefault="0006451F" w:rsidP="001A3F2E">
                <w:pPr>
                  <w:jc w:val="center"/>
                  <w:rPr>
                    <w:rFonts w:cs="Arial"/>
                  </w:rPr>
                </w:pPr>
                <w:r w:rsidRPr="000C5542">
                  <w:rPr>
                    <w:rFonts w:ascii="MS Gothic" w:eastAsia="MS Gothic" w:hAnsi="MS Gothic" w:cs="Arial" w:hint="eastAsia"/>
                  </w:rPr>
                  <w:t>☐</w:t>
                </w:r>
              </w:p>
            </w:tc>
          </w:sdtContent>
        </w:sdt>
      </w:tr>
      <w:tr w:rsidR="0006451F" w:rsidRPr="00E732CF" w14:paraId="16B43C17" w14:textId="77777777" w:rsidTr="00D21A13">
        <w:tc>
          <w:tcPr>
            <w:tcW w:w="7416" w:type="dxa"/>
            <w:shd w:val="clear" w:color="auto" w:fill="E2EFD9" w:themeFill="accent6" w:themeFillTint="33"/>
          </w:tcPr>
          <w:p w14:paraId="6AC17105" w14:textId="516D191F" w:rsidR="0006451F" w:rsidRPr="00E732CF" w:rsidRDefault="0006451F" w:rsidP="0006451F">
            <w:pPr>
              <w:rPr>
                <w:rFonts w:cs="Arial"/>
              </w:rPr>
            </w:pPr>
            <w:r w:rsidRPr="00E732CF">
              <w:rPr>
                <w:rFonts w:cs="Arial"/>
              </w:rPr>
              <w:t>For programs that indicate a specific career</w:t>
            </w:r>
            <w:r>
              <w:rPr>
                <w:rFonts w:cs="Arial"/>
              </w:rPr>
              <w:t xml:space="preserve"> or other benefit as an outcome</w:t>
            </w:r>
            <w:r w:rsidRPr="00E732CF">
              <w:rPr>
                <w:rFonts w:cs="Arial"/>
              </w:rPr>
              <w:t xml:space="preserve"> </w:t>
            </w:r>
            <w:r>
              <w:rPr>
                <w:rFonts w:cs="Arial"/>
              </w:rPr>
              <w:t xml:space="preserve">or prepare students for state licensure/certification examination required for entering a profession, </w:t>
            </w:r>
            <w:r w:rsidRPr="00E732CF">
              <w:rPr>
                <w:rFonts w:cs="Arial"/>
              </w:rPr>
              <w:t>does the institution use consistent processes for collecting data on student achievement of that outcome</w:t>
            </w:r>
            <w:r>
              <w:rPr>
                <w:rFonts w:cs="Arial"/>
              </w:rPr>
              <w:t>(s)</w:t>
            </w:r>
            <w:r w:rsidRPr="00E732CF">
              <w:rPr>
                <w:rFonts w:cs="Arial"/>
              </w:rPr>
              <w:t xml:space="preserve">? </w:t>
            </w:r>
          </w:p>
        </w:tc>
        <w:sdt>
          <w:sdtPr>
            <w:rPr>
              <w:rFonts w:cs="Arial"/>
            </w:rPr>
            <w:id w:val="37242372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A19AC47" w14:textId="77777777" w:rsidR="0006451F" w:rsidRPr="00E732CF" w:rsidRDefault="0006451F" w:rsidP="001A3F2E">
                <w:pPr>
                  <w:jc w:val="center"/>
                  <w:rPr>
                    <w:rFonts w:cs="Arial"/>
                  </w:rPr>
                </w:pPr>
                <w:r w:rsidRPr="000C5542">
                  <w:rPr>
                    <w:rFonts w:ascii="MS Gothic" w:eastAsia="MS Gothic" w:hAnsi="MS Gothic" w:cs="Arial" w:hint="eastAsia"/>
                  </w:rPr>
                  <w:t>☐</w:t>
                </w:r>
              </w:p>
            </w:tc>
          </w:sdtContent>
        </w:sdt>
        <w:sdt>
          <w:sdtPr>
            <w:rPr>
              <w:rFonts w:cs="Arial"/>
            </w:rPr>
            <w:id w:val="-213431883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5F2E300" w14:textId="77777777" w:rsidR="0006451F" w:rsidRPr="00E732CF" w:rsidRDefault="0006451F" w:rsidP="001A3F2E">
                <w:pPr>
                  <w:jc w:val="center"/>
                  <w:rPr>
                    <w:rFonts w:cs="Arial"/>
                  </w:rPr>
                </w:pPr>
                <w:r w:rsidRPr="000C5542">
                  <w:rPr>
                    <w:rFonts w:ascii="MS Gothic" w:eastAsia="MS Gothic" w:hAnsi="MS Gothic" w:cs="Arial" w:hint="eastAsia"/>
                  </w:rPr>
                  <w:t>☐</w:t>
                </w:r>
              </w:p>
            </w:tc>
          </w:sdtContent>
        </w:sdt>
        <w:sdt>
          <w:sdtPr>
            <w:rPr>
              <w:rFonts w:cs="Arial"/>
            </w:rPr>
            <w:id w:val="147540635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1FB7495" w14:textId="77777777" w:rsidR="0006451F" w:rsidRPr="00E732CF" w:rsidRDefault="0006451F" w:rsidP="001A3F2E">
                <w:pPr>
                  <w:jc w:val="center"/>
                  <w:rPr>
                    <w:rFonts w:cs="Arial"/>
                  </w:rPr>
                </w:pPr>
                <w:r w:rsidRPr="000C5542">
                  <w:rPr>
                    <w:rFonts w:ascii="MS Gothic" w:eastAsia="MS Gothic" w:hAnsi="MS Gothic" w:cs="Arial" w:hint="eastAsia"/>
                  </w:rPr>
                  <w:t>☐</w:t>
                </w:r>
              </w:p>
            </w:tc>
          </w:sdtContent>
        </w:sdt>
      </w:tr>
      <w:tr w:rsidR="0006451F" w:rsidRPr="00E732CF" w14:paraId="6869B26B" w14:textId="77777777" w:rsidTr="00D21A13">
        <w:tc>
          <w:tcPr>
            <w:tcW w:w="7416" w:type="dxa"/>
            <w:shd w:val="clear" w:color="auto" w:fill="E2EFD9" w:themeFill="accent6" w:themeFillTint="33"/>
          </w:tcPr>
          <w:p w14:paraId="1B720E88" w14:textId="77777777" w:rsidR="0006451F" w:rsidRPr="00E732CF" w:rsidRDefault="0006451F" w:rsidP="0006451F">
            <w:pPr>
              <w:rPr>
                <w:rFonts w:cs="Arial"/>
              </w:rPr>
            </w:pPr>
            <w:r>
              <w:rPr>
                <w:rFonts w:cs="Arial"/>
              </w:rPr>
              <w:t>For programs that indicate job placement, d</w:t>
            </w:r>
            <w:r w:rsidRPr="00E732CF">
              <w:rPr>
                <w:rFonts w:cs="Arial"/>
              </w:rPr>
              <w:t>id the institution provide evidence of employer acceptance of graduates</w:t>
            </w:r>
            <w:r>
              <w:rPr>
                <w:rFonts w:cs="Arial"/>
              </w:rPr>
              <w:t>?</w:t>
            </w:r>
          </w:p>
        </w:tc>
        <w:sdt>
          <w:sdtPr>
            <w:rPr>
              <w:rFonts w:cs="Arial"/>
            </w:rPr>
            <w:id w:val="210360609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1A43886" w14:textId="77777777" w:rsidR="0006451F" w:rsidRPr="00E732CF" w:rsidRDefault="0006451F" w:rsidP="001A3F2E">
                <w:pPr>
                  <w:jc w:val="center"/>
                  <w:rPr>
                    <w:rFonts w:cs="Arial"/>
                  </w:rPr>
                </w:pPr>
                <w:r w:rsidRPr="000C5542">
                  <w:rPr>
                    <w:rFonts w:ascii="MS Gothic" w:eastAsia="MS Gothic" w:hAnsi="MS Gothic" w:cs="Arial" w:hint="eastAsia"/>
                  </w:rPr>
                  <w:t>☐</w:t>
                </w:r>
              </w:p>
            </w:tc>
          </w:sdtContent>
        </w:sdt>
        <w:sdt>
          <w:sdtPr>
            <w:rPr>
              <w:rFonts w:cs="Arial"/>
            </w:rPr>
            <w:id w:val="169982248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4191A3D" w14:textId="77777777" w:rsidR="0006451F" w:rsidRPr="00E732CF" w:rsidRDefault="0006451F" w:rsidP="001A3F2E">
                <w:pPr>
                  <w:jc w:val="center"/>
                  <w:rPr>
                    <w:rFonts w:cs="Arial"/>
                  </w:rPr>
                </w:pPr>
                <w:r w:rsidRPr="000C5542">
                  <w:rPr>
                    <w:rFonts w:ascii="MS Gothic" w:eastAsia="MS Gothic" w:hAnsi="MS Gothic" w:cs="Arial" w:hint="eastAsia"/>
                  </w:rPr>
                  <w:t>☐</w:t>
                </w:r>
              </w:p>
            </w:tc>
          </w:sdtContent>
        </w:sdt>
        <w:sdt>
          <w:sdtPr>
            <w:rPr>
              <w:rFonts w:cs="Arial"/>
            </w:rPr>
            <w:id w:val="-71442658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2105A6C" w14:textId="77777777" w:rsidR="0006451F" w:rsidRPr="00E732CF" w:rsidRDefault="0006451F" w:rsidP="001A3F2E">
                <w:pPr>
                  <w:jc w:val="center"/>
                  <w:rPr>
                    <w:rFonts w:cs="Arial"/>
                  </w:rPr>
                </w:pPr>
                <w:r w:rsidRPr="000C5542">
                  <w:rPr>
                    <w:rFonts w:ascii="MS Gothic" w:eastAsia="MS Gothic" w:hAnsi="MS Gothic" w:cs="Arial" w:hint="eastAsia"/>
                  </w:rPr>
                  <w:t>☐</w:t>
                </w:r>
              </w:p>
            </w:tc>
          </w:sdtContent>
        </w:sdt>
      </w:tr>
      <w:tr w:rsidR="0006451F" w:rsidRPr="00E732CF" w14:paraId="3E0D1201" w14:textId="77777777" w:rsidTr="00D21A13">
        <w:tc>
          <w:tcPr>
            <w:tcW w:w="7416" w:type="dxa"/>
            <w:shd w:val="clear" w:color="auto" w:fill="E2EFD9" w:themeFill="accent6" w:themeFillTint="33"/>
          </w:tcPr>
          <w:p w14:paraId="39EE9883" w14:textId="5A7CDE8B" w:rsidR="0006451F" w:rsidRPr="00E732CF" w:rsidRDefault="0006451F" w:rsidP="0006451F">
            <w:pPr>
              <w:rPr>
                <w:rFonts w:cs="Arial"/>
              </w:rPr>
            </w:pPr>
            <w:r w:rsidRPr="00E732CF">
              <w:rPr>
                <w:rFonts w:cs="Arial"/>
              </w:rPr>
              <w:t>For programs that indicate a specific career or other benefit as an outcome, does the institution gather and u</w:t>
            </w:r>
            <w:r w:rsidR="00D1475D">
              <w:rPr>
                <w:rFonts w:cs="Arial"/>
              </w:rPr>
              <w:t>tilize</w:t>
            </w:r>
            <w:r w:rsidRPr="00E732CF">
              <w:rPr>
                <w:rFonts w:cs="Arial"/>
              </w:rPr>
              <w:t xml:space="preserve"> information from employers about future employment prospects for graduates of these programs? </w:t>
            </w:r>
          </w:p>
        </w:tc>
        <w:sdt>
          <w:sdtPr>
            <w:rPr>
              <w:rFonts w:cs="Arial"/>
            </w:rPr>
            <w:id w:val="-103858582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15DAF76" w14:textId="77777777" w:rsidR="0006451F" w:rsidRPr="00E732CF" w:rsidRDefault="0006451F" w:rsidP="001A3F2E">
                <w:pPr>
                  <w:jc w:val="center"/>
                  <w:rPr>
                    <w:rFonts w:cs="Arial"/>
                  </w:rPr>
                </w:pPr>
                <w:r w:rsidRPr="000C5542">
                  <w:rPr>
                    <w:rFonts w:ascii="MS Gothic" w:eastAsia="MS Gothic" w:hAnsi="MS Gothic" w:cs="Arial" w:hint="eastAsia"/>
                  </w:rPr>
                  <w:t>☐</w:t>
                </w:r>
              </w:p>
            </w:tc>
          </w:sdtContent>
        </w:sdt>
        <w:sdt>
          <w:sdtPr>
            <w:rPr>
              <w:rFonts w:cs="Arial"/>
            </w:rPr>
            <w:id w:val="145097483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220FB7C" w14:textId="77777777" w:rsidR="0006451F" w:rsidRPr="00E732CF" w:rsidRDefault="0006451F" w:rsidP="001A3F2E">
                <w:pPr>
                  <w:jc w:val="center"/>
                  <w:rPr>
                    <w:rFonts w:cs="Arial"/>
                  </w:rPr>
                </w:pPr>
                <w:r w:rsidRPr="000C5542">
                  <w:rPr>
                    <w:rFonts w:ascii="MS Gothic" w:eastAsia="MS Gothic" w:hAnsi="MS Gothic" w:cs="Arial" w:hint="eastAsia"/>
                  </w:rPr>
                  <w:t>☐</w:t>
                </w:r>
              </w:p>
            </w:tc>
          </w:sdtContent>
        </w:sdt>
        <w:sdt>
          <w:sdtPr>
            <w:rPr>
              <w:rFonts w:cs="Arial"/>
            </w:rPr>
            <w:id w:val="119820810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65CB809" w14:textId="77777777" w:rsidR="0006451F" w:rsidRPr="00E732CF" w:rsidRDefault="0006451F" w:rsidP="001A3F2E">
                <w:pPr>
                  <w:jc w:val="center"/>
                  <w:rPr>
                    <w:rFonts w:cs="Arial"/>
                  </w:rPr>
                </w:pPr>
                <w:r w:rsidRPr="000C5542">
                  <w:rPr>
                    <w:rFonts w:ascii="MS Gothic" w:eastAsia="MS Gothic" w:hAnsi="MS Gothic" w:cs="Arial" w:hint="eastAsia"/>
                  </w:rPr>
                  <w:t>☐</w:t>
                </w:r>
              </w:p>
            </w:tc>
          </w:sdtContent>
        </w:sdt>
      </w:tr>
      <w:tr w:rsidR="0006451F" w:rsidRPr="00E732CF" w14:paraId="5449CA37" w14:textId="77777777" w:rsidTr="00D21A13">
        <w:tc>
          <w:tcPr>
            <w:tcW w:w="7416" w:type="dxa"/>
            <w:shd w:val="clear" w:color="auto" w:fill="E2EFD9" w:themeFill="accent6" w:themeFillTint="33"/>
          </w:tcPr>
          <w:p w14:paraId="2520EC58" w14:textId="39971639" w:rsidR="0006451F" w:rsidRPr="00E732CF" w:rsidRDefault="0006451F" w:rsidP="0006451F">
            <w:pPr>
              <w:rPr>
                <w:rFonts w:cs="Arial"/>
                <w:b/>
              </w:rPr>
            </w:pPr>
            <w:r w:rsidRPr="00E732CF">
              <w:rPr>
                <w:rFonts w:cs="Arial"/>
                <w:b/>
              </w:rPr>
              <w:t xml:space="preserve">Standard </w:t>
            </w:r>
            <w:r>
              <w:rPr>
                <w:rFonts w:cs="Arial"/>
                <w:b/>
              </w:rPr>
              <w:t>I</w:t>
            </w:r>
            <w:r w:rsidRPr="00E732CF">
              <w:rPr>
                <w:rFonts w:cs="Arial"/>
                <w:b/>
              </w:rPr>
              <w:t>V.</w:t>
            </w:r>
            <w:r>
              <w:rPr>
                <w:rFonts w:cs="Arial"/>
                <w:b/>
              </w:rPr>
              <w:t>B</w:t>
            </w:r>
            <w:r w:rsidRPr="00E732CF">
              <w:rPr>
                <w:rFonts w:cs="Arial"/>
                <w:b/>
              </w:rPr>
              <w:t xml:space="preserve">. – </w:t>
            </w:r>
            <w:r>
              <w:rPr>
                <w:rFonts w:cs="Arial"/>
                <w:b/>
              </w:rPr>
              <w:t>Standard is Evident, Emerging, Not Evident, or Not Applicable</w:t>
            </w:r>
          </w:p>
        </w:tc>
        <w:tc>
          <w:tcPr>
            <w:tcW w:w="1944" w:type="dxa"/>
            <w:gridSpan w:val="3"/>
            <w:shd w:val="clear" w:color="auto" w:fill="E2EFD9" w:themeFill="accent6" w:themeFillTint="33"/>
          </w:tcPr>
          <w:p w14:paraId="7B179F5E" w14:textId="77777777" w:rsidR="0006451F" w:rsidRPr="00E732CF" w:rsidRDefault="00000000" w:rsidP="0006451F">
            <w:pPr>
              <w:rPr>
                <w:rFonts w:cs="Arial"/>
                <w:b/>
              </w:rPr>
            </w:pPr>
            <w:sdt>
              <w:sdtPr>
                <w:rPr>
                  <w:rStyle w:val="Style1"/>
                </w:rPr>
                <w:alias w:val="Finding "/>
                <w:tag w:val="Finding "/>
                <w:id w:val="-1280563136"/>
                <w:placeholder>
                  <w:docPart w:val="C17968BC99AB4E0D91A254A55241B465"/>
                </w:placeholder>
                <w:showingPlcHdr/>
                <w:comboBox>
                  <w:listItem w:displayText="Standard is Evident" w:value="Standard is Evident"/>
                  <w:listItem w:displayText="Standard is Emerging" w:value="Standard is Emerging"/>
                  <w:listItem w:displayText="Standard is Not Evident" w:value="Standard is Not Evident"/>
                  <w:listItem w:displayText="Not Applicable " w:value="Not Applicable "/>
                </w:comboBox>
              </w:sdtPr>
              <w:sdtEndPr>
                <w:rPr>
                  <w:rStyle w:val="DefaultParagraphFont"/>
                  <w:rFonts w:cs="Arial"/>
                  <w:b/>
                  <w:vanish/>
                  <w:sz w:val="20"/>
                  <w:szCs w:val="20"/>
                </w:rPr>
              </w:sdtEndPr>
              <w:sdtContent>
                <w:r w:rsidR="0006451F" w:rsidRPr="00C94CE0">
                  <w:rPr>
                    <w:rStyle w:val="PlaceholderText"/>
                  </w:rPr>
                  <w:t>Choose a finding.</w:t>
                </w:r>
              </w:sdtContent>
            </w:sdt>
          </w:p>
        </w:tc>
      </w:tr>
    </w:tbl>
    <w:p w14:paraId="6ED6BF25" w14:textId="77777777" w:rsidR="00341438" w:rsidRDefault="00341438" w:rsidP="00341438">
      <w:pPr>
        <w:spacing w:after="0" w:line="240" w:lineRule="auto"/>
        <w:rPr>
          <w:rFonts w:ascii="Calibri" w:eastAsia="Arial" w:hAnsi="Calibri" w:cs="Arial"/>
          <w:b/>
          <w:bCs/>
          <w:sz w:val="24"/>
          <w:szCs w:val="24"/>
          <w:u w:val="single"/>
        </w:rPr>
      </w:pPr>
    </w:p>
    <w:p w14:paraId="3F6FD265" w14:textId="77777777" w:rsidR="00341438" w:rsidRPr="00015A00" w:rsidRDefault="00341438" w:rsidP="00341438">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1702540332"/>
          <w:placeholder>
            <w:docPart w:val="1A092319F006483EB758909F531DAF1A"/>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3FE75285" w14:textId="322D9CC7" w:rsidR="00341438" w:rsidRPr="00015A00" w:rsidRDefault="00341438" w:rsidP="00341438">
      <w:pPr>
        <w:spacing w:after="0" w:line="240" w:lineRule="auto"/>
        <w:rPr>
          <w:rFonts w:ascii="Calibri" w:eastAsia="Calibri" w:hAnsi="Calibri" w:cs="Arial"/>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1766730456"/>
          <w:placeholder>
            <w:docPart w:val="9588720A4B0144B1A0A400B0028A1902"/>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28558C63" w14:textId="77777777" w:rsidR="00341438" w:rsidRPr="00015A00" w:rsidRDefault="00341438" w:rsidP="00341438">
      <w:pPr>
        <w:spacing w:after="0" w:line="240" w:lineRule="auto"/>
        <w:rPr>
          <w:rFonts w:ascii="Calibri" w:eastAsia="Calibri" w:hAnsi="Calibri" w:cs="Arial"/>
        </w:rPr>
      </w:pPr>
    </w:p>
    <w:p w14:paraId="487D3A47" w14:textId="2DDDBAE0" w:rsidR="008D4E83" w:rsidRPr="00015A00" w:rsidRDefault="008D4E83" w:rsidP="008D4E83">
      <w:pPr>
        <w:spacing w:after="0" w:line="240" w:lineRule="auto"/>
        <w:rPr>
          <w:rFonts w:cs="Arial"/>
          <w:sz w:val="20"/>
          <w:szCs w:val="20"/>
        </w:rPr>
      </w:pPr>
      <w:r w:rsidRPr="005854FB">
        <w:rPr>
          <w:rFonts w:cs="Arial"/>
          <w:b/>
          <w:smallCaps/>
          <w:sz w:val="24"/>
          <w:szCs w:val="24"/>
          <w:u w:val="single"/>
        </w:rPr>
        <w:t xml:space="preserve">Exhibit </w:t>
      </w:r>
      <w:r>
        <w:rPr>
          <w:rFonts w:cs="Arial"/>
          <w:b/>
          <w:smallCaps/>
          <w:sz w:val="24"/>
          <w:szCs w:val="24"/>
          <w:u w:val="single"/>
        </w:rPr>
        <w:t>10</w:t>
      </w:r>
      <w:r w:rsidRPr="005854FB">
        <w:rPr>
          <w:rFonts w:cs="Arial"/>
          <w:b/>
          <w:smallCaps/>
          <w:sz w:val="24"/>
          <w:szCs w:val="24"/>
          <w:u w:val="single"/>
        </w:rPr>
        <w:t>:</w:t>
      </w:r>
      <w:r w:rsidRPr="007F5C5E">
        <w:rPr>
          <w:rFonts w:cs="Arial"/>
          <w:color w:val="0000FF"/>
          <w:sz w:val="20"/>
          <w:szCs w:val="20"/>
        </w:rPr>
        <w:t xml:space="preserve"> </w:t>
      </w:r>
      <w:sdt>
        <w:sdtPr>
          <w:rPr>
            <w:rFonts w:cs="Arial"/>
            <w:color w:val="0000FF"/>
            <w:sz w:val="20"/>
            <w:szCs w:val="20"/>
          </w:rPr>
          <w:id w:val="920453155"/>
          <w:placeholder>
            <w:docPart w:val="4A41F7E7AF73415D8EDC8F5458E6E50F"/>
          </w:placeholder>
          <w:temporary/>
          <w:showingPlcHdr/>
        </w:sdtPr>
        <w:sdtContent>
          <w:r w:rsidRPr="00397EB7">
            <w:rPr>
              <w:rFonts w:cs="Arial"/>
              <w:color w:val="767171" w:themeColor="background2" w:themeShade="80"/>
            </w:rPr>
            <w:t xml:space="preserve">Provide detailed feedback for </w:t>
          </w:r>
          <w:r>
            <w:rPr>
              <w:rFonts w:cs="Arial"/>
              <w:color w:val="767171" w:themeColor="background2" w:themeShade="80"/>
            </w:rPr>
            <w:t>the E</w:t>
          </w:r>
          <w:r w:rsidRPr="00397EB7">
            <w:rPr>
              <w:rFonts w:cs="Arial"/>
              <w:color w:val="767171" w:themeColor="background2" w:themeShade="80"/>
            </w:rPr>
            <w:t>xhibit</w:t>
          </w:r>
          <w:r>
            <w:rPr>
              <w:rFonts w:cs="Arial"/>
              <w:color w:val="767171" w:themeColor="background2" w:themeShade="80"/>
            </w:rPr>
            <w:t xml:space="preserve">(s) </w:t>
          </w:r>
          <w:r w:rsidRPr="00397EB7">
            <w:rPr>
              <w:rFonts w:cs="Arial"/>
              <w:color w:val="767171" w:themeColor="background2" w:themeShade="80"/>
            </w:rPr>
            <w:t>related to this core component. The applicant institution uses this feedback to strengthen its documentation, processes, and procedures.</w:t>
          </w:r>
        </w:sdtContent>
      </w:sdt>
    </w:p>
    <w:p w14:paraId="6D9F82ED" w14:textId="77777777" w:rsidR="008D4E83" w:rsidRPr="00015A00" w:rsidRDefault="008D4E83" w:rsidP="00341438">
      <w:pPr>
        <w:spacing w:after="0" w:line="240" w:lineRule="auto"/>
        <w:rPr>
          <w:rFonts w:ascii="Calibri" w:eastAsia="Calibri" w:hAnsi="Calibri" w:cs="Arial"/>
        </w:rPr>
      </w:pPr>
    </w:p>
    <w:p w14:paraId="74F78429" w14:textId="77777777" w:rsidR="00341438" w:rsidRPr="00015A00" w:rsidRDefault="00341438" w:rsidP="00341438">
      <w:pPr>
        <w:spacing w:after="0" w:line="240" w:lineRule="auto"/>
        <w:rPr>
          <w:rFonts w:ascii="Calibri" w:eastAsia="Arial" w:hAnsi="Calibri" w:cs="Arial"/>
        </w:rPr>
      </w:pPr>
      <w:r w:rsidRPr="0027349F">
        <w:rPr>
          <w:rFonts w:ascii="Calibri" w:eastAsia="Arial" w:hAnsi="Calibri" w:cs="Arial"/>
          <w:b/>
          <w:bCs/>
          <w:sz w:val="24"/>
          <w:szCs w:val="24"/>
          <w:u w:val="single"/>
        </w:rPr>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508910232"/>
          <w:placeholder>
            <w:docPart w:val="E9F4E69061454FB6B0046DB584B61831"/>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6BA585A6" w14:textId="77777777" w:rsidR="00C7457E" w:rsidRPr="00015A00" w:rsidRDefault="00C7457E" w:rsidP="00C7457E">
      <w:pPr>
        <w:spacing w:after="0" w:line="240" w:lineRule="auto"/>
        <w:ind w:left="720"/>
        <w:contextualSpacing/>
        <w:rPr>
          <w:rFonts w:ascii="Calibri" w:eastAsia="Aptos" w:hAnsi="Calibri" w:cs="Aptos"/>
        </w:rPr>
      </w:pPr>
    </w:p>
    <w:sdt>
      <w:sdtPr>
        <w:rPr>
          <w:rFonts w:ascii="Calibri" w:eastAsia="Times New Roman" w:hAnsi="Calibri" w:cs="Times New Roman"/>
          <w:b/>
          <w:sz w:val="24"/>
          <w:szCs w:val="28"/>
        </w:rPr>
        <w:id w:val="177009773"/>
        <w:lock w:val="sdtContentLocked"/>
        <w:placeholder>
          <w:docPart w:val="DefaultPlaceholder_-1854013440"/>
        </w:placeholder>
      </w:sdtPr>
      <w:sdtEndPr>
        <w:rPr>
          <w:rFonts w:eastAsia="Aptos" w:cs="Calibri"/>
          <w:b w:val="0"/>
          <w:szCs w:val="24"/>
        </w:rPr>
      </w:sdtEndPr>
      <w:sdtContent>
        <w:p w14:paraId="48051FC0" w14:textId="45130227" w:rsidR="00C7457E" w:rsidRPr="00C7457E" w:rsidRDefault="00C7457E">
          <w:pPr>
            <w:keepNext/>
            <w:keepLines/>
            <w:numPr>
              <w:ilvl w:val="0"/>
              <w:numId w:val="6"/>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Indirect Measures</w:t>
          </w:r>
        </w:p>
        <w:p w14:paraId="079FD8B4" w14:textId="1AE4580F"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systematically seeks student, alumni, and employment community input to evaluate and improve curricula, instructional materials, method of delivery, and student services. The institution regularly collects evidence that currently enrolled students are satisfied with the administrative, educational, and support services provided.</w:t>
          </w:r>
        </w:p>
      </w:sdtContent>
    </w:sdt>
    <w:p w14:paraId="1A491D9A" w14:textId="77777777" w:rsidR="00C7457E" w:rsidRPr="00C7457E" w:rsidRDefault="00C7457E" w:rsidP="00C7457E">
      <w:pPr>
        <w:spacing w:after="0" w:line="240" w:lineRule="auto"/>
        <w:ind w:left="720"/>
        <w:contextualSpacing/>
        <w:rPr>
          <w:rFonts w:ascii="Calibri" w:eastAsia="Aptos" w:hAnsi="Calibri" w:cs="Aptos"/>
          <w:b/>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D1475D" w:rsidRPr="00E732CF" w14:paraId="12F3FD9A" w14:textId="77777777" w:rsidTr="00D21A13">
        <w:tc>
          <w:tcPr>
            <w:tcW w:w="7416" w:type="dxa"/>
            <w:shd w:val="clear" w:color="auto" w:fill="E2EFD9" w:themeFill="accent6" w:themeFillTint="33"/>
          </w:tcPr>
          <w:p w14:paraId="7B6F2A53" w14:textId="77777777" w:rsidR="00D1475D" w:rsidRPr="00E732CF" w:rsidRDefault="00D1475D" w:rsidP="00C32F45">
            <w:pPr>
              <w:rPr>
                <w:rFonts w:cs="Arial"/>
                <w:b/>
              </w:rPr>
            </w:pPr>
            <w:r w:rsidRPr="00E732CF">
              <w:rPr>
                <w:rFonts w:cs="Arial"/>
                <w:b/>
              </w:rPr>
              <w:t>Questions</w:t>
            </w:r>
          </w:p>
        </w:tc>
        <w:tc>
          <w:tcPr>
            <w:tcW w:w="648" w:type="dxa"/>
            <w:shd w:val="clear" w:color="auto" w:fill="E2EFD9" w:themeFill="accent6" w:themeFillTint="33"/>
            <w:vAlign w:val="center"/>
          </w:tcPr>
          <w:p w14:paraId="72B7B400" w14:textId="77777777" w:rsidR="00D1475D" w:rsidRPr="00E732CF" w:rsidRDefault="00D1475D" w:rsidP="001A3F2E">
            <w:pPr>
              <w:jc w:val="center"/>
              <w:rPr>
                <w:rFonts w:cs="Arial"/>
                <w:b/>
              </w:rPr>
            </w:pPr>
            <w:r w:rsidRPr="00E732CF">
              <w:rPr>
                <w:rFonts w:cs="Arial"/>
                <w:b/>
              </w:rPr>
              <w:t>Yes</w:t>
            </w:r>
          </w:p>
        </w:tc>
        <w:tc>
          <w:tcPr>
            <w:tcW w:w="648" w:type="dxa"/>
            <w:shd w:val="clear" w:color="auto" w:fill="E2EFD9" w:themeFill="accent6" w:themeFillTint="33"/>
            <w:vAlign w:val="center"/>
          </w:tcPr>
          <w:p w14:paraId="0C815BF7" w14:textId="77777777" w:rsidR="00D1475D" w:rsidRPr="00E732CF" w:rsidRDefault="00D1475D" w:rsidP="001A3F2E">
            <w:pPr>
              <w:jc w:val="center"/>
              <w:rPr>
                <w:rFonts w:cs="Arial"/>
                <w:b/>
              </w:rPr>
            </w:pPr>
            <w:r w:rsidRPr="00E732CF">
              <w:rPr>
                <w:rFonts w:cs="Arial"/>
                <w:b/>
              </w:rPr>
              <w:t>No</w:t>
            </w:r>
          </w:p>
        </w:tc>
        <w:tc>
          <w:tcPr>
            <w:tcW w:w="648" w:type="dxa"/>
            <w:shd w:val="clear" w:color="auto" w:fill="E2EFD9" w:themeFill="accent6" w:themeFillTint="33"/>
            <w:vAlign w:val="center"/>
          </w:tcPr>
          <w:p w14:paraId="59B1BEDD" w14:textId="77777777" w:rsidR="00D1475D" w:rsidRPr="00E732CF" w:rsidRDefault="00D1475D" w:rsidP="001A3F2E">
            <w:pPr>
              <w:jc w:val="center"/>
              <w:rPr>
                <w:rFonts w:cs="Arial"/>
                <w:b/>
              </w:rPr>
            </w:pPr>
            <w:r w:rsidRPr="00E732CF">
              <w:rPr>
                <w:rFonts w:cs="Arial"/>
                <w:b/>
              </w:rPr>
              <w:t>N/A</w:t>
            </w:r>
          </w:p>
        </w:tc>
      </w:tr>
      <w:tr w:rsidR="00D1475D" w:rsidRPr="00E732CF" w14:paraId="76D1E448" w14:textId="77777777" w:rsidTr="00D21A13">
        <w:tc>
          <w:tcPr>
            <w:tcW w:w="7416" w:type="dxa"/>
            <w:shd w:val="clear" w:color="auto" w:fill="E2EFD9" w:themeFill="accent6" w:themeFillTint="33"/>
          </w:tcPr>
          <w:p w14:paraId="644399A2" w14:textId="77777777" w:rsidR="00875914" w:rsidRDefault="00D1475D" w:rsidP="00C32F45">
            <w:pPr>
              <w:rPr>
                <w:rFonts w:cs="Arial"/>
              </w:rPr>
            </w:pPr>
            <w:r w:rsidRPr="00E732CF">
              <w:rPr>
                <w:rFonts w:cs="Arial"/>
              </w:rPr>
              <w:lastRenderedPageBreak/>
              <w:t xml:space="preserve">Did the institution provide evidence that it systematically seeks student and alumni </w:t>
            </w:r>
            <w:r>
              <w:rPr>
                <w:rFonts w:cs="Arial"/>
              </w:rPr>
              <w:t>input</w:t>
            </w:r>
            <w:r w:rsidRPr="00E732CF">
              <w:rPr>
                <w:rFonts w:cs="Arial"/>
              </w:rPr>
              <w:t xml:space="preserve"> as one basis for evaluating and improving curricula, instructional materials, method of delivery, and student services? </w:t>
            </w:r>
          </w:p>
          <w:p w14:paraId="45B37336" w14:textId="77777777" w:rsidR="00875914" w:rsidRDefault="00875914" w:rsidP="00C32F45">
            <w:pPr>
              <w:rPr>
                <w:rFonts w:cs="Arial"/>
              </w:rPr>
            </w:pPr>
          </w:p>
          <w:p w14:paraId="3554C434" w14:textId="1069CB93" w:rsidR="00D1475D" w:rsidRPr="00E732CF" w:rsidRDefault="00D1475D" w:rsidP="00C32F45">
            <w:pPr>
              <w:rPr>
                <w:rFonts w:cs="Arial"/>
              </w:rPr>
            </w:pPr>
            <w:r>
              <w:rPr>
                <w:rFonts w:cs="Arial"/>
              </w:rPr>
              <w:t>[Note: Lack of alumni engagement does not constitute non-compliance, provided that the institution has processes in place to seek such input.]</w:t>
            </w:r>
          </w:p>
        </w:tc>
        <w:sdt>
          <w:sdtPr>
            <w:rPr>
              <w:rFonts w:cs="Arial"/>
            </w:rPr>
            <w:id w:val="170552025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FF7CEC4" w14:textId="54B8CBC0" w:rsidR="00D1475D" w:rsidRPr="00E732CF" w:rsidRDefault="001A3F2E" w:rsidP="001A3F2E">
                <w:pPr>
                  <w:jc w:val="center"/>
                  <w:rPr>
                    <w:rFonts w:cs="Arial"/>
                  </w:rPr>
                </w:pPr>
                <w:r>
                  <w:rPr>
                    <w:rFonts w:ascii="MS Gothic" w:eastAsia="MS Gothic" w:hAnsi="MS Gothic" w:cs="Arial" w:hint="eastAsia"/>
                  </w:rPr>
                  <w:t>☐</w:t>
                </w:r>
              </w:p>
            </w:tc>
          </w:sdtContent>
        </w:sdt>
        <w:sdt>
          <w:sdtPr>
            <w:rPr>
              <w:rFonts w:cs="Arial"/>
            </w:rPr>
            <w:id w:val="-44831919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0C400CF" w14:textId="77777777" w:rsidR="00D1475D" w:rsidRPr="00E732CF" w:rsidRDefault="00D1475D" w:rsidP="001A3F2E">
                <w:pPr>
                  <w:jc w:val="center"/>
                  <w:rPr>
                    <w:rFonts w:cs="Arial"/>
                  </w:rPr>
                </w:pPr>
                <w:r w:rsidRPr="000C5542">
                  <w:rPr>
                    <w:rFonts w:ascii="MS Gothic" w:eastAsia="MS Gothic" w:hAnsi="MS Gothic" w:cs="Arial" w:hint="eastAsia"/>
                  </w:rPr>
                  <w:t>☐</w:t>
                </w:r>
              </w:p>
            </w:tc>
          </w:sdtContent>
        </w:sdt>
        <w:sdt>
          <w:sdtPr>
            <w:rPr>
              <w:rFonts w:cs="Arial"/>
            </w:rPr>
            <w:id w:val="184428195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A5FC33D" w14:textId="77777777" w:rsidR="00D1475D" w:rsidRPr="00E732CF" w:rsidRDefault="00D1475D" w:rsidP="001A3F2E">
                <w:pPr>
                  <w:jc w:val="center"/>
                  <w:rPr>
                    <w:rFonts w:cs="Arial"/>
                  </w:rPr>
                </w:pPr>
                <w:r w:rsidRPr="000C5542">
                  <w:rPr>
                    <w:rFonts w:ascii="MS Gothic" w:eastAsia="MS Gothic" w:hAnsi="MS Gothic" w:cs="Arial" w:hint="eastAsia"/>
                  </w:rPr>
                  <w:t>☐</w:t>
                </w:r>
              </w:p>
            </w:tc>
          </w:sdtContent>
        </w:sdt>
      </w:tr>
      <w:tr w:rsidR="00D1475D" w:rsidRPr="00E732CF" w14:paraId="3CA5F86A" w14:textId="77777777" w:rsidTr="00D21A13">
        <w:tc>
          <w:tcPr>
            <w:tcW w:w="7416" w:type="dxa"/>
            <w:shd w:val="clear" w:color="auto" w:fill="E2EFD9" w:themeFill="accent6" w:themeFillTint="33"/>
          </w:tcPr>
          <w:p w14:paraId="4811C692" w14:textId="77777777" w:rsidR="00875914" w:rsidRDefault="00D1475D" w:rsidP="00D1475D">
            <w:pPr>
              <w:rPr>
                <w:rFonts w:cs="Arial"/>
              </w:rPr>
            </w:pPr>
            <w:r>
              <w:rPr>
                <w:rFonts w:cstheme="minorHAnsi"/>
              </w:rPr>
              <w:t>If applicable, relative to the institution’s mission and educational offerings,</w:t>
            </w:r>
            <w:r w:rsidRPr="00E732CF">
              <w:rPr>
                <w:rFonts w:cs="Arial"/>
              </w:rPr>
              <w:t xml:space="preserve"> </w:t>
            </w:r>
            <w:r>
              <w:rPr>
                <w:rFonts w:cs="Arial"/>
              </w:rPr>
              <w:t>d</w:t>
            </w:r>
            <w:r w:rsidRPr="00E732CF">
              <w:rPr>
                <w:rFonts w:cs="Arial"/>
              </w:rPr>
              <w:t xml:space="preserve">id the institution provide evidence that it systematically seeks </w:t>
            </w:r>
            <w:r>
              <w:rPr>
                <w:rFonts w:cs="Arial"/>
              </w:rPr>
              <w:t>employment community input</w:t>
            </w:r>
            <w:r w:rsidRPr="00E732CF">
              <w:rPr>
                <w:rFonts w:cs="Arial"/>
              </w:rPr>
              <w:t xml:space="preserve"> as one basis for evaluating and improving curricula, instructional materials, method of delivery, and student services? </w:t>
            </w:r>
          </w:p>
          <w:p w14:paraId="0D56D3BE" w14:textId="77777777" w:rsidR="00875914" w:rsidRDefault="00875914" w:rsidP="00D1475D">
            <w:pPr>
              <w:rPr>
                <w:rFonts w:cs="Arial"/>
              </w:rPr>
            </w:pPr>
          </w:p>
          <w:p w14:paraId="73207092" w14:textId="6CFBA787" w:rsidR="00D1475D" w:rsidRPr="00E732CF" w:rsidRDefault="00D1475D" w:rsidP="00D1475D">
            <w:pPr>
              <w:rPr>
                <w:rFonts w:cs="Arial"/>
              </w:rPr>
            </w:pPr>
            <w:r>
              <w:rPr>
                <w:rFonts w:cs="Arial"/>
              </w:rPr>
              <w:t>[Note: Lack of employment community engagement does not constitute non-compliance, provided that the institution has processes in place to seek such input.]</w:t>
            </w:r>
          </w:p>
        </w:tc>
        <w:sdt>
          <w:sdtPr>
            <w:rPr>
              <w:rFonts w:cs="Arial"/>
            </w:rPr>
            <w:id w:val="64038769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E8B8C5F" w14:textId="6EA0E7CD" w:rsidR="00D1475D" w:rsidRDefault="00D1475D" w:rsidP="001A3F2E">
                <w:pPr>
                  <w:jc w:val="center"/>
                  <w:rPr>
                    <w:rFonts w:cs="Arial"/>
                  </w:rPr>
                </w:pPr>
                <w:r w:rsidRPr="000C5542">
                  <w:rPr>
                    <w:rFonts w:ascii="MS Gothic" w:eastAsia="MS Gothic" w:hAnsi="MS Gothic" w:cs="Arial" w:hint="eastAsia"/>
                  </w:rPr>
                  <w:t>☐</w:t>
                </w:r>
              </w:p>
            </w:tc>
          </w:sdtContent>
        </w:sdt>
        <w:sdt>
          <w:sdtPr>
            <w:rPr>
              <w:rFonts w:cs="Arial"/>
            </w:rPr>
            <w:id w:val="154055055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A94F1C1" w14:textId="45802AE4" w:rsidR="00D1475D" w:rsidRDefault="00D1475D" w:rsidP="001A3F2E">
                <w:pPr>
                  <w:jc w:val="center"/>
                  <w:rPr>
                    <w:rFonts w:cs="Arial"/>
                  </w:rPr>
                </w:pPr>
                <w:r w:rsidRPr="000C5542">
                  <w:rPr>
                    <w:rFonts w:ascii="MS Gothic" w:eastAsia="MS Gothic" w:hAnsi="MS Gothic" w:cs="Arial" w:hint="eastAsia"/>
                  </w:rPr>
                  <w:t>☐</w:t>
                </w:r>
              </w:p>
            </w:tc>
          </w:sdtContent>
        </w:sdt>
        <w:sdt>
          <w:sdtPr>
            <w:rPr>
              <w:rFonts w:cs="Arial"/>
            </w:rPr>
            <w:id w:val="-104097533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F0B3968" w14:textId="3764CA73" w:rsidR="00D1475D" w:rsidRDefault="00D1475D" w:rsidP="001A3F2E">
                <w:pPr>
                  <w:jc w:val="center"/>
                  <w:rPr>
                    <w:rFonts w:cs="Arial"/>
                  </w:rPr>
                </w:pPr>
                <w:r w:rsidRPr="000C5542">
                  <w:rPr>
                    <w:rFonts w:ascii="MS Gothic" w:eastAsia="MS Gothic" w:hAnsi="MS Gothic" w:cs="Arial" w:hint="eastAsia"/>
                  </w:rPr>
                  <w:t>☐</w:t>
                </w:r>
              </w:p>
            </w:tc>
          </w:sdtContent>
        </w:sdt>
      </w:tr>
      <w:tr w:rsidR="00D1475D" w:rsidRPr="00E732CF" w14:paraId="62668137" w14:textId="77777777" w:rsidTr="00D21A13">
        <w:tc>
          <w:tcPr>
            <w:tcW w:w="7416" w:type="dxa"/>
            <w:shd w:val="clear" w:color="auto" w:fill="E2EFD9" w:themeFill="accent6" w:themeFillTint="33"/>
          </w:tcPr>
          <w:p w14:paraId="6D2F9849" w14:textId="77777777" w:rsidR="00D1475D" w:rsidRPr="00E732CF" w:rsidRDefault="00D1475D" w:rsidP="00D1475D">
            <w:pPr>
              <w:rPr>
                <w:rFonts w:cs="Arial"/>
              </w:rPr>
            </w:pPr>
            <w:r w:rsidRPr="00E732CF">
              <w:rPr>
                <w:rFonts w:cs="Arial"/>
              </w:rPr>
              <w:t>Does the institution identify indirect measures</w:t>
            </w:r>
            <w:r>
              <w:rPr>
                <w:rFonts w:cs="Arial"/>
              </w:rPr>
              <w:t xml:space="preserve"> that</w:t>
            </w:r>
            <w:r w:rsidRPr="00E732CF">
              <w:rPr>
                <w:rFonts w:cs="Arial"/>
              </w:rPr>
              <w:t xml:space="preserve"> it uses to measure student satisfaction? </w:t>
            </w:r>
          </w:p>
        </w:tc>
        <w:sdt>
          <w:sdtPr>
            <w:rPr>
              <w:rFonts w:cs="Arial"/>
            </w:rPr>
            <w:id w:val="10385050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5F22BB8" w14:textId="77777777" w:rsidR="00D1475D" w:rsidRPr="00E732CF" w:rsidRDefault="00D1475D" w:rsidP="001A3F2E">
                <w:pPr>
                  <w:jc w:val="center"/>
                  <w:rPr>
                    <w:rFonts w:cs="Arial"/>
                  </w:rPr>
                </w:pPr>
                <w:r w:rsidRPr="000C5542">
                  <w:rPr>
                    <w:rFonts w:ascii="MS Gothic" w:eastAsia="MS Gothic" w:hAnsi="MS Gothic" w:cs="Arial" w:hint="eastAsia"/>
                  </w:rPr>
                  <w:t>☐</w:t>
                </w:r>
              </w:p>
            </w:tc>
          </w:sdtContent>
        </w:sdt>
        <w:sdt>
          <w:sdtPr>
            <w:rPr>
              <w:rFonts w:cs="Arial"/>
            </w:rPr>
            <w:id w:val="92530769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6840DC8" w14:textId="77777777" w:rsidR="00D1475D" w:rsidRPr="00E732CF" w:rsidRDefault="00D1475D" w:rsidP="001A3F2E">
                <w:pPr>
                  <w:jc w:val="center"/>
                  <w:rPr>
                    <w:rFonts w:cs="Arial"/>
                  </w:rPr>
                </w:pPr>
                <w:r w:rsidRPr="000C5542">
                  <w:rPr>
                    <w:rFonts w:ascii="MS Gothic" w:eastAsia="MS Gothic" w:hAnsi="MS Gothic" w:cs="Arial" w:hint="eastAsia"/>
                  </w:rPr>
                  <w:t>☐</w:t>
                </w:r>
              </w:p>
            </w:tc>
          </w:sdtContent>
        </w:sdt>
        <w:sdt>
          <w:sdtPr>
            <w:rPr>
              <w:rFonts w:cs="Arial"/>
            </w:rPr>
            <w:id w:val="101271674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31186A0" w14:textId="77777777" w:rsidR="00D1475D" w:rsidRPr="00E732CF" w:rsidRDefault="00D1475D" w:rsidP="001A3F2E">
                <w:pPr>
                  <w:jc w:val="center"/>
                  <w:rPr>
                    <w:rFonts w:cs="Arial"/>
                  </w:rPr>
                </w:pPr>
                <w:r w:rsidRPr="000C5542">
                  <w:rPr>
                    <w:rFonts w:ascii="MS Gothic" w:eastAsia="MS Gothic" w:hAnsi="MS Gothic" w:cs="Arial" w:hint="eastAsia"/>
                  </w:rPr>
                  <w:t>☐</w:t>
                </w:r>
              </w:p>
            </w:tc>
          </w:sdtContent>
        </w:sdt>
      </w:tr>
      <w:tr w:rsidR="00D1475D" w:rsidRPr="00E732CF" w14:paraId="76970D9B" w14:textId="77777777" w:rsidTr="00D21A13">
        <w:tc>
          <w:tcPr>
            <w:tcW w:w="7416" w:type="dxa"/>
            <w:shd w:val="clear" w:color="auto" w:fill="E2EFD9" w:themeFill="accent6" w:themeFillTint="33"/>
          </w:tcPr>
          <w:p w14:paraId="1177F3B3" w14:textId="77777777" w:rsidR="00D1475D" w:rsidRPr="00E732CF" w:rsidRDefault="00D1475D" w:rsidP="00D1475D">
            <w:pPr>
              <w:rPr>
                <w:rFonts w:cs="Arial"/>
              </w:rPr>
            </w:pPr>
            <w:r w:rsidRPr="00E732CF">
              <w:rPr>
                <w:rFonts w:cs="Arial"/>
              </w:rPr>
              <w:t>Did the institution identify benchmarks or standards</w:t>
            </w:r>
            <w:r>
              <w:rPr>
                <w:rFonts w:cs="Arial"/>
              </w:rPr>
              <w:t xml:space="preserve"> that</w:t>
            </w:r>
            <w:r w:rsidRPr="00E732CF">
              <w:rPr>
                <w:rFonts w:cs="Arial"/>
              </w:rPr>
              <w:t xml:space="preserve"> it uses to measure student satisfaction? </w:t>
            </w:r>
          </w:p>
        </w:tc>
        <w:sdt>
          <w:sdtPr>
            <w:rPr>
              <w:rFonts w:cs="Arial"/>
            </w:rPr>
            <w:id w:val="-193659625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1CCCFE7" w14:textId="77777777" w:rsidR="00D1475D" w:rsidRPr="00E732CF" w:rsidRDefault="00D1475D" w:rsidP="001A3F2E">
                <w:pPr>
                  <w:jc w:val="center"/>
                  <w:rPr>
                    <w:rFonts w:cs="Arial"/>
                  </w:rPr>
                </w:pPr>
                <w:r w:rsidRPr="000C5542">
                  <w:rPr>
                    <w:rFonts w:ascii="MS Gothic" w:eastAsia="MS Gothic" w:hAnsi="MS Gothic" w:cs="Arial" w:hint="eastAsia"/>
                  </w:rPr>
                  <w:t>☐</w:t>
                </w:r>
              </w:p>
            </w:tc>
          </w:sdtContent>
        </w:sdt>
        <w:sdt>
          <w:sdtPr>
            <w:rPr>
              <w:rFonts w:cs="Arial"/>
            </w:rPr>
            <w:id w:val="85423604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9509B65" w14:textId="77777777" w:rsidR="00D1475D" w:rsidRPr="00E732CF" w:rsidRDefault="00D1475D" w:rsidP="001A3F2E">
                <w:pPr>
                  <w:jc w:val="center"/>
                  <w:rPr>
                    <w:rFonts w:cs="Arial"/>
                  </w:rPr>
                </w:pPr>
                <w:r w:rsidRPr="000C5542">
                  <w:rPr>
                    <w:rFonts w:ascii="MS Gothic" w:eastAsia="MS Gothic" w:hAnsi="MS Gothic" w:cs="Arial" w:hint="eastAsia"/>
                  </w:rPr>
                  <w:t>☐</w:t>
                </w:r>
              </w:p>
            </w:tc>
          </w:sdtContent>
        </w:sdt>
        <w:sdt>
          <w:sdtPr>
            <w:rPr>
              <w:rFonts w:cs="Arial"/>
            </w:rPr>
            <w:id w:val="183541572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46660A9" w14:textId="77777777" w:rsidR="00D1475D" w:rsidRPr="00E732CF" w:rsidRDefault="00D1475D" w:rsidP="001A3F2E">
                <w:pPr>
                  <w:jc w:val="center"/>
                  <w:rPr>
                    <w:rFonts w:cs="Arial"/>
                  </w:rPr>
                </w:pPr>
                <w:r w:rsidRPr="000C5542">
                  <w:rPr>
                    <w:rFonts w:ascii="MS Gothic" w:eastAsia="MS Gothic" w:hAnsi="MS Gothic" w:cs="Arial" w:hint="eastAsia"/>
                  </w:rPr>
                  <w:t>☐</w:t>
                </w:r>
              </w:p>
            </w:tc>
          </w:sdtContent>
        </w:sdt>
      </w:tr>
      <w:tr w:rsidR="00D1475D" w:rsidRPr="00E732CF" w14:paraId="3CFEE45D" w14:textId="77777777" w:rsidTr="00D21A13">
        <w:tc>
          <w:tcPr>
            <w:tcW w:w="7416" w:type="dxa"/>
            <w:shd w:val="clear" w:color="auto" w:fill="E2EFD9" w:themeFill="accent6" w:themeFillTint="33"/>
          </w:tcPr>
          <w:p w14:paraId="1BF1E7D3" w14:textId="165496C5" w:rsidR="00D1475D" w:rsidRPr="00E732CF" w:rsidRDefault="00D1475D" w:rsidP="00D1475D">
            <w:pPr>
              <w:rPr>
                <w:rFonts w:cs="Arial"/>
              </w:rPr>
            </w:pPr>
            <w:r w:rsidRPr="00E732CF">
              <w:rPr>
                <w:rFonts w:cs="Arial"/>
              </w:rPr>
              <w:t xml:space="preserve">Does the institution use data collected from indirect measures to improve and enhance its educational offerings and </w:t>
            </w:r>
            <w:r>
              <w:rPr>
                <w:rFonts w:cs="Arial"/>
              </w:rPr>
              <w:t xml:space="preserve">student </w:t>
            </w:r>
            <w:r w:rsidRPr="00E732CF">
              <w:rPr>
                <w:rFonts w:cs="Arial"/>
              </w:rPr>
              <w:t xml:space="preserve">support services? </w:t>
            </w:r>
          </w:p>
        </w:tc>
        <w:sdt>
          <w:sdtPr>
            <w:rPr>
              <w:rFonts w:cs="Arial"/>
            </w:rPr>
            <w:id w:val="202566958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A574E83" w14:textId="77777777" w:rsidR="00D1475D" w:rsidRPr="00E732CF" w:rsidRDefault="00D1475D" w:rsidP="001A3F2E">
                <w:pPr>
                  <w:jc w:val="center"/>
                  <w:rPr>
                    <w:rFonts w:cs="Arial"/>
                  </w:rPr>
                </w:pPr>
                <w:r w:rsidRPr="000C5542">
                  <w:rPr>
                    <w:rFonts w:ascii="MS Gothic" w:eastAsia="MS Gothic" w:hAnsi="MS Gothic" w:cs="Arial" w:hint="eastAsia"/>
                  </w:rPr>
                  <w:t>☐</w:t>
                </w:r>
              </w:p>
            </w:tc>
          </w:sdtContent>
        </w:sdt>
        <w:sdt>
          <w:sdtPr>
            <w:rPr>
              <w:rFonts w:cs="Arial"/>
            </w:rPr>
            <w:id w:val="157816072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26BCEA7" w14:textId="77777777" w:rsidR="00D1475D" w:rsidRPr="00E732CF" w:rsidRDefault="00D1475D" w:rsidP="001A3F2E">
                <w:pPr>
                  <w:jc w:val="center"/>
                  <w:rPr>
                    <w:rFonts w:cs="Arial"/>
                  </w:rPr>
                </w:pPr>
                <w:r w:rsidRPr="000C5542">
                  <w:rPr>
                    <w:rFonts w:ascii="MS Gothic" w:eastAsia="MS Gothic" w:hAnsi="MS Gothic" w:cs="Arial" w:hint="eastAsia"/>
                  </w:rPr>
                  <w:t>☐</w:t>
                </w:r>
              </w:p>
            </w:tc>
          </w:sdtContent>
        </w:sdt>
        <w:sdt>
          <w:sdtPr>
            <w:rPr>
              <w:rFonts w:cs="Arial"/>
            </w:rPr>
            <w:id w:val="-92727523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CE3DF6B" w14:textId="77777777" w:rsidR="00D1475D" w:rsidRPr="00E732CF" w:rsidRDefault="00D1475D" w:rsidP="001A3F2E">
                <w:pPr>
                  <w:jc w:val="center"/>
                  <w:rPr>
                    <w:rFonts w:cs="Arial"/>
                  </w:rPr>
                </w:pPr>
                <w:r w:rsidRPr="000C5542">
                  <w:rPr>
                    <w:rFonts w:ascii="MS Gothic" w:eastAsia="MS Gothic" w:hAnsi="MS Gothic" w:cs="Arial" w:hint="eastAsia"/>
                  </w:rPr>
                  <w:t>☐</w:t>
                </w:r>
              </w:p>
            </w:tc>
          </w:sdtContent>
        </w:sdt>
      </w:tr>
      <w:tr w:rsidR="00D1475D" w:rsidRPr="00E732CF" w14:paraId="4C424481" w14:textId="77777777" w:rsidTr="00D21A13">
        <w:tc>
          <w:tcPr>
            <w:tcW w:w="7416" w:type="dxa"/>
            <w:shd w:val="clear" w:color="auto" w:fill="E2EFD9" w:themeFill="accent6" w:themeFillTint="33"/>
          </w:tcPr>
          <w:p w14:paraId="198B8B1F" w14:textId="5688F52C" w:rsidR="00D1475D" w:rsidRPr="00E732CF" w:rsidRDefault="00D1475D" w:rsidP="00D1475D">
            <w:pPr>
              <w:rPr>
                <w:rFonts w:cs="Arial"/>
                <w:b/>
              </w:rPr>
            </w:pPr>
            <w:r w:rsidRPr="00E732CF">
              <w:rPr>
                <w:rFonts w:cs="Arial"/>
                <w:b/>
              </w:rPr>
              <w:t xml:space="preserve">Standard </w:t>
            </w:r>
            <w:r>
              <w:rPr>
                <w:rFonts w:cs="Arial"/>
                <w:b/>
              </w:rPr>
              <w:t>I</w:t>
            </w:r>
            <w:r w:rsidRPr="00E732CF">
              <w:rPr>
                <w:rFonts w:cs="Arial"/>
                <w:b/>
              </w:rPr>
              <w:t>V.</w:t>
            </w:r>
            <w:r>
              <w:rPr>
                <w:rFonts w:cs="Arial"/>
                <w:b/>
              </w:rPr>
              <w:t>C</w:t>
            </w:r>
            <w:r w:rsidRPr="00E732CF">
              <w:rPr>
                <w:rFonts w:cs="Arial"/>
                <w:b/>
              </w:rPr>
              <w:t xml:space="preserve">. – </w:t>
            </w:r>
            <w:r>
              <w:rPr>
                <w:rFonts w:cs="Arial"/>
                <w:b/>
              </w:rPr>
              <w:t>Standard is Evident, Emerging, Not Evident, or Not Applicable</w:t>
            </w:r>
          </w:p>
        </w:tc>
        <w:tc>
          <w:tcPr>
            <w:tcW w:w="1944" w:type="dxa"/>
            <w:gridSpan w:val="3"/>
            <w:shd w:val="clear" w:color="auto" w:fill="E2EFD9" w:themeFill="accent6" w:themeFillTint="33"/>
          </w:tcPr>
          <w:p w14:paraId="1964D4BE" w14:textId="77777777" w:rsidR="00D1475D" w:rsidRPr="00E732CF" w:rsidRDefault="00000000" w:rsidP="00D1475D">
            <w:pPr>
              <w:rPr>
                <w:rFonts w:cs="Arial"/>
                <w:b/>
              </w:rPr>
            </w:pPr>
            <w:sdt>
              <w:sdtPr>
                <w:rPr>
                  <w:rStyle w:val="Style1"/>
                </w:rPr>
                <w:alias w:val="Finding "/>
                <w:tag w:val="Finding "/>
                <w:id w:val="1110327024"/>
                <w:placeholder>
                  <w:docPart w:val="D7A8693CB14E4C31B8ED31F448B1F22D"/>
                </w:placeholder>
                <w:showingPlcHdr/>
                <w:comboBox>
                  <w:listItem w:displayText="Standard is Evident" w:value="Standard is Evident"/>
                  <w:listItem w:displayText="Standard is Emerging" w:value="Standard is Emerging"/>
                  <w:listItem w:displayText="Standard is Not Evident" w:value="Standard is Not Evident"/>
                  <w:listItem w:displayText="Not Applicable " w:value="Not Applicable "/>
                </w:comboBox>
              </w:sdtPr>
              <w:sdtEndPr>
                <w:rPr>
                  <w:rStyle w:val="DefaultParagraphFont"/>
                  <w:rFonts w:cs="Arial"/>
                  <w:b/>
                  <w:vanish/>
                  <w:sz w:val="20"/>
                  <w:szCs w:val="20"/>
                </w:rPr>
              </w:sdtEndPr>
              <w:sdtContent>
                <w:r w:rsidR="00D1475D" w:rsidRPr="00C94CE0">
                  <w:rPr>
                    <w:rStyle w:val="PlaceholderText"/>
                  </w:rPr>
                  <w:t>Choose a finding.</w:t>
                </w:r>
              </w:sdtContent>
            </w:sdt>
          </w:p>
        </w:tc>
      </w:tr>
    </w:tbl>
    <w:p w14:paraId="5C8331DC" w14:textId="77777777" w:rsidR="00341438" w:rsidRDefault="00341438" w:rsidP="00341438">
      <w:pPr>
        <w:spacing w:after="0" w:line="240" w:lineRule="auto"/>
        <w:rPr>
          <w:rFonts w:ascii="Calibri" w:eastAsia="Arial" w:hAnsi="Calibri" w:cs="Arial"/>
          <w:b/>
          <w:bCs/>
          <w:sz w:val="24"/>
          <w:szCs w:val="24"/>
          <w:u w:val="single"/>
        </w:rPr>
      </w:pPr>
    </w:p>
    <w:p w14:paraId="301CBE9B" w14:textId="77777777" w:rsidR="00341438" w:rsidRPr="00015A00" w:rsidRDefault="00341438" w:rsidP="00341438">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984236532"/>
          <w:placeholder>
            <w:docPart w:val="0AEB939A4A924396A797E3B57ACCE063"/>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59C9198C" w14:textId="32D51916" w:rsidR="00341438" w:rsidRPr="00015A00" w:rsidRDefault="00341438" w:rsidP="00341438">
      <w:pPr>
        <w:spacing w:after="0" w:line="240" w:lineRule="auto"/>
        <w:rPr>
          <w:rFonts w:ascii="Calibri" w:eastAsia="Calibri" w:hAnsi="Calibri" w:cs="Arial"/>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1114629011"/>
          <w:placeholder>
            <w:docPart w:val="07A90D6090A4403EBC364EF2BF6DCDCC"/>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12E5F684" w14:textId="77777777" w:rsidR="00341438" w:rsidRPr="00015A00" w:rsidRDefault="00341438" w:rsidP="00341438">
      <w:pPr>
        <w:spacing w:after="0" w:line="240" w:lineRule="auto"/>
        <w:rPr>
          <w:rFonts w:ascii="Calibri" w:eastAsia="Calibri" w:hAnsi="Calibri" w:cs="Arial"/>
        </w:rPr>
      </w:pPr>
    </w:p>
    <w:p w14:paraId="12DDB6F3" w14:textId="7B61BFEE" w:rsidR="008D4E83" w:rsidRPr="00015A00" w:rsidRDefault="008D4E83" w:rsidP="008D4E83">
      <w:pPr>
        <w:spacing w:after="0" w:line="240" w:lineRule="auto"/>
        <w:rPr>
          <w:rFonts w:cs="Arial"/>
          <w:sz w:val="20"/>
          <w:szCs w:val="20"/>
        </w:rPr>
      </w:pPr>
      <w:r w:rsidRPr="005854FB">
        <w:rPr>
          <w:rFonts w:cs="Arial"/>
          <w:b/>
          <w:smallCaps/>
          <w:sz w:val="24"/>
          <w:szCs w:val="24"/>
          <w:u w:val="single"/>
        </w:rPr>
        <w:t xml:space="preserve">Exhibit </w:t>
      </w:r>
      <w:r>
        <w:rPr>
          <w:rFonts w:cs="Arial"/>
          <w:b/>
          <w:smallCaps/>
          <w:sz w:val="24"/>
          <w:szCs w:val="24"/>
          <w:u w:val="single"/>
        </w:rPr>
        <w:t>11</w:t>
      </w:r>
      <w:r w:rsidRPr="005854FB">
        <w:rPr>
          <w:rFonts w:cs="Arial"/>
          <w:b/>
          <w:smallCaps/>
          <w:sz w:val="24"/>
          <w:szCs w:val="24"/>
          <w:u w:val="single"/>
        </w:rPr>
        <w:t>:</w:t>
      </w:r>
      <w:r w:rsidRPr="007F5C5E">
        <w:rPr>
          <w:rFonts w:cs="Arial"/>
          <w:color w:val="0000FF"/>
          <w:sz w:val="20"/>
          <w:szCs w:val="20"/>
        </w:rPr>
        <w:t xml:space="preserve"> </w:t>
      </w:r>
      <w:sdt>
        <w:sdtPr>
          <w:rPr>
            <w:rFonts w:cs="Arial"/>
            <w:color w:val="0000FF"/>
            <w:sz w:val="20"/>
            <w:szCs w:val="20"/>
          </w:rPr>
          <w:id w:val="-453168509"/>
          <w:placeholder>
            <w:docPart w:val="9A2642816E8D43459CA764BCE13C97ED"/>
          </w:placeholder>
          <w:temporary/>
          <w:showingPlcHdr/>
        </w:sdtPr>
        <w:sdtContent>
          <w:r w:rsidRPr="00397EB7">
            <w:rPr>
              <w:rFonts w:cs="Arial"/>
              <w:color w:val="767171" w:themeColor="background2" w:themeShade="80"/>
            </w:rPr>
            <w:t xml:space="preserve">Provide detailed feedback for </w:t>
          </w:r>
          <w:r>
            <w:rPr>
              <w:rFonts w:cs="Arial"/>
              <w:color w:val="767171" w:themeColor="background2" w:themeShade="80"/>
            </w:rPr>
            <w:t>the E</w:t>
          </w:r>
          <w:r w:rsidRPr="00397EB7">
            <w:rPr>
              <w:rFonts w:cs="Arial"/>
              <w:color w:val="767171" w:themeColor="background2" w:themeShade="80"/>
            </w:rPr>
            <w:t>xhibit</w:t>
          </w:r>
          <w:r>
            <w:rPr>
              <w:rFonts w:cs="Arial"/>
              <w:color w:val="767171" w:themeColor="background2" w:themeShade="80"/>
            </w:rPr>
            <w:t xml:space="preserve">(s) </w:t>
          </w:r>
          <w:r w:rsidRPr="00397EB7">
            <w:rPr>
              <w:rFonts w:cs="Arial"/>
              <w:color w:val="767171" w:themeColor="background2" w:themeShade="80"/>
            </w:rPr>
            <w:t>related to this core component. The applicant institution uses this feedback to strengthen its documentation, processes, and procedures.</w:t>
          </w:r>
        </w:sdtContent>
      </w:sdt>
    </w:p>
    <w:p w14:paraId="57B9159F" w14:textId="77777777" w:rsidR="008D4E83" w:rsidRPr="00015A00" w:rsidRDefault="008D4E83" w:rsidP="00341438">
      <w:pPr>
        <w:spacing w:after="0" w:line="240" w:lineRule="auto"/>
        <w:rPr>
          <w:rFonts w:ascii="Calibri" w:eastAsia="Calibri" w:hAnsi="Calibri" w:cs="Arial"/>
        </w:rPr>
      </w:pPr>
    </w:p>
    <w:p w14:paraId="1B2ED396" w14:textId="77777777" w:rsidR="00341438" w:rsidRDefault="00341438" w:rsidP="00341438">
      <w:pPr>
        <w:spacing w:after="0" w:line="240" w:lineRule="auto"/>
        <w:rPr>
          <w:rFonts w:ascii="Calibri" w:eastAsia="Arial" w:hAnsi="Calibri" w:cs="Arial"/>
          <w:color w:val="767171"/>
        </w:rPr>
      </w:pPr>
      <w:r w:rsidRPr="0027349F">
        <w:rPr>
          <w:rFonts w:ascii="Calibri" w:eastAsia="Arial" w:hAnsi="Calibri" w:cs="Arial"/>
          <w:b/>
          <w:bCs/>
          <w:sz w:val="24"/>
          <w:szCs w:val="24"/>
          <w:u w:val="single"/>
        </w:rPr>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650360257"/>
          <w:placeholder>
            <w:docPart w:val="46339C75BB9B484F99C967F03A2CFB1A"/>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6BD9B638" w14:textId="77777777" w:rsidR="00341438" w:rsidRDefault="00341438">
      <w:pPr>
        <w:rPr>
          <w:rFonts w:ascii="Calibri" w:eastAsia="Times New Roman" w:hAnsi="Calibri" w:cs="Calibri"/>
          <w:bCs/>
          <w:smallCaps/>
          <w:sz w:val="28"/>
          <w:szCs w:val="28"/>
        </w:rPr>
      </w:pPr>
      <w:r>
        <w:rPr>
          <w:rFonts w:ascii="Calibri" w:eastAsia="Times New Roman" w:hAnsi="Calibri" w:cs="Calibri"/>
          <w:bCs/>
          <w:smallCaps/>
          <w:sz w:val="28"/>
          <w:szCs w:val="28"/>
        </w:rPr>
        <w:br w:type="page"/>
      </w:r>
    </w:p>
    <w:sdt>
      <w:sdtPr>
        <w:rPr>
          <w:rFonts w:ascii="Calibri" w:eastAsia="Times New Roman" w:hAnsi="Calibri" w:cs="Calibri"/>
          <w:bCs/>
          <w:smallCaps/>
          <w:sz w:val="28"/>
          <w:szCs w:val="28"/>
        </w:rPr>
        <w:id w:val="884302880"/>
        <w:lock w:val="sdtContentLocked"/>
        <w:placeholder>
          <w:docPart w:val="DefaultPlaceholder_-1854013440"/>
        </w:placeholder>
      </w:sdtPr>
      <w:sdtEndPr>
        <w:rPr>
          <w:rFonts w:eastAsia="Aptos"/>
          <w:bCs w:val="0"/>
          <w:smallCaps w:val="0"/>
          <w:sz w:val="24"/>
          <w:szCs w:val="24"/>
        </w:rPr>
      </w:sdtEndPr>
      <w:sdtContent>
        <w:p w14:paraId="7FE9FD05" w14:textId="3A564327"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V: Academic Program Requirements</w:t>
          </w:r>
        </w:p>
        <w:p w14:paraId="67AE9D5C" w14:textId="77777777" w:rsidR="00C7457E" w:rsidRPr="00C7457E" w:rsidRDefault="00C7457E" w:rsidP="00C7457E">
          <w:pPr>
            <w:spacing w:after="0" w:line="240" w:lineRule="auto"/>
            <w:rPr>
              <w:rFonts w:ascii="Calibri" w:eastAsia="Aptos" w:hAnsi="Calibri" w:cs="Calibri"/>
              <w:sz w:val="24"/>
              <w:szCs w:val="24"/>
            </w:rPr>
          </w:pPr>
        </w:p>
        <w:p w14:paraId="30D7BB79" w14:textId="77777777" w:rsidR="00C7457E" w:rsidRPr="00C7457E" w:rsidRDefault="00C7457E">
          <w:pPr>
            <w:keepNext/>
            <w:keepLines/>
            <w:numPr>
              <w:ilvl w:val="0"/>
              <w:numId w:val="7"/>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General Program Requirements</w:t>
          </w:r>
        </w:p>
        <w:p w14:paraId="5F3FDDC2" w14:textId="77777777"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institution’s programs are aligned with its mission. Program content, student learning outcomes, and standards of student performance are appropriate to the academic discipline and level of the credential conferred. Entry and completion requirements for each program are clearly defined and consistent with commonly accepted program expectations of the authority for awarding the credential. Program length for degree programs must adhere to the following minimum standards:</w:t>
          </w:r>
        </w:p>
        <w:p w14:paraId="302B3C49" w14:textId="77777777" w:rsidR="00C7457E" w:rsidRPr="00C7457E" w:rsidRDefault="00C7457E" w:rsidP="00C7457E">
          <w:pPr>
            <w:spacing w:after="0" w:line="240" w:lineRule="auto"/>
            <w:ind w:left="1440"/>
            <w:contextualSpacing/>
            <w:rPr>
              <w:rFonts w:ascii="Calibri" w:eastAsia="Aptos" w:hAnsi="Calibri" w:cs="Calibri"/>
              <w:sz w:val="24"/>
              <w:szCs w:val="24"/>
            </w:rPr>
          </w:pPr>
        </w:p>
        <w:p w14:paraId="05B48A13" w14:textId="77777777" w:rsidR="00C7457E" w:rsidRPr="00C7457E" w:rsidRDefault="00C7457E">
          <w:pPr>
            <w:numPr>
              <w:ilvl w:val="0"/>
              <w:numId w:val="8"/>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Associate degree – minimum 60 semester hours or equivalent.</w:t>
          </w:r>
        </w:p>
        <w:p w14:paraId="2D5C0EB4" w14:textId="77777777" w:rsidR="007A2739" w:rsidRDefault="007A2739" w:rsidP="007A2739">
          <w:pPr>
            <w:numPr>
              <w:ilvl w:val="0"/>
              <w:numId w:val="8"/>
            </w:numPr>
            <w:spacing w:after="0" w:line="240" w:lineRule="auto"/>
            <w:ind w:left="1080"/>
            <w:contextualSpacing/>
            <w:rPr>
              <w:rFonts w:ascii="Calibri" w:eastAsia="Aptos" w:hAnsi="Calibri" w:cs="Calibri"/>
              <w:sz w:val="24"/>
              <w:szCs w:val="24"/>
            </w:rPr>
          </w:pPr>
          <w:r w:rsidRPr="002A76AA">
            <w:rPr>
              <w:rFonts w:ascii="Calibri" w:eastAsia="Aptos" w:hAnsi="Calibri" w:cs="Calibri"/>
              <w:sz w:val="24"/>
              <w:szCs w:val="24"/>
            </w:rPr>
            <w:t>Applied bachelor’s degree – minimum 90 semester hours or equivalent.</w:t>
          </w:r>
        </w:p>
        <w:p w14:paraId="7A21AE4D" w14:textId="77777777" w:rsidR="00C7457E" w:rsidRPr="00C7457E" w:rsidRDefault="00C7457E">
          <w:pPr>
            <w:numPr>
              <w:ilvl w:val="0"/>
              <w:numId w:val="8"/>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Bachelor’s degree – minimum 120 semester hours or equivalent.</w:t>
          </w:r>
        </w:p>
        <w:p w14:paraId="7928B109" w14:textId="77777777" w:rsidR="00C7457E" w:rsidRPr="00C7457E" w:rsidRDefault="00C7457E">
          <w:pPr>
            <w:numPr>
              <w:ilvl w:val="0"/>
              <w:numId w:val="8"/>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Master’s degree – minimum 30 semester hours or equivalent beyond the bachelor’s degree.</w:t>
          </w:r>
        </w:p>
        <w:p w14:paraId="291CAA38" w14:textId="77777777" w:rsidR="00C7457E" w:rsidRPr="00C7457E" w:rsidRDefault="00C7457E">
          <w:pPr>
            <w:numPr>
              <w:ilvl w:val="0"/>
              <w:numId w:val="8"/>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First Professional degree (at any level) – minimum 50 semester hours or equivalent beyond the bachelor’s degree.</w:t>
          </w:r>
        </w:p>
        <w:p w14:paraId="4BBAFB3D" w14:textId="77777777" w:rsidR="00C7457E" w:rsidRPr="00C7457E" w:rsidRDefault="00C7457E">
          <w:pPr>
            <w:numPr>
              <w:ilvl w:val="0"/>
              <w:numId w:val="8"/>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Applied doctorate – minimum 48 semester hours or equivalent beyond the master’s degree.</w:t>
          </w:r>
        </w:p>
        <w:p w14:paraId="5F452548" w14:textId="343041BA" w:rsidR="00C7457E" w:rsidRPr="00C7457E" w:rsidRDefault="00C7457E">
          <w:pPr>
            <w:numPr>
              <w:ilvl w:val="0"/>
              <w:numId w:val="8"/>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Research doctorate – minimum 60 semester hours or equivalent beyond the master’s degree.</w:t>
          </w:r>
        </w:p>
      </w:sdtContent>
    </w:sdt>
    <w:p w14:paraId="7AB417FD" w14:textId="77777777" w:rsidR="00C7457E" w:rsidRDefault="00C7457E" w:rsidP="00C7457E">
      <w:pPr>
        <w:spacing w:after="0" w:line="240" w:lineRule="auto"/>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1F4024" w:rsidRPr="007F5C5E" w14:paraId="7323A08A" w14:textId="77777777" w:rsidTr="00D21A13">
        <w:tc>
          <w:tcPr>
            <w:tcW w:w="7416" w:type="dxa"/>
            <w:shd w:val="clear" w:color="auto" w:fill="E2EFD9" w:themeFill="accent6" w:themeFillTint="33"/>
          </w:tcPr>
          <w:p w14:paraId="707EDE7E" w14:textId="77777777" w:rsidR="001F4024" w:rsidRPr="007F5C5E" w:rsidRDefault="001F4024" w:rsidP="00C32F45">
            <w:pPr>
              <w:rPr>
                <w:rFonts w:cs="Arial"/>
                <w:b/>
              </w:rPr>
            </w:pPr>
            <w:r w:rsidRPr="007F5C5E">
              <w:rPr>
                <w:rFonts w:cs="Arial"/>
                <w:b/>
              </w:rPr>
              <w:t>Questions</w:t>
            </w:r>
          </w:p>
        </w:tc>
        <w:tc>
          <w:tcPr>
            <w:tcW w:w="648" w:type="dxa"/>
            <w:shd w:val="clear" w:color="auto" w:fill="E2EFD9" w:themeFill="accent6" w:themeFillTint="33"/>
            <w:vAlign w:val="center"/>
          </w:tcPr>
          <w:p w14:paraId="4E2A717F" w14:textId="77777777" w:rsidR="001F4024" w:rsidRPr="007F5C5E" w:rsidRDefault="001F4024" w:rsidP="001A3F2E">
            <w:pPr>
              <w:jc w:val="center"/>
              <w:rPr>
                <w:rFonts w:cs="Arial"/>
                <w:b/>
              </w:rPr>
            </w:pPr>
            <w:r w:rsidRPr="007F5C5E">
              <w:rPr>
                <w:rFonts w:cs="Arial"/>
                <w:b/>
              </w:rPr>
              <w:t>Yes</w:t>
            </w:r>
          </w:p>
        </w:tc>
        <w:tc>
          <w:tcPr>
            <w:tcW w:w="648" w:type="dxa"/>
            <w:shd w:val="clear" w:color="auto" w:fill="E2EFD9" w:themeFill="accent6" w:themeFillTint="33"/>
            <w:vAlign w:val="center"/>
          </w:tcPr>
          <w:p w14:paraId="4D50FA5D" w14:textId="77777777" w:rsidR="001F4024" w:rsidRPr="007F5C5E" w:rsidRDefault="001F4024" w:rsidP="001A3F2E">
            <w:pPr>
              <w:jc w:val="center"/>
              <w:rPr>
                <w:rFonts w:cs="Arial"/>
                <w:b/>
              </w:rPr>
            </w:pPr>
            <w:r w:rsidRPr="007F5C5E">
              <w:rPr>
                <w:rFonts w:cs="Arial"/>
                <w:b/>
              </w:rPr>
              <w:t>No</w:t>
            </w:r>
          </w:p>
        </w:tc>
        <w:tc>
          <w:tcPr>
            <w:tcW w:w="648" w:type="dxa"/>
            <w:shd w:val="clear" w:color="auto" w:fill="E2EFD9" w:themeFill="accent6" w:themeFillTint="33"/>
            <w:vAlign w:val="center"/>
          </w:tcPr>
          <w:p w14:paraId="36A1AAD6" w14:textId="77777777" w:rsidR="001F4024" w:rsidRPr="007F5C5E" w:rsidRDefault="001F4024" w:rsidP="001A3F2E">
            <w:pPr>
              <w:jc w:val="center"/>
              <w:rPr>
                <w:rFonts w:cs="Arial"/>
                <w:b/>
                <w:sz w:val="20"/>
                <w:szCs w:val="20"/>
              </w:rPr>
            </w:pPr>
            <w:r w:rsidRPr="007F5C5E">
              <w:rPr>
                <w:rFonts w:cs="Arial"/>
                <w:b/>
                <w:sz w:val="20"/>
                <w:szCs w:val="20"/>
              </w:rPr>
              <w:t>N/A</w:t>
            </w:r>
          </w:p>
        </w:tc>
      </w:tr>
      <w:tr w:rsidR="001F4024" w:rsidRPr="007F5C5E" w14:paraId="43A19A3A" w14:textId="77777777" w:rsidTr="00D21A13">
        <w:tc>
          <w:tcPr>
            <w:tcW w:w="7416" w:type="dxa"/>
            <w:shd w:val="clear" w:color="auto" w:fill="E2EFD9" w:themeFill="accent6" w:themeFillTint="33"/>
          </w:tcPr>
          <w:p w14:paraId="38D2D54E" w14:textId="5348411D" w:rsidR="001F4024" w:rsidRPr="007F5C5E" w:rsidRDefault="001F4024" w:rsidP="00C32F45">
            <w:pPr>
              <w:rPr>
                <w:rFonts w:cs="Arial"/>
              </w:rPr>
            </w:pPr>
            <w:r>
              <w:rPr>
                <w:rFonts w:cs="Arial"/>
              </w:rPr>
              <w:t>Did the institution describe how its program offerings align with its mission?</w:t>
            </w:r>
          </w:p>
        </w:tc>
        <w:sdt>
          <w:sdtPr>
            <w:rPr>
              <w:rFonts w:cs="Arial"/>
            </w:rPr>
            <w:id w:val="37790157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B4DDEE4" w14:textId="77777777" w:rsidR="001F4024" w:rsidRPr="007F5C5E" w:rsidRDefault="001F4024" w:rsidP="001A3F2E">
                <w:pPr>
                  <w:jc w:val="center"/>
                  <w:rPr>
                    <w:rFonts w:cs="Arial"/>
                  </w:rPr>
                </w:pPr>
                <w:r>
                  <w:rPr>
                    <w:rFonts w:ascii="MS Gothic" w:eastAsia="MS Gothic" w:hAnsi="MS Gothic" w:cs="Arial" w:hint="eastAsia"/>
                  </w:rPr>
                  <w:t>☐</w:t>
                </w:r>
              </w:p>
            </w:tc>
          </w:sdtContent>
        </w:sdt>
        <w:sdt>
          <w:sdtPr>
            <w:rPr>
              <w:rFonts w:cs="Arial"/>
            </w:rPr>
            <w:id w:val="-80061136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56C843B" w14:textId="77777777" w:rsidR="001F4024" w:rsidRPr="007F5C5E" w:rsidRDefault="001F4024" w:rsidP="001A3F2E">
                <w:pPr>
                  <w:jc w:val="center"/>
                  <w:rPr>
                    <w:rFonts w:cs="Arial"/>
                  </w:rPr>
                </w:pPr>
                <w:r w:rsidRPr="0059200F">
                  <w:rPr>
                    <w:rFonts w:ascii="MS Gothic" w:eastAsia="MS Gothic" w:hAnsi="MS Gothic" w:cs="Arial" w:hint="eastAsia"/>
                  </w:rPr>
                  <w:t>☐</w:t>
                </w:r>
              </w:p>
            </w:tc>
          </w:sdtContent>
        </w:sdt>
        <w:sdt>
          <w:sdtPr>
            <w:rPr>
              <w:rFonts w:cs="Arial"/>
            </w:rPr>
            <w:id w:val="-62208363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F199622" w14:textId="77777777" w:rsidR="001F4024" w:rsidRPr="007F5C5E" w:rsidRDefault="001F4024" w:rsidP="001A3F2E">
                <w:pPr>
                  <w:jc w:val="center"/>
                  <w:rPr>
                    <w:rFonts w:cs="Arial"/>
                    <w:sz w:val="20"/>
                    <w:szCs w:val="20"/>
                  </w:rPr>
                </w:pPr>
                <w:r w:rsidRPr="0059200F">
                  <w:rPr>
                    <w:rFonts w:ascii="MS Gothic" w:eastAsia="MS Gothic" w:hAnsi="MS Gothic" w:cs="Arial" w:hint="eastAsia"/>
                  </w:rPr>
                  <w:t>☐</w:t>
                </w:r>
              </w:p>
            </w:tc>
          </w:sdtContent>
        </w:sdt>
      </w:tr>
      <w:tr w:rsidR="001F4024" w:rsidRPr="007F5C5E" w14:paraId="629E4CC0" w14:textId="77777777" w:rsidTr="00D21A13">
        <w:tc>
          <w:tcPr>
            <w:tcW w:w="7416" w:type="dxa"/>
            <w:shd w:val="clear" w:color="auto" w:fill="E2EFD9" w:themeFill="accent6" w:themeFillTint="33"/>
          </w:tcPr>
          <w:p w14:paraId="29A670EC" w14:textId="07C732EF" w:rsidR="001F4024" w:rsidRPr="007F5C5E" w:rsidRDefault="001F4024" w:rsidP="00C32F45">
            <w:pPr>
              <w:rPr>
                <w:rFonts w:cs="Arial"/>
              </w:rPr>
            </w:pPr>
            <w:r>
              <w:rPr>
                <w:rFonts w:cs="Arial"/>
              </w:rPr>
              <w:t xml:space="preserve">Are the institution’s program contents appropriate to the type and level of the respective credential conferred for each program </w:t>
            </w:r>
            <w:r w:rsidRPr="001F4024">
              <w:rPr>
                <w:rFonts w:cs="Arial"/>
              </w:rPr>
              <w:t>(e.g., non-degree, undergraduate degree, graduate degree, and/or doctoral degree)</w:t>
            </w:r>
            <w:r>
              <w:rPr>
                <w:rFonts w:cs="Arial"/>
              </w:rPr>
              <w:t>?</w:t>
            </w:r>
          </w:p>
        </w:tc>
        <w:sdt>
          <w:sdtPr>
            <w:rPr>
              <w:rFonts w:cs="Arial"/>
            </w:rPr>
            <w:id w:val="-109569606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146DD01" w14:textId="77777777" w:rsidR="001F4024" w:rsidRPr="007F5C5E" w:rsidRDefault="001F4024" w:rsidP="001A3F2E">
                <w:pPr>
                  <w:jc w:val="center"/>
                  <w:rPr>
                    <w:rFonts w:cs="Arial"/>
                  </w:rPr>
                </w:pPr>
                <w:r w:rsidRPr="0059200F">
                  <w:rPr>
                    <w:rFonts w:ascii="MS Gothic" w:eastAsia="MS Gothic" w:hAnsi="MS Gothic" w:cs="Arial" w:hint="eastAsia"/>
                  </w:rPr>
                  <w:t>☐</w:t>
                </w:r>
              </w:p>
            </w:tc>
          </w:sdtContent>
        </w:sdt>
        <w:sdt>
          <w:sdtPr>
            <w:rPr>
              <w:rFonts w:cs="Arial"/>
            </w:rPr>
            <w:id w:val="99237996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699764F" w14:textId="77777777" w:rsidR="001F4024" w:rsidRPr="007F5C5E" w:rsidRDefault="001F4024" w:rsidP="001A3F2E">
                <w:pPr>
                  <w:jc w:val="center"/>
                  <w:rPr>
                    <w:rFonts w:cs="Arial"/>
                  </w:rPr>
                </w:pPr>
                <w:r w:rsidRPr="0059200F">
                  <w:rPr>
                    <w:rFonts w:ascii="MS Gothic" w:eastAsia="MS Gothic" w:hAnsi="MS Gothic" w:cs="Arial" w:hint="eastAsia"/>
                  </w:rPr>
                  <w:t>☐</w:t>
                </w:r>
              </w:p>
            </w:tc>
          </w:sdtContent>
        </w:sdt>
        <w:sdt>
          <w:sdtPr>
            <w:rPr>
              <w:rFonts w:cs="Arial"/>
            </w:rPr>
            <w:id w:val="-132127482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85C93C9" w14:textId="77777777" w:rsidR="001F4024" w:rsidRPr="007F5C5E" w:rsidRDefault="001F4024" w:rsidP="001A3F2E">
                <w:pPr>
                  <w:jc w:val="center"/>
                  <w:rPr>
                    <w:rFonts w:cs="Arial"/>
                    <w:sz w:val="20"/>
                    <w:szCs w:val="20"/>
                  </w:rPr>
                </w:pPr>
                <w:r w:rsidRPr="0059200F">
                  <w:rPr>
                    <w:rFonts w:ascii="MS Gothic" w:eastAsia="MS Gothic" w:hAnsi="MS Gothic" w:cs="Arial" w:hint="eastAsia"/>
                  </w:rPr>
                  <w:t>☐</w:t>
                </w:r>
              </w:p>
            </w:tc>
          </w:sdtContent>
        </w:sdt>
      </w:tr>
      <w:tr w:rsidR="001F4024" w:rsidRPr="007F5C5E" w14:paraId="3A987251" w14:textId="77777777" w:rsidTr="00D21A13">
        <w:tc>
          <w:tcPr>
            <w:tcW w:w="7416" w:type="dxa"/>
            <w:shd w:val="clear" w:color="auto" w:fill="E2EFD9" w:themeFill="accent6" w:themeFillTint="33"/>
          </w:tcPr>
          <w:p w14:paraId="6DF34D92" w14:textId="4D88B31C" w:rsidR="001F4024" w:rsidRPr="007F5C5E" w:rsidRDefault="001F4024" w:rsidP="00C32F45">
            <w:pPr>
              <w:rPr>
                <w:rFonts w:cs="Arial"/>
              </w:rPr>
            </w:pPr>
            <w:r>
              <w:rPr>
                <w:rFonts w:cs="Arial"/>
              </w:rPr>
              <w:t xml:space="preserve">Are the institution’s student learning outcomes appropriate to the type and level of the respective credential conferred for each program </w:t>
            </w:r>
            <w:r w:rsidRPr="001F4024">
              <w:rPr>
                <w:rFonts w:cs="Arial"/>
              </w:rPr>
              <w:t>(e.g., non-degree, undergraduate degree, graduate degree, and/or doctoral degree)</w:t>
            </w:r>
            <w:r>
              <w:rPr>
                <w:rFonts w:cs="Arial"/>
              </w:rPr>
              <w:t>?</w:t>
            </w:r>
          </w:p>
        </w:tc>
        <w:sdt>
          <w:sdtPr>
            <w:rPr>
              <w:rFonts w:cs="Arial"/>
            </w:rPr>
            <w:id w:val="52590790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9F3C27E" w14:textId="77777777" w:rsidR="001F4024" w:rsidRPr="007F5C5E" w:rsidRDefault="001F4024" w:rsidP="001A3F2E">
                <w:pPr>
                  <w:jc w:val="center"/>
                  <w:rPr>
                    <w:rFonts w:cs="Arial"/>
                  </w:rPr>
                </w:pPr>
                <w:r w:rsidRPr="0059200F">
                  <w:rPr>
                    <w:rFonts w:ascii="MS Gothic" w:eastAsia="MS Gothic" w:hAnsi="MS Gothic" w:cs="Arial" w:hint="eastAsia"/>
                  </w:rPr>
                  <w:t>☐</w:t>
                </w:r>
              </w:p>
            </w:tc>
          </w:sdtContent>
        </w:sdt>
        <w:sdt>
          <w:sdtPr>
            <w:rPr>
              <w:rFonts w:cs="Arial"/>
            </w:rPr>
            <w:id w:val="163859552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7791758" w14:textId="77777777" w:rsidR="001F4024" w:rsidRPr="007F5C5E" w:rsidRDefault="001F4024" w:rsidP="001A3F2E">
                <w:pPr>
                  <w:jc w:val="center"/>
                  <w:rPr>
                    <w:rFonts w:cs="Arial"/>
                  </w:rPr>
                </w:pPr>
                <w:r w:rsidRPr="0059200F">
                  <w:rPr>
                    <w:rFonts w:ascii="MS Gothic" w:eastAsia="MS Gothic" w:hAnsi="MS Gothic" w:cs="Arial" w:hint="eastAsia"/>
                  </w:rPr>
                  <w:t>☐</w:t>
                </w:r>
              </w:p>
            </w:tc>
          </w:sdtContent>
        </w:sdt>
        <w:sdt>
          <w:sdtPr>
            <w:rPr>
              <w:rFonts w:cs="Arial"/>
            </w:rPr>
            <w:id w:val="-93482159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B814DF4" w14:textId="77777777" w:rsidR="001F4024" w:rsidRPr="007F5C5E" w:rsidRDefault="001F4024" w:rsidP="001A3F2E">
                <w:pPr>
                  <w:jc w:val="center"/>
                  <w:rPr>
                    <w:rFonts w:cs="Arial"/>
                    <w:sz w:val="20"/>
                    <w:szCs w:val="20"/>
                  </w:rPr>
                </w:pPr>
                <w:r w:rsidRPr="0059200F">
                  <w:rPr>
                    <w:rFonts w:ascii="MS Gothic" w:eastAsia="MS Gothic" w:hAnsi="MS Gothic" w:cs="Arial" w:hint="eastAsia"/>
                  </w:rPr>
                  <w:t>☐</w:t>
                </w:r>
              </w:p>
            </w:tc>
          </w:sdtContent>
        </w:sdt>
      </w:tr>
      <w:tr w:rsidR="001F4024" w:rsidRPr="007F5C5E" w14:paraId="5D302159" w14:textId="77777777" w:rsidTr="00D21A13">
        <w:tc>
          <w:tcPr>
            <w:tcW w:w="7416" w:type="dxa"/>
            <w:shd w:val="clear" w:color="auto" w:fill="E2EFD9" w:themeFill="accent6" w:themeFillTint="33"/>
          </w:tcPr>
          <w:p w14:paraId="05665DC1" w14:textId="1264ED37" w:rsidR="001F4024" w:rsidRPr="007F5C5E" w:rsidRDefault="001F4024" w:rsidP="00C32F45">
            <w:pPr>
              <w:rPr>
                <w:rFonts w:cs="Arial"/>
              </w:rPr>
            </w:pPr>
            <w:r>
              <w:rPr>
                <w:rFonts w:cs="Arial"/>
              </w:rPr>
              <w:t xml:space="preserve">Are the institution’s standards of student performance at appropriate levels of academic rigor, consistent with the type and level of the respective credential conferred for each program </w:t>
            </w:r>
            <w:r w:rsidRPr="001F4024">
              <w:rPr>
                <w:rFonts w:cs="Arial"/>
              </w:rPr>
              <w:t>(e.g., non-degree, undergraduate degree, graduate degree, and/or doctoral degree)</w:t>
            </w:r>
            <w:r>
              <w:rPr>
                <w:rFonts w:cs="Arial"/>
              </w:rPr>
              <w:t>?</w:t>
            </w:r>
          </w:p>
        </w:tc>
        <w:sdt>
          <w:sdtPr>
            <w:rPr>
              <w:rFonts w:cs="Arial"/>
            </w:rPr>
            <w:id w:val="-101561773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3275DCD" w14:textId="77777777" w:rsidR="001F4024" w:rsidRPr="007F5C5E" w:rsidRDefault="001F4024" w:rsidP="001A3F2E">
                <w:pPr>
                  <w:jc w:val="center"/>
                  <w:rPr>
                    <w:rFonts w:cs="Arial"/>
                  </w:rPr>
                </w:pPr>
                <w:r w:rsidRPr="0059200F">
                  <w:rPr>
                    <w:rFonts w:ascii="MS Gothic" w:eastAsia="MS Gothic" w:hAnsi="MS Gothic" w:cs="Arial" w:hint="eastAsia"/>
                  </w:rPr>
                  <w:t>☐</w:t>
                </w:r>
              </w:p>
            </w:tc>
          </w:sdtContent>
        </w:sdt>
        <w:sdt>
          <w:sdtPr>
            <w:rPr>
              <w:rFonts w:cs="Arial"/>
            </w:rPr>
            <w:id w:val="106839028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8464D26" w14:textId="77777777" w:rsidR="001F4024" w:rsidRPr="007F5C5E" w:rsidRDefault="001F4024" w:rsidP="001A3F2E">
                <w:pPr>
                  <w:jc w:val="center"/>
                  <w:rPr>
                    <w:rFonts w:cs="Arial"/>
                  </w:rPr>
                </w:pPr>
                <w:r w:rsidRPr="0059200F">
                  <w:rPr>
                    <w:rFonts w:ascii="MS Gothic" w:eastAsia="MS Gothic" w:hAnsi="MS Gothic" w:cs="Arial" w:hint="eastAsia"/>
                  </w:rPr>
                  <w:t>☐</w:t>
                </w:r>
              </w:p>
            </w:tc>
          </w:sdtContent>
        </w:sdt>
        <w:sdt>
          <w:sdtPr>
            <w:rPr>
              <w:rFonts w:cs="Arial"/>
            </w:rPr>
            <w:id w:val="115534599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C0A962E" w14:textId="77777777" w:rsidR="001F4024" w:rsidRPr="007F5C5E" w:rsidRDefault="001F4024" w:rsidP="001A3F2E">
                <w:pPr>
                  <w:jc w:val="center"/>
                  <w:rPr>
                    <w:rFonts w:cs="Arial"/>
                    <w:sz w:val="20"/>
                    <w:szCs w:val="20"/>
                  </w:rPr>
                </w:pPr>
                <w:r w:rsidRPr="0059200F">
                  <w:rPr>
                    <w:rFonts w:ascii="MS Gothic" w:eastAsia="MS Gothic" w:hAnsi="MS Gothic" w:cs="Arial" w:hint="eastAsia"/>
                  </w:rPr>
                  <w:t>☐</w:t>
                </w:r>
              </w:p>
            </w:tc>
          </w:sdtContent>
        </w:sdt>
      </w:tr>
      <w:tr w:rsidR="001F4024" w:rsidRPr="007F5C5E" w14:paraId="5B50B080" w14:textId="77777777" w:rsidTr="00D21A13">
        <w:tc>
          <w:tcPr>
            <w:tcW w:w="7416" w:type="dxa"/>
            <w:shd w:val="clear" w:color="auto" w:fill="E2EFD9" w:themeFill="accent6" w:themeFillTint="33"/>
          </w:tcPr>
          <w:p w14:paraId="22312242" w14:textId="17B9D70A" w:rsidR="00875914" w:rsidRDefault="001F4024" w:rsidP="00C32F45">
            <w:pPr>
              <w:rPr>
                <w:rFonts w:cs="Arial"/>
              </w:rPr>
            </w:pPr>
            <w:r>
              <w:rPr>
                <w:rFonts w:cs="Arial"/>
              </w:rPr>
              <w:t xml:space="preserve">Did the institution describe how it verifies that </w:t>
            </w:r>
            <w:r w:rsidRPr="001F4024">
              <w:rPr>
                <w:rFonts w:cs="Arial"/>
              </w:rPr>
              <w:t>entry and completion requirements (e.g., capstone, thesis, or other culminating project requirements as applicable) for each program are clearly defined and consistent with commonly accepted program expectations at other appropriately accredited institutions</w:t>
            </w:r>
            <w:r w:rsidR="001A3F2E">
              <w:rPr>
                <w:rFonts w:cs="Arial"/>
              </w:rPr>
              <w:t>?</w:t>
            </w:r>
            <w:r w:rsidR="00875914">
              <w:rPr>
                <w:rFonts w:cs="Arial"/>
              </w:rPr>
              <w:t xml:space="preserve"> </w:t>
            </w:r>
          </w:p>
          <w:p w14:paraId="4E0B0B88" w14:textId="77777777" w:rsidR="00875914" w:rsidRDefault="00875914" w:rsidP="00C32F45">
            <w:pPr>
              <w:rPr>
                <w:rFonts w:cs="Arial"/>
              </w:rPr>
            </w:pPr>
          </w:p>
          <w:p w14:paraId="1A7C4DD8" w14:textId="48693B58" w:rsidR="00875914" w:rsidRPr="007F5C5E" w:rsidRDefault="00875914" w:rsidP="00C32F45">
            <w:pPr>
              <w:rPr>
                <w:rFonts w:cs="Arial"/>
              </w:rPr>
            </w:pPr>
            <w:r>
              <w:rPr>
                <w:rFonts w:cs="Arial"/>
              </w:rPr>
              <w:t xml:space="preserve">[Note: Applicable entry and completion requirements may also come from various regulatory bodies such as state boards and/or federal or international </w:t>
            </w:r>
            <w:r>
              <w:rPr>
                <w:rFonts w:cs="Arial"/>
              </w:rPr>
              <w:lastRenderedPageBreak/>
              <w:t>board of educations of similar. If an institution provides evidence that it meets the requirements of applicable regulatory bodies, a lack of additional evidence of alignment with appropriately accredited institutions does not constitute non-compliance.]</w:t>
            </w:r>
          </w:p>
        </w:tc>
        <w:sdt>
          <w:sdtPr>
            <w:rPr>
              <w:rFonts w:cs="Arial"/>
            </w:rPr>
            <w:id w:val="197594308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DC30A46" w14:textId="0CDAA8DB" w:rsidR="001F4024" w:rsidRPr="007F5C5E" w:rsidRDefault="00875914" w:rsidP="001A3F2E">
                <w:pPr>
                  <w:jc w:val="center"/>
                  <w:rPr>
                    <w:rFonts w:cs="Arial"/>
                  </w:rPr>
                </w:pPr>
                <w:r>
                  <w:rPr>
                    <w:rFonts w:ascii="MS Gothic" w:eastAsia="MS Gothic" w:hAnsi="MS Gothic" w:cs="Arial" w:hint="eastAsia"/>
                  </w:rPr>
                  <w:t>☐</w:t>
                </w:r>
              </w:p>
            </w:tc>
          </w:sdtContent>
        </w:sdt>
        <w:sdt>
          <w:sdtPr>
            <w:rPr>
              <w:rFonts w:cs="Arial"/>
            </w:rPr>
            <w:id w:val="-113177783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E6DD8C0" w14:textId="77777777" w:rsidR="001F4024" w:rsidRPr="007F5C5E" w:rsidRDefault="001F4024" w:rsidP="001A3F2E">
                <w:pPr>
                  <w:jc w:val="center"/>
                  <w:rPr>
                    <w:rFonts w:cs="Arial"/>
                  </w:rPr>
                </w:pPr>
                <w:r w:rsidRPr="0059200F">
                  <w:rPr>
                    <w:rFonts w:ascii="MS Gothic" w:eastAsia="MS Gothic" w:hAnsi="MS Gothic" w:cs="Arial" w:hint="eastAsia"/>
                  </w:rPr>
                  <w:t>☐</w:t>
                </w:r>
              </w:p>
            </w:tc>
          </w:sdtContent>
        </w:sdt>
        <w:sdt>
          <w:sdtPr>
            <w:rPr>
              <w:rFonts w:cs="Arial"/>
            </w:rPr>
            <w:id w:val="44651522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72115DE" w14:textId="77777777" w:rsidR="001F4024" w:rsidRPr="007F5C5E" w:rsidRDefault="001F4024" w:rsidP="001A3F2E">
                <w:pPr>
                  <w:jc w:val="center"/>
                  <w:rPr>
                    <w:rFonts w:cs="Arial"/>
                    <w:sz w:val="20"/>
                    <w:szCs w:val="20"/>
                  </w:rPr>
                </w:pPr>
                <w:r w:rsidRPr="0059200F">
                  <w:rPr>
                    <w:rFonts w:ascii="MS Gothic" w:eastAsia="MS Gothic" w:hAnsi="MS Gothic" w:cs="Arial" w:hint="eastAsia"/>
                  </w:rPr>
                  <w:t>☐</w:t>
                </w:r>
              </w:p>
            </w:tc>
          </w:sdtContent>
        </w:sdt>
      </w:tr>
      <w:tr w:rsidR="00875914" w:rsidRPr="007F5C5E" w14:paraId="3AC778E4" w14:textId="77777777" w:rsidTr="00D21A13">
        <w:tc>
          <w:tcPr>
            <w:tcW w:w="7416" w:type="dxa"/>
            <w:shd w:val="clear" w:color="auto" w:fill="E2EFD9" w:themeFill="accent6" w:themeFillTint="33"/>
          </w:tcPr>
          <w:p w14:paraId="251DA66E" w14:textId="1686223D" w:rsidR="00875914" w:rsidRDefault="00875914" w:rsidP="00875914">
            <w:pPr>
              <w:rPr>
                <w:rFonts w:cs="Arial"/>
              </w:rPr>
            </w:pPr>
            <w:r>
              <w:rPr>
                <w:rFonts w:cs="Arial"/>
              </w:rPr>
              <w:t>If applicable, do the institution’s degree programs align with the minimum length requirements of Standard V.A.1-</w:t>
            </w:r>
            <w:r w:rsidR="007A2739">
              <w:rPr>
                <w:rFonts w:cs="Arial"/>
              </w:rPr>
              <w:t>7</w:t>
            </w:r>
            <w:r>
              <w:rPr>
                <w:rFonts w:cs="Arial"/>
              </w:rPr>
              <w:t>? If no, see question below.</w:t>
            </w:r>
          </w:p>
        </w:tc>
        <w:sdt>
          <w:sdtPr>
            <w:rPr>
              <w:rFonts w:cs="Arial"/>
            </w:rPr>
            <w:id w:val="-129443765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D869EC7" w14:textId="41FEC5B7" w:rsidR="00875914" w:rsidRDefault="00875914" w:rsidP="001A3F2E">
                <w:pPr>
                  <w:jc w:val="center"/>
                  <w:rPr>
                    <w:rFonts w:cs="Arial"/>
                  </w:rPr>
                </w:pPr>
                <w:r>
                  <w:rPr>
                    <w:rFonts w:ascii="MS Gothic" w:eastAsia="MS Gothic" w:hAnsi="MS Gothic" w:cs="Arial" w:hint="eastAsia"/>
                  </w:rPr>
                  <w:t>☐</w:t>
                </w:r>
              </w:p>
            </w:tc>
          </w:sdtContent>
        </w:sdt>
        <w:sdt>
          <w:sdtPr>
            <w:rPr>
              <w:rFonts w:cs="Arial"/>
            </w:rPr>
            <w:id w:val="70922484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08629D0" w14:textId="6F2AD60D" w:rsidR="00875914" w:rsidRDefault="00875914" w:rsidP="001A3F2E">
                <w:pPr>
                  <w:jc w:val="center"/>
                  <w:rPr>
                    <w:rFonts w:cs="Arial"/>
                  </w:rPr>
                </w:pPr>
                <w:r w:rsidRPr="0059200F">
                  <w:rPr>
                    <w:rFonts w:ascii="MS Gothic" w:eastAsia="MS Gothic" w:hAnsi="MS Gothic" w:cs="Arial" w:hint="eastAsia"/>
                  </w:rPr>
                  <w:t>☐</w:t>
                </w:r>
              </w:p>
            </w:tc>
          </w:sdtContent>
        </w:sdt>
        <w:sdt>
          <w:sdtPr>
            <w:rPr>
              <w:rFonts w:cs="Arial"/>
            </w:rPr>
            <w:id w:val="187935198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5FECB3C" w14:textId="5962B592" w:rsidR="00875914" w:rsidRDefault="00875914" w:rsidP="001A3F2E">
                <w:pPr>
                  <w:jc w:val="center"/>
                  <w:rPr>
                    <w:rFonts w:cs="Arial"/>
                  </w:rPr>
                </w:pPr>
                <w:r w:rsidRPr="0059200F">
                  <w:rPr>
                    <w:rFonts w:ascii="MS Gothic" w:eastAsia="MS Gothic" w:hAnsi="MS Gothic" w:cs="Arial" w:hint="eastAsia"/>
                  </w:rPr>
                  <w:t>☐</w:t>
                </w:r>
              </w:p>
            </w:tc>
          </w:sdtContent>
        </w:sdt>
      </w:tr>
      <w:tr w:rsidR="00875914" w:rsidRPr="007F5C5E" w14:paraId="69929D87" w14:textId="77777777" w:rsidTr="00D21A13">
        <w:tc>
          <w:tcPr>
            <w:tcW w:w="7416" w:type="dxa"/>
            <w:shd w:val="clear" w:color="auto" w:fill="E2EFD9" w:themeFill="accent6" w:themeFillTint="33"/>
          </w:tcPr>
          <w:p w14:paraId="453210C0" w14:textId="47996728" w:rsidR="00875914" w:rsidRDefault="00875914" w:rsidP="00875914">
            <w:pPr>
              <w:rPr>
                <w:rFonts w:cs="Arial"/>
              </w:rPr>
            </w:pPr>
            <w:r>
              <w:rPr>
                <w:rFonts w:cs="Arial"/>
              </w:rPr>
              <w:t xml:space="preserve">Did the institution indicate that it offers </w:t>
            </w:r>
            <w:r w:rsidRPr="001F4024">
              <w:rPr>
                <w:rFonts w:cs="Arial"/>
              </w:rPr>
              <w:t>a program</w:t>
            </w:r>
            <w:r>
              <w:rPr>
                <w:rFonts w:cs="Arial"/>
              </w:rPr>
              <w:t>(s)</w:t>
            </w:r>
            <w:r w:rsidRPr="001F4024">
              <w:rPr>
                <w:rFonts w:cs="Arial"/>
              </w:rPr>
              <w:t xml:space="preserve"> where the field of study has commonly accepted and established minimum length requirements that differ from Standard V.A.1-</w:t>
            </w:r>
            <w:r w:rsidR="007A2739">
              <w:rPr>
                <w:rFonts w:cs="Arial"/>
              </w:rPr>
              <w:t>7</w:t>
            </w:r>
            <w:r w:rsidRPr="001F4024">
              <w:rPr>
                <w:rFonts w:cs="Arial"/>
              </w:rPr>
              <w:t xml:space="preserve"> minimums</w:t>
            </w:r>
            <w:r>
              <w:rPr>
                <w:rFonts w:cs="Arial"/>
              </w:rPr>
              <w:t xml:space="preserve">? If yes, did it </w:t>
            </w:r>
            <w:r w:rsidRPr="001F4024">
              <w:rPr>
                <w:rFonts w:cs="Arial"/>
              </w:rPr>
              <w:t>describe how the program</w:t>
            </w:r>
            <w:r>
              <w:rPr>
                <w:rFonts w:cs="Arial"/>
              </w:rPr>
              <w:t>(s)</w:t>
            </w:r>
            <w:r w:rsidRPr="001F4024">
              <w:rPr>
                <w:rFonts w:cs="Arial"/>
              </w:rPr>
              <w:t xml:space="preserve"> </w:t>
            </w:r>
            <w:r>
              <w:rPr>
                <w:rFonts w:cs="Arial"/>
              </w:rPr>
              <w:t>are</w:t>
            </w:r>
            <w:r w:rsidRPr="001F4024">
              <w:rPr>
                <w:rFonts w:cs="Arial"/>
              </w:rPr>
              <w:t xml:space="preserve"> comparable to other programs offered at accredited institutions</w:t>
            </w:r>
            <w:r>
              <w:rPr>
                <w:rFonts w:cs="Arial"/>
              </w:rPr>
              <w:t>?</w:t>
            </w:r>
          </w:p>
        </w:tc>
        <w:sdt>
          <w:sdtPr>
            <w:rPr>
              <w:rFonts w:cs="Arial"/>
            </w:rPr>
            <w:id w:val="-125944112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CB979EE" w14:textId="7C7EFD48" w:rsidR="00875914" w:rsidRDefault="00875914" w:rsidP="001A3F2E">
                <w:pPr>
                  <w:jc w:val="center"/>
                  <w:rPr>
                    <w:rFonts w:cs="Arial"/>
                  </w:rPr>
                </w:pPr>
                <w:r w:rsidRPr="0059200F">
                  <w:rPr>
                    <w:rFonts w:ascii="MS Gothic" w:eastAsia="MS Gothic" w:hAnsi="MS Gothic" w:cs="Arial" w:hint="eastAsia"/>
                  </w:rPr>
                  <w:t>☐</w:t>
                </w:r>
              </w:p>
            </w:tc>
          </w:sdtContent>
        </w:sdt>
        <w:sdt>
          <w:sdtPr>
            <w:rPr>
              <w:rFonts w:cs="Arial"/>
            </w:rPr>
            <w:id w:val="35631554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28773AE" w14:textId="2EC7BDED" w:rsidR="00875914" w:rsidRDefault="00875914" w:rsidP="001A3F2E">
                <w:pPr>
                  <w:jc w:val="center"/>
                  <w:rPr>
                    <w:rFonts w:cs="Arial"/>
                  </w:rPr>
                </w:pPr>
                <w:r w:rsidRPr="0059200F">
                  <w:rPr>
                    <w:rFonts w:ascii="MS Gothic" w:eastAsia="MS Gothic" w:hAnsi="MS Gothic" w:cs="Arial" w:hint="eastAsia"/>
                  </w:rPr>
                  <w:t>☐</w:t>
                </w:r>
              </w:p>
            </w:tc>
          </w:sdtContent>
        </w:sdt>
        <w:sdt>
          <w:sdtPr>
            <w:rPr>
              <w:rFonts w:cs="Arial"/>
            </w:rPr>
            <w:id w:val="-186966717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16DBA59" w14:textId="3FCDEFDC" w:rsidR="00875914" w:rsidRDefault="00875914" w:rsidP="001A3F2E">
                <w:pPr>
                  <w:jc w:val="center"/>
                  <w:rPr>
                    <w:rFonts w:cs="Arial"/>
                  </w:rPr>
                </w:pPr>
                <w:r w:rsidRPr="0059200F">
                  <w:rPr>
                    <w:rFonts w:ascii="MS Gothic" w:eastAsia="MS Gothic" w:hAnsi="MS Gothic" w:cs="Arial" w:hint="eastAsia"/>
                  </w:rPr>
                  <w:t>☐</w:t>
                </w:r>
              </w:p>
            </w:tc>
          </w:sdtContent>
        </w:sdt>
      </w:tr>
      <w:tr w:rsidR="00875914" w:rsidRPr="007F5C5E" w14:paraId="50C2F87D" w14:textId="77777777" w:rsidTr="00D21A13">
        <w:tc>
          <w:tcPr>
            <w:tcW w:w="7416" w:type="dxa"/>
            <w:shd w:val="clear" w:color="auto" w:fill="E2EFD9" w:themeFill="accent6" w:themeFillTint="33"/>
          </w:tcPr>
          <w:p w14:paraId="419009F3" w14:textId="03CBDF19" w:rsidR="00875914" w:rsidRPr="007F5C5E" w:rsidRDefault="00875914" w:rsidP="00875914">
            <w:pPr>
              <w:rPr>
                <w:rFonts w:cs="Arial"/>
                <w:b/>
              </w:rPr>
            </w:pPr>
            <w:r w:rsidRPr="007F5C5E">
              <w:rPr>
                <w:rFonts w:cs="Arial"/>
                <w:b/>
              </w:rPr>
              <w:t xml:space="preserve">Standard </w:t>
            </w:r>
            <w:r>
              <w:rPr>
                <w:rFonts w:cs="Arial"/>
                <w:b/>
              </w:rPr>
              <w:t>V</w:t>
            </w:r>
            <w:r w:rsidRPr="007F5C5E">
              <w:rPr>
                <w:rFonts w:cs="Arial"/>
                <w:b/>
              </w:rPr>
              <w:t>.</w:t>
            </w:r>
            <w:r>
              <w:rPr>
                <w:rFonts w:cs="Arial"/>
                <w:b/>
              </w:rPr>
              <w:t>A</w:t>
            </w:r>
            <w:r w:rsidRPr="007F5C5E">
              <w:rPr>
                <w:rFonts w:cs="Arial"/>
                <w:b/>
              </w:rPr>
              <w:t xml:space="preserve">. – </w:t>
            </w:r>
            <w:r>
              <w:rPr>
                <w:rFonts w:cs="Arial"/>
                <w:b/>
              </w:rPr>
              <w:t xml:space="preserve">Standard is Evident, Emerging, Not Evident, </w:t>
            </w:r>
            <w:r w:rsidRPr="007F5C5E">
              <w:rPr>
                <w:rFonts w:cs="Arial"/>
                <w:b/>
              </w:rPr>
              <w:t>or Not Applicable</w:t>
            </w:r>
          </w:p>
        </w:tc>
        <w:tc>
          <w:tcPr>
            <w:tcW w:w="1944" w:type="dxa"/>
            <w:gridSpan w:val="3"/>
            <w:shd w:val="clear" w:color="auto" w:fill="E2EFD9" w:themeFill="accent6" w:themeFillTint="33"/>
          </w:tcPr>
          <w:p w14:paraId="4DDA74E3" w14:textId="77777777" w:rsidR="00875914" w:rsidRPr="007F5C5E" w:rsidRDefault="00875914" w:rsidP="00875914">
            <w:pPr>
              <w:rPr>
                <w:rFonts w:cs="Arial"/>
                <w:b/>
              </w:rPr>
            </w:pPr>
            <w:r>
              <w:rPr>
                <w:rStyle w:val="Style1"/>
              </w:rPr>
              <w:t xml:space="preserve"> </w:t>
            </w:r>
            <w:sdt>
              <w:sdtPr>
                <w:rPr>
                  <w:rStyle w:val="Style1"/>
                </w:rPr>
                <w:alias w:val="Finding "/>
                <w:tag w:val="Finding "/>
                <w:id w:val="1627590401"/>
                <w:placeholder>
                  <w:docPart w:val="7A6F4A72688F4AFDB763F726001CA15E"/>
                </w:placeholder>
                <w:showingPlcHdr/>
                <w:comboBox>
                  <w:listItem w:displayText="Standard is Evident" w:value="Standard is Evident"/>
                  <w:listItem w:displayText="Standard is Emerging" w:value="Standard is Emerging"/>
                  <w:listItem w:displayText="Standard is Not Evident" w:value="Standard is Not Evident"/>
                  <w:listItem w:displayText="Not Applicable " w:value="Not Applicable "/>
                </w:comboBox>
              </w:sdtPr>
              <w:sdtEndPr>
                <w:rPr>
                  <w:rStyle w:val="DefaultParagraphFont"/>
                  <w:rFonts w:cs="Arial"/>
                  <w:b/>
                  <w:vanish/>
                  <w:sz w:val="20"/>
                  <w:szCs w:val="20"/>
                </w:rPr>
              </w:sdtEndPr>
              <w:sdtContent>
                <w:r w:rsidRPr="00C94CE0">
                  <w:rPr>
                    <w:rStyle w:val="PlaceholderText"/>
                  </w:rPr>
                  <w:t>Choose a finding.</w:t>
                </w:r>
              </w:sdtContent>
            </w:sdt>
          </w:p>
        </w:tc>
      </w:tr>
    </w:tbl>
    <w:p w14:paraId="5931FA32" w14:textId="77777777" w:rsidR="00341438" w:rsidRDefault="00341438" w:rsidP="00341438">
      <w:pPr>
        <w:spacing w:after="0" w:line="240" w:lineRule="auto"/>
        <w:rPr>
          <w:rFonts w:ascii="Calibri" w:eastAsia="Arial" w:hAnsi="Calibri" w:cs="Arial"/>
          <w:b/>
          <w:bCs/>
          <w:sz w:val="24"/>
          <w:szCs w:val="24"/>
          <w:u w:val="single"/>
        </w:rPr>
      </w:pPr>
    </w:p>
    <w:p w14:paraId="6D5827FA" w14:textId="77777777" w:rsidR="00341438" w:rsidRPr="00015A00" w:rsidRDefault="00341438" w:rsidP="00341438">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878748088"/>
          <w:placeholder>
            <w:docPart w:val="760E483FD2A94D66ABE5D0F3140BF208"/>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6A029D86" w14:textId="424D6F8A" w:rsidR="00341438" w:rsidRPr="00015A00" w:rsidRDefault="00341438" w:rsidP="00341438">
      <w:pPr>
        <w:spacing w:after="0" w:line="240" w:lineRule="auto"/>
        <w:rPr>
          <w:rFonts w:ascii="Calibri" w:eastAsia="Calibri" w:hAnsi="Calibri" w:cs="Arial"/>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1597436507"/>
          <w:placeholder>
            <w:docPart w:val="64610F742AB7497F854DDEBFE0FA041E"/>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016219B1" w14:textId="77777777" w:rsidR="00341438" w:rsidRPr="00015A00" w:rsidRDefault="00341438" w:rsidP="00341438">
      <w:pPr>
        <w:spacing w:after="0" w:line="240" w:lineRule="auto"/>
        <w:rPr>
          <w:rFonts w:ascii="Calibri" w:eastAsia="Calibri" w:hAnsi="Calibri" w:cs="Arial"/>
        </w:rPr>
      </w:pPr>
    </w:p>
    <w:p w14:paraId="39F6D1DA" w14:textId="2AD407B8" w:rsidR="008D4E83" w:rsidRPr="00015A00" w:rsidRDefault="008D4E83" w:rsidP="008D4E83">
      <w:pPr>
        <w:spacing w:after="0" w:line="240" w:lineRule="auto"/>
        <w:rPr>
          <w:rFonts w:cs="Arial"/>
          <w:sz w:val="20"/>
          <w:szCs w:val="20"/>
        </w:rPr>
      </w:pPr>
      <w:r w:rsidRPr="005854FB">
        <w:rPr>
          <w:rFonts w:cs="Arial"/>
          <w:b/>
          <w:smallCaps/>
          <w:sz w:val="24"/>
          <w:szCs w:val="24"/>
          <w:u w:val="single"/>
        </w:rPr>
        <w:t xml:space="preserve">Exhibit </w:t>
      </w:r>
      <w:r>
        <w:rPr>
          <w:rFonts w:cs="Arial"/>
          <w:b/>
          <w:smallCaps/>
          <w:sz w:val="24"/>
          <w:szCs w:val="24"/>
          <w:u w:val="single"/>
        </w:rPr>
        <w:t>12</w:t>
      </w:r>
      <w:r w:rsidRPr="005854FB">
        <w:rPr>
          <w:rFonts w:cs="Arial"/>
          <w:b/>
          <w:smallCaps/>
          <w:sz w:val="24"/>
          <w:szCs w:val="24"/>
          <w:u w:val="single"/>
        </w:rPr>
        <w:t>:</w:t>
      </w:r>
      <w:r w:rsidRPr="007F5C5E">
        <w:rPr>
          <w:rFonts w:cs="Arial"/>
          <w:color w:val="0000FF"/>
          <w:sz w:val="20"/>
          <w:szCs w:val="20"/>
        </w:rPr>
        <w:t xml:space="preserve"> </w:t>
      </w:r>
      <w:sdt>
        <w:sdtPr>
          <w:rPr>
            <w:rFonts w:cs="Arial"/>
            <w:color w:val="0000FF"/>
            <w:sz w:val="20"/>
            <w:szCs w:val="20"/>
          </w:rPr>
          <w:id w:val="-1414621705"/>
          <w:placeholder>
            <w:docPart w:val="1FF16695A6894EEEB31EE42598D4E12C"/>
          </w:placeholder>
          <w:temporary/>
          <w:showingPlcHdr/>
        </w:sdtPr>
        <w:sdtContent>
          <w:r w:rsidRPr="00397EB7">
            <w:rPr>
              <w:rFonts w:cs="Arial"/>
              <w:color w:val="767171" w:themeColor="background2" w:themeShade="80"/>
            </w:rPr>
            <w:t xml:space="preserve">Provide detailed feedback for </w:t>
          </w:r>
          <w:r>
            <w:rPr>
              <w:rFonts w:cs="Arial"/>
              <w:color w:val="767171" w:themeColor="background2" w:themeShade="80"/>
            </w:rPr>
            <w:t>the E</w:t>
          </w:r>
          <w:r w:rsidRPr="00397EB7">
            <w:rPr>
              <w:rFonts w:cs="Arial"/>
              <w:color w:val="767171" w:themeColor="background2" w:themeShade="80"/>
            </w:rPr>
            <w:t>xhibit</w:t>
          </w:r>
          <w:r>
            <w:rPr>
              <w:rFonts w:cs="Arial"/>
              <w:color w:val="767171" w:themeColor="background2" w:themeShade="80"/>
            </w:rPr>
            <w:t xml:space="preserve">(s) </w:t>
          </w:r>
          <w:r w:rsidRPr="00397EB7">
            <w:rPr>
              <w:rFonts w:cs="Arial"/>
              <w:color w:val="767171" w:themeColor="background2" w:themeShade="80"/>
            </w:rPr>
            <w:t>related to this core component. The applicant institution uses this feedback to strengthen its documentation, processes, and procedures.</w:t>
          </w:r>
        </w:sdtContent>
      </w:sdt>
    </w:p>
    <w:p w14:paraId="3E0EB8E2" w14:textId="77777777" w:rsidR="008D4E83" w:rsidRPr="00015A00" w:rsidRDefault="008D4E83" w:rsidP="00341438">
      <w:pPr>
        <w:spacing w:after="0" w:line="240" w:lineRule="auto"/>
        <w:rPr>
          <w:rFonts w:ascii="Calibri" w:eastAsia="Calibri" w:hAnsi="Calibri" w:cs="Arial"/>
        </w:rPr>
      </w:pPr>
    </w:p>
    <w:p w14:paraId="2B804004" w14:textId="77777777" w:rsidR="00341438" w:rsidRPr="00015A00" w:rsidRDefault="00341438" w:rsidP="00341438">
      <w:pPr>
        <w:spacing w:after="0" w:line="240" w:lineRule="auto"/>
        <w:rPr>
          <w:rFonts w:ascii="Calibri" w:eastAsia="Arial" w:hAnsi="Calibri" w:cs="Arial"/>
        </w:rPr>
      </w:pPr>
      <w:r w:rsidRPr="0027349F">
        <w:rPr>
          <w:rFonts w:ascii="Calibri" w:eastAsia="Arial" w:hAnsi="Calibri" w:cs="Arial"/>
          <w:b/>
          <w:bCs/>
          <w:sz w:val="24"/>
          <w:szCs w:val="24"/>
          <w:u w:val="single"/>
        </w:rPr>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89136937"/>
          <w:placeholder>
            <w:docPart w:val="3EFC0CAEBF2F4B11B420AC9E2573D2C2"/>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1DEA8BA0" w14:textId="77777777" w:rsidR="00C7457E" w:rsidRPr="00015A00" w:rsidRDefault="00C7457E" w:rsidP="00C7457E">
      <w:pPr>
        <w:spacing w:after="0" w:line="240" w:lineRule="auto"/>
        <w:ind w:left="720"/>
        <w:rPr>
          <w:rFonts w:ascii="Calibri" w:eastAsia="Aptos" w:hAnsi="Calibri" w:cs="Calibri"/>
        </w:rPr>
      </w:pPr>
    </w:p>
    <w:sdt>
      <w:sdtPr>
        <w:rPr>
          <w:rFonts w:ascii="Calibri" w:eastAsia="Times New Roman" w:hAnsi="Calibri" w:cs="Times New Roman"/>
          <w:b/>
          <w:sz w:val="24"/>
          <w:szCs w:val="28"/>
        </w:rPr>
        <w:id w:val="173925605"/>
        <w:lock w:val="sdtContentLocked"/>
        <w:placeholder>
          <w:docPart w:val="DefaultPlaceholder_-1854013440"/>
        </w:placeholder>
      </w:sdtPr>
      <w:sdtEndPr>
        <w:rPr>
          <w:rFonts w:eastAsia="Aptos" w:cs="Calibri"/>
          <w:b w:val="0"/>
          <w:szCs w:val="24"/>
        </w:rPr>
      </w:sdtEndPr>
      <w:sdtContent>
        <w:p w14:paraId="49FB4DCB" w14:textId="7C73E541" w:rsidR="00C7457E" w:rsidRPr="00C7457E" w:rsidRDefault="00C7457E">
          <w:pPr>
            <w:keepNext/>
            <w:keepLines/>
            <w:numPr>
              <w:ilvl w:val="0"/>
              <w:numId w:val="7"/>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General Education Requirements for Undergraduate Degrees</w:t>
          </w:r>
        </w:p>
        <w:p w14:paraId="48E44853" w14:textId="2FBCE397"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Institutions set clear expectations regarding general education requirements for undergraduate programs consistent with the level of education and academic discipline. General education content for undergraduate programs conveys broad knowledge and intellectual concepts to students that equip them for lifelong learning. General education must include outcomes related to written and oral communication, quantitative reasoning, information literacy, critical thinking, natural and physical sciences, social and behavioral sciences, and the humanities.</w:t>
          </w:r>
        </w:p>
      </w:sdtContent>
    </w:sdt>
    <w:p w14:paraId="78B78159" w14:textId="77777777" w:rsidR="00C7457E" w:rsidRDefault="00C7457E" w:rsidP="00C7457E">
      <w:pPr>
        <w:spacing w:after="0" w:line="240" w:lineRule="auto"/>
        <w:ind w:left="360"/>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1F4024" w:rsidRPr="00AF1E07" w14:paraId="556053D4" w14:textId="77777777" w:rsidTr="00D21A13">
        <w:tc>
          <w:tcPr>
            <w:tcW w:w="7416" w:type="dxa"/>
            <w:shd w:val="clear" w:color="auto" w:fill="E2EFD9" w:themeFill="accent6" w:themeFillTint="33"/>
          </w:tcPr>
          <w:p w14:paraId="1FDB3616" w14:textId="77777777" w:rsidR="001F4024" w:rsidRPr="00AF1E07" w:rsidRDefault="001F4024" w:rsidP="00C32F45">
            <w:pPr>
              <w:rPr>
                <w:rFonts w:cs="Arial"/>
                <w:b/>
                <w:szCs w:val="20"/>
              </w:rPr>
            </w:pPr>
            <w:r w:rsidRPr="00AF1E07">
              <w:rPr>
                <w:rFonts w:cs="Arial"/>
                <w:b/>
                <w:szCs w:val="20"/>
              </w:rPr>
              <w:t>Questions</w:t>
            </w:r>
          </w:p>
        </w:tc>
        <w:tc>
          <w:tcPr>
            <w:tcW w:w="648" w:type="dxa"/>
            <w:shd w:val="clear" w:color="auto" w:fill="E2EFD9" w:themeFill="accent6" w:themeFillTint="33"/>
            <w:vAlign w:val="center"/>
          </w:tcPr>
          <w:p w14:paraId="37B6A530" w14:textId="77777777" w:rsidR="001F4024" w:rsidRPr="00AF1E07" w:rsidRDefault="001F4024" w:rsidP="001A3F2E">
            <w:pPr>
              <w:jc w:val="center"/>
              <w:rPr>
                <w:rFonts w:cs="Arial"/>
                <w:b/>
                <w:szCs w:val="20"/>
              </w:rPr>
            </w:pPr>
            <w:r w:rsidRPr="00AF1E07">
              <w:rPr>
                <w:rFonts w:cs="Arial"/>
                <w:b/>
                <w:szCs w:val="20"/>
              </w:rPr>
              <w:t>Yes</w:t>
            </w:r>
          </w:p>
        </w:tc>
        <w:tc>
          <w:tcPr>
            <w:tcW w:w="648" w:type="dxa"/>
            <w:shd w:val="clear" w:color="auto" w:fill="E2EFD9" w:themeFill="accent6" w:themeFillTint="33"/>
            <w:vAlign w:val="center"/>
          </w:tcPr>
          <w:p w14:paraId="74EBE8F1" w14:textId="77777777" w:rsidR="001F4024" w:rsidRPr="00AF1E07" w:rsidRDefault="001F4024" w:rsidP="001A3F2E">
            <w:pPr>
              <w:jc w:val="center"/>
              <w:rPr>
                <w:rFonts w:cs="Arial"/>
                <w:b/>
                <w:szCs w:val="20"/>
              </w:rPr>
            </w:pPr>
            <w:r w:rsidRPr="00AF1E07">
              <w:rPr>
                <w:rFonts w:cs="Arial"/>
                <w:b/>
                <w:szCs w:val="20"/>
              </w:rPr>
              <w:t>No</w:t>
            </w:r>
          </w:p>
        </w:tc>
        <w:tc>
          <w:tcPr>
            <w:tcW w:w="648" w:type="dxa"/>
            <w:shd w:val="clear" w:color="auto" w:fill="E2EFD9" w:themeFill="accent6" w:themeFillTint="33"/>
            <w:vAlign w:val="center"/>
          </w:tcPr>
          <w:p w14:paraId="195462D5" w14:textId="77777777" w:rsidR="001F4024" w:rsidRPr="00AF1E07" w:rsidRDefault="001F4024" w:rsidP="001A3F2E">
            <w:pPr>
              <w:jc w:val="center"/>
              <w:rPr>
                <w:rFonts w:cs="Arial"/>
                <w:b/>
                <w:szCs w:val="20"/>
              </w:rPr>
            </w:pPr>
            <w:r w:rsidRPr="00AF1E07">
              <w:rPr>
                <w:rFonts w:cs="Arial"/>
                <w:b/>
                <w:szCs w:val="20"/>
              </w:rPr>
              <w:t>N/A</w:t>
            </w:r>
          </w:p>
        </w:tc>
      </w:tr>
      <w:tr w:rsidR="001F4024" w:rsidRPr="00AF1E07" w14:paraId="0F1FEBF7" w14:textId="77777777" w:rsidTr="00D21A13">
        <w:tc>
          <w:tcPr>
            <w:tcW w:w="7416" w:type="dxa"/>
            <w:shd w:val="clear" w:color="auto" w:fill="E2EFD9" w:themeFill="accent6" w:themeFillTint="33"/>
          </w:tcPr>
          <w:p w14:paraId="6B7CCCAC" w14:textId="5FBEE43D" w:rsidR="00C5744D" w:rsidRPr="00C5744D" w:rsidRDefault="00C5744D" w:rsidP="00C32F45">
            <w:pPr>
              <w:rPr>
                <w:rFonts w:cs="Arial"/>
                <w:szCs w:val="20"/>
              </w:rPr>
            </w:pPr>
            <w:r w:rsidRPr="00252D72">
              <w:rPr>
                <w:rFonts w:cs="Arial"/>
                <w:szCs w:val="20"/>
              </w:rPr>
              <w:lastRenderedPageBreak/>
              <w:t xml:space="preserve">Does the institution clearly describe how general education outcomes are </w:t>
            </w:r>
            <w:r w:rsidR="00252D72" w:rsidRPr="00252D72">
              <w:rPr>
                <w:rFonts w:cs="Arial"/>
                <w:szCs w:val="20"/>
              </w:rPr>
              <w:t xml:space="preserve">included </w:t>
            </w:r>
            <w:r w:rsidRPr="00252D72">
              <w:rPr>
                <w:rFonts w:cs="Arial"/>
                <w:szCs w:val="20"/>
              </w:rPr>
              <w:t>within the undergraduate degree structure?</w:t>
            </w:r>
          </w:p>
        </w:tc>
        <w:sdt>
          <w:sdtPr>
            <w:rPr>
              <w:rFonts w:cs="Arial"/>
            </w:rPr>
            <w:id w:val="172864686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DC4C877" w14:textId="77777777" w:rsidR="001F4024" w:rsidRPr="00AF1E07" w:rsidRDefault="001F4024" w:rsidP="001A3F2E">
                <w:pPr>
                  <w:jc w:val="center"/>
                  <w:rPr>
                    <w:rFonts w:cs="Arial"/>
                    <w:szCs w:val="20"/>
                  </w:rPr>
                </w:pPr>
                <w:r w:rsidRPr="000C5542">
                  <w:rPr>
                    <w:rFonts w:ascii="MS Gothic" w:eastAsia="MS Gothic" w:hAnsi="MS Gothic" w:cs="Arial" w:hint="eastAsia"/>
                  </w:rPr>
                  <w:t>☐</w:t>
                </w:r>
              </w:p>
            </w:tc>
          </w:sdtContent>
        </w:sdt>
        <w:sdt>
          <w:sdtPr>
            <w:rPr>
              <w:rFonts w:cs="Arial"/>
            </w:rPr>
            <w:id w:val="52629612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14B38F2" w14:textId="77777777" w:rsidR="001F4024" w:rsidRPr="00AF1E07" w:rsidRDefault="001F4024" w:rsidP="001A3F2E">
                <w:pPr>
                  <w:jc w:val="center"/>
                  <w:rPr>
                    <w:rFonts w:cs="Arial"/>
                    <w:szCs w:val="20"/>
                  </w:rPr>
                </w:pPr>
                <w:r w:rsidRPr="000C5542">
                  <w:rPr>
                    <w:rFonts w:ascii="MS Gothic" w:eastAsia="MS Gothic" w:hAnsi="MS Gothic" w:cs="Arial" w:hint="eastAsia"/>
                  </w:rPr>
                  <w:t>☐</w:t>
                </w:r>
              </w:p>
            </w:tc>
          </w:sdtContent>
        </w:sdt>
        <w:sdt>
          <w:sdtPr>
            <w:rPr>
              <w:rFonts w:cs="Arial"/>
            </w:rPr>
            <w:id w:val="-23293212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DD49333" w14:textId="77777777" w:rsidR="001F4024" w:rsidRPr="00AF1E07" w:rsidRDefault="001F4024" w:rsidP="001A3F2E">
                <w:pPr>
                  <w:jc w:val="center"/>
                  <w:rPr>
                    <w:rFonts w:cs="Arial"/>
                    <w:szCs w:val="20"/>
                  </w:rPr>
                </w:pPr>
                <w:r w:rsidRPr="000C5542">
                  <w:rPr>
                    <w:rFonts w:ascii="MS Gothic" w:eastAsia="MS Gothic" w:hAnsi="MS Gothic" w:cs="Arial" w:hint="eastAsia"/>
                  </w:rPr>
                  <w:t>☐</w:t>
                </w:r>
              </w:p>
            </w:tc>
          </w:sdtContent>
        </w:sdt>
      </w:tr>
      <w:tr w:rsidR="00875914" w:rsidRPr="00AF1E07" w14:paraId="7307B22E" w14:textId="77777777" w:rsidTr="00D21A13">
        <w:tc>
          <w:tcPr>
            <w:tcW w:w="7416" w:type="dxa"/>
            <w:shd w:val="clear" w:color="auto" w:fill="E2EFD9" w:themeFill="accent6" w:themeFillTint="33"/>
          </w:tcPr>
          <w:p w14:paraId="0E4A7E43" w14:textId="6F6B7F38" w:rsidR="00875914" w:rsidRPr="00AF1E07" w:rsidRDefault="00875914" w:rsidP="00C32F45">
            <w:pPr>
              <w:rPr>
                <w:rFonts w:cs="Arial"/>
                <w:szCs w:val="20"/>
              </w:rPr>
            </w:pPr>
            <w:r>
              <w:rPr>
                <w:rFonts w:cs="Arial"/>
                <w:szCs w:val="20"/>
              </w:rPr>
              <w:t xml:space="preserve">Are the </w:t>
            </w:r>
            <w:r w:rsidRPr="00AF1E07">
              <w:rPr>
                <w:rFonts w:cs="Arial"/>
                <w:szCs w:val="20"/>
              </w:rPr>
              <w:t xml:space="preserve">institution’s general education </w:t>
            </w:r>
            <w:r>
              <w:rPr>
                <w:rFonts w:cs="Arial"/>
                <w:szCs w:val="20"/>
              </w:rPr>
              <w:t xml:space="preserve">requirements </w:t>
            </w:r>
            <w:r w:rsidR="00C5744D" w:rsidRPr="00252D72">
              <w:rPr>
                <w:rFonts w:cs="Arial"/>
                <w:szCs w:val="20"/>
              </w:rPr>
              <w:t xml:space="preserve">at a level of academic rigor </w:t>
            </w:r>
            <w:r w:rsidRPr="00252D72">
              <w:rPr>
                <w:rFonts w:cs="Arial"/>
                <w:szCs w:val="20"/>
              </w:rPr>
              <w:t xml:space="preserve">appropriate to the program level(s) and discipline(s) offered? </w:t>
            </w:r>
          </w:p>
        </w:tc>
        <w:sdt>
          <w:sdtPr>
            <w:rPr>
              <w:rFonts w:cs="Arial"/>
            </w:rPr>
            <w:id w:val="-206863474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ADA7654" w14:textId="77777777" w:rsidR="00875914" w:rsidRPr="00AF1E07" w:rsidRDefault="00875914" w:rsidP="001A3F2E">
                <w:pPr>
                  <w:jc w:val="center"/>
                  <w:rPr>
                    <w:rFonts w:cs="Arial"/>
                    <w:szCs w:val="20"/>
                  </w:rPr>
                </w:pPr>
                <w:r w:rsidRPr="000C5542">
                  <w:rPr>
                    <w:rFonts w:ascii="MS Gothic" w:eastAsia="MS Gothic" w:hAnsi="MS Gothic" w:cs="Arial" w:hint="eastAsia"/>
                  </w:rPr>
                  <w:t>☐</w:t>
                </w:r>
              </w:p>
            </w:tc>
          </w:sdtContent>
        </w:sdt>
        <w:sdt>
          <w:sdtPr>
            <w:rPr>
              <w:rFonts w:cs="Arial"/>
            </w:rPr>
            <w:id w:val="-47645522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9FA51E1" w14:textId="77777777" w:rsidR="00875914" w:rsidRPr="00AF1E07" w:rsidRDefault="00875914" w:rsidP="001A3F2E">
                <w:pPr>
                  <w:jc w:val="center"/>
                  <w:rPr>
                    <w:rFonts w:cs="Arial"/>
                    <w:szCs w:val="20"/>
                  </w:rPr>
                </w:pPr>
                <w:r w:rsidRPr="000C5542">
                  <w:rPr>
                    <w:rFonts w:ascii="MS Gothic" w:eastAsia="MS Gothic" w:hAnsi="MS Gothic" w:cs="Arial" w:hint="eastAsia"/>
                  </w:rPr>
                  <w:t>☐</w:t>
                </w:r>
              </w:p>
            </w:tc>
          </w:sdtContent>
        </w:sdt>
        <w:sdt>
          <w:sdtPr>
            <w:rPr>
              <w:rFonts w:cs="Arial"/>
            </w:rPr>
            <w:id w:val="196299332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323E4A6" w14:textId="77777777" w:rsidR="00875914" w:rsidRPr="00AF1E07" w:rsidRDefault="00875914" w:rsidP="001A3F2E">
                <w:pPr>
                  <w:jc w:val="center"/>
                  <w:rPr>
                    <w:rFonts w:cs="Arial"/>
                    <w:szCs w:val="20"/>
                  </w:rPr>
                </w:pPr>
                <w:r w:rsidRPr="000C5542">
                  <w:rPr>
                    <w:rFonts w:ascii="MS Gothic" w:eastAsia="MS Gothic" w:hAnsi="MS Gothic" w:cs="Arial" w:hint="eastAsia"/>
                  </w:rPr>
                  <w:t>☐</w:t>
                </w:r>
              </w:p>
            </w:tc>
          </w:sdtContent>
        </w:sdt>
      </w:tr>
      <w:tr w:rsidR="001F4024" w:rsidRPr="00AF1E07" w14:paraId="78002C29" w14:textId="77777777" w:rsidTr="00D21A13">
        <w:tc>
          <w:tcPr>
            <w:tcW w:w="7416" w:type="dxa"/>
            <w:shd w:val="clear" w:color="auto" w:fill="E2EFD9" w:themeFill="accent6" w:themeFillTint="33"/>
          </w:tcPr>
          <w:p w14:paraId="56AC0D83" w14:textId="17A135E6" w:rsidR="001F4024" w:rsidRPr="00AF1E07" w:rsidRDefault="00875914" w:rsidP="00C32F45">
            <w:pPr>
              <w:rPr>
                <w:rFonts w:cs="Arial"/>
                <w:szCs w:val="20"/>
              </w:rPr>
            </w:pPr>
            <w:r>
              <w:rPr>
                <w:rFonts w:cs="Arial"/>
                <w:szCs w:val="20"/>
              </w:rPr>
              <w:t xml:space="preserve">Does </w:t>
            </w:r>
            <w:r w:rsidR="001F4024" w:rsidRPr="00AF1E07">
              <w:rPr>
                <w:rFonts w:cs="Arial"/>
                <w:szCs w:val="20"/>
              </w:rPr>
              <w:t xml:space="preserve">the institution’s general education </w:t>
            </w:r>
            <w:r>
              <w:rPr>
                <w:rFonts w:cs="Arial"/>
                <w:szCs w:val="20"/>
              </w:rPr>
              <w:t xml:space="preserve">content </w:t>
            </w:r>
            <w:r w:rsidR="001F4024" w:rsidRPr="00AF1E07">
              <w:rPr>
                <w:rFonts w:cs="Arial"/>
                <w:szCs w:val="20"/>
              </w:rPr>
              <w:t xml:space="preserve">convey broad knowledge and intellectual concepts to students </w:t>
            </w:r>
            <w:r>
              <w:rPr>
                <w:rFonts w:cs="Arial"/>
                <w:szCs w:val="20"/>
              </w:rPr>
              <w:t>that equip them for lifelong learning</w:t>
            </w:r>
            <w:r w:rsidR="001F4024" w:rsidRPr="00AF1E07">
              <w:rPr>
                <w:rFonts w:cs="Arial"/>
                <w:szCs w:val="20"/>
              </w:rPr>
              <w:t xml:space="preserve">? </w:t>
            </w:r>
          </w:p>
        </w:tc>
        <w:sdt>
          <w:sdtPr>
            <w:rPr>
              <w:rFonts w:cs="Arial"/>
            </w:rPr>
            <w:id w:val="-5933361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18F4FEE" w14:textId="77777777" w:rsidR="001F4024" w:rsidRPr="00AF1E07" w:rsidRDefault="001F4024" w:rsidP="001A3F2E">
                <w:pPr>
                  <w:jc w:val="center"/>
                  <w:rPr>
                    <w:rFonts w:cs="Arial"/>
                    <w:szCs w:val="20"/>
                  </w:rPr>
                </w:pPr>
                <w:r w:rsidRPr="000C5542">
                  <w:rPr>
                    <w:rFonts w:ascii="MS Gothic" w:eastAsia="MS Gothic" w:hAnsi="MS Gothic" w:cs="Arial" w:hint="eastAsia"/>
                  </w:rPr>
                  <w:t>☐</w:t>
                </w:r>
              </w:p>
            </w:tc>
          </w:sdtContent>
        </w:sdt>
        <w:sdt>
          <w:sdtPr>
            <w:rPr>
              <w:rFonts w:cs="Arial"/>
            </w:rPr>
            <w:id w:val="58658544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1FA222C" w14:textId="77777777" w:rsidR="001F4024" w:rsidRPr="00AF1E07" w:rsidRDefault="001F4024" w:rsidP="001A3F2E">
                <w:pPr>
                  <w:jc w:val="center"/>
                  <w:rPr>
                    <w:rFonts w:cs="Arial"/>
                    <w:szCs w:val="20"/>
                  </w:rPr>
                </w:pPr>
                <w:r w:rsidRPr="000C5542">
                  <w:rPr>
                    <w:rFonts w:ascii="MS Gothic" w:eastAsia="MS Gothic" w:hAnsi="MS Gothic" w:cs="Arial" w:hint="eastAsia"/>
                  </w:rPr>
                  <w:t>☐</w:t>
                </w:r>
              </w:p>
            </w:tc>
          </w:sdtContent>
        </w:sdt>
        <w:sdt>
          <w:sdtPr>
            <w:rPr>
              <w:rFonts w:cs="Arial"/>
            </w:rPr>
            <w:id w:val="-171751066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3FDBB1D" w14:textId="77777777" w:rsidR="001F4024" w:rsidRPr="00AF1E07" w:rsidRDefault="001F4024" w:rsidP="001A3F2E">
                <w:pPr>
                  <w:jc w:val="center"/>
                  <w:rPr>
                    <w:rFonts w:cs="Arial"/>
                    <w:szCs w:val="20"/>
                  </w:rPr>
                </w:pPr>
                <w:r w:rsidRPr="000C5542">
                  <w:rPr>
                    <w:rFonts w:ascii="MS Gothic" w:eastAsia="MS Gothic" w:hAnsi="MS Gothic" w:cs="Arial" w:hint="eastAsia"/>
                  </w:rPr>
                  <w:t>☐</w:t>
                </w:r>
              </w:p>
            </w:tc>
          </w:sdtContent>
        </w:sdt>
      </w:tr>
      <w:tr w:rsidR="00291BB0" w:rsidRPr="00AF1E07" w14:paraId="0887C33E" w14:textId="77777777" w:rsidTr="00C32F45">
        <w:tc>
          <w:tcPr>
            <w:tcW w:w="7416" w:type="dxa"/>
            <w:shd w:val="clear" w:color="auto" w:fill="E2EFD9" w:themeFill="accent6" w:themeFillTint="33"/>
          </w:tcPr>
          <w:p w14:paraId="5E423302" w14:textId="77777777" w:rsidR="00291BB0" w:rsidRDefault="00291BB0" w:rsidP="00C32F45">
            <w:pPr>
              <w:rPr>
                <w:rFonts w:cs="Arial"/>
                <w:szCs w:val="20"/>
              </w:rPr>
            </w:pPr>
            <w:r w:rsidRPr="00AF1E07">
              <w:rPr>
                <w:rFonts w:cs="Arial"/>
                <w:szCs w:val="20"/>
              </w:rPr>
              <w:t xml:space="preserve">Do the institution’s </w:t>
            </w:r>
            <w:r>
              <w:rPr>
                <w:rFonts w:cs="Arial"/>
                <w:szCs w:val="20"/>
              </w:rPr>
              <w:t xml:space="preserve">requirements for each undergraduate degree program offered </w:t>
            </w:r>
            <w:r w:rsidRPr="00252D72">
              <w:rPr>
                <w:rFonts w:cs="Arial"/>
                <w:szCs w:val="20"/>
              </w:rPr>
              <w:t>include e</w:t>
            </w:r>
            <w:r>
              <w:rPr>
                <w:rFonts w:cs="Arial"/>
                <w:szCs w:val="20"/>
              </w:rPr>
              <w:t xml:space="preserve">ach of the following general education outcomes: </w:t>
            </w:r>
            <w:r w:rsidRPr="00875914">
              <w:rPr>
                <w:rFonts w:cs="Arial"/>
                <w:szCs w:val="20"/>
              </w:rPr>
              <w:t>written and oral communication, quantitative reasoning, information literacy, critical thinking, natural and physical sciences, social and behavioral sciences, and the humanities</w:t>
            </w:r>
            <w:r>
              <w:rPr>
                <w:rFonts w:cs="Arial"/>
                <w:szCs w:val="20"/>
              </w:rPr>
              <w:t xml:space="preserve">? </w:t>
            </w:r>
          </w:p>
          <w:p w14:paraId="2CABAB2B" w14:textId="77777777" w:rsidR="00291BB0" w:rsidRDefault="00291BB0" w:rsidP="00C32F45">
            <w:pPr>
              <w:rPr>
                <w:rFonts w:cs="Arial"/>
                <w:szCs w:val="20"/>
              </w:rPr>
            </w:pPr>
          </w:p>
          <w:p w14:paraId="50D2697C" w14:textId="1D8DF1B8" w:rsidR="00291BB0" w:rsidRPr="00AF1E07" w:rsidRDefault="00291BB0" w:rsidP="00C32F45">
            <w:pPr>
              <w:rPr>
                <w:rFonts w:cs="Arial"/>
                <w:szCs w:val="20"/>
              </w:rPr>
            </w:pPr>
            <w:r>
              <w:rPr>
                <w:rFonts w:cs="Arial"/>
                <w:szCs w:val="20"/>
              </w:rPr>
              <w:t xml:space="preserve">[Note: Each outcome </w:t>
            </w:r>
            <w:r w:rsidR="00A41F1A">
              <w:rPr>
                <w:rFonts w:cs="Arial"/>
                <w:szCs w:val="20"/>
              </w:rPr>
              <w:t xml:space="preserve">requirement </w:t>
            </w:r>
            <w:r>
              <w:rPr>
                <w:rFonts w:cs="Arial"/>
                <w:szCs w:val="20"/>
              </w:rPr>
              <w:t xml:space="preserve">may be </w:t>
            </w:r>
            <w:r w:rsidR="005C05C2">
              <w:rPr>
                <w:rFonts w:cs="Arial"/>
                <w:szCs w:val="20"/>
              </w:rPr>
              <w:t xml:space="preserve">met through </w:t>
            </w:r>
            <w:r>
              <w:rPr>
                <w:rFonts w:cs="Arial"/>
                <w:szCs w:val="20"/>
              </w:rPr>
              <w:t xml:space="preserve">specific general education course(s) and/or by </w:t>
            </w:r>
            <w:r w:rsidR="001B1554">
              <w:rPr>
                <w:rFonts w:cs="Arial"/>
                <w:szCs w:val="20"/>
              </w:rPr>
              <w:t xml:space="preserve">identified </w:t>
            </w:r>
            <w:r>
              <w:rPr>
                <w:rFonts w:cs="Arial"/>
                <w:szCs w:val="20"/>
              </w:rPr>
              <w:t>course learning outcomes included in core course requirements.</w:t>
            </w:r>
            <w:r w:rsidR="00A442DB">
              <w:rPr>
                <w:rFonts w:cs="Arial"/>
                <w:szCs w:val="20"/>
              </w:rPr>
              <w:t>]</w:t>
            </w:r>
          </w:p>
        </w:tc>
        <w:sdt>
          <w:sdtPr>
            <w:rPr>
              <w:rFonts w:cs="Arial"/>
            </w:rPr>
            <w:id w:val="-118427483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325A439" w14:textId="77777777" w:rsidR="00291BB0" w:rsidRPr="00AF1E07" w:rsidRDefault="00291BB0" w:rsidP="00C32F45">
                <w:pPr>
                  <w:jc w:val="center"/>
                  <w:rPr>
                    <w:rFonts w:cs="Arial"/>
                    <w:szCs w:val="20"/>
                  </w:rPr>
                </w:pPr>
                <w:r w:rsidRPr="000C5542">
                  <w:rPr>
                    <w:rFonts w:ascii="MS Gothic" w:eastAsia="MS Gothic" w:hAnsi="MS Gothic" w:cs="Arial" w:hint="eastAsia"/>
                  </w:rPr>
                  <w:t>☐</w:t>
                </w:r>
              </w:p>
            </w:tc>
          </w:sdtContent>
        </w:sdt>
        <w:sdt>
          <w:sdtPr>
            <w:rPr>
              <w:rFonts w:cs="Arial"/>
            </w:rPr>
            <w:id w:val="92267769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619E0F2" w14:textId="77777777" w:rsidR="00291BB0" w:rsidRPr="00AF1E07" w:rsidRDefault="00291BB0" w:rsidP="00C32F45">
                <w:pPr>
                  <w:jc w:val="center"/>
                  <w:rPr>
                    <w:rFonts w:cs="Arial"/>
                    <w:szCs w:val="20"/>
                  </w:rPr>
                </w:pPr>
                <w:r w:rsidRPr="000C5542">
                  <w:rPr>
                    <w:rFonts w:ascii="MS Gothic" w:eastAsia="MS Gothic" w:hAnsi="MS Gothic" w:cs="Arial" w:hint="eastAsia"/>
                  </w:rPr>
                  <w:t>☐</w:t>
                </w:r>
              </w:p>
            </w:tc>
          </w:sdtContent>
        </w:sdt>
        <w:sdt>
          <w:sdtPr>
            <w:rPr>
              <w:rFonts w:cs="Arial"/>
            </w:rPr>
            <w:id w:val="-88965267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9D76D44" w14:textId="77777777" w:rsidR="00291BB0" w:rsidRPr="00AF1E07" w:rsidRDefault="00291BB0" w:rsidP="00C32F45">
                <w:pPr>
                  <w:jc w:val="center"/>
                  <w:rPr>
                    <w:rFonts w:cs="Arial"/>
                    <w:szCs w:val="20"/>
                  </w:rPr>
                </w:pPr>
                <w:r w:rsidRPr="000C5542">
                  <w:rPr>
                    <w:rFonts w:ascii="MS Gothic" w:eastAsia="MS Gothic" w:hAnsi="MS Gothic" w:cs="Arial" w:hint="eastAsia"/>
                  </w:rPr>
                  <w:t>☐</w:t>
                </w:r>
              </w:p>
            </w:tc>
          </w:sdtContent>
        </w:sdt>
      </w:tr>
      <w:tr w:rsidR="001F4024" w:rsidRPr="00AF1E07" w14:paraId="5D615D8D" w14:textId="77777777" w:rsidTr="00D21A13">
        <w:tc>
          <w:tcPr>
            <w:tcW w:w="7416" w:type="dxa"/>
            <w:shd w:val="clear" w:color="auto" w:fill="E2EFD9" w:themeFill="accent6" w:themeFillTint="33"/>
          </w:tcPr>
          <w:p w14:paraId="39AB1EED" w14:textId="6955F47D" w:rsidR="001F4024" w:rsidRPr="00AF1E07" w:rsidRDefault="00291BB0" w:rsidP="00C32F45">
            <w:pPr>
              <w:rPr>
                <w:rFonts w:cs="Arial"/>
                <w:szCs w:val="20"/>
              </w:rPr>
            </w:pPr>
            <w:r w:rsidRPr="00291BB0">
              <w:rPr>
                <w:rFonts w:cs="Arial"/>
                <w:szCs w:val="20"/>
              </w:rPr>
              <w:t xml:space="preserve">If the institution </w:t>
            </w:r>
            <w:r>
              <w:rPr>
                <w:rFonts w:cs="Arial"/>
                <w:szCs w:val="20"/>
              </w:rPr>
              <w:t xml:space="preserve">includes </w:t>
            </w:r>
            <w:r w:rsidRPr="00291BB0">
              <w:rPr>
                <w:rFonts w:cs="Arial"/>
                <w:szCs w:val="20"/>
              </w:rPr>
              <w:t>general education outcomes within core courses, does the institution’s curriculum map for that program explicitly identify those outcomes</w:t>
            </w:r>
            <w:r w:rsidR="00AF3089">
              <w:rPr>
                <w:rFonts w:cs="Arial"/>
                <w:szCs w:val="20"/>
              </w:rPr>
              <w:t xml:space="preserve"> as applicable to general education</w:t>
            </w:r>
            <w:r w:rsidRPr="00291BB0">
              <w:rPr>
                <w:rFonts w:cs="Arial"/>
                <w:szCs w:val="20"/>
              </w:rPr>
              <w:t>?</w:t>
            </w:r>
          </w:p>
        </w:tc>
        <w:sdt>
          <w:sdtPr>
            <w:rPr>
              <w:rFonts w:cs="Arial"/>
            </w:rPr>
            <w:id w:val="142453066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4CE31A7" w14:textId="77777777" w:rsidR="001F4024" w:rsidRPr="00AF1E07" w:rsidRDefault="001F4024" w:rsidP="001A3F2E">
                <w:pPr>
                  <w:jc w:val="center"/>
                  <w:rPr>
                    <w:rFonts w:cs="Arial"/>
                    <w:szCs w:val="20"/>
                  </w:rPr>
                </w:pPr>
                <w:r w:rsidRPr="000C5542">
                  <w:rPr>
                    <w:rFonts w:ascii="MS Gothic" w:eastAsia="MS Gothic" w:hAnsi="MS Gothic" w:cs="Arial" w:hint="eastAsia"/>
                  </w:rPr>
                  <w:t>☐</w:t>
                </w:r>
              </w:p>
            </w:tc>
          </w:sdtContent>
        </w:sdt>
        <w:sdt>
          <w:sdtPr>
            <w:rPr>
              <w:rFonts w:cs="Arial"/>
            </w:rPr>
            <w:id w:val="13808065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553BF6B" w14:textId="77777777" w:rsidR="001F4024" w:rsidRPr="00AF1E07" w:rsidRDefault="001F4024" w:rsidP="001A3F2E">
                <w:pPr>
                  <w:jc w:val="center"/>
                  <w:rPr>
                    <w:rFonts w:cs="Arial"/>
                    <w:szCs w:val="20"/>
                  </w:rPr>
                </w:pPr>
                <w:r w:rsidRPr="000C5542">
                  <w:rPr>
                    <w:rFonts w:ascii="MS Gothic" w:eastAsia="MS Gothic" w:hAnsi="MS Gothic" w:cs="Arial" w:hint="eastAsia"/>
                  </w:rPr>
                  <w:t>☐</w:t>
                </w:r>
              </w:p>
            </w:tc>
          </w:sdtContent>
        </w:sdt>
        <w:sdt>
          <w:sdtPr>
            <w:rPr>
              <w:rFonts w:cs="Arial"/>
            </w:rPr>
            <w:id w:val="-33676440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8E32724" w14:textId="77777777" w:rsidR="001F4024" w:rsidRPr="00AF1E07" w:rsidRDefault="001F4024" w:rsidP="001A3F2E">
                <w:pPr>
                  <w:jc w:val="center"/>
                  <w:rPr>
                    <w:rFonts w:cs="Arial"/>
                    <w:szCs w:val="20"/>
                  </w:rPr>
                </w:pPr>
                <w:r w:rsidRPr="000C5542">
                  <w:rPr>
                    <w:rFonts w:ascii="MS Gothic" w:eastAsia="MS Gothic" w:hAnsi="MS Gothic" w:cs="Arial" w:hint="eastAsia"/>
                  </w:rPr>
                  <w:t>☐</w:t>
                </w:r>
              </w:p>
            </w:tc>
          </w:sdtContent>
        </w:sdt>
      </w:tr>
      <w:tr w:rsidR="00BC4435" w:rsidRPr="007F5C5E" w14:paraId="46F6D2E9" w14:textId="77777777" w:rsidTr="00D21A13">
        <w:tc>
          <w:tcPr>
            <w:tcW w:w="7416" w:type="dxa"/>
            <w:shd w:val="clear" w:color="auto" w:fill="E2EFD9" w:themeFill="accent6" w:themeFillTint="33"/>
          </w:tcPr>
          <w:p w14:paraId="7B2D0521" w14:textId="713135E3" w:rsidR="00BC4435" w:rsidRPr="007F5C5E" w:rsidRDefault="00BC4435" w:rsidP="00C32F45">
            <w:pPr>
              <w:rPr>
                <w:rFonts w:cs="Arial"/>
                <w:b/>
              </w:rPr>
            </w:pPr>
            <w:r w:rsidRPr="007F5C5E">
              <w:rPr>
                <w:rFonts w:cs="Arial"/>
                <w:b/>
              </w:rPr>
              <w:t xml:space="preserve">Standard </w:t>
            </w:r>
            <w:r>
              <w:rPr>
                <w:rFonts w:cs="Arial"/>
                <w:b/>
              </w:rPr>
              <w:t>V</w:t>
            </w:r>
            <w:r w:rsidRPr="007F5C5E">
              <w:rPr>
                <w:rFonts w:cs="Arial"/>
                <w:b/>
              </w:rPr>
              <w:t>.</w:t>
            </w:r>
            <w:r>
              <w:rPr>
                <w:rFonts w:cs="Arial"/>
                <w:b/>
              </w:rPr>
              <w:t>B</w:t>
            </w:r>
            <w:r w:rsidRPr="007F5C5E">
              <w:rPr>
                <w:rFonts w:cs="Arial"/>
                <w:b/>
              </w:rPr>
              <w:t xml:space="preserve">. – </w:t>
            </w:r>
            <w:r>
              <w:rPr>
                <w:rFonts w:cs="Arial"/>
                <w:b/>
              </w:rPr>
              <w:t xml:space="preserve">Standard is Evident, Emerging, Not Evident, </w:t>
            </w:r>
            <w:r w:rsidRPr="007F5C5E">
              <w:rPr>
                <w:rFonts w:cs="Arial"/>
                <w:b/>
              </w:rPr>
              <w:t>or Not Applicable</w:t>
            </w:r>
          </w:p>
        </w:tc>
        <w:tc>
          <w:tcPr>
            <w:tcW w:w="1944" w:type="dxa"/>
            <w:gridSpan w:val="3"/>
            <w:shd w:val="clear" w:color="auto" w:fill="E2EFD9" w:themeFill="accent6" w:themeFillTint="33"/>
          </w:tcPr>
          <w:p w14:paraId="092AB88E" w14:textId="77777777" w:rsidR="00BC4435" w:rsidRPr="007F5C5E" w:rsidRDefault="00BC4435" w:rsidP="00C32F45">
            <w:pPr>
              <w:rPr>
                <w:rFonts w:cs="Arial"/>
                <w:b/>
              </w:rPr>
            </w:pPr>
            <w:r>
              <w:rPr>
                <w:rStyle w:val="Style1"/>
              </w:rPr>
              <w:t xml:space="preserve"> </w:t>
            </w:r>
            <w:sdt>
              <w:sdtPr>
                <w:rPr>
                  <w:rStyle w:val="Style1"/>
                </w:rPr>
                <w:alias w:val="Finding "/>
                <w:tag w:val="Finding "/>
                <w:id w:val="-1105728253"/>
                <w:placeholder>
                  <w:docPart w:val="D0834FFC7FD4468A954D078C0F28C711"/>
                </w:placeholder>
                <w:showingPlcHdr/>
                <w:comboBox>
                  <w:listItem w:displayText="Standard is Evident" w:value="Standard is Evident"/>
                  <w:listItem w:displayText="Standard is Emerging" w:value="Standard is Emerging"/>
                  <w:listItem w:displayText="Standard is Not Evident" w:value="Standard is Not Evident"/>
                  <w:listItem w:displayText="Not Applicable " w:value="Not Applicable "/>
                </w:comboBox>
              </w:sdtPr>
              <w:sdtEndPr>
                <w:rPr>
                  <w:rStyle w:val="DefaultParagraphFont"/>
                  <w:rFonts w:cs="Arial"/>
                  <w:b/>
                  <w:vanish/>
                  <w:sz w:val="20"/>
                  <w:szCs w:val="20"/>
                </w:rPr>
              </w:sdtEndPr>
              <w:sdtContent>
                <w:r w:rsidRPr="00C94CE0">
                  <w:rPr>
                    <w:rStyle w:val="PlaceholderText"/>
                  </w:rPr>
                  <w:t>Choose a finding.</w:t>
                </w:r>
              </w:sdtContent>
            </w:sdt>
          </w:p>
        </w:tc>
      </w:tr>
    </w:tbl>
    <w:p w14:paraId="3A8437D1" w14:textId="77777777" w:rsidR="00341438" w:rsidRDefault="00341438" w:rsidP="00341438">
      <w:pPr>
        <w:spacing w:after="0" w:line="240" w:lineRule="auto"/>
        <w:rPr>
          <w:rFonts w:ascii="Calibri" w:eastAsia="Arial" w:hAnsi="Calibri" w:cs="Arial"/>
          <w:b/>
          <w:bCs/>
          <w:sz w:val="24"/>
          <w:szCs w:val="24"/>
          <w:u w:val="single"/>
        </w:rPr>
      </w:pPr>
    </w:p>
    <w:p w14:paraId="7D5E1886" w14:textId="77777777" w:rsidR="00341438" w:rsidRPr="00015A00" w:rsidRDefault="00341438" w:rsidP="00341438">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2000148363"/>
          <w:placeholder>
            <w:docPart w:val="5B072B378E544330904ADB16AB0B0CF3"/>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1DDFD773" w14:textId="437E026B" w:rsidR="00341438" w:rsidRPr="00015A00" w:rsidRDefault="00341438" w:rsidP="00341438">
      <w:pPr>
        <w:spacing w:after="0" w:line="240" w:lineRule="auto"/>
        <w:rPr>
          <w:rFonts w:ascii="Calibri" w:eastAsia="Calibri" w:hAnsi="Calibri" w:cs="Arial"/>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1811741968"/>
          <w:placeholder>
            <w:docPart w:val="AE74D51402724AD9B77EC24277BCF7FB"/>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2F59198A" w14:textId="77777777" w:rsidR="00341438" w:rsidRPr="00015A00" w:rsidRDefault="00341438" w:rsidP="00341438">
      <w:pPr>
        <w:spacing w:after="0" w:line="240" w:lineRule="auto"/>
        <w:rPr>
          <w:rFonts w:ascii="Calibri" w:eastAsia="Calibri" w:hAnsi="Calibri" w:cs="Arial"/>
        </w:rPr>
      </w:pPr>
    </w:p>
    <w:p w14:paraId="083596E8" w14:textId="77777777" w:rsidR="00341438" w:rsidRPr="00015A00" w:rsidRDefault="00341438" w:rsidP="00341438">
      <w:pPr>
        <w:spacing w:after="0" w:line="240" w:lineRule="auto"/>
        <w:rPr>
          <w:rFonts w:ascii="Calibri" w:eastAsia="Arial" w:hAnsi="Calibri" w:cs="Arial"/>
        </w:rPr>
      </w:pPr>
      <w:r w:rsidRPr="0027349F">
        <w:rPr>
          <w:rFonts w:ascii="Calibri" w:eastAsia="Arial" w:hAnsi="Calibri" w:cs="Arial"/>
          <w:b/>
          <w:bCs/>
          <w:sz w:val="24"/>
          <w:szCs w:val="24"/>
          <w:u w:val="single"/>
        </w:rPr>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856268892"/>
          <w:placeholder>
            <w:docPart w:val="FBB07FF357B541548DB05C4D1253FE42"/>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62DBAE01" w14:textId="77777777" w:rsidR="00C7457E" w:rsidRPr="00015A00" w:rsidRDefault="00C7457E" w:rsidP="00C7457E">
      <w:pPr>
        <w:spacing w:after="0" w:line="240" w:lineRule="auto"/>
        <w:ind w:left="720"/>
        <w:contextualSpacing/>
        <w:rPr>
          <w:rFonts w:ascii="Calibri" w:eastAsia="Aptos" w:hAnsi="Calibri" w:cs="Aptos"/>
        </w:rPr>
      </w:pPr>
    </w:p>
    <w:sdt>
      <w:sdtPr>
        <w:rPr>
          <w:rFonts w:ascii="Calibri" w:eastAsia="Times New Roman" w:hAnsi="Calibri" w:cs="Times New Roman"/>
          <w:b/>
          <w:sz w:val="24"/>
          <w:szCs w:val="28"/>
        </w:rPr>
        <w:id w:val="-64022290"/>
        <w:lock w:val="sdtContentLocked"/>
        <w:placeholder>
          <w:docPart w:val="DefaultPlaceholder_-1854013440"/>
        </w:placeholder>
      </w:sdtPr>
      <w:sdtEndPr>
        <w:rPr>
          <w:rFonts w:eastAsia="Aptos" w:cs="Calibri"/>
          <w:b w:val="0"/>
          <w:szCs w:val="24"/>
        </w:rPr>
      </w:sdtEndPr>
      <w:sdtContent>
        <w:p w14:paraId="20AF3920" w14:textId="40E3CC11" w:rsidR="00C7457E" w:rsidRPr="00C7457E" w:rsidRDefault="00C7457E">
          <w:pPr>
            <w:keepNext/>
            <w:keepLines/>
            <w:numPr>
              <w:ilvl w:val="0"/>
              <w:numId w:val="7"/>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Alternative Program Structures</w:t>
          </w:r>
        </w:p>
        <w:p w14:paraId="7D2F5584" w14:textId="542F97EA"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 xml:space="preserve">Institutions may offer alternative program structures appropriate to the institution’s mission. Such program structures may include direct assessment (competency-based) programs, joint degrees, dual degrees, double majors, and advanced standing degree enrollment as defined in the glossary. </w:t>
          </w:r>
          <w:bookmarkStart w:id="1" w:name="_Hlk169635789"/>
          <w:r w:rsidRPr="00C7457E">
            <w:rPr>
              <w:rFonts w:ascii="Calibri" w:eastAsia="Aptos" w:hAnsi="Calibri" w:cs="Calibri"/>
              <w:sz w:val="24"/>
              <w:szCs w:val="24"/>
            </w:rPr>
            <w:t xml:space="preserve">Alternative degree plans must meet all student </w:t>
          </w:r>
          <w:r w:rsidRPr="00C7457E">
            <w:rPr>
              <w:rFonts w:ascii="Calibri" w:eastAsia="Aptos" w:hAnsi="Calibri" w:cs="Calibri"/>
              <w:sz w:val="24"/>
              <w:szCs w:val="24"/>
            </w:rPr>
            <w:lastRenderedPageBreak/>
            <w:t>learning outcomes and DEAC’s standards of accreditation, including the requirement that the majority of each program be offered through distance education.</w:t>
          </w:r>
        </w:p>
        <w:bookmarkEnd w:id="1" w:displacedByCustomXml="next"/>
      </w:sdtContent>
    </w:sdt>
    <w:p w14:paraId="1BF0A171" w14:textId="77777777" w:rsidR="00C7457E" w:rsidRPr="00C7457E" w:rsidRDefault="00C7457E" w:rsidP="00C7457E">
      <w:pPr>
        <w:spacing w:after="0" w:line="240" w:lineRule="auto"/>
        <w:ind w:left="360"/>
        <w:rPr>
          <w:rFonts w:ascii="Calibri" w:eastAsia="Aptos" w:hAnsi="Calibri" w:cs="Calibri"/>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BC4435" w:rsidRPr="00AF1E07" w14:paraId="3DC187EF" w14:textId="77777777" w:rsidTr="00D21A13">
        <w:tc>
          <w:tcPr>
            <w:tcW w:w="7416" w:type="dxa"/>
            <w:shd w:val="clear" w:color="auto" w:fill="E2EFD9" w:themeFill="accent6" w:themeFillTint="33"/>
          </w:tcPr>
          <w:p w14:paraId="5767D513" w14:textId="77777777" w:rsidR="00BC4435" w:rsidRPr="00AF1E07" w:rsidRDefault="00BC4435" w:rsidP="00C32F45">
            <w:pPr>
              <w:rPr>
                <w:rFonts w:cs="Arial"/>
                <w:b/>
                <w:szCs w:val="20"/>
              </w:rPr>
            </w:pPr>
            <w:r w:rsidRPr="00AF1E07">
              <w:rPr>
                <w:rFonts w:cs="Arial"/>
                <w:b/>
                <w:szCs w:val="20"/>
              </w:rPr>
              <w:t>Questions</w:t>
            </w:r>
          </w:p>
        </w:tc>
        <w:tc>
          <w:tcPr>
            <w:tcW w:w="648" w:type="dxa"/>
            <w:shd w:val="clear" w:color="auto" w:fill="E2EFD9" w:themeFill="accent6" w:themeFillTint="33"/>
          </w:tcPr>
          <w:p w14:paraId="45661D2F" w14:textId="77777777" w:rsidR="00BC4435" w:rsidRPr="00AF1E07" w:rsidRDefault="00BC4435" w:rsidP="00C32F45">
            <w:pPr>
              <w:rPr>
                <w:rFonts w:cs="Arial"/>
                <w:b/>
                <w:szCs w:val="20"/>
              </w:rPr>
            </w:pPr>
            <w:r w:rsidRPr="00AF1E07">
              <w:rPr>
                <w:rFonts w:cs="Arial"/>
                <w:b/>
                <w:szCs w:val="20"/>
              </w:rPr>
              <w:t>Yes</w:t>
            </w:r>
          </w:p>
        </w:tc>
        <w:tc>
          <w:tcPr>
            <w:tcW w:w="648" w:type="dxa"/>
            <w:shd w:val="clear" w:color="auto" w:fill="E2EFD9" w:themeFill="accent6" w:themeFillTint="33"/>
          </w:tcPr>
          <w:p w14:paraId="797A6166" w14:textId="77777777" w:rsidR="00BC4435" w:rsidRPr="00AF1E07" w:rsidRDefault="00BC4435" w:rsidP="00C32F45">
            <w:pPr>
              <w:rPr>
                <w:rFonts w:cs="Arial"/>
                <w:b/>
                <w:szCs w:val="20"/>
              </w:rPr>
            </w:pPr>
            <w:r w:rsidRPr="00AF1E07">
              <w:rPr>
                <w:rFonts w:cs="Arial"/>
                <w:b/>
                <w:szCs w:val="20"/>
              </w:rPr>
              <w:t>No</w:t>
            </w:r>
          </w:p>
        </w:tc>
        <w:tc>
          <w:tcPr>
            <w:tcW w:w="648" w:type="dxa"/>
            <w:shd w:val="clear" w:color="auto" w:fill="E2EFD9" w:themeFill="accent6" w:themeFillTint="33"/>
          </w:tcPr>
          <w:p w14:paraId="66F77146" w14:textId="77777777" w:rsidR="00BC4435" w:rsidRPr="00AF1E07" w:rsidRDefault="00BC4435" w:rsidP="00C32F45">
            <w:pPr>
              <w:rPr>
                <w:rFonts w:cs="Arial"/>
                <w:b/>
                <w:szCs w:val="20"/>
              </w:rPr>
            </w:pPr>
            <w:r w:rsidRPr="00AF1E07">
              <w:rPr>
                <w:rFonts w:cs="Arial"/>
                <w:b/>
                <w:szCs w:val="20"/>
              </w:rPr>
              <w:t>N/A</w:t>
            </w:r>
          </w:p>
        </w:tc>
      </w:tr>
      <w:tr w:rsidR="00BC4435" w:rsidRPr="00AF1E07" w14:paraId="5912DC59" w14:textId="77777777" w:rsidTr="00D21A13">
        <w:tc>
          <w:tcPr>
            <w:tcW w:w="7416" w:type="dxa"/>
            <w:shd w:val="clear" w:color="auto" w:fill="E2EFD9" w:themeFill="accent6" w:themeFillTint="33"/>
          </w:tcPr>
          <w:p w14:paraId="4488BF2E" w14:textId="18FC7D03" w:rsidR="00BC4435" w:rsidRPr="00AF1E07" w:rsidRDefault="00BC4435" w:rsidP="00C32F45">
            <w:pPr>
              <w:rPr>
                <w:rFonts w:cs="Arial"/>
                <w:szCs w:val="20"/>
              </w:rPr>
            </w:pPr>
            <w:r>
              <w:rPr>
                <w:rFonts w:cs="Arial"/>
                <w:szCs w:val="20"/>
              </w:rPr>
              <w:t>Does the institution have any programs with alternative program structures?</w:t>
            </w:r>
          </w:p>
        </w:tc>
        <w:sdt>
          <w:sdtPr>
            <w:rPr>
              <w:rFonts w:cs="Arial"/>
            </w:rPr>
            <w:id w:val="-52663561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D1B1C01" w14:textId="77777777" w:rsidR="00BC4435" w:rsidRPr="00AF1E07" w:rsidRDefault="00BC4435" w:rsidP="00C32F45">
                <w:pPr>
                  <w:jc w:val="center"/>
                  <w:rPr>
                    <w:rFonts w:cs="Arial"/>
                    <w:szCs w:val="20"/>
                  </w:rPr>
                </w:pPr>
                <w:r w:rsidRPr="000C5542">
                  <w:rPr>
                    <w:rFonts w:ascii="MS Gothic" w:eastAsia="MS Gothic" w:hAnsi="MS Gothic" w:cs="Arial" w:hint="eastAsia"/>
                  </w:rPr>
                  <w:t>☐</w:t>
                </w:r>
              </w:p>
            </w:tc>
          </w:sdtContent>
        </w:sdt>
        <w:sdt>
          <w:sdtPr>
            <w:rPr>
              <w:rFonts w:cs="Arial"/>
            </w:rPr>
            <w:id w:val="-204111427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40E3977" w14:textId="77777777" w:rsidR="00BC4435" w:rsidRPr="00AF1E07" w:rsidRDefault="00BC4435" w:rsidP="00C32F45">
                <w:pPr>
                  <w:jc w:val="center"/>
                  <w:rPr>
                    <w:rFonts w:cs="Arial"/>
                    <w:szCs w:val="20"/>
                  </w:rPr>
                </w:pPr>
                <w:r w:rsidRPr="000C5542">
                  <w:rPr>
                    <w:rFonts w:ascii="MS Gothic" w:eastAsia="MS Gothic" w:hAnsi="MS Gothic" w:cs="Arial" w:hint="eastAsia"/>
                  </w:rPr>
                  <w:t>☐</w:t>
                </w:r>
              </w:p>
            </w:tc>
          </w:sdtContent>
        </w:sdt>
        <w:sdt>
          <w:sdtPr>
            <w:rPr>
              <w:rFonts w:cs="Arial"/>
            </w:rPr>
            <w:id w:val="-24534272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0BF61AC" w14:textId="77777777" w:rsidR="00BC4435" w:rsidRPr="00AF1E07" w:rsidRDefault="00BC4435" w:rsidP="00C32F45">
                <w:pPr>
                  <w:jc w:val="center"/>
                  <w:rPr>
                    <w:rFonts w:cs="Arial"/>
                    <w:szCs w:val="20"/>
                  </w:rPr>
                </w:pPr>
                <w:r w:rsidRPr="000C5542">
                  <w:rPr>
                    <w:rFonts w:ascii="MS Gothic" w:eastAsia="MS Gothic" w:hAnsi="MS Gothic" w:cs="Arial" w:hint="eastAsia"/>
                  </w:rPr>
                  <w:t>☐</w:t>
                </w:r>
              </w:p>
            </w:tc>
          </w:sdtContent>
        </w:sdt>
      </w:tr>
      <w:tr w:rsidR="00BC4435" w:rsidRPr="00AF1E07" w14:paraId="02946937" w14:textId="77777777" w:rsidTr="00D21A13">
        <w:tc>
          <w:tcPr>
            <w:tcW w:w="7416" w:type="dxa"/>
            <w:shd w:val="clear" w:color="auto" w:fill="E2EFD9" w:themeFill="accent6" w:themeFillTint="33"/>
          </w:tcPr>
          <w:p w14:paraId="439C2C81" w14:textId="0F83752D" w:rsidR="00BC4435" w:rsidRPr="00AF1E07" w:rsidRDefault="00BC4435" w:rsidP="00C32F45">
            <w:pPr>
              <w:rPr>
                <w:rFonts w:cs="Arial"/>
                <w:szCs w:val="20"/>
              </w:rPr>
            </w:pPr>
            <w:r>
              <w:rPr>
                <w:rFonts w:cs="Arial"/>
                <w:szCs w:val="20"/>
              </w:rPr>
              <w:t xml:space="preserve">For each applicable program, did the institution describe how the programs are appropriate to the institution’s mission? </w:t>
            </w:r>
          </w:p>
        </w:tc>
        <w:sdt>
          <w:sdtPr>
            <w:rPr>
              <w:rFonts w:cs="Arial"/>
            </w:rPr>
            <w:id w:val="-206030548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9643976" w14:textId="77777777" w:rsidR="00BC4435" w:rsidRPr="00AF1E07" w:rsidRDefault="00BC4435" w:rsidP="00C32F45">
                <w:pPr>
                  <w:jc w:val="center"/>
                  <w:rPr>
                    <w:rFonts w:cs="Arial"/>
                    <w:szCs w:val="20"/>
                  </w:rPr>
                </w:pPr>
                <w:r w:rsidRPr="000C5542">
                  <w:rPr>
                    <w:rFonts w:ascii="MS Gothic" w:eastAsia="MS Gothic" w:hAnsi="MS Gothic" w:cs="Arial" w:hint="eastAsia"/>
                  </w:rPr>
                  <w:t>☐</w:t>
                </w:r>
              </w:p>
            </w:tc>
          </w:sdtContent>
        </w:sdt>
        <w:sdt>
          <w:sdtPr>
            <w:rPr>
              <w:rFonts w:cs="Arial"/>
            </w:rPr>
            <w:id w:val="166844374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4FD5395" w14:textId="77777777" w:rsidR="00BC4435" w:rsidRPr="00AF1E07" w:rsidRDefault="00BC4435" w:rsidP="00C32F45">
                <w:pPr>
                  <w:jc w:val="center"/>
                  <w:rPr>
                    <w:rFonts w:cs="Arial"/>
                    <w:szCs w:val="20"/>
                  </w:rPr>
                </w:pPr>
                <w:r w:rsidRPr="000C5542">
                  <w:rPr>
                    <w:rFonts w:ascii="MS Gothic" w:eastAsia="MS Gothic" w:hAnsi="MS Gothic" w:cs="Arial" w:hint="eastAsia"/>
                  </w:rPr>
                  <w:t>☐</w:t>
                </w:r>
              </w:p>
            </w:tc>
          </w:sdtContent>
        </w:sdt>
        <w:sdt>
          <w:sdtPr>
            <w:rPr>
              <w:rFonts w:cs="Arial"/>
            </w:rPr>
            <w:id w:val="136555630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57C74AA" w14:textId="77777777" w:rsidR="00BC4435" w:rsidRPr="00AF1E07" w:rsidRDefault="00BC4435" w:rsidP="00C32F45">
                <w:pPr>
                  <w:jc w:val="center"/>
                  <w:rPr>
                    <w:rFonts w:cs="Arial"/>
                    <w:szCs w:val="20"/>
                  </w:rPr>
                </w:pPr>
                <w:r w:rsidRPr="000C5542">
                  <w:rPr>
                    <w:rFonts w:ascii="MS Gothic" w:eastAsia="MS Gothic" w:hAnsi="MS Gothic" w:cs="Arial" w:hint="eastAsia"/>
                  </w:rPr>
                  <w:t>☐</w:t>
                </w:r>
              </w:p>
            </w:tc>
          </w:sdtContent>
        </w:sdt>
      </w:tr>
      <w:tr w:rsidR="00BC4435" w:rsidRPr="00AF1E07" w14:paraId="5D62B7EA" w14:textId="77777777" w:rsidTr="00D21A13">
        <w:tc>
          <w:tcPr>
            <w:tcW w:w="7416" w:type="dxa"/>
            <w:shd w:val="clear" w:color="auto" w:fill="E2EFD9" w:themeFill="accent6" w:themeFillTint="33"/>
          </w:tcPr>
          <w:p w14:paraId="12951316" w14:textId="2A4579C8" w:rsidR="00BC4435" w:rsidRPr="00AF1E07" w:rsidRDefault="00BC4435" w:rsidP="00C32F45">
            <w:pPr>
              <w:rPr>
                <w:rFonts w:cs="Arial"/>
                <w:szCs w:val="20"/>
              </w:rPr>
            </w:pPr>
            <w:r>
              <w:rPr>
                <w:rFonts w:cs="Arial"/>
                <w:szCs w:val="20"/>
              </w:rPr>
              <w:t>For each applicable program, did the institution describe how the programs align with applicable DEAC glossary definitions or, if they do not, did the institution describe the program requirements and provide sample evidence to demonstrate compliance with DEAC’s standards of accreditation?</w:t>
            </w:r>
          </w:p>
        </w:tc>
        <w:sdt>
          <w:sdtPr>
            <w:rPr>
              <w:rFonts w:cs="Arial"/>
            </w:rPr>
            <w:id w:val="114578182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C09FDFF" w14:textId="77777777" w:rsidR="00BC4435" w:rsidRPr="00AF1E07" w:rsidRDefault="00BC4435" w:rsidP="00C32F45">
                <w:pPr>
                  <w:jc w:val="center"/>
                  <w:rPr>
                    <w:rFonts w:cs="Arial"/>
                    <w:szCs w:val="20"/>
                  </w:rPr>
                </w:pPr>
                <w:r w:rsidRPr="000C5542">
                  <w:rPr>
                    <w:rFonts w:ascii="MS Gothic" w:eastAsia="MS Gothic" w:hAnsi="MS Gothic" w:cs="Arial" w:hint="eastAsia"/>
                  </w:rPr>
                  <w:t>☐</w:t>
                </w:r>
              </w:p>
            </w:tc>
          </w:sdtContent>
        </w:sdt>
        <w:sdt>
          <w:sdtPr>
            <w:rPr>
              <w:rFonts w:cs="Arial"/>
            </w:rPr>
            <w:id w:val="-74617985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66209AA" w14:textId="77777777" w:rsidR="00BC4435" w:rsidRPr="00AF1E07" w:rsidRDefault="00BC4435" w:rsidP="00C32F45">
                <w:pPr>
                  <w:jc w:val="center"/>
                  <w:rPr>
                    <w:rFonts w:cs="Arial"/>
                    <w:szCs w:val="20"/>
                  </w:rPr>
                </w:pPr>
                <w:r w:rsidRPr="000C5542">
                  <w:rPr>
                    <w:rFonts w:ascii="MS Gothic" w:eastAsia="MS Gothic" w:hAnsi="MS Gothic" w:cs="Arial" w:hint="eastAsia"/>
                  </w:rPr>
                  <w:t>☐</w:t>
                </w:r>
              </w:p>
            </w:tc>
          </w:sdtContent>
        </w:sdt>
        <w:sdt>
          <w:sdtPr>
            <w:rPr>
              <w:rFonts w:cs="Arial"/>
            </w:rPr>
            <w:id w:val="142329734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A197323" w14:textId="77777777" w:rsidR="00BC4435" w:rsidRPr="00AF1E07" w:rsidRDefault="00BC4435" w:rsidP="00C32F45">
                <w:pPr>
                  <w:jc w:val="center"/>
                  <w:rPr>
                    <w:rFonts w:cs="Arial"/>
                    <w:szCs w:val="20"/>
                  </w:rPr>
                </w:pPr>
                <w:r w:rsidRPr="000C5542">
                  <w:rPr>
                    <w:rFonts w:ascii="MS Gothic" w:eastAsia="MS Gothic" w:hAnsi="MS Gothic" w:cs="Arial" w:hint="eastAsia"/>
                  </w:rPr>
                  <w:t>☐</w:t>
                </w:r>
              </w:p>
            </w:tc>
          </w:sdtContent>
        </w:sdt>
      </w:tr>
      <w:tr w:rsidR="00BC4435" w:rsidRPr="00AF1E07" w14:paraId="71628DAF" w14:textId="77777777" w:rsidTr="00D21A13">
        <w:tc>
          <w:tcPr>
            <w:tcW w:w="7416" w:type="dxa"/>
            <w:shd w:val="clear" w:color="auto" w:fill="E2EFD9" w:themeFill="accent6" w:themeFillTint="33"/>
          </w:tcPr>
          <w:p w14:paraId="2B1A030E" w14:textId="77777777" w:rsidR="00BC4435" w:rsidRDefault="00BC4435" w:rsidP="00C32F45">
            <w:pPr>
              <w:rPr>
                <w:rFonts w:cs="Arial"/>
                <w:szCs w:val="20"/>
              </w:rPr>
            </w:pPr>
            <w:r>
              <w:rPr>
                <w:rFonts w:cs="Arial"/>
                <w:szCs w:val="20"/>
              </w:rPr>
              <w:t xml:space="preserve">For each applicable program, is the majority of the program offered through distance education? </w:t>
            </w:r>
          </w:p>
          <w:p w14:paraId="6EC08B31" w14:textId="77777777" w:rsidR="00BC4435" w:rsidRDefault="00BC4435" w:rsidP="00C32F45">
            <w:pPr>
              <w:rPr>
                <w:rFonts w:cs="Arial"/>
                <w:szCs w:val="20"/>
              </w:rPr>
            </w:pPr>
          </w:p>
          <w:p w14:paraId="011ACE1D" w14:textId="49BC3CE8" w:rsidR="00BC4435" w:rsidRPr="00AF1E07" w:rsidRDefault="00BC4435" w:rsidP="00C32F45">
            <w:pPr>
              <w:rPr>
                <w:rFonts w:cs="Arial"/>
                <w:szCs w:val="20"/>
              </w:rPr>
            </w:pPr>
            <w:r>
              <w:rPr>
                <w:rFonts w:cs="Arial"/>
                <w:szCs w:val="20"/>
              </w:rPr>
              <w:t>[Note: Each program must be at least 51 percent offered through distance education. Individual courses may exceed this percentage, provided that the program as a whole is at least 51 percent offered through distance education.</w:t>
            </w:r>
            <w:r w:rsidR="000E01EB">
              <w:rPr>
                <w:rFonts w:cs="Arial"/>
                <w:szCs w:val="20"/>
              </w:rPr>
              <w:t>]</w:t>
            </w:r>
          </w:p>
        </w:tc>
        <w:sdt>
          <w:sdtPr>
            <w:rPr>
              <w:rFonts w:cs="Arial"/>
            </w:rPr>
            <w:id w:val="86016845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C61E96D" w14:textId="77777777" w:rsidR="00BC4435" w:rsidRPr="00AF1E07" w:rsidRDefault="00BC4435" w:rsidP="00C32F45">
                <w:pPr>
                  <w:jc w:val="center"/>
                  <w:rPr>
                    <w:rFonts w:cs="Arial"/>
                    <w:szCs w:val="20"/>
                  </w:rPr>
                </w:pPr>
                <w:r w:rsidRPr="000C5542">
                  <w:rPr>
                    <w:rFonts w:ascii="MS Gothic" w:eastAsia="MS Gothic" w:hAnsi="MS Gothic" w:cs="Arial" w:hint="eastAsia"/>
                  </w:rPr>
                  <w:t>☐</w:t>
                </w:r>
              </w:p>
            </w:tc>
          </w:sdtContent>
        </w:sdt>
        <w:sdt>
          <w:sdtPr>
            <w:rPr>
              <w:rFonts w:cs="Arial"/>
            </w:rPr>
            <w:id w:val="-88186222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344F1F5" w14:textId="77777777" w:rsidR="00BC4435" w:rsidRPr="00AF1E07" w:rsidRDefault="00BC4435" w:rsidP="00C32F45">
                <w:pPr>
                  <w:jc w:val="center"/>
                  <w:rPr>
                    <w:rFonts w:cs="Arial"/>
                    <w:szCs w:val="20"/>
                  </w:rPr>
                </w:pPr>
                <w:r w:rsidRPr="000C5542">
                  <w:rPr>
                    <w:rFonts w:ascii="MS Gothic" w:eastAsia="MS Gothic" w:hAnsi="MS Gothic" w:cs="Arial" w:hint="eastAsia"/>
                  </w:rPr>
                  <w:t>☐</w:t>
                </w:r>
              </w:p>
            </w:tc>
          </w:sdtContent>
        </w:sdt>
        <w:sdt>
          <w:sdtPr>
            <w:rPr>
              <w:rFonts w:cs="Arial"/>
            </w:rPr>
            <w:id w:val="-178788920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7033706" w14:textId="77777777" w:rsidR="00BC4435" w:rsidRPr="00AF1E07" w:rsidRDefault="00BC4435" w:rsidP="00C32F45">
                <w:pPr>
                  <w:jc w:val="center"/>
                  <w:rPr>
                    <w:rFonts w:cs="Arial"/>
                    <w:szCs w:val="20"/>
                  </w:rPr>
                </w:pPr>
                <w:r w:rsidRPr="000C5542">
                  <w:rPr>
                    <w:rFonts w:ascii="MS Gothic" w:eastAsia="MS Gothic" w:hAnsi="MS Gothic" w:cs="Arial" w:hint="eastAsia"/>
                  </w:rPr>
                  <w:t>☐</w:t>
                </w:r>
              </w:p>
            </w:tc>
          </w:sdtContent>
        </w:sdt>
      </w:tr>
      <w:tr w:rsidR="00BC4435" w:rsidRPr="007F5C5E" w14:paraId="44FF1FF8" w14:textId="77777777" w:rsidTr="00D21A13">
        <w:tc>
          <w:tcPr>
            <w:tcW w:w="7416" w:type="dxa"/>
            <w:shd w:val="clear" w:color="auto" w:fill="E2EFD9" w:themeFill="accent6" w:themeFillTint="33"/>
          </w:tcPr>
          <w:p w14:paraId="6CE26EBA" w14:textId="303E3D8A" w:rsidR="00BC4435" w:rsidRPr="007F5C5E" w:rsidRDefault="00BC4435" w:rsidP="00C32F45">
            <w:pPr>
              <w:rPr>
                <w:rFonts w:cs="Arial"/>
                <w:b/>
              </w:rPr>
            </w:pPr>
            <w:r w:rsidRPr="007F5C5E">
              <w:rPr>
                <w:rFonts w:cs="Arial"/>
                <w:b/>
              </w:rPr>
              <w:t xml:space="preserve">Standard </w:t>
            </w:r>
            <w:r>
              <w:rPr>
                <w:rFonts w:cs="Arial"/>
                <w:b/>
              </w:rPr>
              <w:t>V</w:t>
            </w:r>
            <w:r w:rsidRPr="007F5C5E">
              <w:rPr>
                <w:rFonts w:cs="Arial"/>
                <w:b/>
              </w:rPr>
              <w:t>.</w:t>
            </w:r>
            <w:r>
              <w:rPr>
                <w:rFonts w:cs="Arial"/>
                <w:b/>
              </w:rPr>
              <w:t>C</w:t>
            </w:r>
            <w:r w:rsidRPr="007F5C5E">
              <w:rPr>
                <w:rFonts w:cs="Arial"/>
                <w:b/>
              </w:rPr>
              <w:t xml:space="preserve">. – </w:t>
            </w:r>
            <w:r>
              <w:rPr>
                <w:rFonts w:cs="Arial"/>
                <w:b/>
              </w:rPr>
              <w:t xml:space="preserve">Standard is Evident, Emerging, Not Evident, </w:t>
            </w:r>
            <w:r w:rsidRPr="007F5C5E">
              <w:rPr>
                <w:rFonts w:cs="Arial"/>
                <w:b/>
              </w:rPr>
              <w:t>or Not Applicable</w:t>
            </w:r>
          </w:p>
        </w:tc>
        <w:tc>
          <w:tcPr>
            <w:tcW w:w="1944" w:type="dxa"/>
            <w:gridSpan w:val="3"/>
            <w:shd w:val="clear" w:color="auto" w:fill="E2EFD9" w:themeFill="accent6" w:themeFillTint="33"/>
          </w:tcPr>
          <w:p w14:paraId="45BED506" w14:textId="77777777" w:rsidR="00BC4435" w:rsidRPr="007F5C5E" w:rsidRDefault="00BC4435" w:rsidP="00C32F45">
            <w:pPr>
              <w:rPr>
                <w:rFonts w:cs="Arial"/>
                <w:b/>
              </w:rPr>
            </w:pPr>
            <w:r>
              <w:rPr>
                <w:rStyle w:val="Style1"/>
              </w:rPr>
              <w:t xml:space="preserve"> </w:t>
            </w:r>
            <w:sdt>
              <w:sdtPr>
                <w:rPr>
                  <w:rStyle w:val="Style1"/>
                </w:rPr>
                <w:alias w:val="Finding "/>
                <w:tag w:val="Finding "/>
                <w:id w:val="-1992248734"/>
                <w:placeholder>
                  <w:docPart w:val="0AFB83E0A6054F05B90D9C9224D6B639"/>
                </w:placeholder>
                <w:showingPlcHdr/>
                <w:comboBox>
                  <w:listItem w:displayText="Standard is Evident" w:value="Standard is Evident"/>
                  <w:listItem w:displayText="Standard is Emerging" w:value="Standard is Emerging"/>
                  <w:listItem w:displayText="Standard is Not Evident" w:value="Standard is Not Evident"/>
                  <w:listItem w:displayText="Not Applicable " w:value="Not Applicable "/>
                </w:comboBox>
              </w:sdtPr>
              <w:sdtEndPr>
                <w:rPr>
                  <w:rStyle w:val="DefaultParagraphFont"/>
                  <w:rFonts w:cs="Arial"/>
                  <w:b/>
                  <w:vanish/>
                  <w:sz w:val="20"/>
                  <w:szCs w:val="20"/>
                </w:rPr>
              </w:sdtEndPr>
              <w:sdtContent>
                <w:r w:rsidRPr="00C94CE0">
                  <w:rPr>
                    <w:rStyle w:val="PlaceholderText"/>
                  </w:rPr>
                  <w:t>Choose a finding.</w:t>
                </w:r>
              </w:sdtContent>
            </w:sdt>
          </w:p>
        </w:tc>
      </w:tr>
    </w:tbl>
    <w:p w14:paraId="21FA8AD2" w14:textId="77777777" w:rsidR="00341438" w:rsidRDefault="00341438" w:rsidP="00341438">
      <w:pPr>
        <w:spacing w:after="0" w:line="240" w:lineRule="auto"/>
        <w:rPr>
          <w:rFonts w:ascii="Calibri" w:eastAsia="Arial" w:hAnsi="Calibri" w:cs="Arial"/>
          <w:b/>
          <w:bCs/>
          <w:sz w:val="24"/>
          <w:szCs w:val="24"/>
          <w:u w:val="single"/>
        </w:rPr>
      </w:pPr>
    </w:p>
    <w:p w14:paraId="23AC6A51" w14:textId="77777777" w:rsidR="00341438" w:rsidRPr="00015A00" w:rsidRDefault="00341438" w:rsidP="00341438">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1007368798"/>
          <w:placeholder>
            <w:docPart w:val="1B3C8B6518154605B534D75503C074AD"/>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2877589B" w14:textId="5CCAA1AB" w:rsidR="00341438" w:rsidRPr="00015A00" w:rsidRDefault="00341438" w:rsidP="00341438">
      <w:pPr>
        <w:spacing w:after="0" w:line="240" w:lineRule="auto"/>
        <w:rPr>
          <w:rFonts w:ascii="Calibri" w:eastAsia="Calibri" w:hAnsi="Calibri" w:cs="Arial"/>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1084184216"/>
          <w:placeholder>
            <w:docPart w:val="F607E5D84D774D5AB1A88D5D5B885B9D"/>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058EE81C" w14:textId="77777777" w:rsidR="00341438" w:rsidRPr="00015A00" w:rsidRDefault="00341438" w:rsidP="00341438">
      <w:pPr>
        <w:spacing w:after="0" w:line="240" w:lineRule="auto"/>
        <w:rPr>
          <w:rFonts w:ascii="Calibri" w:eastAsia="Calibri" w:hAnsi="Calibri" w:cs="Arial"/>
        </w:rPr>
      </w:pPr>
    </w:p>
    <w:p w14:paraId="566B3DAE" w14:textId="77777777" w:rsidR="00341438" w:rsidRPr="00015A00" w:rsidRDefault="00341438" w:rsidP="00341438">
      <w:pPr>
        <w:spacing w:after="0" w:line="240" w:lineRule="auto"/>
        <w:rPr>
          <w:rFonts w:ascii="Calibri" w:eastAsia="Arial" w:hAnsi="Calibri" w:cs="Arial"/>
        </w:rPr>
      </w:pPr>
      <w:r w:rsidRPr="0027349F">
        <w:rPr>
          <w:rFonts w:ascii="Calibri" w:eastAsia="Arial" w:hAnsi="Calibri" w:cs="Arial"/>
          <w:b/>
          <w:bCs/>
          <w:sz w:val="24"/>
          <w:szCs w:val="24"/>
          <w:u w:val="single"/>
        </w:rPr>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1811052166"/>
          <w:placeholder>
            <w:docPart w:val="59B6A9EFB0CE4FA190CC1BEF50F0CA89"/>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6390EA7C" w14:textId="77777777" w:rsidR="00C7457E" w:rsidRPr="00015A00" w:rsidRDefault="00C7457E" w:rsidP="00C7457E">
      <w:pPr>
        <w:spacing w:after="0" w:line="240" w:lineRule="auto"/>
        <w:ind w:left="720"/>
        <w:contextualSpacing/>
        <w:rPr>
          <w:rFonts w:ascii="Calibri" w:eastAsia="Aptos" w:hAnsi="Calibri" w:cs="Calibri"/>
        </w:rPr>
      </w:pPr>
    </w:p>
    <w:sdt>
      <w:sdtPr>
        <w:rPr>
          <w:rFonts w:ascii="Calibri" w:eastAsia="Times New Roman" w:hAnsi="Calibri" w:cs="Times New Roman"/>
          <w:b/>
          <w:sz w:val="24"/>
          <w:szCs w:val="28"/>
        </w:rPr>
        <w:id w:val="1620178051"/>
        <w:lock w:val="sdtContentLocked"/>
        <w:placeholder>
          <w:docPart w:val="DefaultPlaceholder_-1854013440"/>
        </w:placeholder>
      </w:sdtPr>
      <w:sdtEndPr>
        <w:rPr>
          <w:rFonts w:eastAsia="Aptos" w:cs="Calibri"/>
          <w:b w:val="0"/>
          <w:szCs w:val="24"/>
        </w:rPr>
      </w:sdtEndPr>
      <w:sdtContent>
        <w:p w14:paraId="498088CA" w14:textId="412B2C22" w:rsidR="00C7457E" w:rsidRPr="00C7457E" w:rsidRDefault="00C7457E">
          <w:pPr>
            <w:keepNext/>
            <w:keepLines/>
            <w:numPr>
              <w:ilvl w:val="0"/>
              <w:numId w:val="7"/>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Program Advisory Council(s)</w:t>
          </w:r>
        </w:p>
        <w:p w14:paraId="630C7CE1" w14:textId="64A8F77C"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maintains an Advisory Council of individuals external to the institution with expertise for each major group of programs or major subject matter disciplines it offers to inform curricular development decisions and align program content to current practices. Institutional personnel may participate as liaisons to Advisory Councils.</w:t>
          </w:r>
        </w:p>
      </w:sdtContent>
    </w:sdt>
    <w:p w14:paraId="711FB939" w14:textId="77777777" w:rsidR="00C7457E" w:rsidRDefault="00C7457E" w:rsidP="00C7457E">
      <w:pPr>
        <w:spacing w:after="0" w:line="240" w:lineRule="auto"/>
        <w:rPr>
          <w:rFonts w:ascii="Calibri" w:eastAsia="Aptos" w:hAnsi="Calibri" w:cs="Calibri"/>
        </w:rPr>
      </w:pPr>
    </w:p>
    <w:tbl>
      <w:tblPr>
        <w:tblStyle w:val="TableGrid"/>
        <w:tblW w:w="9360" w:type="dxa"/>
        <w:tblLook w:val="04A0" w:firstRow="1" w:lastRow="0" w:firstColumn="1" w:lastColumn="0" w:noHBand="0" w:noVBand="1"/>
      </w:tblPr>
      <w:tblGrid>
        <w:gridCol w:w="7416"/>
        <w:gridCol w:w="648"/>
        <w:gridCol w:w="648"/>
        <w:gridCol w:w="648"/>
      </w:tblGrid>
      <w:tr w:rsidR="00BC4435" w:rsidRPr="005854FB" w14:paraId="4DE72AA6" w14:textId="77777777" w:rsidTr="00D21A13">
        <w:tc>
          <w:tcPr>
            <w:tcW w:w="7416" w:type="dxa"/>
            <w:shd w:val="clear" w:color="auto" w:fill="E2EFD9" w:themeFill="accent6" w:themeFillTint="33"/>
          </w:tcPr>
          <w:p w14:paraId="64A08A78" w14:textId="77777777" w:rsidR="00BC4435" w:rsidRPr="005854FB" w:rsidRDefault="00BC4435" w:rsidP="00C32F45">
            <w:pPr>
              <w:rPr>
                <w:rFonts w:cs="Arial"/>
                <w:b/>
                <w:szCs w:val="20"/>
              </w:rPr>
            </w:pPr>
            <w:r w:rsidRPr="005854FB">
              <w:rPr>
                <w:rFonts w:cs="Arial"/>
                <w:b/>
                <w:szCs w:val="20"/>
              </w:rPr>
              <w:t>Questions</w:t>
            </w:r>
          </w:p>
        </w:tc>
        <w:tc>
          <w:tcPr>
            <w:tcW w:w="648" w:type="dxa"/>
            <w:shd w:val="clear" w:color="auto" w:fill="E2EFD9" w:themeFill="accent6" w:themeFillTint="33"/>
          </w:tcPr>
          <w:p w14:paraId="7DED1BB2" w14:textId="77777777" w:rsidR="00BC4435" w:rsidRPr="005854FB" w:rsidRDefault="00BC4435" w:rsidP="00C32F45">
            <w:pPr>
              <w:rPr>
                <w:rFonts w:cs="Arial"/>
                <w:b/>
                <w:szCs w:val="20"/>
              </w:rPr>
            </w:pPr>
            <w:r w:rsidRPr="005854FB">
              <w:rPr>
                <w:rFonts w:cs="Arial"/>
                <w:b/>
                <w:szCs w:val="20"/>
              </w:rPr>
              <w:t>Yes</w:t>
            </w:r>
          </w:p>
        </w:tc>
        <w:tc>
          <w:tcPr>
            <w:tcW w:w="648" w:type="dxa"/>
            <w:shd w:val="clear" w:color="auto" w:fill="E2EFD9" w:themeFill="accent6" w:themeFillTint="33"/>
          </w:tcPr>
          <w:p w14:paraId="0C4C7068" w14:textId="77777777" w:rsidR="00BC4435" w:rsidRPr="005854FB" w:rsidRDefault="00BC4435" w:rsidP="00C32F45">
            <w:pPr>
              <w:rPr>
                <w:rFonts w:cs="Arial"/>
                <w:b/>
                <w:szCs w:val="20"/>
              </w:rPr>
            </w:pPr>
            <w:r w:rsidRPr="005854FB">
              <w:rPr>
                <w:rFonts w:cs="Arial"/>
                <w:b/>
                <w:szCs w:val="20"/>
              </w:rPr>
              <w:t>No</w:t>
            </w:r>
          </w:p>
        </w:tc>
        <w:tc>
          <w:tcPr>
            <w:tcW w:w="648" w:type="dxa"/>
            <w:shd w:val="clear" w:color="auto" w:fill="E2EFD9" w:themeFill="accent6" w:themeFillTint="33"/>
          </w:tcPr>
          <w:p w14:paraId="6B80F941" w14:textId="77777777" w:rsidR="00BC4435" w:rsidRPr="005854FB" w:rsidRDefault="00BC4435" w:rsidP="00C32F45">
            <w:pPr>
              <w:rPr>
                <w:rFonts w:cs="Arial"/>
                <w:b/>
                <w:szCs w:val="20"/>
              </w:rPr>
            </w:pPr>
            <w:r w:rsidRPr="005854FB">
              <w:rPr>
                <w:rFonts w:cs="Arial"/>
                <w:b/>
                <w:szCs w:val="20"/>
              </w:rPr>
              <w:t>N/A</w:t>
            </w:r>
          </w:p>
        </w:tc>
      </w:tr>
      <w:tr w:rsidR="00BC4435" w:rsidRPr="005854FB" w14:paraId="1A7CAE6E" w14:textId="77777777" w:rsidTr="00D21A13">
        <w:tc>
          <w:tcPr>
            <w:tcW w:w="7416" w:type="dxa"/>
            <w:shd w:val="clear" w:color="auto" w:fill="E2EFD9" w:themeFill="accent6" w:themeFillTint="33"/>
          </w:tcPr>
          <w:p w14:paraId="385BFBD8" w14:textId="791AD909" w:rsidR="00BC4435" w:rsidRPr="005854FB" w:rsidRDefault="00BC4435" w:rsidP="00C32F45">
            <w:pPr>
              <w:rPr>
                <w:rFonts w:cs="Arial"/>
                <w:szCs w:val="20"/>
              </w:rPr>
            </w:pPr>
            <w:r w:rsidRPr="005854FB">
              <w:rPr>
                <w:rFonts w:cs="Arial"/>
                <w:szCs w:val="20"/>
              </w:rPr>
              <w:lastRenderedPageBreak/>
              <w:t xml:space="preserve">Does the institution </w:t>
            </w:r>
            <w:r>
              <w:rPr>
                <w:rFonts w:cs="Arial"/>
                <w:szCs w:val="20"/>
              </w:rPr>
              <w:t xml:space="preserve">maintain an Advisory Council of external individuals with expertise for each major group of programs or major subject matter disciplines it offers? </w:t>
            </w:r>
          </w:p>
        </w:tc>
        <w:sdt>
          <w:sdtPr>
            <w:rPr>
              <w:rFonts w:cs="Arial"/>
            </w:rPr>
            <w:id w:val="132062545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BD969A2" w14:textId="77777777" w:rsidR="00BC4435" w:rsidRPr="005854FB" w:rsidRDefault="00BC4435" w:rsidP="00C32F45">
                <w:pPr>
                  <w:jc w:val="center"/>
                  <w:rPr>
                    <w:rFonts w:cs="Arial"/>
                    <w:szCs w:val="20"/>
                  </w:rPr>
                </w:pPr>
                <w:r w:rsidRPr="000C5542">
                  <w:rPr>
                    <w:rFonts w:ascii="MS Gothic" w:eastAsia="MS Gothic" w:hAnsi="MS Gothic" w:cs="Arial" w:hint="eastAsia"/>
                  </w:rPr>
                  <w:t>☐</w:t>
                </w:r>
              </w:p>
            </w:tc>
          </w:sdtContent>
        </w:sdt>
        <w:sdt>
          <w:sdtPr>
            <w:rPr>
              <w:rFonts w:cs="Arial"/>
            </w:rPr>
            <w:id w:val="1612700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EB62F5D" w14:textId="77777777" w:rsidR="00BC4435" w:rsidRPr="005854FB" w:rsidRDefault="00BC4435" w:rsidP="00C32F45">
                <w:pPr>
                  <w:jc w:val="center"/>
                  <w:rPr>
                    <w:rFonts w:cs="Arial"/>
                    <w:szCs w:val="20"/>
                  </w:rPr>
                </w:pPr>
                <w:r w:rsidRPr="000C5542">
                  <w:rPr>
                    <w:rFonts w:ascii="MS Gothic" w:eastAsia="MS Gothic" w:hAnsi="MS Gothic" w:cs="Arial" w:hint="eastAsia"/>
                  </w:rPr>
                  <w:t>☐</w:t>
                </w:r>
              </w:p>
            </w:tc>
          </w:sdtContent>
        </w:sdt>
        <w:sdt>
          <w:sdtPr>
            <w:rPr>
              <w:rFonts w:cs="Arial"/>
            </w:rPr>
            <w:id w:val="-166377431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E43CF83" w14:textId="77777777" w:rsidR="00BC4435" w:rsidRPr="005854FB" w:rsidRDefault="00BC4435" w:rsidP="00C32F45">
                <w:pPr>
                  <w:jc w:val="center"/>
                  <w:rPr>
                    <w:rFonts w:cs="Arial"/>
                    <w:szCs w:val="20"/>
                  </w:rPr>
                </w:pPr>
                <w:r w:rsidRPr="000C5542">
                  <w:rPr>
                    <w:rFonts w:ascii="MS Gothic" w:eastAsia="MS Gothic" w:hAnsi="MS Gothic" w:cs="Arial" w:hint="eastAsia"/>
                  </w:rPr>
                  <w:t>☐</w:t>
                </w:r>
              </w:p>
            </w:tc>
          </w:sdtContent>
        </w:sdt>
      </w:tr>
      <w:tr w:rsidR="00F21116" w:rsidRPr="005854FB" w14:paraId="75FB8819" w14:textId="77777777" w:rsidTr="00D21A13">
        <w:tc>
          <w:tcPr>
            <w:tcW w:w="7416" w:type="dxa"/>
            <w:shd w:val="clear" w:color="auto" w:fill="E2EFD9" w:themeFill="accent6" w:themeFillTint="33"/>
          </w:tcPr>
          <w:p w14:paraId="4A71CC1B" w14:textId="47D0CA02" w:rsidR="00F21116" w:rsidRPr="005854FB" w:rsidRDefault="00F21116" w:rsidP="00F21116">
            <w:pPr>
              <w:rPr>
                <w:rFonts w:cs="Arial"/>
                <w:szCs w:val="20"/>
              </w:rPr>
            </w:pPr>
            <w:r>
              <w:rPr>
                <w:rFonts w:cs="Arial"/>
                <w:szCs w:val="20"/>
              </w:rPr>
              <w:t xml:space="preserve">Did the institution describe how the </w:t>
            </w:r>
            <w:r w:rsidRPr="00BC4435">
              <w:rPr>
                <w:rFonts w:cs="Arial"/>
                <w:szCs w:val="20"/>
              </w:rPr>
              <w:t xml:space="preserve">feedback of </w:t>
            </w:r>
            <w:r>
              <w:rPr>
                <w:rFonts w:cs="Arial"/>
                <w:szCs w:val="20"/>
              </w:rPr>
              <w:t xml:space="preserve">its </w:t>
            </w:r>
            <w:r w:rsidRPr="00BC4435">
              <w:rPr>
                <w:rFonts w:cs="Arial"/>
                <w:szCs w:val="20"/>
              </w:rPr>
              <w:t>Advisory Council(s) informs curricula development decisions and verifies that program content aligns with current practices</w:t>
            </w:r>
            <w:r>
              <w:rPr>
                <w:rFonts w:cs="Arial"/>
                <w:szCs w:val="20"/>
              </w:rPr>
              <w:t>?</w:t>
            </w:r>
          </w:p>
        </w:tc>
        <w:sdt>
          <w:sdtPr>
            <w:rPr>
              <w:rFonts w:cs="Arial"/>
            </w:rPr>
            <w:id w:val="78254408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AB0033A" w14:textId="046F2EA8" w:rsidR="00F21116" w:rsidRDefault="00F21116" w:rsidP="00F21116">
                <w:pPr>
                  <w:jc w:val="center"/>
                  <w:rPr>
                    <w:rFonts w:cs="Arial"/>
                  </w:rPr>
                </w:pPr>
                <w:r w:rsidRPr="000C5542">
                  <w:rPr>
                    <w:rFonts w:ascii="MS Gothic" w:eastAsia="MS Gothic" w:hAnsi="MS Gothic" w:cs="Arial" w:hint="eastAsia"/>
                  </w:rPr>
                  <w:t>☐</w:t>
                </w:r>
              </w:p>
            </w:tc>
          </w:sdtContent>
        </w:sdt>
        <w:sdt>
          <w:sdtPr>
            <w:rPr>
              <w:rFonts w:cs="Arial"/>
            </w:rPr>
            <w:id w:val="189130086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D786C43" w14:textId="1DC0D950" w:rsidR="00F21116" w:rsidRDefault="00F21116" w:rsidP="00F21116">
                <w:pPr>
                  <w:jc w:val="center"/>
                  <w:rPr>
                    <w:rFonts w:cs="Arial"/>
                  </w:rPr>
                </w:pPr>
                <w:r w:rsidRPr="000C5542">
                  <w:rPr>
                    <w:rFonts w:ascii="MS Gothic" w:eastAsia="MS Gothic" w:hAnsi="MS Gothic" w:cs="Arial" w:hint="eastAsia"/>
                  </w:rPr>
                  <w:t>☐</w:t>
                </w:r>
              </w:p>
            </w:tc>
          </w:sdtContent>
        </w:sdt>
        <w:sdt>
          <w:sdtPr>
            <w:rPr>
              <w:rFonts w:cs="Arial"/>
            </w:rPr>
            <w:id w:val="34776749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FDE15EA" w14:textId="060322FB" w:rsidR="00F21116" w:rsidRDefault="00F21116" w:rsidP="00F21116">
                <w:pPr>
                  <w:jc w:val="center"/>
                  <w:rPr>
                    <w:rFonts w:cs="Arial"/>
                  </w:rPr>
                </w:pPr>
                <w:r w:rsidRPr="000C5542">
                  <w:rPr>
                    <w:rFonts w:ascii="MS Gothic" w:eastAsia="MS Gothic" w:hAnsi="MS Gothic" w:cs="Arial" w:hint="eastAsia"/>
                  </w:rPr>
                  <w:t>☐</w:t>
                </w:r>
              </w:p>
            </w:tc>
          </w:sdtContent>
        </w:sdt>
      </w:tr>
      <w:tr w:rsidR="00F21116" w:rsidRPr="005854FB" w14:paraId="6FA638D7" w14:textId="77777777" w:rsidTr="00D21A13">
        <w:tc>
          <w:tcPr>
            <w:tcW w:w="7416" w:type="dxa"/>
            <w:shd w:val="clear" w:color="auto" w:fill="E2EFD9" w:themeFill="accent6" w:themeFillTint="33"/>
          </w:tcPr>
          <w:p w14:paraId="3C3C83A2" w14:textId="21058E20" w:rsidR="00F21116" w:rsidRPr="005854FB" w:rsidRDefault="00F21116" w:rsidP="00F21116">
            <w:pPr>
              <w:rPr>
                <w:rFonts w:cs="Arial"/>
                <w:szCs w:val="20"/>
              </w:rPr>
            </w:pPr>
            <w:r w:rsidRPr="005854FB">
              <w:rPr>
                <w:rFonts w:cs="Arial"/>
                <w:szCs w:val="20"/>
              </w:rPr>
              <w:t xml:space="preserve">Did the institution provide evidence of </w:t>
            </w:r>
            <w:r>
              <w:rPr>
                <w:rFonts w:cs="Arial"/>
                <w:szCs w:val="20"/>
              </w:rPr>
              <w:t>A</w:t>
            </w:r>
            <w:r w:rsidRPr="005854FB">
              <w:rPr>
                <w:rFonts w:cs="Arial"/>
                <w:szCs w:val="20"/>
              </w:rPr>
              <w:t xml:space="preserve">dvisory </w:t>
            </w:r>
            <w:r>
              <w:rPr>
                <w:rFonts w:cs="Arial"/>
                <w:szCs w:val="20"/>
              </w:rPr>
              <w:t>C</w:t>
            </w:r>
            <w:r w:rsidRPr="005854FB">
              <w:rPr>
                <w:rFonts w:cs="Arial"/>
                <w:szCs w:val="20"/>
              </w:rPr>
              <w:t xml:space="preserve">ouncil meetings and feedback received? </w:t>
            </w:r>
          </w:p>
        </w:tc>
        <w:sdt>
          <w:sdtPr>
            <w:rPr>
              <w:rFonts w:cs="Arial"/>
            </w:rPr>
            <w:id w:val="-4838789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892B73D" w14:textId="77777777" w:rsidR="00F21116" w:rsidRPr="005854FB" w:rsidRDefault="00F21116" w:rsidP="00F21116">
                <w:pPr>
                  <w:jc w:val="center"/>
                  <w:rPr>
                    <w:rFonts w:cs="Arial"/>
                    <w:szCs w:val="20"/>
                  </w:rPr>
                </w:pPr>
                <w:r w:rsidRPr="000C5542">
                  <w:rPr>
                    <w:rFonts w:ascii="MS Gothic" w:eastAsia="MS Gothic" w:hAnsi="MS Gothic" w:cs="Arial" w:hint="eastAsia"/>
                  </w:rPr>
                  <w:t>☐</w:t>
                </w:r>
              </w:p>
            </w:tc>
          </w:sdtContent>
        </w:sdt>
        <w:sdt>
          <w:sdtPr>
            <w:rPr>
              <w:rFonts w:cs="Arial"/>
            </w:rPr>
            <w:id w:val="80736474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F8C93C0" w14:textId="77777777" w:rsidR="00F21116" w:rsidRPr="005854FB" w:rsidRDefault="00F21116" w:rsidP="00F21116">
                <w:pPr>
                  <w:jc w:val="center"/>
                  <w:rPr>
                    <w:rFonts w:cs="Arial"/>
                    <w:szCs w:val="20"/>
                  </w:rPr>
                </w:pPr>
                <w:r w:rsidRPr="000C5542">
                  <w:rPr>
                    <w:rFonts w:ascii="MS Gothic" w:eastAsia="MS Gothic" w:hAnsi="MS Gothic" w:cs="Arial" w:hint="eastAsia"/>
                  </w:rPr>
                  <w:t>☐</w:t>
                </w:r>
              </w:p>
            </w:tc>
          </w:sdtContent>
        </w:sdt>
        <w:sdt>
          <w:sdtPr>
            <w:rPr>
              <w:rFonts w:cs="Arial"/>
            </w:rPr>
            <w:id w:val="34783559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F0CF881" w14:textId="77777777" w:rsidR="00F21116" w:rsidRPr="005854FB" w:rsidRDefault="00F21116" w:rsidP="00F21116">
                <w:pPr>
                  <w:jc w:val="center"/>
                  <w:rPr>
                    <w:rFonts w:cs="Arial"/>
                    <w:szCs w:val="20"/>
                  </w:rPr>
                </w:pPr>
                <w:r w:rsidRPr="000C5542">
                  <w:rPr>
                    <w:rFonts w:ascii="MS Gothic" w:eastAsia="MS Gothic" w:hAnsi="MS Gothic" w:cs="Arial" w:hint="eastAsia"/>
                  </w:rPr>
                  <w:t>☐</w:t>
                </w:r>
              </w:p>
            </w:tc>
          </w:sdtContent>
        </w:sdt>
      </w:tr>
      <w:tr w:rsidR="00F21116" w:rsidRPr="007F5C5E" w14:paraId="3E23E0F8" w14:textId="77777777" w:rsidTr="00D21A13">
        <w:tblPrEx>
          <w:shd w:val="clear" w:color="auto" w:fill="E2EFD9" w:themeFill="accent6" w:themeFillTint="33"/>
        </w:tblPrEx>
        <w:tc>
          <w:tcPr>
            <w:tcW w:w="7416" w:type="dxa"/>
            <w:shd w:val="clear" w:color="auto" w:fill="E2EFD9" w:themeFill="accent6" w:themeFillTint="33"/>
          </w:tcPr>
          <w:p w14:paraId="339F956B" w14:textId="2E2499CC" w:rsidR="00F21116" w:rsidRPr="007F5C5E" w:rsidRDefault="00F21116" w:rsidP="00F21116">
            <w:pPr>
              <w:rPr>
                <w:rFonts w:cs="Arial"/>
                <w:b/>
              </w:rPr>
            </w:pPr>
            <w:r w:rsidRPr="007F5C5E">
              <w:rPr>
                <w:rFonts w:cs="Arial"/>
                <w:b/>
              </w:rPr>
              <w:t xml:space="preserve">Standard </w:t>
            </w:r>
            <w:r>
              <w:rPr>
                <w:rFonts w:cs="Arial"/>
                <w:b/>
              </w:rPr>
              <w:t>V</w:t>
            </w:r>
            <w:r w:rsidRPr="007F5C5E">
              <w:rPr>
                <w:rFonts w:cs="Arial"/>
                <w:b/>
              </w:rPr>
              <w:t>.</w:t>
            </w:r>
            <w:r>
              <w:rPr>
                <w:rFonts w:cs="Arial"/>
                <w:b/>
              </w:rPr>
              <w:t>D</w:t>
            </w:r>
            <w:r w:rsidRPr="007F5C5E">
              <w:rPr>
                <w:rFonts w:cs="Arial"/>
                <w:b/>
              </w:rPr>
              <w:t xml:space="preserve">. – </w:t>
            </w:r>
            <w:r>
              <w:rPr>
                <w:rFonts w:cs="Arial"/>
                <w:b/>
              </w:rPr>
              <w:t xml:space="preserve">Standard is Evident, Emerging, Not Evident, </w:t>
            </w:r>
            <w:r w:rsidRPr="007F5C5E">
              <w:rPr>
                <w:rFonts w:cs="Arial"/>
                <w:b/>
              </w:rPr>
              <w:t>or Not Applicable</w:t>
            </w:r>
          </w:p>
        </w:tc>
        <w:tc>
          <w:tcPr>
            <w:tcW w:w="1944" w:type="dxa"/>
            <w:gridSpan w:val="3"/>
            <w:shd w:val="clear" w:color="auto" w:fill="E2EFD9" w:themeFill="accent6" w:themeFillTint="33"/>
          </w:tcPr>
          <w:p w14:paraId="0C33E6A4" w14:textId="77777777" w:rsidR="00F21116" w:rsidRPr="007F5C5E" w:rsidRDefault="00F21116" w:rsidP="00F21116">
            <w:pPr>
              <w:rPr>
                <w:rFonts w:cs="Arial"/>
                <w:b/>
              </w:rPr>
            </w:pPr>
            <w:r>
              <w:rPr>
                <w:rStyle w:val="Style1"/>
              </w:rPr>
              <w:t xml:space="preserve"> </w:t>
            </w:r>
            <w:sdt>
              <w:sdtPr>
                <w:rPr>
                  <w:rStyle w:val="Style1"/>
                </w:rPr>
                <w:alias w:val="Finding "/>
                <w:tag w:val="Finding "/>
                <w:id w:val="287629516"/>
                <w:placeholder>
                  <w:docPart w:val="4B6A5C63AAF0442182B5C0EEC4B88CC5"/>
                </w:placeholder>
                <w:showingPlcHdr/>
                <w:comboBox>
                  <w:listItem w:displayText="Standard is Evident" w:value="Standard is Evident"/>
                  <w:listItem w:displayText="Standard is Emerging" w:value="Standard is Emerging"/>
                  <w:listItem w:displayText="Standard is Not Evident" w:value="Standard is Not Evident"/>
                  <w:listItem w:displayText="Not Applicable " w:value="Not Applicable "/>
                </w:comboBox>
              </w:sdtPr>
              <w:sdtEndPr>
                <w:rPr>
                  <w:rStyle w:val="DefaultParagraphFont"/>
                  <w:rFonts w:cs="Arial"/>
                  <w:b/>
                  <w:vanish/>
                  <w:sz w:val="20"/>
                  <w:szCs w:val="20"/>
                </w:rPr>
              </w:sdtEndPr>
              <w:sdtContent>
                <w:r w:rsidRPr="00C94CE0">
                  <w:rPr>
                    <w:rStyle w:val="PlaceholderText"/>
                  </w:rPr>
                  <w:t>Choose a finding.</w:t>
                </w:r>
              </w:sdtContent>
            </w:sdt>
          </w:p>
        </w:tc>
      </w:tr>
    </w:tbl>
    <w:p w14:paraId="39C388CC" w14:textId="77777777" w:rsidR="00341438" w:rsidRDefault="00341438" w:rsidP="00341438">
      <w:pPr>
        <w:spacing w:after="0" w:line="240" w:lineRule="auto"/>
        <w:rPr>
          <w:rFonts w:ascii="Calibri" w:eastAsia="Arial" w:hAnsi="Calibri" w:cs="Arial"/>
          <w:b/>
          <w:bCs/>
          <w:sz w:val="24"/>
          <w:szCs w:val="24"/>
          <w:u w:val="single"/>
        </w:rPr>
      </w:pPr>
    </w:p>
    <w:p w14:paraId="1D63D11B" w14:textId="77777777" w:rsidR="00341438" w:rsidRPr="00015A00" w:rsidRDefault="00341438" w:rsidP="00341438">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469716221"/>
          <w:placeholder>
            <w:docPart w:val="923A0035A7FB4EA2BEE1774E51C7B250"/>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589767DF" w14:textId="77777777" w:rsidR="008D4E83" w:rsidRDefault="00341438" w:rsidP="00341438">
      <w:pPr>
        <w:spacing w:after="0" w:line="240" w:lineRule="auto"/>
        <w:rPr>
          <w:rFonts w:ascii="Calibri" w:eastAsia="Arial" w:hAnsi="Calibri" w:cs="Arial"/>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472293502"/>
          <w:placeholder>
            <w:docPart w:val="221BA7B5C41E4B23943AE4FC84A67191"/>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0786554D" w14:textId="77777777" w:rsidR="008D4E83" w:rsidRDefault="008D4E83" w:rsidP="00341438">
      <w:pPr>
        <w:spacing w:after="0" w:line="240" w:lineRule="auto"/>
        <w:rPr>
          <w:rFonts w:ascii="Calibri" w:eastAsia="Arial" w:hAnsi="Calibri" w:cs="Arial"/>
        </w:rPr>
      </w:pPr>
    </w:p>
    <w:p w14:paraId="0679402E" w14:textId="05A52719" w:rsidR="008D4E83" w:rsidRPr="00015A00" w:rsidRDefault="008D4E83" w:rsidP="008D4E83">
      <w:pPr>
        <w:spacing w:after="0" w:line="240" w:lineRule="auto"/>
        <w:rPr>
          <w:rFonts w:cs="Arial"/>
          <w:sz w:val="20"/>
          <w:szCs w:val="20"/>
        </w:rPr>
      </w:pPr>
      <w:r w:rsidRPr="005854FB">
        <w:rPr>
          <w:rFonts w:cs="Arial"/>
          <w:b/>
          <w:smallCaps/>
          <w:sz w:val="24"/>
          <w:szCs w:val="24"/>
          <w:u w:val="single"/>
        </w:rPr>
        <w:t xml:space="preserve">Exhibit </w:t>
      </w:r>
      <w:r>
        <w:rPr>
          <w:rFonts w:cs="Arial"/>
          <w:b/>
          <w:smallCaps/>
          <w:sz w:val="24"/>
          <w:szCs w:val="24"/>
          <w:u w:val="single"/>
        </w:rPr>
        <w:t>13</w:t>
      </w:r>
      <w:r w:rsidRPr="005854FB">
        <w:rPr>
          <w:rFonts w:cs="Arial"/>
          <w:b/>
          <w:smallCaps/>
          <w:sz w:val="24"/>
          <w:szCs w:val="24"/>
          <w:u w:val="single"/>
        </w:rPr>
        <w:t>:</w:t>
      </w:r>
      <w:r w:rsidRPr="007F5C5E">
        <w:rPr>
          <w:rFonts w:cs="Arial"/>
          <w:color w:val="0000FF"/>
          <w:sz w:val="20"/>
          <w:szCs w:val="20"/>
        </w:rPr>
        <w:t xml:space="preserve"> </w:t>
      </w:r>
      <w:sdt>
        <w:sdtPr>
          <w:rPr>
            <w:rFonts w:cs="Arial"/>
            <w:color w:val="0000FF"/>
            <w:sz w:val="20"/>
            <w:szCs w:val="20"/>
          </w:rPr>
          <w:id w:val="-1895490009"/>
          <w:placeholder>
            <w:docPart w:val="6BFF48EE72CD4ADB874ACBCAC7D66C4F"/>
          </w:placeholder>
          <w:temporary/>
          <w:showingPlcHdr/>
        </w:sdtPr>
        <w:sdtContent>
          <w:r w:rsidRPr="00397EB7">
            <w:rPr>
              <w:rFonts w:cs="Arial"/>
              <w:color w:val="767171" w:themeColor="background2" w:themeShade="80"/>
            </w:rPr>
            <w:t xml:space="preserve">Provide detailed feedback for </w:t>
          </w:r>
          <w:r>
            <w:rPr>
              <w:rFonts w:cs="Arial"/>
              <w:color w:val="767171" w:themeColor="background2" w:themeShade="80"/>
            </w:rPr>
            <w:t>the E</w:t>
          </w:r>
          <w:r w:rsidRPr="00397EB7">
            <w:rPr>
              <w:rFonts w:cs="Arial"/>
              <w:color w:val="767171" w:themeColor="background2" w:themeShade="80"/>
            </w:rPr>
            <w:t>xhibit</w:t>
          </w:r>
          <w:r>
            <w:rPr>
              <w:rFonts w:cs="Arial"/>
              <w:color w:val="767171" w:themeColor="background2" w:themeShade="80"/>
            </w:rPr>
            <w:t xml:space="preserve">(s) </w:t>
          </w:r>
          <w:r w:rsidRPr="00397EB7">
            <w:rPr>
              <w:rFonts w:cs="Arial"/>
              <w:color w:val="767171" w:themeColor="background2" w:themeShade="80"/>
            </w:rPr>
            <w:t>related to this core component. The applicant institution uses this feedback to strengthen its documentation, processes, and procedures.</w:t>
          </w:r>
        </w:sdtContent>
      </w:sdt>
    </w:p>
    <w:p w14:paraId="1F89A5D3" w14:textId="77777777" w:rsidR="00341438" w:rsidRPr="00015A00" w:rsidRDefault="00341438" w:rsidP="00341438">
      <w:pPr>
        <w:spacing w:after="0" w:line="240" w:lineRule="auto"/>
        <w:rPr>
          <w:rFonts w:ascii="Calibri" w:eastAsia="Calibri" w:hAnsi="Calibri" w:cs="Arial"/>
        </w:rPr>
      </w:pPr>
    </w:p>
    <w:p w14:paraId="7EAB4FA3" w14:textId="77777777" w:rsidR="00341438" w:rsidRDefault="00341438" w:rsidP="00341438">
      <w:pPr>
        <w:spacing w:after="0" w:line="240" w:lineRule="auto"/>
        <w:rPr>
          <w:rFonts w:ascii="Calibri" w:eastAsia="Arial" w:hAnsi="Calibri" w:cs="Arial"/>
          <w:color w:val="767171"/>
        </w:rPr>
      </w:pPr>
      <w:r w:rsidRPr="0027349F">
        <w:rPr>
          <w:rFonts w:ascii="Calibri" w:eastAsia="Arial" w:hAnsi="Calibri" w:cs="Arial"/>
          <w:b/>
          <w:bCs/>
          <w:sz w:val="24"/>
          <w:szCs w:val="24"/>
          <w:u w:val="single"/>
        </w:rPr>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1183700822"/>
          <w:placeholder>
            <w:docPart w:val="9D9A71BC174B441ABA1DE2EDFC96B2B2"/>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55F16EF5" w14:textId="77777777" w:rsidR="008D4E83" w:rsidRDefault="008D4E83">
      <w:pPr>
        <w:rPr>
          <w:rFonts w:ascii="Calibri" w:eastAsia="Times New Roman" w:hAnsi="Calibri" w:cs="Calibri"/>
          <w:bCs/>
          <w:smallCaps/>
          <w:sz w:val="28"/>
          <w:szCs w:val="28"/>
        </w:rPr>
      </w:pPr>
      <w:r>
        <w:rPr>
          <w:rFonts w:ascii="Calibri" w:eastAsia="Times New Roman" w:hAnsi="Calibri" w:cs="Calibri"/>
          <w:bCs/>
          <w:smallCaps/>
          <w:sz w:val="28"/>
          <w:szCs w:val="28"/>
        </w:rPr>
        <w:br w:type="page"/>
      </w:r>
    </w:p>
    <w:sdt>
      <w:sdtPr>
        <w:rPr>
          <w:rFonts w:ascii="Calibri" w:eastAsia="Times New Roman" w:hAnsi="Calibri" w:cs="Calibri"/>
          <w:bCs/>
          <w:smallCaps/>
          <w:sz w:val="28"/>
          <w:szCs w:val="28"/>
        </w:rPr>
        <w:id w:val="-121694727"/>
        <w:lock w:val="sdtContentLocked"/>
        <w:placeholder>
          <w:docPart w:val="DefaultPlaceholder_-1854013440"/>
        </w:placeholder>
      </w:sdtPr>
      <w:sdtEndPr>
        <w:rPr>
          <w:rFonts w:eastAsia="Aptos"/>
          <w:bCs w:val="0"/>
          <w:smallCaps w:val="0"/>
          <w:sz w:val="24"/>
          <w:szCs w:val="24"/>
        </w:rPr>
      </w:sdtEndPr>
      <w:sdtContent>
        <w:p w14:paraId="135B8E4B" w14:textId="6F25133D"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VI: Curriculum Development</w:t>
          </w:r>
        </w:p>
        <w:p w14:paraId="4007984A" w14:textId="77777777" w:rsidR="00C7457E" w:rsidRPr="00C7457E" w:rsidRDefault="00C7457E" w:rsidP="00C7457E">
          <w:pPr>
            <w:spacing w:after="0" w:line="240" w:lineRule="auto"/>
            <w:rPr>
              <w:rFonts w:ascii="Calibri" w:eastAsia="Aptos" w:hAnsi="Calibri" w:cs="Calibri"/>
              <w:sz w:val="24"/>
              <w:szCs w:val="24"/>
            </w:rPr>
          </w:pPr>
        </w:p>
        <w:p w14:paraId="7E6A2592" w14:textId="77777777" w:rsidR="00C7457E" w:rsidRPr="00C7457E" w:rsidRDefault="00C7457E">
          <w:pPr>
            <w:keepNext/>
            <w:keepLines/>
            <w:numPr>
              <w:ilvl w:val="0"/>
              <w:numId w:val="9"/>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Program Curricula Development</w:t>
          </w:r>
        </w:p>
        <w:p w14:paraId="4930584F" w14:textId="61C8CB1D"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Institutions have a documented process for curriculum development that clearly articulates the principles of learning and pedagogical foundations used to frame the program. The institution’s curricula are supported by reliable research and align with commonly accepted educational practices within the fields of practice. Qualified faculty and academic leadership hold the primary responsibility for all program content and instructional design and supervise staff, third-party providers, or consultants used in curricula development. Program curricula are reviewed on a periodic basis by academic leadership, program leadership, program faculty, and the Program Advisory Council. The review integrates program performance data collected on an annual basis with respect to student progression; student learning outcomes; faculty and student feedback; and content currency, accuracy, and comprehensiveness.</w:t>
          </w:r>
        </w:p>
      </w:sdtContent>
    </w:sdt>
    <w:p w14:paraId="5EB8BBB8" w14:textId="77777777" w:rsidR="00C7457E" w:rsidRPr="00C7457E" w:rsidRDefault="00C7457E" w:rsidP="00C7457E">
      <w:pPr>
        <w:spacing w:after="0" w:line="240" w:lineRule="auto"/>
        <w:ind w:left="360"/>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A85B59" w:rsidRPr="005854FB" w14:paraId="079CC8B0" w14:textId="77777777" w:rsidTr="00D21A13">
        <w:tc>
          <w:tcPr>
            <w:tcW w:w="7416" w:type="dxa"/>
            <w:shd w:val="clear" w:color="auto" w:fill="E2EFD9" w:themeFill="accent6" w:themeFillTint="33"/>
          </w:tcPr>
          <w:p w14:paraId="11CE7A9F" w14:textId="77777777" w:rsidR="00A85B59" w:rsidRPr="005854FB" w:rsidRDefault="00A85B59" w:rsidP="00C32F45">
            <w:pPr>
              <w:rPr>
                <w:rFonts w:cs="Arial"/>
                <w:b/>
                <w:szCs w:val="20"/>
              </w:rPr>
            </w:pPr>
            <w:r w:rsidRPr="005854FB">
              <w:rPr>
                <w:rFonts w:cs="Arial"/>
                <w:b/>
                <w:szCs w:val="20"/>
              </w:rPr>
              <w:t>Questions</w:t>
            </w:r>
          </w:p>
        </w:tc>
        <w:tc>
          <w:tcPr>
            <w:tcW w:w="648" w:type="dxa"/>
            <w:shd w:val="clear" w:color="auto" w:fill="E2EFD9" w:themeFill="accent6" w:themeFillTint="33"/>
            <w:vAlign w:val="center"/>
          </w:tcPr>
          <w:p w14:paraId="3942DBC9" w14:textId="77777777" w:rsidR="00A85B59" w:rsidRPr="005854FB" w:rsidRDefault="00A85B59" w:rsidP="001A3F2E">
            <w:pPr>
              <w:jc w:val="center"/>
              <w:rPr>
                <w:rFonts w:cs="Arial"/>
                <w:b/>
                <w:szCs w:val="20"/>
              </w:rPr>
            </w:pPr>
            <w:r w:rsidRPr="005854FB">
              <w:rPr>
                <w:rFonts w:cs="Arial"/>
                <w:b/>
                <w:szCs w:val="20"/>
              </w:rPr>
              <w:t>Yes</w:t>
            </w:r>
          </w:p>
        </w:tc>
        <w:tc>
          <w:tcPr>
            <w:tcW w:w="648" w:type="dxa"/>
            <w:shd w:val="clear" w:color="auto" w:fill="E2EFD9" w:themeFill="accent6" w:themeFillTint="33"/>
            <w:vAlign w:val="center"/>
          </w:tcPr>
          <w:p w14:paraId="54F6866F" w14:textId="77777777" w:rsidR="00A85B59" w:rsidRPr="005854FB" w:rsidRDefault="00A85B59" w:rsidP="001A3F2E">
            <w:pPr>
              <w:jc w:val="center"/>
              <w:rPr>
                <w:rFonts w:cs="Arial"/>
                <w:b/>
                <w:szCs w:val="20"/>
              </w:rPr>
            </w:pPr>
            <w:r w:rsidRPr="005854FB">
              <w:rPr>
                <w:rFonts w:cs="Arial"/>
                <w:b/>
                <w:szCs w:val="20"/>
              </w:rPr>
              <w:t>No</w:t>
            </w:r>
          </w:p>
        </w:tc>
        <w:tc>
          <w:tcPr>
            <w:tcW w:w="648" w:type="dxa"/>
            <w:shd w:val="clear" w:color="auto" w:fill="E2EFD9" w:themeFill="accent6" w:themeFillTint="33"/>
            <w:vAlign w:val="center"/>
          </w:tcPr>
          <w:p w14:paraId="1090370E" w14:textId="77777777" w:rsidR="00A85B59" w:rsidRPr="005854FB" w:rsidRDefault="00A85B59" w:rsidP="001A3F2E">
            <w:pPr>
              <w:jc w:val="center"/>
              <w:rPr>
                <w:rFonts w:cs="Arial"/>
                <w:b/>
                <w:szCs w:val="20"/>
              </w:rPr>
            </w:pPr>
            <w:r w:rsidRPr="005854FB">
              <w:rPr>
                <w:rFonts w:cs="Arial"/>
                <w:b/>
                <w:szCs w:val="20"/>
              </w:rPr>
              <w:t>N/A</w:t>
            </w:r>
          </w:p>
        </w:tc>
      </w:tr>
      <w:tr w:rsidR="00A85B59" w:rsidRPr="005854FB" w14:paraId="7DEC60E9" w14:textId="77777777" w:rsidTr="00D21A13">
        <w:tc>
          <w:tcPr>
            <w:tcW w:w="7416" w:type="dxa"/>
            <w:shd w:val="clear" w:color="auto" w:fill="E2EFD9" w:themeFill="accent6" w:themeFillTint="33"/>
          </w:tcPr>
          <w:p w14:paraId="24CBCF0C" w14:textId="1979B125" w:rsidR="00A85B59" w:rsidRPr="005854FB" w:rsidRDefault="00A85B59" w:rsidP="00A85B59">
            <w:pPr>
              <w:rPr>
                <w:rFonts w:cs="Arial"/>
                <w:szCs w:val="20"/>
              </w:rPr>
            </w:pPr>
            <w:r w:rsidRPr="005854FB">
              <w:rPr>
                <w:rFonts w:cs="Arial"/>
                <w:szCs w:val="20"/>
              </w:rPr>
              <w:t xml:space="preserve">Did the institution describe </w:t>
            </w:r>
            <w:r>
              <w:rPr>
                <w:rFonts w:cs="Arial"/>
                <w:szCs w:val="20"/>
              </w:rPr>
              <w:t>its curriculum development process?</w:t>
            </w:r>
          </w:p>
        </w:tc>
        <w:sdt>
          <w:sdtPr>
            <w:rPr>
              <w:rFonts w:cs="Arial"/>
            </w:rPr>
            <w:id w:val="117368818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9D2C14C"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139485088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54E5474"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124873552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90AC9CD"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tr>
      <w:tr w:rsidR="00A85B59" w:rsidRPr="005854FB" w14:paraId="5CFC5FA6" w14:textId="77777777" w:rsidTr="00D21A13">
        <w:tc>
          <w:tcPr>
            <w:tcW w:w="7416" w:type="dxa"/>
            <w:shd w:val="clear" w:color="auto" w:fill="E2EFD9" w:themeFill="accent6" w:themeFillTint="33"/>
          </w:tcPr>
          <w:p w14:paraId="72CF2226" w14:textId="6CEAF0D9" w:rsidR="00A85B59" w:rsidRPr="005854FB" w:rsidRDefault="00A85B59" w:rsidP="00C32F45">
            <w:pPr>
              <w:rPr>
                <w:rFonts w:cs="Arial"/>
                <w:szCs w:val="20"/>
              </w:rPr>
            </w:pPr>
            <w:r>
              <w:rPr>
                <w:rFonts w:cs="Arial"/>
                <w:szCs w:val="20"/>
              </w:rPr>
              <w:t>Is the institution’s curriculum development process adequately documented via its Curriculum Development Manual and/or other submitted evidence?</w:t>
            </w:r>
          </w:p>
        </w:tc>
        <w:sdt>
          <w:sdtPr>
            <w:rPr>
              <w:rFonts w:cs="Arial"/>
            </w:rPr>
            <w:id w:val="-35742504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F5DF994"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113297656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33C5A4A"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97722254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D609336"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tr>
      <w:tr w:rsidR="00A85B59" w:rsidRPr="005854FB" w14:paraId="3C57BB3D" w14:textId="77777777" w:rsidTr="00D21A13">
        <w:tc>
          <w:tcPr>
            <w:tcW w:w="7416" w:type="dxa"/>
            <w:shd w:val="clear" w:color="auto" w:fill="E2EFD9" w:themeFill="accent6" w:themeFillTint="33"/>
          </w:tcPr>
          <w:p w14:paraId="2060CD02" w14:textId="6ACBB494" w:rsidR="00A85B59" w:rsidRPr="005854FB" w:rsidRDefault="00A85B59" w:rsidP="00A85B59">
            <w:pPr>
              <w:rPr>
                <w:rFonts w:cs="Arial"/>
                <w:szCs w:val="20"/>
              </w:rPr>
            </w:pPr>
            <w:r>
              <w:rPr>
                <w:rFonts w:cs="Arial"/>
                <w:szCs w:val="20"/>
              </w:rPr>
              <w:t>Did the institution describe the principles of learning and pedagogical foundations used throughout its curriculum development process?</w:t>
            </w:r>
          </w:p>
        </w:tc>
        <w:sdt>
          <w:sdtPr>
            <w:rPr>
              <w:rFonts w:cs="Arial"/>
            </w:rPr>
            <w:id w:val="-91130748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CA579CD" w14:textId="5F697480" w:rsidR="00A85B59" w:rsidRDefault="00A85B59" w:rsidP="001A3F2E">
                <w:pPr>
                  <w:jc w:val="center"/>
                  <w:rPr>
                    <w:rFonts w:cs="Arial"/>
                  </w:rPr>
                </w:pPr>
                <w:r w:rsidRPr="000C5542">
                  <w:rPr>
                    <w:rFonts w:ascii="MS Gothic" w:eastAsia="MS Gothic" w:hAnsi="MS Gothic" w:cs="Arial" w:hint="eastAsia"/>
                  </w:rPr>
                  <w:t>☐</w:t>
                </w:r>
              </w:p>
            </w:tc>
          </w:sdtContent>
        </w:sdt>
        <w:sdt>
          <w:sdtPr>
            <w:rPr>
              <w:rFonts w:cs="Arial"/>
            </w:rPr>
            <w:id w:val="-1238007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33E9087" w14:textId="6BA74CDB" w:rsidR="00A85B59" w:rsidRDefault="00A85B59" w:rsidP="001A3F2E">
                <w:pPr>
                  <w:jc w:val="center"/>
                  <w:rPr>
                    <w:rFonts w:cs="Arial"/>
                  </w:rPr>
                </w:pPr>
                <w:r w:rsidRPr="000C5542">
                  <w:rPr>
                    <w:rFonts w:ascii="MS Gothic" w:eastAsia="MS Gothic" w:hAnsi="MS Gothic" w:cs="Arial" w:hint="eastAsia"/>
                  </w:rPr>
                  <w:t>☐</w:t>
                </w:r>
              </w:p>
            </w:tc>
          </w:sdtContent>
        </w:sdt>
        <w:sdt>
          <w:sdtPr>
            <w:rPr>
              <w:rFonts w:cs="Arial"/>
            </w:rPr>
            <w:id w:val="-200958237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23B69D5" w14:textId="0C3C5F27" w:rsidR="00A85B59" w:rsidRDefault="00A85B59" w:rsidP="001A3F2E">
                <w:pPr>
                  <w:jc w:val="center"/>
                  <w:rPr>
                    <w:rFonts w:cs="Arial"/>
                  </w:rPr>
                </w:pPr>
                <w:r w:rsidRPr="000C5542">
                  <w:rPr>
                    <w:rFonts w:ascii="MS Gothic" w:eastAsia="MS Gothic" w:hAnsi="MS Gothic" w:cs="Arial" w:hint="eastAsia"/>
                  </w:rPr>
                  <w:t>☐</w:t>
                </w:r>
              </w:p>
            </w:tc>
          </w:sdtContent>
        </w:sdt>
      </w:tr>
      <w:tr w:rsidR="00A85B59" w:rsidRPr="005854FB" w14:paraId="56777B94" w14:textId="77777777" w:rsidTr="00D21A13">
        <w:tc>
          <w:tcPr>
            <w:tcW w:w="7416" w:type="dxa"/>
            <w:shd w:val="clear" w:color="auto" w:fill="E2EFD9" w:themeFill="accent6" w:themeFillTint="33"/>
          </w:tcPr>
          <w:p w14:paraId="6F27E475" w14:textId="0239C473" w:rsidR="00A85B59" w:rsidRPr="005854FB" w:rsidRDefault="00A85B59" w:rsidP="00C32F45">
            <w:pPr>
              <w:rPr>
                <w:rFonts w:cs="Arial"/>
                <w:szCs w:val="20"/>
              </w:rPr>
            </w:pPr>
            <w:r>
              <w:rPr>
                <w:rFonts w:cs="Arial"/>
                <w:szCs w:val="20"/>
              </w:rPr>
              <w:t>Is the institution’s curricula appropriately supported by reliable research and align with commonly accepted educational practices, as applicable to respective curriculum’s fields of practice?</w:t>
            </w:r>
          </w:p>
        </w:tc>
        <w:sdt>
          <w:sdtPr>
            <w:rPr>
              <w:rFonts w:cs="Arial"/>
            </w:rPr>
            <w:id w:val="179578621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8745E6D" w14:textId="77777777" w:rsidR="00A85B59" w:rsidRDefault="00A85B59" w:rsidP="001A3F2E">
                <w:pPr>
                  <w:jc w:val="center"/>
                  <w:rPr>
                    <w:rFonts w:cs="Arial"/>
                  </w:rPr>
                </w:pPr>
                <w:r w:rsidRPr="000C5542">
                  <w:rPr>
                    <w:rFonts w:ascii="MS Gothic" w:eastAsia="MS Gothic" w:hAnsi="MS Gothic" w:cs="Arial" w:hint="eastAsia"/>
                  </w:rPr>
                  <w:t>☐</w:t>
                </w:r>
              </w:p>
            </w:tc>
          </w:sdtContent>
        </w:sdt>
        <w:sdt>
          <w:sdtPr>
            <w:rPr>
              <w:rFonts w:cs="Arial"/>
            </w:rPr>
            <w:id w:val="179786810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3577A9A" w14:textId="77777777" w:rsidR="00A85B59" w:rsidRDefault="00A85B59" w:rsidP="001A3F2E">
                <w:pPr>
                  <w:jc w:val="center"/>
                  <w:rPr>
                    <w:rFonts w:cs="Arial"/>
                  </w:rPr>
                </w:pPr>
                <w:r w:rsidRPr="000C5542">
                  <w:rPr>
                    <w:rFonts w:ascii="MS Gothic" w:eastAsia="MS Gothic" w:hAnsi="MS Gothic" w:cs="Arial" w:hint="eastAsia"/>
                  </w:rPr>
                  <w:t>☐</w:t>
                </w:r>
              </w:p>
            </w:tc>
          </w:sdtContent>
        </w:sdt>
        <w:sdt>
          <w:sdtPr>
            <w:rPr>
              <w:rFonts w:cs="Arial"/>
            </w:rPr>
            <w:id w:val="-209415658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E073B36" w14:textId="77777777" w:rsidR="00A85B59" w:rsidRDefault="00A85B59" w:rsidP="001A3F2E">
                <w:pPr>
                  <w:jc w:val="center"/>
                  <w:rPr>
                    <w:rFonts w:cs="Arial"/>
                  </w:rPr>
                </w:pPr>
                <w:r w:rsidRPr="000C5542">
                  <w:rPr>
                    <w:rFonts w:ascii="MS Gothic" w:eastAsia="MS Gothic" w:hAnsi="MS Gothic" w:cs="Arial" w:hint="eastAsia"/>
                  </w:rPr>
                  <w:t>☐</w:t>
                </w:r>
              </w:p>
            </w:tc>
          </w:sdtContent>
        </w:sdt>
      </w:tr>
      <w:tr w:rsidR="00A85B59" w:rsidRPr="005854FB" w14:paraId="752775E1" w14:textId="77777777" w:rsidTr="00D21A13">
        <w:tc>
          <w:tcPr>
            <w:tcW w:w="7416" w:type="dxa"/>
            <w:shd w:val="clear" w:color="auto" w:fill="E2EFD9" w:themeFill="accent6" w:themeFillTint="33"/>
          </w:tcPr>
          <w:p w14:paraId="704EC79F" w14:textId="4FB74EF5" w:rsidR="00A85B59" w:rsidRPr="005854FB" w:rsidRDefault="00A85B59" w:rsidP="00A85B59">
            <w:pPr>
              <w:rPr>
                <w:rFonts w:cs="Arial"/>
                <w:szCs w:val="20"/>
              </w:rPr>
            </w:pPr>
            <w:r w:rsidRPr="00B26EB6">
              <w:rPr>
                <w:rFonts w:cs="Arial"/>
                <w:szCs w:val="20"/>
              </w:rPr>
              <w:t xml:space="preserve">Are the institution’s curriculum </w:t>
            </w:r>
            <w:r>
              <w:rPr>
                <w:rFonts w:cs="Arial"/>
                <w:szCs w:val="20"/>
              </w:rPr>
              <w:t xml:space="preserve">content </w:t>
            </w:r>
            <w:r w:rsidRPr="00B26EB6">
              <w:rPr>
                <w:rFonts w:cs="Arial"/>
                <w:szCs w:val="20"/>
              </w:rPr>
              <w:t xml:space="preserve">developers </w:t>
            </w:r>
            <w:r>
              <w:rPr>
                <w:rFonts w:cs="Arial"/>
                <w:szCs w:val="20"/>
              </w:rPr>
              <w:t xml:space="preserve">(e.g., subject matter experts) </w:t>
            </w:r>
            <w:r w:rsidRPr="00B26EB6">
              <w:rPr>
                <w:rFonts w:cs="Arial"/>
                <w:szCs w:val="20"/>
              </w:rPr>
              <w:t xml:space="preserve">appropriately qualified? </w:t>
            </w:r>
          </w:p>
        </w:tc>
        <w:sdt>
          <w:sdtPr>
            <w:rPr>
              <w:rFonts w:cs="Arial"/>
            </w:rPr>
            <w:id w:val="160461354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94D1E11"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209962660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E873D08"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13511112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53D20FD"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tr>
      <w:tr w:rsidR="00A85B59" w:rsidRPr="005854FB" w14:paraId="3D3F8D1D" w14:textId="77777777" w:rsidTr="00D21A13">
        <w:tc>
          <w:tcPr>
            <w:tcW w:w="7416" w:type="dxa"/>
            <w:shd w:val="clear" w:color="auto" w:fill="E2EFD9" w:themeFill="accent6" w:themeFillTint="33"/>
          </w:tcPr>
          <w:p w14:paraId="05E22F21" w14:textId="465CF41B" w:rsidR="00A85B59" w:rsidRPr="005854FB" w:rsidRDefault="00A85B59" w:rsidP="00A85B59">
            <w:pPr>
              <w:rPr>
                <w:rFonts w:cs="Arial"/>
                <w:szCs w:val="20"/>
              </w:rPr>
            </w:pPr>
            <w:r>
              <w:rPr>
                <w:rFonts w:cs="Arial"/>
                <w:szCs w:val="20"/>
              </w:rPr>
              <w:t>Did the institution provide evidence of curriculum content developers’ qualifications?</w:t>
            </w:r>
          </w:p>
        </w:tc>
        <w:sdt>
          <w:sdtPr>
            <w:rPr>
              <w:rFonts w:cs="Arial"/>
            </w:rPr>
            <w:id w:val="214277325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136B82A"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184234211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B43FF6C"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157711906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AAA95BF"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tr>
      <w:tr w:rsidR="00A85B59" w:rsidRPr="005854FB" w14:paraId="56049812" w14:textId="77777777" w:rsidTr="00D21A13">
        <w:tc>
          <w:tcPr>
            <w:tcW w:w="7416" w:type="dxa"/>
            <w:shd w:val="clear" w:color="auto" w:fill="E2EFD9" w:themeFill="accent6" w:themeFillTint="33"/>
          </w:tcPr>
          <w:p w14:paraId="4A156B60" w14:textId="33A27B05" w:rsidR="00A85B59" w:rsidRPr="005854FB" w:rsidRDefault="00A85B59" w:rsidP="00A85B59">
            <w:pPr>
              <w:rPr>
                <w:rFonts w:cs="Arial"/>
                <w:szCs w:val="20"/>
              </w:rPr>
            </w:pPr>
            <w:r w:rsidRPr="00B26EB6">
              <w:rPr>
                <w:rFonts w:cs="Arial"/>
                <w:szCs w:val="20"/>
              </w:rPr>
              <w:t xml:space="preserve">Are the institution’s </w:t>
            </w:r>
            <w:r>
              <w:rPr>
                <w:rFonts w:cs="Arial"/>
                <w:szCs w:val="20"/>
              </w:rPr>
              <w:t>distance education instructional designers</w:t>
            </w:r>
            <w:r w:rsidRPr="00B26EB6">
              <w:rPr>
                <w:rFonts w:cs="Arial"/>
                <w:szCs w:val="20"/>
              </w:rPr>
              <w:t xml:space="preserve"> appropriately qualified? </w:t>
            </w:r>
          </w:p>
        </w:tc>
        <w:sdt>
          <w:sdtPr>
            <w:rPr>
              <w:rFonts w:cs="Arial"/>
            </w:rPr>
            <w:id w:val="174352846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2C5138C"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191754788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D8BBB40"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199385751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49B547B"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tr>
      <w:tr w:rsidR="00A85B59" w:rsidRPr="005854FB" w14:paraId="1774C28E" w14:textId="77777777" w:rsidTr="00D21A13">
        <w:tc>
          <w:tcPr>
            <w:tcW w:w="7416" w:type="dxa"/>
            <w:shd w:val="clear" w:color="auto" w:fill="E2EFD9" w:themeFill="accent6" w:themeFillTint="33"/>
          </w:tcPr>
          <w:p w14:paraId="094ADCE2" w14:textId="7B563ADE" w:rsidR="00A85B59" w:rsidRPr="005854FB" w:rsidRDefault="00A85B59" w:rsidP="00A85B59">
            <w:pPr>
              <w:rPr>
                <w:rFonts w:cs="Arial"/>
                <w:szCs w:val="20"/>
              </w:rPr>
            </w:pPr>
            <w:r>
              <w:rPr>
                <w:rFonts w:cs="Arial"/>
                <w:szCs w:val="20"/>
              </w:rPr>
              <w:t>Did the institution provide evidence of instructional designers’ qualifications?</w:t>
            </w:r>
          </w:p>
        </w:tc>
        <w:sdt>
          <w:sdtPr>
            <w:rPr>
              <w:rFonts w:cs="Arial"/>
            </w:rPr>
            <w:id w:val="-16840800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80884A0"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149853744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9D49C49"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208232811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C7C4BCE"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tr>
      <w:tr w:rsidR="00A85B59" w:rsidRPr="005854FB" w14:paraId="3BE6FF80" w14:textId="77777777" w:rsidTr="00D21A13">
        <w:tc>
          <w:tcPr>
            <w:tcW w:w="7416" w:type="dxa"/>
            <w:shd w:val="clear" w:color="auto" w:fill="E2EFD9" w:themeFill="accent6" w:themeFillTint="33"/>
          </w:tcPr>
          <w:p w14:paraId="433D1980" w14:textId="77777777" w:rsidR="00A85B59" w:rsidRDefault="00A85B59" w:rsidP="00A85B59">
            <w:pPr>
              <w:rPr>
                <w:rFonts w:cs="Arial"/>
                <w:szCs w:val="20"/>
              </w:rPr>
            </w:pPr>
            <w:r>
              <w:rPr>
                <w:rFonts w:cs="Arial"/>
                <w:szCs w:val="20"/>
              </w:rPr>
              <w:lastRenderedPageBreak/>
              <w:t>If the institution engages non-faculty staff and/or third-party providers or consultants in curricula development, did the institution describe how they are appropriately supervised?</w:t>
            </w:r>
          </w:p>
          <w:p w14:paraId="415AE6CF" w14:textId="77777777" w:rsidR="001F7195" w:rsidRDefault="001F7195" w:rsidP="00A85B59">
            <w:pPr>
              <w:rPr>
                <w:rFonts w:cs="Arial"/>
                <w:szCs w:val="20"/>
              </w:rPr>
            </w:pPr>
          </w:p>
          <w:p w14:paraId="75587535" w14:textId="5C71DCEA" w:rsidR="001F7195" w:rsidRPr="005854FB" w:rsidRDefault="00252D72" w:rsidP="00A85B59">
            <w:pPr>
              <w:rPr>
                <w:rFonts w:cs="Arial"/>
                <w:szCs w:val="20"/>
              </w:rPr>
            </w:pPr>
            <w:r>
              <w:rPr>
                <w:rFonts w:cs="Arial"/>
                <w:szCs w:val="20"/>
              </w:rPr>
              <w:t xml:space="preserve">[Note: </w:t>
            </w:r>
            <w:r w:rsidR="001F7195">
              <w:rPr>
                <w:rFonts w:cs="Arial"/>
                <w:szCs w:val="20"/>
              </w:rPr>
              <w:t>If yes, further exploration into any contract and DEAC approval may be necessary.</w:t>
            </w:r>
            <w:r>
              <w:rPr>
                <w:rFonts w:cs="Arial"/>
                <w:szCs w:val="20"/>
              </w:rPr>
              <w:t xml:space="preserve"> See applicable requirements in the DEAC Handbook, Part II.]</w:t>
            </w:r>
            <w:r w:rsidR="001F7195">
              <w:rPr>
                <w:rFonts w:cs="Arial"/>
                <w:szCs w:val="20"/>
              </w:rPr>
              <w:t xml:space="preserve"> </w:t>
            </w:r>
          </w:p>
        </w:tc>
        <w:sdt>
          <w:sdtPr>
            <w:rPr>
              <w:rFonts w:cs="Arial"/>
            </w:rPr>
            <w:id w:val="45722709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D957839"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102200395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A321A38"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99045245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F24A551"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tr>
      <w:tr w:rsidR="00A85B59" w:rsidRPr="005854FB" w14:paraId="31D96DCF" w14:textId="77777777" w:rsidTr="00D21A13">
        <w:tc>
          <w:tcPr>
            <w:tcW w:w="7416" w:type="dxa"/>
            <w:shd w:val="clear" w:color="auto" w:fill="E2EFD9" w:themeFill="accent6" w:themeFillTint="33"/>
          </w:tcPr>
          <w:p w14:paraId="27E49AB5" w14:textId="7E6706C6" w:rsidR="00A85B59" w:rsidRPr="005854FB" w:rsidRDefault="00A85B59" w:rsidP="00A85B59">
            <w:pPr>
              <w:rPr>
                <w:rFonts w:cs="Arial"/>
                <w:szCs w:val="20"/>
              </w:rPr>
            </w:pPr>
            <w:r>
              <w:rPr>
                <w:rFonts w:cs="Arial"/>
                <w:szCs w:val="20"/>
              </w:rPr>
              <w:t>If the institution engages non-faculty staff and/or third-party providers or consultants in curricula development, did the institution provide evidence of appropriate supervision mechanisms via contracts or similar documentation?</w:t>
            </w:r>
          </w:p>
        </w:tc>
        <w:sdt>
          <w:sdtPr>
            <w:rPr>
              <w:rFonts w:cs="Arial"/>
            </w:rPr>
            <w:id w:val="-116254137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80FD6FE"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68895574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2B77B74"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145687103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407FF49"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tr>
      <w:tr w:rsidR="00A85B59" w:rsidRPr="005854FB" w14:paraId="012C9E61" w14:textId="77777777" w:rsidTr="00D21A13">
        <w:tc>
          <w:tcPr>
            <w:tcW w:w="7416" w:type="dxa"/>
            <w:shd w:val="clear" w:color="auto" w:fill="E2EFD9" w:themeFill="accent6" w:themeFillTint="33"/>
          </w:tcPr>
          <w:p w14:paraId="7D567350" w14:textId="33E2B072" w:rsidR="00A85B59" w:rsidRPr="005854FB" w:rsidRDefault="00A85B59" w:rsidP="00A85B59">
            <w:pPr>
              <w:rPr>
                <w:rFonts w:cs="Arial"/>
                <w:szCs w:val="20"/>
              </w:rPr>
            </w:pPr>
            <w:r>
              <w:rPr>
                <w:rFonts w:cs="Arial"/>
                <w:szCs w:val="20"/>
              </w:rPr>
              <w:t xml:space="preserve">Did the institution describe </w:t>
            </w:r>
            <w:r w:rsidR="00AF1A29">
              <w:rPr>
                <w:rFonts w:cs="Arial"/>
                <w:szCs w:val="20"/>
              </w:rPr>
              <w:t>a</w:t>
            </w:r>
            <w:r>
              <w:rPr>
                <w:rFonts w:cs="Arial"/>
                <w:szCs w:val="20"/>
              </w:rPr>
              <w:t xml:space="preserve"> program review process</w:t>
            </w:r>
            <w:r w:rsidR="00AF1A29">
              <w:rPr>
                <w:rFonts w:cs="Arial"/>
                <w:szCs w:val="20"/>
              </w:rPr>
              <w:t xml:space="preserve"> that adequately ensures that curricula and instructional materials </w:t>
            </w:r>
            <w:r w:rsidR="001F7195">
              <w:rPr>
                <w:rFonts w:cs="Arial"/>
                <w:szCs w:val="20"/>
              </w:rPr>
              <w:t xml:space="preserve">for each program </w:t>
            </w:r>
            <w:r w:rsidR="00AF1A29">
              <w:rPr>
                <w:rFonts w:cs="Arial"/>
                <w:szCs w:val="20"/>
              </w:rPr>
              <w:t>remain current, accurate, and comprehensive?</w:t>
            </w:r>
            <w:r>
              <w:rPr>
                <w:rFonts w:cs="Arial"/>
                <w:szCs w:val="20"/>
              </w:rPr>
              <w:t xml:space="preserve"> </w:t>
            </w:r>
          </w:p>
        </w:tc>
        <w:sdt>
          <w:sdtPr>
            <w:rPr>
              <w:rFonts w:cs="Arial"/>
            </w:rPr>
            <w:id w:val="191766423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892D173"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156533245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37A1FB1"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12624563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F1E86F7"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tr>
      <w:tr w:rsidR="00A85B59" w:rsidRPr="005854FB" w14:paraId="42139993" w14:textId="77777777" w:rsidTr="00D21A13">
        <w:tc>
          <w:tcPr>
            <w:tcW w:w="7416" w:type="dxa"/>
            <w:shd w:val="clear" w:color="auto" w:fill="E2EFD9" w:themeFill="accent6" w:themeFillTint="33"/>
          </w:tcPr>
          <w:p w14:paraId="27C4B167" w14:textId="76B6EDA6" w:rsidR="00A85B59" w:rsidRPr="005854FB" w:rsidRDefault="00A85B59" w:rsidP="00A85B59">
            <w:pPr>
              <w:rPr>
                <w:rFonts w:cs="Arial"/>
                <w:szCs w:val="20"/>
              </w:rPr>
            </w:pPr>
            <w:r>
              <w:rPr>
                <w:rFonts w:cs="Arial"/>
                <w:szCs w:val="20"/>
              </w:rPr>
              <w:t xml:space="preserve">Does the institution’s program review process involve appropriate personnel and academic leaders, </w:t>
            </w:r>
            <w:r w:rsidR="00AF1A29">
              <w:rPr>
                <w:rFonts w:cs="Arial"/>
                <w:szCs w:val="20"/>
              </w:rPr>
              <w:t>include a clear process</w:t>
            </w:r>
            <w:r w:rsidR="0088450F">
              <w:rPr>
                <w:rFonts w:cs="Arial"/>
                <w:szCs w:val="20"/>
              </w:rPr>
              <w:t xml:space="preserve"> review</w:t>
            </w:r>
            <w:r w:rsidR="00AF1A29">
              <w:rPr>
                <w:rFonts w:cs="Arial"/>
                <w:szCs w:val="20"/>
              </w:rPr>
              <w:t xml:space="preserve"> schedule, and identify data that is collected, synthesized, and used?</w:t>
            </w:r>
          </w:p>
        </w:tc>
        <w:sdt>
          <w:sdtPr>
            <w:rPr>
              <w:rFonts w:cs="Arial"/>
            </w:rPr>
            <w:id w:val="-160502823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FD67ECE"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176838437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2CB87A2"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200177313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51F0519"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tr>
      <w:tr w:rsidR="00A85B59" w:rsidRPr="005854FB" w14:paraId="1A35645B" w14:textId="77777777" w:rsidTr="00D21A13">
        <w:tc>
          <w:tcPr>
            <w:tcW w:w="7416" w:type="dxa"/>
            <w:shd w:val="clear" w:color="auto" w:fill="E2EFD9" w:themeFill="accent6" w:themeFillTint="33"/>
          </w:tcPr>
          <w:p w14:paraId="04F7823C" w14:textId="0100F7EF" w:rsidR="00A85B59" w:rsidRPr="005854FB" w:rsidRDefault="00AF1A29" w:rsidP="00A85B59">
            <w:pPr>
              <w:rPr>
                <w:rFonts w:cs="Arial"/>
                <w:szCs w:val="20"/>
              </w:rPr>
            </w:pPr>
            <w:r>
              <w:rPr>
                <w:rFonts w:cs="Arial"/>
                <w:szCs w:val="20"/>
              </w:rPr>
              <w:t xml:space="preserve">Does the institution have a process in place to </w:t>
            </w:r>
            <w:r w:rsidRPr="00AF1A29">
              <w:rPr>
                <w:rFonts w:cs="Arial"/>
                <w:szCs w:val="20"/>
              </w:rPr>
              <w:t>identify and correct any content errors in curricula and instructional materials between regularly scheduled program reviews</w:t>
            </w:r>
            <w:r>
              <w:rPr>
                <w:rFonts w:cs="Arial"/>
                <w:szCs w:val="20"/>
              </w:rPr>
              <w:t>?</w:t>
            </w:r>
          </w:p>
        </w:tc>
        <w:sdt>
          <w:sdtPr>
            <w:rPr>
              <w:rFonts w:cs="Arial"/>
            </w:rPr>
            <w:id w:val="155874311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64BE581"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56060775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8B0580F"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3223653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02F1B41"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tr>
      <w:tr w:rsidR="00AF1A29" w:rsidRPr="00B26EB6" w14:paraId="5058AC9F" w14:textId="77777777" w:rsidTr="00D21A13">
        <w:tc>
          <w:tcPr>
            <w:tcW w:w="7416" w:type="dxa"/>
            <w:shd w:val="clear" w:color="auto" w:fill="E2EFD9" w:themeFill="accent6" w:themeFillTint="33"/>
          </w:tcPr>
          <w:p w14:paraId="406317A1" w14:textId="0C44944C" w:rsidR="00AF1A29" w:rsidRPr="00B26EB6" w:rsidRDefault="00AF1A29" w:rsidP="00C32F45">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A</w:t>
            </w:r>
            <w:r w:rsidRPr="00B26EB6">
              <w:rPr>
                <w:rFonts w:cs="Arial"/>
                <w:b/>
                <w:szCs w:val="20"/>
              </w:rPr>
              <w:t xml:space="preserve">. – </w:t>
            </w:r>
            <w:r>
              <w:rPr>
                <w:rFonts w:cs="Arial"/>
                <w:b/>
              </w:rPr>
              <w:t xml:space="preserve">Standard is Evident, Emerging, Not Evident, </w:t>
            </w:r>
            <w:r w:rsidRPr="007F5C5E">
              <w:rPr>
                <w:rFonts w:cs="Arial"/>
                <w:b/>
              </w:rPr>
              <w:t>or Not Applicable</w:t>
            </w:r>
          </w:p>
        </w:tc>
        <w:tc>
          <w:tcPr>
            <w:tcW w:w="1944" w:type="dxa"/>
            <w:gridSpan w:val="3"/>
            <w:shd w:val="clear" w:color="auto" w:fill="E2EFD9" w:themeFill="accent6" w:themeFillTint="33"/>
          </w:tcPr>
          <w:p w14:paraId="348E40CC" w14:textId="77777777" w:rsidR="00AF1A29" w:rsidRPr="00B26EB6" w:rsidRDefault="00AF1A29" w:rsidP="00C32F45">
            <w:pPr>
              <w:rPr>
                <w:rFonts w:cs="Arial"/>
                <w:b/>
                <w:szCs w:val="20"/>
              </w:rPr>
            </w:pPr>
            <w:r>
              <w:rPr>
                <w:rStyle w:val="Style1"/>
              </w:rPr>
              <w:t xml:space="preserve"> </w:t>
            </w:r>
            <w:sdt>
              <w:sdtPr>
                <w:rPr>
                  <w:rStyle w:val="Style1"/>
                </w:rPr>
                <w:alias w:val="Finding "/>
                <w:tag w:val="Finding "/>
                <w:id w:val="-1298371191"/>
                <w:placeholder>
                  <w:docPart w:val="0619B27D001348DFAF1ED2A0345A47B6"/>
                </w:placeholder>
                <w:showingPlcHdr/>
                <w:comboBox>
                  <w:listItem w:displayText="Standard is Evident" w:value="Standard is Evident"/>
                  <w:listItem w:displayText="Standard is Emerging" w:value="Standard is Emerging"/>
                  <w:listItem w:displayText="Standard is Not Evident" w:value="Standard is Not Evident"/>
                  <w:listItem w:displayText="Not Applicable " w:value="Not Applicable "/>
                </w:comboBox>
              </w:sdtPr>
              <w:sdtEndPr>
                <w:rPr>
                  <w:rStyle w:val="DefaultParagraphFont"/>
                  <w:rFonts w:cs="Arial"/>
                  <w:b/>
                  <w:vanish/>
                  <w:sz w:val="20"/>
                  <w:szCs w:val="20"/>
                </w:rPr>
              </w:sdtEndPr>
              <w:sdtContent>
                <w:r w:rsidRPr="00C94CE0">
                  <w:rPr>
                    <w:rStyle w:val="PlaceholderText"/>
                  </w:rPr>
                  <w:t>Choose a finding.</w:t>
                </w:r>
              </w:sdtContent>
            </w:sdt>
          </w:p>
        </w:tc>
      </w:tr>
    </w:tbl>
    <w:p w14:paraId="1C9AC354" w14:textId="77777777" w:rsidR="00341438" w:rsidRDefault="00341438" w:rsidP="00341438">
      <w:pPr>
        <w:spacing w:after="0" w:line="240" w:lineRule="auto"/>
        <w:rPr>
          <w:rFonts w:ascii="Calibri" w:eastAsia="Arial" w:hAnsi="Calibri" w:cs="Arial"/>
          <w:b/>
          <w:bCs/>
          <w:sz w:val="24"/>
          <w:szCs w:val="24"/>
          <w:u w:val="single"/>
        </w:rPr>
      </w:pPr>
    </w:p>
    <w:p w14:paraId="78442662" w14:textId="77777777" w:rsidR="00341438" w:rsidRPr="00015A00" w:rsidRDefault="00341438" w:rsidP="00341438">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2101371660"/>
          <w:placeholder>
            <w:docPart w:val="5BFC62A1B8AF43659CC167F2F8E77D95"/>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698178A2" w14:textId="235C4DF2" w:rsidR="00341438" w:rsidRPr="00015A00" w:rsidRDefault="00341438" w:rsidP="00341438">
      <w:pPr>
        <w:spacing w:after="0" w:line="240" w:lineRule="auto"/>
        <w:rPr>
          <w:rFonts w:ascii="Calibri" w:eastAsia="Calibri" w:hAnsi="Calibri" w:cs="Arial"/>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465630422"/>
          <w:placeholder>
            <w:docPart w:val="D327DF3738E341888FFBADD7AA9B5E37"/>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26FDC295" w14:textId="77777777" w:rsidR="00341438" w:rsidRPr="00015A00" w:rsidRDefault="00341438" w:rsidP="00341438">
      <w:pPr>
        <w:spacing w:after="0" w:line="240" w:lineRule="auto"/>
        <w:rPr>
          <w:rFonts w:ascii="Calibri" w:eastAsia="Calibri" w:hAnsi="Calibri" w:cs="Arial"/>
        </w:rPr>
      </w:pPr>
    </w:p>
    <w:p w14:paraId="0469D3A5" w14:textId="7BB3BEBF" w:rsidR="008D4E83" w:rsidRPr="00015A00" w:rsidRDefault="008D4E83" w:rsidP="008D4E83">
      <w:pPr>
        <w:spacing w:after="0" w:line="240" w:lineRule="auto"/>
        <w:rPr>
          <w:rFonts w:cs="Arial"/>
          <w:sz w:val="20"/>
          <w:szCs w:val="20"/>
        </w:rPr>
      </w:pPr>
      <w:r w:rsidRPr="005854FB">
        <w:rPr>
          <w:rFonts w:cs="Arial"/>
          <w:b/>
          <w:smallCaps/>
          <w:sz w:val="24"/>
          <w:szCs w:val="24"/>
          <w:u w:val="single"/>
        </w:rPr>
        <w:t xml:space="preserve">Exhibit </w:t>
      </w:r>
      <w:r>
        <w:rPr>
          <w:rFonts w:cs="Arial"/>
          <w:b/>
          <w:smallCaps/>
          <w:sz w:val="24"/>
          <w:szCs w:val="24"/>
          <w:u w:val="single"/>
        </w:rPr>
        <w:t>14</w:t>
      </w:r>
      <w:r w:rsidRPr="005854FB">
        <w:rPr>
          <w:rFonts w:cs="Arial"/>
          <w:b/>
          <w:smallCaps/>
          <w:sz w:val="24"/>
          <w:szCs w:val="24"/>
          <w:u w:val="single"/>
        </w:rPr>
        <w:t>:</w:t>
      </w:r>
      <w:r w:rsidRPr="007F5C5E">
        <w:rPr>
          <w:rFonts w:cs="Arial"/>
          <w:color w:val="0000FF"/>
          <w:sz w:val="20"/>
          <w:szCs w:val="20"/>
        </w:rPr>
        <w:t xml:space="preserve"> </w:t>
      </w:r>
      <w:sdt>
        <w:sdtPr>
          <w:rPr>
            <w:rFonts w:cs="Arial"/>
            <w:color w:val="0000FF"/>
            <w:sz w:val="20"/>
            <w:szCs w:val="20"/>
          </w:rPr>
          <w:id w:val="804429901"/>
          <w:placeholder>
            <w:docPart w:val="0C0B138C6E6541C795CE0892F2696E18"/>
          </w:placeholder>
          <w:temporary/>
          <w:showingPlcHdr/>
        </w:sdtPr>
        <w:sdtContent>
          <w:r w:rsidRPr="00397EB7">
            <w:rPr>
              <w:rFonts w:cs="Arial"/>
              <w:color w:val="767171" w:themeColor="background2" w:themeShade="80"/>
            </w:rPr>
            <w:t xml:space="preserve">Provide detailed feedback for </w:t>
          </w:r>
          <w:r>
            <w:rPr>
              <w:rFonts w:cs="Arial"/>
              <w:color w:val="767171" w:themeColor="background2" w:themeShade="80"/>
            </w:rPr>
            <w:t>the E</w:t>
          </w:r>
          <w:r w:rsidRPr="00397EB7">
            <w:rPr>
              <w:rFonts w:cs="Arial"/>
              <w:color w:val="767171" w:themeColor="background2" w:themeShade="80"/>
            </w:rPr>
            <w:t>xhibit</w:t>
          </w:r>
          <w:r>
            <w:rPr>
              <w:rFonts w:cs="Arial"/>
              <w:color w:val="767171" w:themeColor="background2" w:themeShade="80"/>
            </w:rPr>
            <w:t xml:space="preserve">(s) </w:t>
          </w:r>
          <w:r w:rsidRPr="00397EB7">
            <w:rPr>
              <w:rFonts w:cs="Arial"/>
              <w:color w:val="767171" w:themeColor="background2" w:themeShade="80"/>
            </w:rPr>
            <w:t>related to this core component. The applicant institution uses this feedback to strengthen its documentation, processes, and procedures.</w:t>
          </w:r>
        </w:sdtContent>
      </w:sdt>
    </w:p>
    <w:p w14:paraId="23C6AD76" w14:textId="77777777" w:rsidR="008D4E83" w:rsidRPr="00015A00" w:rsidRDefault="008D4E83" w:rsidP="00341438">
      <w:pPr>
        <w:spacing w:after="0" w:line="240" w:lineRule="auto"/>
        <w:rPr>
          <w:rFonts w:ascii="Calibri" w:eastAsia="Calibri" w:hAnsi="Calibri" w:cs="Arial"/>
        </w:rPr>
      </w:pPr>
    </w:p>
    <w:p w14:paraId="701E9EE6" w14:textId="77777777" w:rsidR="00341438" w:rsidRPr="00015A00" w:rsidRDefault="00341438" w:rsidP="00341438">
      <w:pPr>
        <w:spacing w:after="0" w:line="240" w:lineRule="auto"/>
        <w:rPr>
          <w:rFonts w:ascii="Calibri" w:eastAsia="Arial" w:hAnsi="Calibri" w:cs="Arial"/>
        </w:rPr>
      </w:pPr>
      <w:r w:rsidRPr="0027349F">
        <w:rPr>
          <w:rFonts w:ascii="Calibri" w:eastAsia="Arial" w:hAnsi="Calibri" w:cs="Arial"/>
          <w:b/>
          <w:bCs/>
          <w:sz w:val="24"/>
          <w:szCs w:val="24"/>
          <w:u w:val="single"/>
        </w:rPr>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337575774"/>
          <w:placeholder>
            <w:docPart w:val="B8D1F40B8F634C7E95F7214C3325987E"/>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18276E81" w14:textId="77777777" w:rsidR="00C7457E" w:rsidRPr="00015A00" w:rsidRDefault="00C7457E" w:rsidP="00C7457E">
      <w:pPr>
        <w:spacing w:after="0" w:line="240" w:lineRule="auto"/>
        <w:ind w:left="720"/>
        <w:contextualSpacing/>
        <w:rPr>
          <w:rFonts w:ascii="Calibri" w:eastAsia="Aptos" w:hAnsi="Calibri" w:cs="Calibri"/>
          <w:sz w:val="24"/>
          <w:szCs w:val="24"/>
        </w:rPr>
      </w:pPr>
    </w:p>
    <w:sdt>
      <w:sdtPr>
        <w:rPr>
          <w:rFonts w:ascii="Calibri" w:eastAsia="Times New Roman" w:hAnsi="Calibri" w:cs="Times New Roman"/>
          <w:b/>
          <w:sz w:val="24"/>
          <w:szCs w:val="28"/>
        </w:rPr>
        <w:id w:val="-1522853090"/>
        <w:lock w:val="sdtContentLocked"/>
        <w:placeholder>
          <w:docPart w:val="DefaultPlaceholder_-1854013440"/>
        </w:placeholder>
      </w:sdtPr>
      <w:sdtEndPr>
        <w:rPr>
          <w:rFonts w:eastAsia="Aptos" w:cs="Calibri"/>
          <w:b w:val="0"/>
          <w:szCs w:val="24"/>
        </w:rPr>
      </w:sdtEndPr>
      <w:sdtContent>
        <w:p w14:paraId="3BC71AAA" w14:textId="1C7F16E4" w:rsidR="00C7457E" w:rsidRPr="00C7457E" w:rsidRDefault="00C7457E">
          <w:pPr>
            <w:keepNext/>
            <w:keepLines/>
            <w:numPr>
              <w:ilvl w:val="0"/>
              <w:numId w:val="9"/>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Instructional Design and Materials</w:t>
          </w:r>
        </w:p>
        <w:p w14:paraId="6056B064" w14:textId="2726F483"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 xml:space="preserve">All curricula and instructional materials are designed for the program’s distance learning delivery modality by qualified individuals and grounded in instructional design principles. Instructional design considers how students learn, the nature and accessibility of the materials, and methods deemed most effective to help students learn in specific delivery </w:t>
          </w:r>
          <w:r w:rsidRPr="00C7457E">
            <w:rPr>
              <w:rFonts w:ascii="Calibri" w:eastAsia="Aptos" w:hAnsi="Calibri" w:cs="Calibri"/>
              <w:sz w:val="24"/>
              <w:szCs w:val="24"/>
            </w:rPr>
            <w:lastRenderedPageBreak/>
            <w:t>modalities. Courses integrate access to learning materials and resources. Courses include instructions and suggestions on how to study and how to use the instructional materials to learn effectively and efficiently. Syllabi are aligned with course content and are structured to direct course learning experiences and activities.</w:t>
          </w:r>
        </w:p>
      </w:sdtContent>
    </w:sdt>
    <w:p w14:paraId="7A54D5A6"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AF1A29" w:rsidRPr="00B26EB6" w14:paraId="2D5AA668" w14:textId="77777777" w:rsidTr="00D21A13">
        <w:tc>
          <w:tcPr>
            <w:tcW w:w="7416" w:type="dxa"/>
            <w:shd w:val="clear" w:color="auto" w:fill="E2EFD9" w:themeFill="accent6" w:themeFillTint="33"/>
          </w:tcPr>
          <w:p w14:paraId="457B36BD" w14:textId="77777777" w:rsidR="00AF1A29" w:rsidRPr="00B26EB6" w:rsidRDefault="00AF1A29" w:rsidP="00C32F45">
            <w:pPr>
              <w:rPr>
                <w:rFonts w:cs="Arial"/>
                <w:b/>
                <w:szCs w:val="20"/>
              </w:rPr>
            </w:pPr>
            <w:r w:rsidRPr="00B26EB6">
              <w:rPr>
                <w:rFonts w:cs="Arial"/>
                <w:b/>
                <w:szCs w:val="20"/>
              </w:rPr>
              <w:t>Questions</w:t>
            </w:r>
          </w:p>
        </w:tc>
        <w:tc>
          <w:tcPr>
            <w:tcW w:w="648" w:type="dxa"/>
            <w:shd w:val="clear" w:color="auto" w:fill="E2EFD9" w:themeFill="accent6" w:themeFillTint="33"/>
            <w:vAlign w:val="center"/>
          </w:tcPr>
          <w:p w14:paraId="22EFD2BE" w14:textId="77777777" w:rsidR="00AF1A29" w:rsidRPr="00B26EB6" w:rsidRDefault="00AF1A29" w:rsidP="001A3F2E">
            <w:pPr>
              <w:jc w:val="center"/>
              <w:rPr>
                <w:rFonts w:cs="Arial"/>
                <w:b/>
                <w:szCs w:val="20"/>
              </w:rPr>
            </w:pPr>
            <w:r w:rsidRPr="00B26EB6">
              <w:rPr>
                <w:rFonts w:cs="Arial"/>
                <w:b/>
                <w:szCs w:val="20"/>
              </w:rPr>
              <w:t>Yes</w:t>
            </w:r>
          </w:p>
        </w:tc>
        <w:tc>
          <w:tcPr>
            <w:tcW w:w="648" w:type="dxa"/>
            <w:shd w:val="clear" w:color="auto" w:fill="E2EFD9" w:themeFill="accent6" w:themeFillTint="33"/>
            <w:vAlign w:val="center"/>
          </w:tcPr>
          <w:p w14:paraId="657493F2" w14:textId="77777777" w:rsidR="00AF1A29" w:rsidRPr="00B26EB6" w:rsidRDefault="00AF1A29" w:rsidP="001A3F2E">
            <w:pPr>
              <w:jc w:val="center"/>
              <w:rPr>
                <w:rFonts w:cs="Arial"/>
                <w:b/>
                <w:szCs w:val="20"/>
              </w:rPr>
            </w:pPr>
            <w:r w:rsidRPr="00B26EB6">
              <w:rPr>
                <w:rFonts w:cs="Arial"/>
                <w:b/>
                <w:szCs w:val="20"/>
              </w:rPr>
              <w:t>No</w:t>
            </w:r>
          </w:p>
        </w:tc>
        <w:tc>
          <w:tcPr>
            <w:tcW w:w="648" w:type="dxa"/>
            <w:shd w:val="clear" w:color="auto" w:fill="E2EFD9" w:themeFill="accent6" w:themeFillTint="33"/>
            <w:vAlign w:val="center"/>
          </w:tcPr>
          <w:p w14:paraId="445C8B59" w14:textId="77777777" w:rsidR="00AF1A29" w:rsidRPr="00B26EB6" w:rsidRDefault="00AF1A29" w:rsidP="001A3F2E">
            <w:pPr>
              <w:jc w:val="center"/>
              <w:rPr>
                <w:rFonts w:cs="Arial"/>
                <w:b/>
                <w:szCs w:val="20"/>
              </w:rPr>
            </w:pPr>
            <w:r w:rsidRPr="00B26EB6">
              <w:rPr>
                <w:rFonts w:cs="Arial"/>
                <w:b/>
                <w:szCs w:val="20"/>
              </w:rPr>
              <w:t>N/A</w:t>
            </w:r>
          </w:p>
        </w:tc>
      </w:tr>
      <w:tr w:rsidR="00AF1A29" w:rsidRPr="00B26EB6" w14:paraId="181FDCB0" w14:textId="77777777" w:rsidTr="00D21A13">
        <w:tc>
          <w:tcPr>
            <w:tcW w:w="7416" w:type="dxa"/>
            <w:shd w:val="clear" w:color="auto" w:fill="E2EFD9" w:themeFill="accent6" w:themeFillTint="33"/>
          </w:tcPr>
          <w:p w14:paraId="09AEABCA" w14:textId="4E7E66F9" w:rsidR="00AF1A29" w:rsidRPr="00B26EB6" w:rsidRDefault="00AF1A29" w:rsidP="00C32F45">
            <w:pPr>
              <w:rPr>
                <w:rFonts w:cs="Arial"/>
                <w:szCs w:val="20"/>
              </w:rPr>
            </w:pPr>
            <w:r>
              <w:rPr>
                <w:rFonts w:cs="Arial"/>
                <w:szCs w:val="20"/>
              </w:rPr>
              <w:t>Did the institution appropriately define its model for distance education delivery as either correspondence, online, or hybrid (e.g., a combination of online learning with in-residence components), or an appropriate alternative program structure?</w:t>
            </w:r>
          </w:p>
        </w:tc>
        <w:sdt>
          <w:sdtPr>
            <w:rPr>
              <w:rFonts w:cs="Arial"/>
            </w:rPr>
            <w:id w:val="74569307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D012D37" w14:textId="77777777" w:rsidR="00AF1A29" w:rsidRPr="00B26EB6" w:rsidRDefault="00AF1A29" w:rsidP="001A3F2E">
                <w:pPr>
                  <w:jc w:val="center"/>
                  <w:rPr>
                    <w:rFonts w:cs="Arial"/>
                    <w:szCs w:val="20"/>
                  </w:rPr>
                </w:pPr>
                <w:r w:rsidRPr="000C5542">
                  <w:rPr>
                    <w:rFonts w:ascii="MS Gothic" w:eastAsia="MS Gothic" w:hAnsi="MS Gothic" w:cs="Arial" w:hint="eastAsia"/>
                  </w:rPr>
                  <w:t>☐</w:t>
                </w:r>
              </w:p>
            </w:tc>
          </w:sdtContent>
        </w:sdt>
        <w:sdt>
          <w:sdtPr>
            <w:rPr>
              <w:rFonts w:cs="Arial"/>
            </w:rPr>
            <w:id w:val="-209229912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1305FBD" w14:textId="77777777" w:rsidR="00AF1A29" w:rsidRPr="00B26EB6" w:rsidRDefault="00AF1A29" w:rsidP="001A3F2E">
                <w:pPr>
                  <w:jc w:val="center"/>
                  <w:rPr>
                    <w:rFonts w:cs="Arial"/>
                    <w:szCs w:val="20"/>
                  </w:rPr>
                </w:pPr>
                <w:r w:rsidRPr="000C5542">
                  <w:rPr>
                    <w:rFonts w:ascii="MS Gothic" w:eastAsia="MS Gothic" w:hAnsi="MS Gothic" w:cs="Arial" w:hint="eastAsia"/>
                  </w:rPr>
                  <w:t>☐</w:t>
                </w:r>
              </w:p>
            </w:tc>
          </w:sdtContent>
        </w:sdt>
        <w:sdt>
          <w:sdtPr>
            <w:rPr>
              <w:rFonts w:cs="Arial"/>
            </w:rPr>
            <w:id w:val="-27711051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7D59773" w14:textId="77777777" w:rsidR="00AF1A29" w:rsidRPr="00B26EB6" w:rsidRDefault="00AF1A29" w:rsidP="001A3F2E">
                <w:pPr>
                  <w:jc w:val="center"/>
                  <w:rPr>
                    <w:rFonts w:cs="Arial"/>
                    <w:szCs w:val="20"/>
                  </w:rPr>
                </w:pPr>
                <w:r w:rsidRPr="000C5542">
                  <w:rPr>
                    <w:rFonts w:ascii="MS Gothic" w:eastAsia="MS Gothic" w:hAnsi="MS Gothic" w:cs="Arial" w:hint="eastAsia"/>
                  </w:rPr>
                  <w:t>☐</w:t>
                </w:r>
              </w:p>
            </w:tc>
          </w:sdtContent>
        </w:sdt>
      </w:tr>
      <w:tr w:rsidR="00AF1A29" w:rsidRPr="00B26EB6" w14:paraId="0CE4F1C6" w14:textId="77777777" w:rsidTr="00D21A13">
        <w:tc>
          <w:tcPr>
            <w:tcW w:w="7416" w:type="dxa"/>
            <w:shd w:val="clear" w:color="auto" w:fill="E2EFD9" w:themeFill="accent6" w:themeFillTint="33"/>
          </w:tcPr>
          <w:p w14:paraId="19621CF0" w14:textId="4E84DF9C" w:rsidR="00AF1A29" w:rsidRPr="00B26EB6" w:rsidRDefault="00AF1A29" w:rsidP="00AF1A29">
            <w:pPr>
              <w:rPr>
                <w:rFonts w:cs="Arial"/>
                <w:szCs w:val="20"/>
              </w:rPr>
            </w:pPr>
            <w:r>
              <w:rPr>
                <w:rFonts w:cs="Arial"/>
                <w:szCs w:val="20"/>
              </w:rPr>
              <w:t>Are</w:t>
            </w:r>
            <w:r w:rsidRPr="005854FB">
              <w:rPr>
                <w:rFonts w:cs="Arial"/>
                <w:szCs w:val="20"/>
              </w:rPr>
              <w:t xml:space="preserve"> the institution’s curricul</w:t>
            </w:r>
            <w:r>
              <w:rPr>
                <w:rFonts w:cs="Arial"/>
                <w:szCs w:val="20"/>
              </w:rPr>
              <w:t>a</w:t>
            </w:r>
            <w:r w:rsidRPr="005854FB">
              <w:rPr>
                <w:rFonts w:cs="Arial"/>
                <w:szCs w:val="20"/>
              </w:rPr>
              <w:t xml:space="preserve"> </w:t>
            </w:r>
            <w:r>
              <w:rPr>
                <w:rFonts w:cs="Arial"/>
                <w:szCs w:val="20"/>
              </w:rPr>
              <w:t xml:space="preserve">and instructional materials </w:t>
            </w:r>
            <w:r w:rsidRPr="005854FB">
              <w:rPr>
                <w:rFonts w:cs="Arial"/>
                <w:szCs w:val="20"/>
              </w:rPr>
              <w:t>grounded in distance</w:t>
            </w:r>
            <w:r>
              <w:rPr>
                <w:rFonts w:cs="Arial"/>
                <w:szCs w:val="20"/>
              </w:rPr>
              <w:t xml:space="preserve"> learning inst</w:t>
            </w:r>
            <w:r w:rsidRPr="005854FB">
              <w:rPr>
                <w:rFonts w:cs="Arial"/>
                <w:szCs w:val="20"/>
              </w:rPr>
              <w:t>ructional design principles</w:t>
            </w:r>
            <w:r>
              <w:rPr>
                <w:rFonts w:cs="Arial"/>
                <w:szCs w:val="20"/>
              </w:rPr>
              <w:t xml:space="preserve">, </w:t>
            </w:r>
            <w:r w:rsidRPr="00AF1A29">
              <w:rPr>
                <w:rFonts w:cs="Arial"/>
                <w:szCs w:val="20"/>
              </w:rPr>
              <w:t>in alignment with the nature of the program and the institution’s specific delivery modalities</w:t>
            </w:r>
            <w:r>
              <w:rPr>
                <w:rFonts w:cs="Arial"/>
                <w:szCs w:val="20"/>
              </w:rPr>
              <w:t>?</w:t>
            </w:r>
          </w:p>
        </w:tc>
        <w:sdt>
          <w:sdtPr>
            <w:rPr>
              <w:rFonts w:cs="Arial"/>
            </w:rPr>
            <w:id w:val="125070289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3FCE439" w14:textId="77777777" w:rsidR="00AF1A29" w:rsidRPr="00B26EB6" w:rsidRDefault="00AF1A29" w:rsidP="001A3F2E">
                <w:pPr>
                  <w:jc w:val="center"/>
                  <w:rPr>
                    <w:rFonts w:cs="Arial"/>
                    <w:szCs w:val="20"/>
                  </w:rPr>
                </w:pPr>
                <w:r w:rsidRPr="000C5542">
                  <w:rPr>
                    <w:rFonts w:ascii="MS Gothic" w:eastAsia="MS Gothic" w:hAnsi="MS Gothic" w:cs="Arial" w:hint="eastAsia"/>
                  </w:rPr>
                  <w:t>☐</w:t>
                </w:r>
              </w:p>
            </w:tc>
          </w:sdtContent>
        </w:sdt>
        <w:sdt>
          <w:sdtPr>
            <w:rPr>
              <w:rFonts w:cs="Arial"/>
            </w:rPr>
            <w:id w:val="71933312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7CC5205" w14:textId="77777777" w:rsidR="00AF1A29" w:rsidRPr="00B26EB6" w:rsidRDefault="00AF1A29" w:rsidP="001A3F2E">
                <w:pPr>
                  <w:jc w:val="center"/>
                  <w:rPr>
                    <w:rFonts w:cs="Arial"/>
                    <w:szCs w:val="20"/>
                  </w:rPr>
                </w:pPr>
                <w:r w:rsidRPr="000C5542">
                  <w:rPr>
                    <w:rFonts w:ascii="MS Gothic" w:eastAsia="MS Gothic" w:hAnsi="MS Gothic" w:cs="Arial" w:hint="eastAsia"/>
                  </w:rPr>
                  <w:t>☐</w:t>
                </w:r>
              </w:p>
            </w:tc>
          </w:sdtContent>
        </w:sdt>
        <w:sdt>
          <w:sdtPr>
            <w:rPr>
              <w:rFonts w:cs="Arial"/>
            </w:rPr>
            <w:id w:val="76681299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473788F" w14:textId="77777777" w:rsidR="00AF1A29" w:rsidRPr="00B26EB6" w:rsidRDefault="00AF1A29" w:rsidP="001A3F2E">
                <w:pPr>
                  <w:jc w:val="center"/>
                  <w:rPr>
                    <w:rFonts w:cs="Arial"/>
                    <w:szCs w:val="20"/>
                  </w:rPr>
                </w:pPr>
                <w:r w:rsidRPr="000C5542">
                  <w:rPr>
                    <w:rFonts w:ascii="MS Gothic" w:eastAsia="MS Gothic" w:hAnsi="MS Gothic" w:cs="Arial" w:hint="eastAsia"/>
                  </w:rPr>
                  <w:t>☐</w:t>
                </w:r>
              </w:p>
            </w:tc>
          </w:sdtContent>
        </w:sdt>
      </w:tr>
      <w:tr w:rsidR="00AF1A29" w:rsidRPr="00B26EB6" w14:paraId="2D630BEE" w14:textId="77777777" w:rsidTr="00D21A13">
        <w:tc>
          <w:tcPr>
            <w:tcW w:w="7416" w:type="dxa"/>
            <w:shd w:val="clear" w:color="auto" w:fill="E2EFD9" w:themeFill="accent6" w:themeFillTint="33"/>
          </w:tcPr>
          <w:p w14:paraId="461BFB17" w14:textId="0DD91290" w:rsidR="00AF1A29" w:rsidRPr="00B26EB6" w:rsidRDefault="00AF1A29" w:rsidP="00AF1A29">
            <w:pPr>
              <w:rPr>
                <w:rFonts w:cs="Arial"/>
                <w:szCs w:val="20"/>
              </w:rPr>
            </w:pPr>
            <w:r>
              <w:rPr>
                <w:rFonts w:cs="Arial"/>
                <w:szCs w:val="20"/>
              </w:rPr>
              <w:t xml:space="preserve">Are students able to efficiently access learning materials, </w:t>
            </w:r>
            <w:r w:rsidR="00012244">
              <w:rPr>
                <w:rFonts w:cs="Arial"/>
                <w:szCs w:val="20"/>
              </w:rPr>
              <w:t>as appropriate for the nature of the program(s) and the institution’s delivery modalities?</w:t>
            </w:r>
          </w:p>
        </w:tc>
        <w:sdt>
          <w:sdtPr>
            <w:rPr>
              <w:rFonts w:cs="Arial"/>
            </w:rPr>
            <w:id w:val="153299107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A7C8A1B" w14:textId="77777777" w:rsidR="00AF1A29" w:rsidRDefault="00AF1A29" w:rsidP="001A3F2E">
                <w:pPr>
                  <w:jc w:val="center"/>
                  <w:rPr>
                    <w:rFonts w:cs="Arial"/>
                  </w:rPr>
                </w:pPr>
                <w:r w:rsidRPr="000C5542">
                  <w:rPr>
                    <w:rFonts w:ascii="MS Gothic" w:eastAsia="MS Gothic" w:hAnsi="MS Gothic" w:cs="Arial" w:hint="eastAsia"/>
                  </w:rPr>
                  <w:t>☐</w:t>
                </w:r>
              </w:p>
            </w:tc>
          </w:sdtContent>
        </w:sdt>
        <w:sdt>
          <w:sdtPr>
            <w:rPr>
              <w:rFonts w:cs="Arial"/>
            </w:rPr>
            <w:id w:val="107632454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6CB0519" w14:textId="77777777" w:rsidR="00AF1A29" w:rsidRDefault="00AF1A29" w:rsidP="001A3F2E">
                <w:pPr>
                  <w:jc w:val="center"/>
                  <w:rPr>
                    <w:rFonts w:cs="Arial"/>
                  </w:rPr>
                </w:pPr>
                <w:r w:rsidRPr="000C5542">
                  <w:rPr>
                    <w:rFonts w:ascii="MS Gothic" w:eastAsia="MS Gothic" w:hAnsi="MS Gothic" w:cs="Arial" w:hint="eastAsia"/>
                  </w:rPr>
                  <w:t>☐</w:t>
                </w:r>
              </w:p>
            </w:tc>
          </w:sdtContent>
        </w:sdt>
        <w:sdt>
          <w:sdtPr>
            <w:rPr>
              <w:rFonts w:cs="Arial"/>
            </w:rPr>
            <w:id w:val="-21204106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58F8160" w14:textId="77777777" w:rsidR="00AF1A29" w:rsidRDefault="00AF1A29" w:rsidP="001A3F2E">
                <w:pPr>
                  <w:jc w:val="center"/>
                  <w:rPr>
                    <w:rFonts w:cs="Arial"/>
                  </w:rPr>
                </w:pPr>
                <w:r w:rsidRPr="000C5542">
                  <w:rPr>
                    <w:rFonts w:ascii="MS Gothic" w:eastAsia="MS Gothic" w:hAnsi="MS Gothic" w:cs="Arial" w:hint="eastAsia"/>
                  </w:rPr>
                  <w:t>☐</w:t>
                </w:r>
              </w:p>
            </w:tc>
          </w:sdtContent>
        </w:sdt>
      </w:tr>
      <w:tr w:rsidR="00AF1A29" w:rsidRPr="00B26EB6" w14:paraId="10DF10A4" w14:textId="77777777" w:rsidTr="00D21A13">
        <w:tc>
          <w:tcPr>
            <w:tcW w:w="7416" w:type="dxa"/>
            <w:shd w:val="clear" w:color="auto" w:fill="E2EFD9" w:themeFill="accent6" w:themeFillTint="33"/>
          </w:tcPr>
          <w:p w14:paraId="4BCD6AF3" w14:textId="129BE725" w:rsidR="00AF1A29" w:rsidRDefault="00012244" w:rsidP="00AF1A29">
            <w:pPr>
              <w:rPr>
                <w:rFonts w:cs="Arial"/>
                <w:szCs w:val="20"/>
              </w:rPr>
            </w:pPr>
            <w:r>
              <w:rPr>
                <w:rFonts w:cs="Arial"/>
                <w:szCs w:val="20"/>
              </w:rPr>
              <w:t>Do the institution’s courses appropriately integrate access to learning materials and resources?</w:t>
            </w:r>
          </w:p>
        </w:tc>
        <w:sdt>
          <w:sdtPr>
            <w:rPr>
              <w:rFonts w:cs="Arial"/>
            </w:rPr>
            <w:id w:val="106846433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28CBCAD" w14:textId="77777777" w:rsidR="00AF1A29" w:rsidRDefault="00AF1A29" w:rsidP="001A3F2E">
                <w:pPr>
                  <w:jc w:val="center"/>
                  <w:rPr>
                    <w:rFonts w:cs="Arial"/>
                  </w:rPr>
                </w:pPr>
                <w:r w:rsidRPr="000C5542">
                  <w:rPr>
                    <w:rFonts w:ascii="MS Gothic" w:eastAsia="MS Gothic" w:hAnsi="MS Gothic" w:cs="Arial" w:hint="eastAsia"/>
                  </w:rPr>
                  <w:t>☐</w:t>
                </w:r>
              </w:p>
            </w:tc>
          </w:sdtContent>
        </w:sdt>
        <w:sdt>
          <w:sdtPr>
            <w:rPr>
              <w:rFonts w:cs="Arial"/>
            </w:rPr>
            <w:id w:val="-97251815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C2F0EDE" w14:textId="77777777" w:rsidR="00AF1A29" w:rsidRDefault="00AF1A29" w:rsidP="001A3F2E">
                <w:pPr>
                  <w:jc w:val="center"/>
                  <w:rPr>
                    <w:rFonts w:cs="Arial"/>
                  </w:rPr>
                </w:pPr>
                <w:r w:rsidRPr="000C5542">
                  <w:rPr>
                    <w:rFonts w:ascii="MS Gothic" w:eastAsia="MS Gothic" w:hAnsi="MS Gothic" w:cs="Arial" w:hint="eastAsia"/>
                  </w:rPr>
                  <w:t>☐</w:t>
                </w:r>
              </w:p>
            </w:tc>
          </w:sdtContent>
        </w:sdt>
        <w:sdt>
          <w:sdtPr>
            <w:rPr>
              <w:rFonts w:cs="Arial"/>
            </w:rPr>
            <w:id w:val="-91808514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45A2235" w14:textId="77777777" w:rsidR="00AF1A29" w:rsidRDefault="00AF1A29" w:rsidP="001A3F2E">
                <w:pPr>
                  <w:jc w:val="center"/>
                  <w:rPr>
                    <w:rFonts w:cs="Arial"/>
                  </w:rPr>
                </w:pPr>
                <w:r w:rsidRPr="000C5542">
                  <w:rPr>
                    <w:rFonts w:ascii="MS Gothic" w:eastAsia="MS Gothic" w:hAnsi="MS Gothic" w:cs="Arial" w:hint="eastAsia"/>
                  </w:rPr>
                  <w:t>☐</w:t>
                </w:r>
              </w:p>
            </w:tc>
          </w:sdtContent>
        </w:sdt>
      </w:tr>
      <w:tr w:rsidR="00AF1A29" w:rsidRPr="00B26EB6" w14:paraId="747192C3" w14:textId="77777777" w:rsidTr="00D21A13">
        <w:tc>
          <w:tcPr>
            <w:tcW w:w="7416" w:type="dxa"/>
            <w:shd w:val="clear" w:color="auto" w:fill="E2EFD9" w:themeFill="accent6" w:themeFillTint="33"/>
          </w:tcPr>
          <w:p w14:paraId="588E1EB2" w14:textId="5F2F2206" w:rsidR="00AF1A29" w:rsidRDefault="00012244" w:rsidP="00AF1A29">
            <w:pPr>
              <w:rPr>
                <w:rFonts w:cs="Arial"/>
                <w:szCs w:val="20"/>
              </w:rPr>
            </w:pPr>
            <w:r>
              <w:rPr>
                <w:rFonts w:cs="Arial"/>
                <w:szCs w:val="20"/>
              </w:rPr>
              <w:t>Does the institution provide appropriate study and resource navigation instructions for students?</w:t>
            </w:r>
          </w:p>
        </w:tc>
        <w:sdt>
          <w:sdtPr>
            <w:rPr>
              <w:rFonts w:cs="Arial"/>
            </w:rPr>
            <w:id w:val="-130739497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F3C7891" w14:textId="77777777" w:rsidR="00AF1A29" w:rsidRDefault="00AF1A29" w:rsidP="001A3F2E">
                <w:pPr>
                  <w:jc w:val="center"/>
                  <w:rPr>
                    <w:rFonts w:cs="Arial"/>
                  </w:rPr>
                </w:pPr>
                <w:r w:rsidRPr="000C5542">
                  <w:rPr>
                    <w:rFonts w:ascii="MS Gothic" w:eastAsia="MS Gothic" w:hAnsi="MS Gothic" w:cs="Arial" w:hint="eastAsia"/>
                  </w:rPr>
                  <w:t>☐</w:t>
                </w:r>
              </w:p>
            </w:tc>
          </w:sdtContent>
        </w:sdt>
        <w:sdt>
          <w:sdtPr>
            <w:rPr>
              <w:rFonts w:cs="Arial"/>
            </w:rPr>
            <w:id w:val="126296132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DEA2DB7" w14:textId="77777777" w:rsidR="00AF1A29" w:rsidRDefault="00AF1A29" w:rsidP="001A3F2E">
                <w:pPr>
                  <w:jc w:val="center"/>
                  <w:rPr>
                    <w:rFonts w:cs="Arial"/>
                  </w:rPr>
                </w:pPr>
                <w:r w:rsidRPr="000C5542">
                  <w:rPr>
                    <w:rFonts w:ascii="MS Gothic" w:eastAsia="MS Gothic" w:hAnsi="MS Gothic" w:cs="Arial" w:hint="eastAsia"/>
                  </w:rPr>
                  <w:t>☐</w:t>
                </w:r>
              </w:p>
            </w:tc>
          </w:sdtContent>
        </w:sdt>
        <w:sdt>
          <w:sdtPr>
            <w:rPr>
              <w:rFonts w:cs="Arial"/>
            </w:rPr>
            <w:id w:val="16698219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BE8938F" w14:textId="77777777" w:rsidR="00AF1A29" w:rsidRDefault="00AF1A29" w:rsidP="001A3F2E">
                <w:pPr>
                  <w:jc w:val="center"/>
                  <w:rPr>
                    <w:rFonts w:cs="Arial"/>
                  </w:rPr>
                </w:pPr>
                <w:r w:rsidRPr="000C5542">
                  <w:rPr>
                    <w:rFonts w:ascii="MS Gothic" w:eastAsia="MS Gothic" w:hAnsi="MS Gothic" w:cs="Arial" w:hint="eastAsia"/>
                  </w:rPr>
                  <w:t>☐</w:t>
                </w:r>
              </w:p>
            </w:tc>
          </w:sdtContent>
        </w:sdt>
      </w:tr>
      <w:tr w:rsidR="00AF1A29" w:rsidRPr="00B26EB6" w14:paraId="78E31EBE" w14:textId="77777777" w:rsidTr="00D21A13">
        <w:tc>
          <w:tcPr>
            <w:tcW w:w="7416" w:type="dxa"/>
            <w:shd w:val="clear" w:color="auto" w:fill="E2EFD9" w:themeFill="accent6" w:themeFillTint="33"/>
          </w:tcPr>
          <w:p w14:paraId="44183D6C" w14:textId="601EFE7D" w:rsidR="00AF1A29" w:rsidRPr="00B26EB6" w:rsidRDefault="00012244" w:rsidP="00AF1A29">
            <w:pPr>
              <w:rPr>
                <w:rFonts w:cs="Arial"/>
                <w:szCs w:val="20"/>
              </w:rPr>
            </w:pPr>
            <w:r>
              <w:rPr>
                <w:rFonts w:cs="Arial"/>
                <w:szCs w:val="20"/>
              </w:rPr>
              <w:t>Does the institution provide appropriate instructions for accessing and using instructional materials?</w:t>
            </w:r>
          </w:p>
        </w:tc>
        <w:tc>
          <w:tcPr>
            <w:tcW w:w="648" w:type="dxa"/>
            <w:shd w:val="clear" w:color="auto" w:fill="E2EFD9" w:themeFill="accent6" w:themeFillTint="33"/>
            <w:vAlign w:val="center"/>
          </w:tcPr>
          <w:p w14:paraId="70F9385D" w14:textId="77777777" w:rsidR="00AF1A29" w:rsidRPr="00B26EB6" w:rsidRDefault="00000000" w:rsidP="001A3F2E">
            <w:pPr>
              <w:jc w:val="center"/>
              <w:rPr>
                <w:rFonts w:cs="Arial"/>
                <w:szCs w:val="20"/>
              </w:rPr>
            </w:pPr>
            <w:sdt>
              <w:sdtPr>
                <w:rPr>
                  <w:rFonts w:cs="Arial"/>
                </w:rPr>
                <w:id w:val="1989969923"/>
                <w14:checkbox>
                  <w14:checked w14:val="0"/>
                  <w14:checkedState w14:val="2612" w14:font="MS Gothic"/>
                  <w14:uncheckedState w14:val="2610" w14:font="MS Gothic"/>
                </w14:checkbox>
              </w:sdtPr>
              <w:sdtContent>
                <w:r w:rsidR="00AF1A29" w:rsidRPr="000C5542">
                  <w:rPr>
                    <w:rFonts w:ascii="MS Gothic" w:eastAsia="MS Gothic" w:hAnsi="MS Gothic" w:cs="Arial" w:hint="eastAsia"/>
                  </w:rPr>
                  <w:t>☐</w:t>
                </w:r>
              </w:sdtContent>
            </w:sdt>
          </w:p>
        </w:tc>
        <w:tc>
          <w:tcPr>
            <w:tcW w:w="648" w:type="dxa"/>
            <w:shd w:val="clear" w:color="auto" w:fill="E2EFD9" w:themeFill="accent6" w:themeFillTint="33"/>
            <w:vAlign w:val="center"/>
          </w:tcPr>
          <w:p w14:paraId="23F449B6" w14:textId="77777777" w:rsidR="00AF1A29" w:rsidRPr="00B26EB6" w:rsidRDefault="00000000" w:rsidP="001A3F2E">
            <w:pPr>
              <w:jc w:val="center"/>
              <w:rPr>
                <w:rFonts w:cs="Arial"/>
                <w:szCs w:val="20"/>
              </w:rPr>
            </w:pPr>
            <w:sdt>
              <w:sdtPr>
                <w:rPr>
                  <w:rFonts w:cs="Arial"/>
                </w:rPr>
                <w:id w:val="987822350"/>
                <w14:checkbox>
                  <w14:checked w14:val="0"/>
                  <w14:checkedState w14:val="2612" w14:font="MS Gothic"/>
                  <w14:uncheckedState w14:val="2610" w14:font="MS Gothic"/>
                </w14:checkbox>
              </w:sdtPr>
              <w:sdtContent>
                <w:r w:rsidR="00AF1A29" w:rsidRPr="000C5542">
                  <w:rPr>
                    <w:rFonts w:ascii="MS Gothic" w:eastAsia="MS Gothic" w:hAnsi="MS Gothic" w:cs="Arial" w:hint="eastAsia"/>
                  </w:rPr>
                  <w:t>☐</w:t>
                </w:r>
              </w:sdtContent>
            </w:sdt>
          </w:p>
        </w:tc>
        <w:tc>
          <w:tcPr>
            <w:tcW w:w="648" w:type="dxa"/>
            <w:shd w:val="clear" w:color="auto" w:fill="E2EFD9" w:themeFill="accent6" w:themeFillTint="33"/>
            <w:vAlign w:val="center"/>
          </w:tcPr>
          <w:p w14:paraId="6DBCA3C1" w14:textId="77777777" w:rsidR="00AF1A29" w:rsidRPr="00B26EB6" w:rsidRDefault="00000000" w:rsidP="001A3F2E">
            <w:pPr>
              <w:jc w:val="center"/>
              <w:rPr>
                <w:rFonts w:cs="Arial"/>
                <w:szCs w:val="20"/>
              </w:rPr>
            </w:pPr>
            <w:sdt>
              <w:sdtPr>
                <w:rPr>
                  <w:rFonts w:cs="Arial"/>
                </w:rPr>
                <w:id w:val="257183467"/>
                <w14:checkbox>
                  <w14:checked w14:val="0"/>
                  <w14:checkedState w14:val="2612" w14:font="MS Gothic"/>
                  <w14:uncheckedState w14:val="2610" w14:font="MS Gothic"/>
                </w14:checkbox>
              </w:sdtPr>
              <w:sdtContent>
                <w:r w:rsidR="00AF1A29" w:rsidRPr="000C5542">
                  <w:rPr>
                    <w:rFonts w:ascii="MS Gothic" w:eastAsia="MS Gothic" w:hAnsi="MS Gothic" w:cs="Arial" w:hint="eastAsia"/>
                  </w:rPr>
                  <w:t>☐</w:t>
                </w:r>
              </w:sdtContent>
            </w:sdt>
          </w:p>
        </w:tc>
      </w:tr>
      <w:tr w:rsidR="00AF1A29" w:rsidRPr="00B26EB6" w14:paraId="77D130A3" w14:textId="77777777" w:rsidTr="00D21A13">
        <w:trPr>
          <w:trHeight w:val="161"/>
        </w:trPr>
        <w:tc>
          <w:tcPr>
            <w:tcW w:w="7416" w:type="dxa"/>
            <w:shd w:val="clear" w:color="auto" w:fill="E2EFD9" w:themeFill="accent6" w:themeFillTint="33"/>
          </w:tcPr>
          <w:p w14:paraId="3C1F5423" w14:textId="5E94101B" w:rsidR="00AF1A29" w:rsidRPr="00B26EB6" w:rsidRDefault="00012244" w:rsidP="00AF1A29">
            <w:pPr>
              <w:rPr>
                <w:rFonts w:cs="Arial"/>
                <w:szCs w:val="20"/>
              </w:rPr>
            </w:pPr>
            <w:r>
              <w:rPr>
                <w:rFonts w:cs="Arial"/>
                <w:szCs w:val="20"/>
              </w:rPr>
              <w:t xml:space="preserve">Does the institution have an adequate process to ensure that </w:t>
            </w:r>
            <w:r>
              <w:rPr>
                <w:rFonts w:cstheme="minorHAnsi"/>
              </w:rPr>
              <w:t xml:space="preserve">syllabi are </w:t>
            </w:r>
            <w:r w:rsidRPr="00A361EB">
              <w:rPr>
                <w:rFonts w:cstheme="minorHAnsi"/>
              </w:rPr>
              <w:t>aligned with course content and are structured to direct course learning experiences and activities</w:t>
            </w:r>
            <w:r>
              <w:rPr>
                <w:rFonts w:cstheme="minorHAnsi"/>
              </w:rPr>
              <w:t>?</w:t>
            </w:r>
          </w:p>
        </w:tc>
        <w:sdt>
          <w:sdtPr>
            <w:rPr>
              <w:rFonts w:cs="Arial"/>
            </w:rPr>
            <w:id w:val="77614399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8EB98F6" w14:textId="77777777" w:rsidR="00AF1A29" w:rsidRPr="00B26EB6" w:rsidRDefault="00AF1A29" w:rsidP="001A3F2E">
                <w:pPr>
                  <w:jc w:val="center"/>
                  <w:rPr>
                    <w:rFonts w:cs="Arial"/>
                    <w:szCs w:val="20"/>
                  </w:rPr>
                </w:pPr>
                <w:r w:rsidRPr="000C5542">
                  <w:rPr>
                    <w:rFonts w:ascii="MS Gothic" w:eastAsia="MS Gothic" w:hAnsi="MS Gothic" w:cs="Arial" w:hint="eastAsia"/>
                  </w:rPr>
                  <w:t>☐</w:t>
                </w:r>
              </w:p>
            </w:tc>
          </w:sdtContent>
        </w:sdt>
        <w:sdt>
          <w:sdtPr>
            <w:rPr>
              <w:rFonts w:cs="Arial"/>
            </w:rPr>
            <w:id w:val="151172376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157CB78" w14:textId="77777777" w:rsidR="00AF1A29" w:rsidRPr="00B26EB6" w:rsidRDefault="00AF1A29" w:rsidP="001A3F2E">
                <w:pPr>
                  <w:jc w:val="center"/>
                  <w:rPr>
                    <w:rFonts w:cs="Arial"/>
                    <w:szCs w:val="20"/>
                  </w:rPr>
                </w:pPr>
                <w:r w:rsidRPr="000C5542">
                  <w:rPr>
                    <w:rFonts w:ascii="MS Gothic" w:eastAsia="MS Gothic" w:hAnsi="MS Gothic" w:cs="Arial" w:hint="eastAsia"/>
                  </w:rPr>
                  <w:t>☐</w:t>
                </w:r>
              </w:p>
            </w:tc>
          </w:sdtContent>
        </w:sdt>
        <w:sdt>
          <w:sdtPr>
            <w:rPr>
              <w:rFonts w:cs="Arial"/>
            </w:rPr>
            <w:id w:val="10701549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025739D" w14:textId="77777777" w:rsidR="00AF1A29" w:rsidRPr="00B26EB6" w:rsidRDefault="00AF1A29" w:rsidP="001A3F2E">
                <w:pPr>
                  <w:jc w:val="center"/>
                  <w:rPr>
                    <w:rFonts w:cs="Arial"/>
                    <w:szCs w:val="20"/>
                  </w:rPr>
                </w:pPr>
                <w:r w:rsidRPr="000C5542">
                  <w:rPr>
                    <w:rFonts w:ascii="MS Gothic" w:eastAsia="MS Gothic" w:hAnsi="MS Gothic" w:cs="Arial" w:hint="eastAsia"/>
                  </w:rPr>
                  <w:t>☐</w:t>
                </w:r>
              </w:p>
            </w:tc>
          </w:sdtContent>
        </w:sdt>
      </w:tr>
      <w:tr w:rsidR="00AF1A29" w:rsidRPr="00B26EB6" w14:paraId="3FD37048" w14:textId="77777777" w:rsidTr="00D21A13">
        <w:tc>
          <w:tcPr>
            <w:tcW w:w="7416" w:type="dxa"/>
            <w:shd w:val="clear" w:color="auto" w:fill="E2EFD9" w:themeFill="accent6" w:themeFillTint="33"/>
          </w:tcPr>
          <w:p w14:paraId="093BC8C1" w14:textId="2AB7F554" w:rsidR="00AF1A29" w:rsidRPr="00B26EB6" w:rsidRDefault="00AF1A29" w:rsidP="00AF1A29">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B</w:t>
            </w:r>
            <w:r w:rsidRPr="00B26EB6">
              <w:rPr>
                <w:rFonts w:cs="Arial"/>
                <w:b/>
                <w:szCs w:val="20"/>
              </w:rPr>
              <w:t xml:space="preserve">. – </w:t>
            </w:r>
            <w:r>
              <w:rPr>
                <w:rFonts w:cs="Arial"/>
                <w:b/>
              </w:rPr>
              <w:t xml:space="preserve">Standard is Evident, Emerging, Not Evident, </w:t>
            </w:r>
            <w:r w:rsidRPr="007F5C5E">
              <w:rPr>
                <w:rFonts w:cs="Arial"/>
                <w:b/>
              </w:rPr>
              <w:t>or Not Applicable</w:t>
            </w:r>
          </w:p>
        </w:tc>
        <w:tc>
          <w:tcPr>
            <w:tcW w:w="1944" w:type="dxa"/>
            <w:gridSpan w:val="3"/>
            <w:shd w:val="clear" w:color="auto" w:fill="E2EFD9" w:themeFill="accent6" w:themeFillTint="33"/>
          </w:tcPr>
          <w:p w14:paraId="55913CB9" w14:textId="77777777" w:rsidR="00AF1A29" w:rsidRPr="00B26EB6" w:rsidRDefault="00AF1A29" w:rsidP="00AF1A29">
            <w:pPr>
              <w:rPr>
                <w:rFonts w:cs="Arial"/>
                <w:b/>
                <w:szCs w:val="20"/>
              </w:rPr>
            </w:pPr>
            <w:r>
              <w:rPr>
                <w:rStyle w:val="Style1"/>
              </w:rPr>
              <w:t xml:space="preserve"> </w:t>
            </w:r>
            <w:sdt>
              <w:sdtPr>
                <w:rPr>
                  <w:rStyle w:val="Style1"/>
                </w:rPr>
                <w:alias w:val="Finding "/>
                <w:tag w:val="Finding "/>
                <w:id w:val="1773821360"/>
                <w:placeholder>
                  <w:docPart w:val="06FBF10C04FA4B3D9AD967EE6DA75FBF"/>
                </w:placeholder>
                <w:showingPlcHdr/>
                <w:comboBox>
                  <w:listItem w:displayText="Standard is Evident" w:value="Standard is Evident"/>
                  <w:listItem w:displayText="Standard is Emerging" w:value="Standard is Emerging"/>
                  <w:listItem w:displayText="Standard is Not Evident" w:value="Standard is Not Evident"/>
                  <w:listItem w:displayText="Not Applicable " w:value="Not Applicable "/>
                </w:comboBox>
              </w:sdtPr>
              <w:sdtEndPr>
                <w:rPr>
                  <w:rStyle w:val="DefaultParagraphFont"/>
                  <w:rFonts w:cs="Arial"/>
                  <w:b/>
                  <w:vanish/>
                  <w:sz w:val="20"/>
                  <w:szCs w:val="20"/>
                </w:rPr>
              </w:sdtEndPr>
              <w:sdtContent>
                <w:r w:rsidRPr="00C94CE0">
                  <w:rPr>
                    <w:rStyle w:val="PlaceholderText"/>
                  </w:rPr>
                  <w:t>Choose a finding.</w:t>
                </w:r>
              </w:sdtContent>
            </w:sdt>
          </w:p>
        </w:tc>
      </w:tr>
    </w:tbl>
    <w:p w14:paraId="44CE2E92" w14:textId="77777777" w:rsidR="00AF1A29" w:rsidRDefault="00AF1A29" w:rsidP="00341438">
      <w:pPr>
        <w:spacing w:after="0" w:line="240" w:lineRule="auto"/>
        <w:rPr>
          <w:rFonts w:ascii="Calibri" w:eastAsia="Arial" w:hAnsi="Calibri" w:cs="Arial"/>
          <w:b/>
          <w:bCs/>
          <w:sz w:val="24"/>
          <w:szCs w:val="24"/>
          <w:u w:val="single"/>
        </w:rPr>
      </w:pPr>
    </w:p>
    <w:p w14:paraId="239534EC" w14:textId="44EFC5F8" w:rsidR="00341438" w:rsidRPr="00015A00" w:rsidRDefault="00341438" w:rsidP="00341438">
      <w:pPr>
        <w:spacing w:after="0" w:line="240" w:lineRule="auto"/>
        <w:rPr>
          <w:rFonts w:ascii="Calibri" w:eastAsia="Arial" w:hAnsi="Calibri" w:cs="Arial"/>
          <w:b/>
          <w:bCs/>
        </w:rPr>
      </w:pPr>
      <w:r w:rsidRPr="00015A00">
        <w:rPr>
          <w:rFonts w:ascii="Calibri" w:eastAsia="Arial" w:hAnsi="Calibri" w:cs="Arial"/>
          <w:b/>
          <w:bCs/>
          <w:u w:val="single"/>
        </w:rPr>
        <w:t>Comments</w:t>
      </w:r>
      <w:r w:rsidRPr="00015A00">
        <w:rPr>
          <w:rFonts w:ascii="Calibri" w:eastAsia="Arial" w:hAnsi="Calibri" w:cs="Arial"/>
          <w:b/>
          <w:bCs/>
        </w:rPr>
        <w:t xml:space="preserve">: </w:t>
      </w:r>
      <w:sdt>
        <w:sdtPr>
          <w:rPr>
            <w:rFonts w:ascii="Calibri" w:eastAsia="Arial" w:hAnsi="Calibri" w:cs="Arial"/>
            <w:b/>
            <w:bCs/>
            <w:color w:val="7F7F7F" w:themeColor="text1" w:themeTint="80"/>
          </w:rPr>
          <w:id w:val="802732206"/>
          <w:placeholder>
            <w:docPart w:val="471B63FA935E4DC7A6C7BFE6F807C6AF"/>
          </w:placeholder>
          <w:temporary/>
          <w:text/>
        </w:sdtPr>
        <w:sdtContent>
          <w:r w:rsidRPr="00015A00"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p>
    <w:p w14:paraId="0A99EE51" w14:textId="77777777" w:rsidR="00015A00" w:rsidRPr="00015A00" w:rsidRDefault="00015A00" w:rsidP="00341438">
      <w:pPr>
        <w:spacing w:after="0" w:line="240" w:lineRule="auto"/>
        <w:rPr>
          <w:rFonts w:ascii="Calibri" w:eastAsia="Calibri" w:hAnsi="Calibri" w:cs="Arial"/>
        </w:rPr>
      </w:pPr>
    </w:p>
    <w:p w14:paraId="2E1BFFB4" w14:textId="4E584914" w:rsidR="00341438" w:rsidRPr="00015A00" w:rsidRDefault="00341438" w:rsidP="00341438">
      <w:pPr>
        <w:spacing w:after="0" w:line="240" w:lineRule="auto"/>
        <w:rPr>
          <w:rFonts w:ascii="Calibri" w:eastAsia="Calibri" w:hAnsi="Calibri" w:cs="Arial"/>
        </w:rPr>
      </w:pPr>
      <w:r w:rsidRPr="00015A00">
        <w:rPr>
          <w:rFonts w:ascii="Calibri" w:eastAsia="Arial" w:hAnsi="Calibri" w:cs="Arial"/>
          <w:b/>
          <w:bCs/>
          <w:u w:val="single"/>
        </w:rPr>
        <w:t>Required Actions:</w:t>
      </w:r>
      <w:r w:rsidRPr="00015A00">
        <w:rPr>
          <w:rFonts w:ascii="Calibri" w:eastAsia="Arial" w:hAnsi="Calibri" w:cs="Arial"/>
        </w:rPr>
        <w:t xml:space="preserve"> </w:t>
      </w:r>
      <w:sdt>
        <w:sdtPr>
          <w:rPr>
            <w:rFonts w:ascii="Calibri" w:eastAsia="Arial" w:hAnsi="Calibri" w:cs="Arial"/>
          </w:rPr>
          <w:id w:val="1147390750"/>
          <w:placeholder>
            <w:docPart w:val="3D7F9E804120406EB9273EC02FB1532D"/>
          </w:placeholder>
          <w:temporary/>
          <w:showingPlcHdr/>
          <w:text/>
        </w:sdtPr>
        <w:sdtContent>
          <w:r w:rsidRPr="00015A00">
            <w:rPr>
              <w:rFonts w:ascii="Calibri" w:eastAsia="Arial" w:hAnsi="Calibri" w:cs="Arial"/>
              <w:color w:val="7F7F7F" w:themeColor="text1" w:themeTint="80"/>
            </w:rPr>
            <w:t xml:space="preserve">Provide the required actions necessary for the institution to demonstrate compliance with the DEAC accreditation standard. Each required action must correspond to an identified DEAC accreditation standard or a core component. </w:t>
          </w:r>
          <w:r w:rsidRPr="00015A00">
            <w:rPr>
              <w:rFonts w:cs="Arial"/>
              <w:color w:val="7F7F7F" w:themeColor="text1" w:themeTint="80"/>
            </w:rPr>
            <w:t>The initial applicant institution uses this feedback to strengthen its documentation, processes, and procedures.</w:t>
          </w:r>
        </w:sdtContent>
      </w:sdt>
    </w:p>
    <w:p w14:paraId="032D5830" w14:textId="77777777" w:rsidR="00341438" w:rsidRPr="00015A00" w:rsidRDefault="00341438" w:rsidP="00341438">
      <w:pPr>
        <w:spacing w:after="0" w:line="240" w:lineRule="auto"/>
        <w:rPr>
          <w:rFonts w:ascii="Calibri" w:eastAsia="Calibri" w:hAnsi="Calibri" w:cs="Arial"/>
        </w:rPr>
      </w:pPr>
    </w:p>
    <w:p w14:paraId="7D9CDAF6" w14:textId="77777777" w:rsidR="00341438" w:rsidRPr="00015A00" w:rsidRDefault="00341438" w:rsidP="00341438">
      <w:pPr>
        <w:spacing w:after="0" w:line="240" w:lineRule="auto"/>
        <w:rPr>
          <w:rFonts w:ascii="Calibri" w:eastAsia="Arial" w:hAnsi="Calibri" w:cs="Arial"/>
          <w:color w:val="767171"/>
        </w:rPr>
      </w:pPr>
      <w:r w:rsidRPr="00015A00">
        <w:rPr>
          <w:rFonts w:ascii="Calibri" w:eastAsia="Arial" w:hAnsi="Calibri" w:cs="Arial"/>
          <w:b/>
          <w:bCs/>
          <w:u w:val="single"/>
        </w:rPr>
        <w:lastRenderedPageBreak/>
        <w:t>Suggestions:</w:t>
      </w:r>
      <w:r w:rsidRPr="00015A00">
        <w:rPr>
          <w:rFonts w:ascii="Calibri" w:eastAsia="Arial" w:hAnsi="Calibri" w:cs="Arial"/>
          <w:color w:val="767171"/>
        </w:rPr>
        <w:t xml:space="preserve"> </w:t>
      </w:r>
      <w:sdt>
        <w:sdtPr>
          <w:rPr>
            <w:rFonts w:ascii="Calibri" w:eastAsia="Arial" w:hAnsi="Calibri" w:cs="Arial"/>
            <w:color w:val="767171"/>
          </w:rPr>
          <w:id w:val="-1211959593"/>
          <w:placeholder>
            <w:docPart w:val="1C1146D090774391AC65BA19C2FBE9C1"/>
          </w:placeholder>
          <w:temporary/>
          <w:showingPlcHdr/>
          <w:text/>
        </w:sdtPr>
        <w:sdtContent>
          <w:r w:rsidRPr="00015A00">
            <w:rPr>
              <w:rFonts w:ascii="Calibri" w:eastAsia="Arial" w:hAnsi="Calibri" w:cs="Arial"/>
              <w:color w:val="7F7F7F" w:themeColor="text1" w:themeTint="80"/>
            </w:rPr>
            <w:t>Suggestions are those recommendations that are not required to meet minimum accreditation standards but are provided to the institution as an opportunity for growth and improvement.</w:t>
          </w:r>
        </w:sdtContent>
      </w:sdt>
    </w:p>
    <w:p w14:paraId="453DD185" w14:textId="77777777" w:rsidR="00C7457E" w:rsidRPr="00015A00" w:rsidRDefault="00C7457E" w:rsidP="00C7457E">
      <w:pPr>
        <w:spacing w:after="0" w:line="240" w:lineRule="auto"/>
        <w:ind w:left="720"/>
        <w:contextualSpacing/>
        <w:rPr>
          <w:rFonts w:ascii="Calibri" w:eastAsia="Aptos" w:hAnsi="Calibri" w:cs="Aptos"/>
        </w:rPr>
      </w:pPr>
    </w:p>
    <w:sdt>
      <w:sdtPr>
        <w:rPr>
          <w:rFonts w:ascii="Calibri" w:eastAsia="Times New Roman" w:hAnsi="Calibri" w:cs="Times New Roman"/>
          <w:b/>
          <w:sz w:val="24"/>
          <w:szCs w:val="28"/>
        </w:rPr>
        <w:id w:val="869729219"/>
        <w:lock w:val="sdtContentLocked"/>
        <w:placeholder>
          <w:docPart w:val="DefaultPlaceholder_-1854013440"/>
        </w:placeholder>
      </w:sdtPr>
      <w:sdtEndPr>
        <w:rPr>
          <w:rFonts w:eastAsia="Aptos" w:cs="Calibri"/>
          <w:b w:val="0"/>
          <w:szCs w:val="24"/>
        </w:rPr>
      </w:sdtEndPr>
      <w:sdtContent>
        <w:p w14:paraId="6F9BAD96" w14:textId="5514CC3A" w:rsidR="00C7457E" w:rsidRPr="00C7457E" w:rsidRDefault="00C7457E">
          <w:pPr>
            <w:keepNext/>
            <w:keepLines/>
            <w:numPr>
              <w:ilvl w:val="0"/>
              <w:numId w:val="9"/>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Academic Units of Measurement</w:t>
          </w:r>
        </w:p>
        <w:p w14:paraId="425F3E44" w14:textId="38DB6DEC"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documents policies and procedures used to define and calculate the chosen academic unit of measurement. The framework for academic units must be supported by research and consistent with the program learning outcomes. Academic units are measured by credit hours or competencies. Academic unit measurements for all delivery modalities and program types must clearly show that each program is delivered with at least 51 percent distance education. The institution measures and documents the amount of time it takes the average student to achieve learning outcomes and specifies the academic engagement and preparation time. If academic units are measured in clock hours, the institution documents its implementation and application of policies and procedures for determining clock hours awarded for its courses and programs. A clock hour is one instructional hour. One instructional hour is defined as 50 minutes of instruction in a 60-minute period.</w:t>
          </w:r>
        </w:p>
      </w:sdtContent>
    </w:sdt>
    <w:p w14:paraId="5AE48A66" w14:textId="77777777" w:rsidR="00C7457E" w:rsidRPr="00C7457E" w:rsidRDefault="00C7457E" w:rsidP="00C7457E">
      <w:pPr>
        <w:spacing w:after="0" w:line="240" w:lineRule="auto"/>
        <w:ind w:left="360"/>
        <w:rPr>
          <w:rFonts w:ascii="Calibri" w:eastAsia="Aptos" w:hAnsi="Calibri" w:cs="Calibri"/>
          <w:sz w:val="24"/>
          <w:szCs w:val="24"/>
        </w:rPr>
      </w:pPr>
    </w:p>
    <w:tbl>
      <w:tblPr>
        <w:tblStyle w:val="TableGrid"/>
        <w:tblW w:w="9360" w:type="dxa"/>
        <w:tblLook w:val="04A0" w:firstRow="1" w:lastRow="0" w:firstColumn="1" w:lastColumn="0" w:noHBand="0" w:noVBand="1"/>
      </w:tblPr>
      <w:tblGrid>
        <w:gridCol w:w="7416"/>
        <w:gridCol w:w="648"/>
        <w:gridCol w:w="648"/>
        <w:gridCol w:w="648"/>
      </w:tblGrid>
      <w:tr w:rsidR="00012244" w:rsidRPr="00B26EB6" w14:paraId="6D3E5FFC" w14:textId="77777777" w:rsidTr="00D21A13">
        <w:tc>
          <w:tcPr>
            <w:tcW w:w="7416" w:type="dxa"/>
            <w:shd w:val="clear" w:color="auto" w:fill="E2EFD9" w:themeFill="accent6" w:themeFillTint="33"/>
          </w:tcPr>
          <w:p w14:paraId="599D4A87" w14:textId="77777777" w:rsidR="00012244" w:rsidRPr="00B26EB6" w:rsidRDefault="00012244" w:rsidP="00C32F45">
            <w:pPr>
              <w:rPr>
                <w:rFonts w:cs="Arial"/>
                <w:b/>
                <w:szCs w:val="20"/>
              </w:rPr>
            </w:pPr>
            <w:r w:rsidRPr="00B26EB6">
              <w:rPr>
                <w:rFonts w:cs="Arial"/>
                <w:b/>
                <w:szCs w:val="20"/>
              </w:rPr>
              <w:t>Questions</w:t>
            </w:r>
          </w:p>
        </w:tc>
        <w:tc>
          <w:tcPr>
            <w:tcW w:w="648" w:type="dxa"/>
            <w:shd w:val="clear" w:color="auto" w:fill="E2EFD9" w:themeFill="accent6" w:themeFillTint="33"/>
            <w:vAlign w:val="center"/>
          </w:tcPr>
          <w:p w14:paraId="024100DA" w14:textId="77777777" w:rsidR="00012244" w:rsidRPr="00B26EB6" w:rsidRDefault="00012244" w:rsidP="001A3F2E">
            <w:pPr>
              <w:jc w:val="center"/>
              <w:rPr>
                <w:rFonts w:cs="Arial"/>
                <w:b/>
                <w:szCs w:val="20"/>
              </w:rPr>
            </w:pPr>
            <w:r w:rsidRPr="00B26EB6">
              <w:rPr>
                <w:rFonts w:cs="Arial"/>
                <w:b/>
                <w:szCs w:val="20"/>
              </w:rPr>
              <w:t>Yes</w:t>
            </w:r>
          </w:p>
        </w:tc>
        <w:tc>
          <w:tcPr>
            <w:tcW w:w="648" w:type="dxa"/>
            <w:shd w:val="clear" w:color="auto" w:fill="E2EFD9" w:themeFill="accent6" w:themeFillTint="33"/>
            <w:vAlign w:val="center"/>
          </w:tcPr>
          <w:p w14:paraId="12CA5C93" w14:textId="77777777" w:rsidR="00012244" w:rsidRPr="00B26EB6" w:rsidRDefault="00012244" w:rsidP="001A3F2E">
            <w:pPr>
              <w:jc w:val="center"/>
              <w:rPr>
                <w:rFonts w:cs="Arial"/>
                <w:b/>
                <w:szCs w:val="20"/>
              </w:rPr>
            </w:pPr>
            <w:r w:rsidRPr="00B26EB6">
              <w:rPr>
                <w:rFonts w:cs="Arial"/>
                <w:b/>
                <w:szCs w:val="20"/>
              </w:rPr>
              <w:t>No</w:t>
            </w:r>
          </w:p>
        </w:tc>
        <w:tc>
          <w:tcPr>
            <w:tcW w:w="648" w:type="dxa"/>
            <w:shd w:val="clear" w:color="auto" w:fill="E2EFD9" w:themeFill="accent6" w:themeFillTint="33"/>
            <w:vAlign w:val="center"/>
          </w:tcPr>
          <w:p w14:paraId="784E41C7" w14:textId="77777777" w:rsidR="00012244" w:rsidRPr="00B26EB6" w:rsidRDefault="00012244" w:rsidP="001A3F2E">
            <w:pPr>
              <w:jc w:val="center"/>
              <w:rPr>
                <w:rFonts w:cs="Arial"/>
                <w:b/>
                <w:szCs w:val="20"/>
              </w:rPr>
            </w:pPr>
            <w:r w:rsidRPr="00B26EB6">
              <w:rPr>
                <w:rFonts w:cs="Arial"/>
                <w:b/>
                <w:szCs w:val="20"/>
              </w:rPr>
              <w:t>N/A</w:t>
            </w:r>
          </w:p>
        </w:tc>
      </w:tr>
      <w:tr w:rsidR="00012244" w:rsidRPr="00B26EB6" w14:paraId="59F8A839" w14:textId="77777777" w:rsidTr="00D21A13">
        <w:tc>
          <w:tcPr>
            <w:tcW w:w="7416" w:type="dxa"/>
            <w:shd w:val="clear" w:color="auto" w:fill="E2EFD9" w:themeFill="accent6" w:themeFillTint="33"/>
          </w:tcPr>
          <w:p w14:paraId="0CF52795" w14:textId="77777777" w:rsidR="00012244" w:rsidRPr="00B26EB6" w:rsidRDefault="00012244" w:rsidP="00C32F45">
            <w:pPr>
              <w:rPr>
                <w:rFonts w:cs="Arial"/>
                <w:szCs w:val="20"/>
              </w:rPr>
            </w:pPr>
            <w:r w:rsidRPr="00B26EB6">
              <w:rPr>
                <w:rFonts w:cs="Arial"/>
                <w:szCs w:val="20"/>
              </w:rPr>
              <w:t xml:space="preserve">Did the institution provide its policy for determining and assigning academic units of measurement? </w:t>
            </w:r>
          </w:p>
        </w:tc>
        <w:sdt>
          <w:sdtPr>
            <w:rPr>
              <w:rFonts w:cs="Arial"/>
            </w:rPr>
            <w:id w:val="919122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3FC3B4C"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sdt>
          <w:sdtPr>
            <w:rPr>
              <w:rFonts w:cs="Arial"/>
            </w:rPr>
            <w:id w:val="-36383053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E7BA6FA"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sdt>
          <w:sdtPr>
            <w:rPr>
              <w:rFonts w:cs="Arial"/>
            </w:rPr>
            <w:id w:val="-2425647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8C1B2E5"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tr>
      <w:tr w:rsidR="00012244" w:rsidRPr="00B26EB6" w14:paraId="34E78A62" w14:textId="77777777" w:rsidTr="00D21A13">
        <w:tc>
          <w:tcPr>
            <w:tcW w:w="7416" w:type="dxa"/>
            <w:shd w:val="clear" w:color="auto" w:fill="E2EFD9" w:themeFill="accent6" w:themeFillTint="33"/>
          </w:tcPr>
          <w:p w14:paraId="0F504DBC" w14:textId="691F9FBB" w:rsidR="00012244" w:rsidRPr="00B26EB6" w:rsidRDefault="00012244" w:rsidP="00C32F45">
            <w:pPr>
              <w:rPr>
                <w:rFonts w:cs="Arial"/>
                <w:szCs w:val="20"/>
              </w:rPr>
            </w:pPr>
            <w:r>
              <w:rPr>
                <w:rFonts w:cs="Arial"/>
                <w:szCs w:val="20"/>
              </w:rPr>
              <w:t xml:space="preserve">Is the institution’s framework(s) for academic unit measurement appropriately supported by research and </w:t>
            </w:r>
            <w:r w:rsidR="000E01EB">
              <w:rPr>
                <w:rFonts w:cs="Arial"/>
                <w:szCs w:val="20"/>
              </w:rPr>
              <w:t>consistent with program learning outcomes?</w:t>
            </w:r>
            <w:r>
              <w:rPr>
                <w:rFonts w:cs="Arial"/>
                <w:szCs w:val="20"/>
              </w:rPr>
              <w:t xml:space="preserve"> </w:t>
            </w:r>
          </w:p>
        </w:tc>
        <w:sdt>
          <w:sdtPr>
            <w:rPr>
              <w:rFonts w:cs="Arial"/>
            </w:rPr>
            <w:id w:val="167638461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6C2F180"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sdt>
          <w:sdtPr>
            <w:rPr>
              <w:rFonts w:cs="Arial"/>
            </w:rPr>
            <w:id w:val="-196163933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FB78AEC"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sdt>
          <w:sdtPr>
            <w:rPr>
              <w:rFonts w:cs="Arial"/>
            </w:rPr>
            <w:id w:val="-184122372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F596E41"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tr>
      <w:tr w:rsidR="000E01EB" w:rsidRPr="00B26EB6" w14:paraId="5748D897" w14:textId="77777777" w:rsidTr="00D21A13">
        <w:tc>
          <w:tcPr>
            <w:tcW w:w="7416" w:type="dxa"/>
            <w:shd w:val="clear" w:color="auto" w:fill="E2EFD9" w:themeFill="accent6" w:themeFillTint="33"/>
          </w:tcPr>
          <w:p w14:paraId="2C2995E0" w14:textId="77777777" w:rsidR="000E01EB" w:rsidRDefault="000E01EB" w:rsidP="00C32F45">
            <w:pPr>
              <w:rPr>
                <w:rFonts w:cs="Arial"/>
                <w:szCs w:val="20"/>
              </w:rPr>
            </w:pPr>
            <w:r>
              <w:rPr>
                <w:rFonts w:cs="Arial"/>
                <w:szCs w:val="20"/>
              </w:rPr>
              <w:t>Did the institution adequately describe how academic unit measurement verifies that all programs are delivered through at least 51 percent distance education?</w:t>
            </w:r>
          </w:p>
          <w:p w14:paraId="6A0AA52F" w14:textId="77777777" w:rsidR="000E01EB" w:rsidRDefault="000E01EB" w:rsidP="00C32F45">
            <w:pPr>
              <w:rPr>
                <w:rFonts w:cs="Arial"/>
                <w:szCs w:val="20"/>
              </w:rPr>
            </w:pPr>
          </w:p>
          <w:p w14:paraId="42584FAB" w14:textId="1BE103C2" w:rsidR="000E01EB" w:rsidRPr="00B26EB6" w:rsidRDefault="000E01EB" w:rsidP="00C32F45">
            <w:pPr>
              <w:rPr>
                <w:rFonts w:cs="Arial"/>
                <w:szCs w:val="20"/>
              </w:rPr>
            </w:pPr>
            <w:r>
              <w:rPr>
                <w:rFonts w:cs="Arial"/>
                <w:szCs w:val="20"/>
              </w:rPr>
              <w:t xml:space="preserve">[Note: Each program must be at least 51 percent offered through distance education. Individual courses may exceed this percentage, provided that the program as a whole is at least 51 percent offered through distance education.] </w:t>
            </w:r>
          </w:p>
        </w:tc>
        <w:sdt>
          <w:sdtPr>
            <w:rPr>
              <w:rFonts w:cs="Arial"/>
            </w:rPr>
            <w:id w:val="1271282216"/>
            <w14:checkbox>
              <w14:checked w14:val="0"/>
              <w14:checkedState w14:val="2612" w14:font="MS Gothic"/>
              <w14:uncheckedState w14:val="2610" w14:font="MS Gothic"/>
            </w14:checkbox>
          </w:sdtPr>
          <w:sdtContent>
            <w:tc>
              <w:tcPr>
                <w:tcW w:w="648" w:type="dxa"/>
                <w:shd w:val="clear" w:color="auto" w:fill="E2EFD9" w:themeFill="accent6" w:themeFillTint="33"/>
                <w:vAlign w:val="bottom"/>
              </w:tcPr>
              <w:p w14:paraId="50F53760" w14:textId="1EB0BA9B" w:rsidR="000E01EB" w:rsidRPr="00B26EB6" w:rsidRDefault="00B011F0" w:rsidP="00D21A13">
                <w:pPr>
                  <w:rPr>
                    <w:rFonts w:cs="Arial"/>
                    <w:szCs w:val="20"/>
                  </w:rPr>
                </w:pPr>
                <w:r>
                  <w:rPr>
                    <w:rFonts w:ascii="MS Gothic" w:eastAsia="MS Gothic" w:hAnsi="MS Gothic" w:cs="Arial" w:hint="eastAsia"/>
                  </w:rPr>
                  <w:t>☐</w:t>
                </w:r>
              </w:p>
            </w:tc>
          </w:sdtContent>
        </w:sdt>
        <w:sdt>
          <w:sdtPr>
            <w:rPr>
              <w:rFonts w:cs="Arial"/>
            </w:rPr>
            <w:id w:val="69188472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A5A390F" w14:textId="77777777" w:rsidR="000E01EB" w:rsidRPr="00B26EB6" w:rsidRDefault="000E01EB" w:rsidP="001A3F2E">
                <w:pPr>
                  <w:jc w:val="center"/>
                  <w:rPr>
                    <w:rFonts w:cs="Arial"/>
                    <w:szCs w:val="20"/>
                  </w:rPr>
                </w:pPr>
                <w:r w:rsidRPr="000C5542">
                  <w:rPr>
                    <w:rFonts w:ascii="MS Gothic" w:eastAsia="MS Gothic" w:hAnsi="MS Gothic" w:cs="Arial" w:hint="eastAsia"/>
                  </w:rPr>
                  <w:t>☐</w:t>
                </w:r>
              </w:p>
            </w:tc>
          </w:sdtContent>
        </w:sdt>
        <w:sdt>
          <w:sdtPr>
            <w:rPr>
              <w:rFonts w:cs="Arial"/>
            </w:rPr>
            <w:id w:val="-128186987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24BF6D4" w14:textId="77777777" w:rsidR="000E01EB" w:rsidRPr="00B26EB6" w:rsidRDefault="000E01EB" w:rsidP="001A3F2E">
                <w:pPr>
                  <w:jc w:val="center"/>
                  <w:rPr>
                    <w:rFonts w:cs="Arial"/>
                    <w:szCs w:val="20"/>
                  </w:rPr>
                </w:pPr>
                <w:r w:rsidRPr="000C5542">
                  <w:rPr>
                    <w:rFonts w:ascii="MS Gothic" w:eastAsia="MS Gothic" w:hAnsi="MS Gothic" w:cs="Arial" w:hint="eastAsia"/>
                  </w:rPr>
                  <w:t>☐</w:t>
                </w:r>
              </w:p>
            </w:tc>
          </w:sdtContent>
        </w:sdt>
      </w:tr>
      <w:tr w:rsidR="00012244" w:rsidRPr="00B26EB6" w14:paraId="19BAC35D" w14:textId="77777777" w:rsidTr="00D21A13">
        <w:tc>
          <w:tcPr>
            <w:tcW w:w="7416" w:type="dxa"/>
            <w:shd w:val="clear" w:color="auto" w:fill="E2EFD9" w:themeFill="accent6" w:themeFillTint="33"/>
          </w:tcPr>
          <w:p w14:paraId="335A72EB" w14:textId="77777777" w:rsidR="00012244" w:rsidRPr="00B26EB6" w:rsidRDefault="00012244" w:rsidP="00C32F45">
            <w:pPr>
              <w:rPr>
                <w:rFonts w:cs="Arial"/>
                <w:szCs w:val="20"/>
              </w:rPr>
            </w:pPr>
            <w:r w:rsidRPr="00B26EB6">
              <w:rPr>
                <w:rFonts w:cs="Arial"/>
                <w:szCs w:val="20"/>
              </w:rPr>
              <w:t xml:space="preserve">Is the institution’s process for measuring and documenting the amount of time it takes the average student to achieve </w:t>
            </w:r>
            <w:r>
              <w:rPr>
                <w:rFonts w:cs="Arial"/>
                <w:szCs w:val="20"/>
              </w:rPr>
              <w:t xml:space="preserve">the </w:t>
            </w:r>
            <w:r w:rsidRPr="00B26EB6">
              <w:rPr>
                <w:rFonts w:cs="Arial"/>
                <w:szCs w:val="20"/>
              </w:rPr>
              <w:t>learning outcomes</w:t>
            </w:r>
            <w:r>
              <w:rPr>
                <w:rFonts w:cs="Arial"/>
                <w:szCs w:val="20"/>
              </w:rPr>
              <w:t xml:space="preserve"> (</w:t>
            </w:r>
            <w:r w:rsidRPr="00B26EB6">
              <w:rPr>
                <w:rFonts w:cs="Arial"/>
                <w:szCs w:val="20"/>
              </w:rPr>
              <w:t xml:space="preserve">as a means </w:t>
            </w:r>
            <w:r>
              <w:rPr>
                <w:rFonts w:cs="Arial"/>
                <w:szCs w:val="20"/>
              </w:rPr>
              <w:t>of</w:t>
            </w:r>
            <w:r w:rsidRPr="00B26EB6">
              <w:rPr>
                <w:rFonts w:cs="Arial"/>
                <w:szCs w:val="20"/>
              </w:rPr>
              <w:t xml:space="preserve"> assigning academic units of measurement</w:t>
            </w:r>
            <w:r>
              <w:rPr>
                <w:rFonts w:cs="Arial"/>
                <w:szCs w:val="20"/>
              </w:rPr>
              <w:t>)</w:t>
            </w:r>
            <w:r w:rsidRPr="00B26EB6">
              <w:rPr>
                <w:rFonts w:cs="Arial"/>
                <w:szCs w:val="20"/>
              </w:rPr>
              <w:t xml:space="preserve"> adequate</w:t>
            </w:r>
            <w:r>
              <w:rPr>
                <w:rFonts w:cs="Arial"/>
                <w:szCs w:val="20"/>
              </w:rPr>
              <w:t>,</w:t>
            </w:r>
            <w:r w:rsidRPr="00B26EB6">
              <w:rPr>
                <w:rFonts w:cs="Arial"/>
                <w:szCs w:val="20"/>
              </w:rPr>
              <w:t xml:space="preserve"> based on accepted best practices?  </w:t>
            </w:r>
          </w:p>
        </w:tc>
        <w:sdt>
          <w:sdtPr>
            <w:rPr>
              <w:rFonts w:cs="Arial"/>
            </w:rPr>
            <w:id w:val="178901434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FF75D8A"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sdt>
          <w:sdtPr>
            <w:rPr>
              <w:rFonts w:cs="Arial"/>
            </w:rPr>
            <w:id w:val="-137291867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FCC4B81"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sdt>
          <w:sdtPr>
            <w:rPr>
              <w:rFonts w:cs="Arial"/>
            </w:rPr>
            <w:id w:val="67646943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B795B92"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tr>
      <w:tr w:rsidR="00012244" w:rsidRPr="00B26EB6" w14:paraId="18BA3952" w14:textId="77777777" w:rsidTr="00D21A13">
        <w:tc>
          <w:tcPr>
            <w:tcW w:w="7416" w:type="dxa"/>
            <w:shd w:val="clear" w:color="auto" w:fill="E2EFD9" w:themeFill="accent6" w:themeFillTint="33"/>
          </w:tcPr>
          <w:p w14:paraId="2CE579AA" w14:textId="4A0D9DBF" w:rsidR="00012244" w:rsidRPr="00B26EB6" w:rsidRDefault="00012244" w:rsidP="00C32F45">
            <w:pPr>
              <w:rPr>
                <w:rFonts w:cs="Arial"/>
                <w:szCs w:val="20"/>
              </w:rPr>
            </w:pPr>
            <w:r w:rsidRPr="00B26EB6">
              <w:rPr>
                <w:rFonts w:cs="Arial"/>
                <w:szCs w:val="20"/>
              </w:rPr>
              <w:t xml:space="preserve">Does the institution follow adequate processes for </w:t>
            </w:r>
            <w:r>
              <w:rPr>
                <w:rFonts w:cs="Arial"/>
                <w:szCs w:val="20"/>
              </w:rPr>
              <w:t>verifying and documenting</w:t>
            </w:r>
            <w:r w:rsidRPr="00B26EB6">
              <w:rPr>
                <w:rFonts w:cs="Arial"/>
                <w:szCs w:val="20"/>
              </w:rPr>
              <w:t xml:space="preserve"> that all academic units of measurement are </w:t>
            </w:r>
            <w:r w:rsidR="000E01EB">
              <w:rPr>
                <w:rFonts w:cs="Arial"/>
                <w:szCs w:val="20"/>
              </w:rPr>
              <w:t xml:space="preserve">appropriately </w:t>
            </w:r>
            <w:r w:rsidRPr="00B26EB6">
              <w:rPr>
                <w:rFonts w:cs="Arial"/>
                <w:szCs w:val="20"/>
              </w:rPr>
              <w:t xml:space="preserve">assigned? </w:t>
            </w:r>
          </w:p>
        </w:tc>
        <w:sdt>
          <w:sdtPr>
            <w:rPr>
              <w:rFonts w:cs="Arial"/>
            </w:rPr>
            <w:id w:val="-134399901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A792F0B"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sdt>
          <w:sdtPr>
            <w:rPr>
              <w:rFonts w:cs="Arial"/>
            </w:rPr>
            <w:id w:val="-13064230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60EB35B"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sdt>
          <w:sdtPr>
            <w:rPr>
              <w:rFonts w:cs="Arial"/>
            </w:rPr>
            <w:id w:val="-179760137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D03755C"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tr>
      <w:tr w:rsidR="00012244" w:rsidRPr="00B26EB6" w14:paraId="151A2BBF" w14:textId="77777777" w:rsidTr="00D21A13">
        <w:trPr>
          <w:trHeight w:val="161"/>
        </w:trPr>
        <w:tc>
          <w:tcPr>
            <w:tcW w:w="7416" w:type="dxa"/>
            <w:shd w:val="clear" w:color="auto" w:fill="E2EFD9" w:themeFill="accent6" w:themeFillTint="33"/>
          </w:tcPr>
          <w:p w14:paraId="3B35ABAC" w14:textId="729AFCC2" w:rsidR="00012244" w:rsidRPr="00B26EB6" w:rsidRDefault="00012244" w:rsidP="00C32F45">
            <w:pPr>
              <w:rPr>
                <w:rFonts w:cs="Arial"/>
                <w:szCs w:val="20"/>
              </w:rPr>
            </w:pPr>
            <w:r w:rsidRPr="00B26EB6">
              <w:rPr>
                <w:rFonts w:cs="Arial"/>
                <w:szCs w:val="20"/>
              </w:rPr>
              <w:t>Are all assigned academic units of measurement appropriate</w:t>
            </w:r>
            <w:r>
              <w:rPr>
                <w:rFonts w:cs="Arial"/>
                <w:szCs w:val="20"/>
              </w:rPr>
              <w:t>,</w:t>
            </w:r>
            <w:r w:rsidRPr="00B26EB6">
              <w:rPr>
                <w:rFonts w:cs="Arial"/>
                <w:szCs w:val="20"/>
              </w:rPr>
              <w:t xml:space="preserve"> based on the level</w:t>
            </w:r>
            <w:r w:rsidR="000E01EB">
              <w:rPr>
                <w:rFonts w:cs="Arial"/>
                <w:szCs w:val="20"/>
              </w:rPr>
              <w:t xml:space="preserve"> and type</w:t>
            </w:r>
            <w:r w:rsidRPr="00B26EB6">
              <w:rPr>
                <w:rFonts w:cs="Arial"/>
                <w:szCs w:val="20"/>
              </w:rPr>
              <w:t xml:space="preserve"> of educational offering? </w:t>
            </w:r>
          </w:p>
        </w:tc>
        <w:sdt>
          <w:sdtPr>
            <w:rPr>
              <w:rFonts w:cs="Arial"/>
            </w:rPr>
            <w:id w:val="71863289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507B7C2"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sdt>
          <w:sdtPr>
            <w:rPr>
              <w:rFonts w:cs="Arial"/>
            </w:rPr>
            <w:id w:val="8010740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42151E2"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sdt>
          <w:sdtPr>
            <w:rPr>
              <w:rFonts w:cs="Arial"/>
            </w:rPr>
            <w:id w:val="111649183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D4F4515"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tr>
      <w:tr w:rsidR="00012244" w:rsidRPr="00B26EB6" w14:paraId="6E3DC1A4" w14:textId="77777777" w:rsidTr="00D21A13">
        <w:tc>
          <w:tcPr>
            <w:tcW w:w="7416" w:type="dxa"/>
            <w:shd w:val="clear" w:color="auto" w:fill="E2EFD9" w:themeFill="accent6" w:themeFillTint="33"/>
          </w:tcPr>
          <w:p w14:paraId="280CEE45" w14:textId="0E2DD70F" w:rsidR="00012244" w:rsidRPr="00B26EB6" w:rsidRDefault="00012244" w:rsidP="00C32F45">
            <w:pPr>
              <w:rPr>
                <w:rFonts w:cs="Arial"/>
                <w:b/>
                <w:szCs w:val="20"/>
              </w:rPr>
            </w:pPr>
            <w:r w:rsidRPr="00B26EB6">
              <w:rPr>
                <w:rFonts w:cs="Arial"/>
                <w:b/>
                <w:szCs w:val="20"/>
              </w:rPr>
              <w:lastRenderedPageBreak/>
              <w:t xml:space="preserve">Standard </w:t>
            </w:r>
            <w:r>
              <w:rPr>
                <w:rFonts w:cs="Arial"/>
                <w:b/>
                <w:szCs w:val="20"/>
              </w:rPr>
              <w:t>V</w:t>
            </w:r>
            <w:r w:rsidRPr="00B26EB6">
              <w:rPr>
                <w:rFonts w:cs="Arial"/>
                <w:b/>
                <w:szCs w:val="20"/>
              </w:rPr>
              <w:t>I.</w:t>
            </w:r>
            <w:r>
              <w:rPr>
                <w:rFonts w:cs="Arial"/>
                <w:b/>
                <w:szCs w:val="20"/>
              </w:rPr>
              <w:t>C</w:t>
            </w:r>
            <w:r w:rsidRPr="00B26EB6">
              <w:rPr>
                <w:rFonts w:cs="Arial"/>
                <w:b/>
                <w:szCs w:val="20"/>
              </w:rPr>
              <w:t xml:space="preserve">. – </w:t>
            </w:r>
            <w:r>
              <w:rPr>
                <w:rFonts w:cs="Arial"/>
                <w:b/>
              </w:rPr>
              <w:t xml:space="preserve">Standard is Evident, Emerging, Not Evident, </w:t>
            </w:r>
            <w:r w:rsidRPr="007F5C5E">
              <w:rPr>
                <w:rFonts w:cs="Arial"/>
                <w:b/>
              </w:rPr>
              <w:t>or Not Applicable</w:t>
            </w:r>
          </w:p>
        </w:tc>
        <w:tc>
          <w:tcPr>
            <w:tcW w:w="1944" w:type="dxa"/>
            <w:gridSpan w:val="3"/>
            <w:shd w:val="clear" w:color="auto" w:fill="E2EFD9" w:themeFill="accent6" w:themeFillTint="33"/>
          </w:tcPr>
          <w:p w14:paraId="131D832B" w14:textId="77777777" w:rsidR="00012244" w:rsidRPr="00B26EB6" w:rsidRDefault="00000000" w:rsidP="00C32F45">
            <w:pPr>
              <w:rPr>
                <w:rFonts w:cs="Arial"/>
                <w:b/>
                <w:szCs w:val="20"/>
              </w:rPr>
            </w:pPr>
            <w:sdt>
              <w:sdtPr>
                <w:rPr>
                  <w:rStyle w:val="Style1"/>
                </w:rPr>
                <w:alias w:val="Finding "/>
                <w:tag w:val="Finding "/>
                <w:id w:val="-311182922"/>
                <w:placeholder>
                  <w:docPart w:val="643A0DA0DE3E49F6AEE053F07B8814D8"/>
                </w:placeholder>
                <w:showingPlcHdr/>
                <w:comboBox>
                  <w:listItem w:displayText="Standard is Evident" w:value="Standard is Evident"/>
                  <w:listItem w:displayText="Standard is Emerging" w:value="Standard is Emerging"/>
                  <w:listItem w:displayText="Standard is Not Evident" w:value="Standard is Not Evident"/>
                  <w:listItem w:displayText="Not Applicable " w:value="Not Applicable "/>
                </w:comboBox>
              </w:sdtPr>
              <w:sdtEndPr>
                <w:rPr>
                  <w:rStyle w:val="DefaultParagraphFont"/>
                  <w:rFonts w:cs="Arial"/>
                  <w:b/>
                  <w:vanish/>
                  <w:sz w:val="20"/>
                  <w:szCs w:val="20"/>
                </w:rPr>
              </w:sdtEndPr>
              <w:sdtContent>
                <w:r w:rsidR="00012244" w:rsidRPr="00C94CE0">
                  <w:rPr>
                    <w:rStyle w:val="PlaceholderText"/>
                  </w:rPr>
                  <w:t>Choose a finding.</w:t>
                </w:r>
              </w:sdtContent>
            </w:sdt>
          </w:p>
        </w:tc>
      </w:tr>
    </w:tbl>
    <w:p w14:paraId="4FD29379" w14:textId="77777777" w:rsidR="00341438" w:rsidRDefault="00341438" w:rsidP="00341438">
      <w:pPr>
        <w:spacing w:after="0" w:line="240" w:lineRule="auto"/>
        <w:rPr>
          <w:rFonts w:ascii="Calibri" w:eastAsia="Arial" w:hAnsi="Calibri" w:cs="Arial"/>
          <w:b/>
          <w:bCs/>
          <w:sz w:val="24"/>
          <w:szCs w:val="24"/>
          <w:u w:val="single"/>
        </w:rPr>
      </w:pPr>
    </w:p>
    <w:p w14:paraId="5C7057DB" w14:textId="77777777" w:rsidR="00341438" w:rsidRPr="00015A00" w:rsidRDefault="00341438" w:rsidP="00341438">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1459601623"/>
          <w:placeholder>
            <w:docPart w:val="A82A1BA866FE440DB8E7BEE606C5D74D"/>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5CE750A9" w14:textId="5066FAB6" w:rsidR="00341438" w:rsidRPr="00015A00" w:rsidRDefault="00341438" w:rsidP="00341438">
      <w:pPr>
        <w:spacing w:after="0" w:line="240" w:lineRule="auto"/>
        <w:rPr>
          <w:rFonts w:ascii="Calibri" w:eastAsia="Calibri" w:hAnsi="Calibri" w:cs="Arial"/>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1302739644"/>
          <w:placeholder>
            <w:docPart w:val="CE5087533D4B4679AB76CC3CBD8D1324"/>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310E5703" w14:textId="77777777" w:rsidR="00341438" w:rsidRPr="00015A00" w:rsidRDefault="00341438" w:rsidP="00341438">
      <w:pPr>
        <w:spacing w:after="0" w:line="240" w:lineRule="auto"/>
        <w:rPr>
          <w:rFonts w:ascii="Calibri" w:eastAsia="Calibri" w:hAnsi="Calibri" w:cs="Arial"/>
        </w:rPr>
      </w:pPr>
    </w:p>
    <w:p w14:paraId="59F46AB9" w14:textId="7A02E718" w:rsidR="008D4E83" w:rsidRPr="00015A00" w:rsidRDefault="008D4E83" w:rsidP="008D4E83">
      <w:pPr>
        <w:spacing w:after="0" w:line="240" w:lineRule="auto"/>
        <w:rPr>
          <w:rFonts w:cs="Arial"/>
          <w:sz w:val="20"/>
          <w:szCs w:val="20"/>
        </w:rPr>
      </w:pPr>
      <w:r w:rsidRPr="005854FB">
        <w:rPr>
          <w:rFonts w:cs="Arial"/>
          <w:b/>
          <w:smallCaps/>
          <w:sz w:val="24"/>
          <w:szCs w:val="24"/>
          <w:u w:val="single"/>
        </w:rPr>
        <w:t xml:space="preserve">Exhibit </w:t>
      </w:r>
      <w:r>
        <w:rPr>
          <w:rFonts w:cs="Arial"/>
          <w:b/>
          <w:smallCaps/>
          <w:sz w:val="24"/>
          <w:szCs w:val="24"/>
          <w:u w:val="single"/>
        </w:rPr>
        <w:t>1</w:t>
      </w:r>
      <w:r w:rsidRPr="005854FB">
        <w:rPr>
          <w:rFonts w:cs="Arial"/>
          <w:b/>
          <w:smallCaps/>
          <w:sz w:val="24"/>
          <w:szCs w:val="24"/>
          <w:u w:val="single"/>
        </w:rPr>
        <w:t>5:</w:t>
      </w:r>
      <w:r w:rsidRPr="007F5C5E">
        <w:rPr>
          <w:rFonts w:cs="Arial"/>
          <w:color w:val="0000FF"/>
          <w:sz w:val="20"/>
          <w:szCs w:val="20"/>
        </w:rPr>
        <w:t xml:space="preserve"> </w:t>
      </w:r>
      <w:sdt>
        <w:sdtPr>
          <w:rPr>
            <w:rFonts w:cs="Arial"/>
            <w:color w:val="0000FF"/>
            <w:sz w:val="20"/>
            <w:szCs w:val="20"/>
          </w:rPr>
          <w:id w:val="835194303"/>
          <w:placeholder>
            <w:docPart w:val="0057620D1C6C4E3989594671C8B84A3A"/>
          </w:placeholder>
          <w:temporary/>
          <w:showingPlcHdr/>
        </w:sdtPr>
        <w:sdtContent>
          <w:r w:rsidRPr="00397EB7">
            <w:rPr>
              <w:rFonts w:cs="Arial"/>
              <w:color w:val="767171" w:themeColor="background2" w:themeShade="80"/>
            </w:rPr>
            <w:t xml:space="preserve">Provide detailed feedback for </w:t>
          </w:r>
          <w:r>
            <w:rPr>
              <w:rFonts w:cs="Arial"/>
              <w:color w:val="767171" w:themeColor="background2" w:themeShade="80"/>
            </w:rPr>
            <w:t>the E</w:t>
          </w:r>
          <w:r w:rsidRPr="00397EB7">
            <w:rPr>
              <w:rFonts w:cs="Arial"/>
              <w:color w:val="767171" w:themeColor="background2" w:themeShade="80"/>
            </w:rPr>
            <w:t>xhibit</w:t>
          </w:r>
          <w:r>
            <w:rPr>
              <w:rFonts w:cs="Arial"/>
              <w:color w:val="767171" w:themeColor="background2" w:themeShade="80"/>
            </w:rPr>
            <w:t xml:space="preserve">(s) </w:t>
          </w:r>
          <w:r w:rsidRPr="00397EB7">
            <w:rPr>
              <w:rFonts w:cs="Arial"/>
              <w:color w:val="767171" w:themeColor="background2" w:themeShade="80"/>
            </w:rPr>
            <w:t>related to this core component. The applicant institution uses this feedback to strengthen its documentation, processes, and procedures.</w:t>
          </w:r>
        </w:sdtContent>
      </w:sdt>
    </w:p>
    <w:p w14:paraId="3CC97D99" w14:textId="77777777" w:rsidR="008D4E83" w:rsidRPr="00015A00" w:rsidRDefault="008D4E83" w:rsidP="00341438">
      <w:pPr>
        <w:spacing w:after="0" w:line="240" w:lineRule="auto"/>
        <w:rPr>
          <w:rFonts w:ascii="Calibri" w:eastAsia="Calibri" w:hAnsi="Calibri" w:cs="Arial"/>
        </w:rPr>
      </w:pPr>
    </w:p>
    <w:p w14:paraId="0E2CCBFC" w14:textId="77777777" w:rsidR="00341438" w:rsidRDefault="00341438" w:rsidP="00341438">
      <w:pPr>
        <w:spacing w:after="0" w:line="240" w:lineRule="auto"/>
        <w:rPr>
          <w:rFonts w:ascii="Calibri" w:eastAsia="Arial" w:hAnsi="Calibri" w:cs="Arial"/>
          <w:color w:val="767171"/>
        </w:rPr>
      </w:pPr>
      <w:r w:rsidRPr="0027349F">
        <w:rPr>
          <w:rFonts w:ascii="Calibri" w:eastAsia="Arial" w:hAnsi="Calibri" w:cs="Arial"/>
          <w:b/>
          <w:bCs/>
          <w:sz w:val="24"/>
          <w:szCs w:val="24"/>
          <w:u w:val="single"/>
        </w:rPr>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1705011814"/>
          <w:placeholder>
            <w:docPart w:val="EC8E307FC4F34C07A3559CEFE3C3D1F9"/>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5D059E15" w14:textId="77777777" w:rsidR="00C7457E" w:rsidRPr="00C7457E" w:rsidRDefault="00C7457E" w:rsidP="00C7457E">
      <w:pPr>
        <w:spacing w:after="0" w:line="240" w:lineRule="auto"/>
        <w:ind w:left="720"/>
        <w:contextualSpacing/>
        <w:rPr>
          <w:rFonts w:ascii="Calibri" w:eastAsia="Aptos" w:hAnsi="Calibri" w:cs="Aptos"/>
        </w:rPr>
      </w:pPr>
    </w:p>
    <w:sdt>
      <w:sdtPr>
        <w:rPr>
          <w:rFonts w:ascii="Calibri" w:eastAsia="Times New Roman" w:hAnsi="Calibri" w:cs="Times New Roman"/>
          <w:b/>
          <w:sz w:val="24"/>
          <w:szCs w:val="28"/>
        </w:rPr>
        <w:id w:val="115650575"/>
        <w:lock w:val="sdtContentLocked"/>
        <w:placeholder>
          <w:docPart w:val="DefaultPlaceholder_-1854013440"/>
        </w:placeholder>
      </w:sdtPr>
      <w:sdtEndPr>
        <w:rPr>
          <w:rFonts w:eastAsia="Aptos" w:cs="Calibri"/>
          <w:b w:val="0"/>
          <w:szCs w:val="24"/>
        </w:rPr>
      </w:sdtEndPr>
      <w:sdtContent>
        <w:p w14:paraId="3B8E8098" w14:textId="62B98D66" w:rsidR="00C7457E" w:rsidRPr="00C7457E" w:rsidRDefault="00C7457E">
          <w:pPr>
            <w:keepNext/>
            <w:keepLines/>
            <w:numPr>
              <w:ilvl w:val="0"/>
              <w:numId w:val="9"/>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Credit Hour Definition</w:t>
          </w:r>
        </w:p>
        <w:p w14:paraId="64E80F73" w14:textId="09A0390E"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Semester and quarter credit hours are equivalent to the commonly accepted and traditionally defined units of academic measurement. Academic degree or academic credit-bearing distance education courses are measured by the learning outcomes normally achieved through 45 hours of student work for one semester credit or 30 hours of student work for one quarter credit. One credit/semester hour is 15 hours of academic engagement and 30 hours of preparation. One quarter hour credit is 10 hours of academic engagement and 20 hours of preparation.</w:t>
          </w:r>
        </w:p>
      </w:sdtContent>
    </w:sdt>
    <w:p w14:paraId="35A58C83" w14:textId="77777777" w:rsidR="00C7457E" w:rsidRPr="00C7457E" w:rsidRDefault="00C7457E" w:rsidP="00C7457E">
      <w:pPr>
        <w:spacing w:after="0" w:line="240" w:lineRule="auto"/>
        <w:ind w:left="360"/>
        <w:rPr>
          <w:rFonts w:ascii="Calibri" w:eastAsia="Aptos" w:hAnsi="Calibri" w:cs="Calibri"/>
        </w:rPr>
      </w:pPr>
    </w:p>
    <w:tbl>
      <w:tblPr>
        <w:tblStyle w:val="TableGrid"/>
        <w:tblW w:w="9360" w:type="dxa"/>
        <w:tblLook w:val="04A0" w:firstRow="1" w:lastRow="0" w:firstColumn="1" w:lastColumn="0" w:noHBand="0" w:noVBand="1"/>
      </w:tblPr>
      <w:tblGrid>
        <w:gridCol w:w="7416"/>
        <w:gridCol w:w="648"/>
        <w:gridCol w:w="648"/>
        <w:gridCol w:w="648"/>
      </w:tblGrid>
      <w:tr w:rsidR="000E01EB" w:rsidRPr="00B26EB6" w14:paraId="6E3CF18D" w14:textId="77777777" w:rsidTr="00D21A13">
        <w:tc>
          <w:tcPr>
            <w:tcW w:w="7416" w:type="dxa"/>
            <w:shd w:val="clear" w:color="auto" w:fill="E2EFD9" w:themeFill="accent6" w:themeFillTint="33"/>
          </w:tcPr>
          <w:p w14:paraId="60DDFD57" w14:textId="77777777" w:rsidR="000E01EB" w:rsidRPr="00B26EB6" w:rsidRDefault="000E01EB" w:rsidP="00C32F45">
            <w:pPr>
              <w:rPr>
                <w:rFonts w:cs="Arial"/>
                <w:b/>
                <w:szCs w:val="20"/>
              </w:rPr>
            </w:pPr>
            <w:r w:rsidRPr="00B26EB6">
              <w:rPr>
                <w:rFonts w:cs="Arial"/>
                <w:b/>
                <w:szCs w:val="20"/>
              </w:rPr>
              <w:t>Questions</w:t>
            </w:r>
          </w:p>
        </w:tc>
        <w:tc>
          <w:tcPr>
            <w:tcW w:w="648" w:type="dxa"/>
            <w:shd w:val="clear" w:color="auto" w:fill="E2EFD9" w:themeFill="accent6" w:themeFillTint="33"/>
            <w:vAlign w:val="center"/>
          </w:tcPr>
          <w:p w14:paraId="3F4CD536" w14:textId="77777777" w:rsidR="000E01EB" w:rsidRPr="00B26EB6" w:rsidRDefault="000E01EB" w:rsidP="001A3F2E">
            <w:pPr>
              <w:jc w:val="center"/>
              <w:rPr>
                <w:rFonts w:cs="Arial"/>
                <w:b/>
                <w:szCs w:val="20"/>
              </w:rPr>
            </w:pPr>
            <w:r w:rsidRPr="00B26EB6">
              <w:rPr>
                <w:rFonts w:cs="Arial"/>
                <w:b/>
                <w:szCs w:val="20"/>
              </w:rPr>
              <w:t>Yes</w:t>
            </w:r>
          </w:p>
        </w:tc>
        <w:tc>
          <w:tcPr>
            <w:tcW w:w="648" w:type="dxa"/>
            <w:shd w:val="clear" w:color="auto" w:fill="E2EFD9" w:themeFill="accent6" w:themeFillTint="33"/>
            <w:vAlign w:val="center"/>
          </w:tcPr>
          <w:p w14:paraId="019C53F5" w14:textId="77777777" w:rsidR="000E01EB" w:rsidRPr="00B26EB6" w:rsidRDefault="000E01EB" w:rsidP="001A3F2E">
            <w:pPr>
              <w:jc w:val="center"/>
              <w:rPr>
                <w:rFonts w:cs="Arial"/>
                <w:b/>
                <w:szCs w:val="20"/>
              </w:rPr>
            </w:pPr>
            <w:r w:rsidRPr="00B26EB6">
              <w:rPr>
                <w:rFonts w:cs="Arial"/>
                <w:b/>
                <w:szCs w:val="20"/>
              </w:rPr>
              <w:t>No</w:t>
            </w:r>
          </w:p>
        </w:tc>
        <w:tc>
          <w:tcPr>
            <w:tcW w:w="648" w:type="dxa"/>
            <w:shd w:val="clear" w:color="auto" w:fill="E2EFD9" w:themeFill="accent6" w:themeFillTint="33"/>
            <w:vAlign w:val="center"/>
          </w:tcPr>
          <w:p w14:paraId="654DA196" w14:textId="77777777" w:rsidR="000E01EB" w:rsidRPr="00B26EB6" w:rsidRDefault="000E01EB" w:rsidP="001A3F2E">
            <w:pPr>
              <w:jc w:val="center"/>
              <w:rPr>
                <w:rFonts w:cs="Arial"/>
                <w:b/>
                <w:szCs w:val="20"/>
              </w:rPr>
            </w:pPr>
            <w:r w:rsidRPr="00B26EB6">
              <w:rPr>
                <w:rFonts w:cs="Arial"/>
                <w:b/>
                <w:szCs w:val="20"/>
              </w:rPr>
              <w:t>N/A</w:t>
            </w:r>
          </w:p>
        </w:tc>
      </w:tr>
      <w:tr w:rsidR="000E01EB" w:rsidRPr="00B26EB6" w14:paraId="075B9634" w14:textId="77777777" w:rsidTr="00D21A13">
        <w:tc>
          <w:tcPr>
            <w:tcW w:w="7416" w:type="dxa"/>
            <w:shd w:val="clear" w:color="auto" w:fill="E2EFD9" w:themeFill="accent6" w:themeFillTint="33"/>
          </w:tcPr>
          <w:p w14:paraId="330B8F68" w14:textId="53AD3C98" w:rsidR="000E01EB" w:rsidRPr="00B26EB6" w:rsidRDefault="000E01EB" w:rsidP="00C32F45">
            <w:pPr>
              <w:rPr>
                <w:rFonts w:cs="Arial"/>
                <w:szCs w:val="20"/>
              </w:rPr>
            </w:pPr>
            <w:r w:rsidRPr="000E01EB">
              <w:rPr>
                <w:rFonts w:cs="Arial"/>
                <w:szCs w:val="20"/>
              </w:rPr>
              <w:t xml:space="preserve">For programs measured in credit hours, </w:t>
            </w:r>
            <w:r>
              <w:rPr>
                <w:rFonts w:cs="Arial"/>
                <w:szCs w:val="20"/>
              </w:rPr>
              <w:t xml:space="preserve">are the institution’s </w:t>
            </w:r>
            <w:r w:rsidRPr="000E01EB">
              <w:rPr>
                <w:rFonts w:cs="Arial"/>
                <w:szCs w:val="20"/>
              </w:rPr>
              <w:t>definition and calculations equivalent to commonly accepted and traditionally defined units of academic measurement, as defined by DEAC Standard VI.D</w:t>
            </w:r>
            <w:r>
              <w:rPr>
                <w:rFonts w:cs="Arial"/>
                <w:szCs w:val="20"/>
              </w:rPr>
              <w:t>.?</w:t>
            </w:r>
          </w:p>
        </w:tc>
        <w:sdt>
          <w:sdtPr>
            <w:rPr>
              <w:rFonts w:cs="Arial"/>
            </w:rPr>
            <w:id w:val="-176444626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D8952E2" w14:textId="77777777" w:rsidR="000E01EB" w:rsidRPr="00B26EB6" w:rsidRDefault="000E01EB" w:rsidP="001A3F2E">
                <w:pPr>
                  <w:jc w:val="center"/>
                  <w:rPr>
                    <w:rFonts w:cs="Arial"/>
                    <w:szCs w:val="20"/>
                  </w:rPr>
                </w:pPr>
                <w:r w:rsidRPr="000C5542">
                  <w:rPr>
                    <w:rFonts w:ascii="MS Gothic" w:eastAsia="MS Gothic" w:hAnsi="MS Gothic" w:cs="Arial" w:hint="eastAsia"/>
                  </w:rPr>
                  <w:t>☐</w:t>
                </w:r>
              </w:p>
            </w:tc>
          </w:sdtContent>
        </w:sdt>
        <w:sdt>
          <w:sdtPr>
            <w:rPr>
              <w:rFonts w:cs="Arial"/>
            </w:rPr>
            <w:id w:val="-110117986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83D9A97" w14:textId="77777777" w:rsidR="000E01EB" w:rsidRPr="00B26EB6" w:rsidRDefault="000E01EB" w:rsidP="001A3F2E">
                <w:pPr>
                  <w:jc w:val="center"/>
                  <w:rPr>
                    <w:rFonts w:cs="Arial"/>
                    <w:szCs w:val="20"/>
                  </w:rPr>
                </w:pPr>
                <w:r w:rsidRPr="000C5542">
                  <w:rPr>
                    <w:rFonts w:ascii="MS Gothic" w:eastAsia="MS Gothic" w:hAnsi="MS Gothic" w:cs="Arial" w:hint="eastAsia"/>
                  </w:rPr>
                  <w:t>☐</w:t>
                </w:r>
              </w:p>
            </w:tc>
          </w:sdtContent>
        </w:sdt>
        <w:sdt>
          <w:sdtPr>
            <w:rPr>
              <w:rFonts w:cs="Arial"/>
            </w:rPr>
            <w:id w:val="-3651484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E6081AC" w14:textId="77777777" w:rsidR="000E01EB" w:rsidRPr="00B26EB6" w:rsidRDefault="000E01EB" w:rsidP="001A3F2E">
                <w:pPr>
                  <w:jc w:val="center"/>
                  <w:rPr>
                    <w:rFonts w:cs="Arial"/>
                    <w:szCs w:val="20"/>
                  </w:rPr>
                </w:pPr>
                <w:r w:rsidRPr="000C5542">
                  <w:rPr>
                    <w:rFonts w:ascii="MS Gothic" w:eastAsia="MS Gothic" w:hAnsi="MS Gothic" w:cs="Arial" w:hint="eastAsia"/>
                  </w:rPr>
                  <w:t>☐</w:t>
                </w:r>
              </w:p>
            </w:tc>
          </w:sdtContent>
        </w:sdt>
      </w:tr>
      <w:tr w:rsidR="000E01EB" w:rsidRPr="00B26EB6" w14:paraId="792F2756" w14:textId="77777777" w:rsidTr="00D21A13">
        <w:tc>
          <w:tcPr>
            <w:tcW w:w="7416" w:type="dxa"/>
            <w:shd w:val="clear" w:color="auto" w:fill="E2EFD9" w:themeFill="accent6" w:themeFillTint="33"/>
          </w:tcPr>
          <w:p w14:paraId="5C78D5C4" w14:textId="378E7E6E" w:rsidR="000E01EB" w:rsidRPr="00B26EB6" w:rsidRDefault="000E01EB" w:rsidP="00C32F45">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D</w:t>
            </w:r>
            <w:r w:rsidRPr="00B26EB6">
              <w:rPr>
                <w:rFonts w:cs="Arial"/>
                <w:b/>
                <w:szCs w:val="20"/>
              </w:rPr>
              <w:t xml:space="preserve">. – </w:t>
            </w:r>
            <w:r>
              <w:rPr>
                <w:rFonts w:cs="Arial"/>
                <w:b/>
              </w:rPr>
              <w:t xml:space="preserve">Standard is Evident, Emerging, Not Evident, </w:t>
            </w:r>
            <w:r w:rsidRPr="007F5C5E">
              <w:rPr>
                <w:rFonts w:cs="Arial"/>
                <w:b/>
              </w:rPr>
              <w:t>or Not Applicable</w:t>
            </w:r>
          </w:p>
        </w:tc>
        <w:tc>
          <w:tcPr>
            <w:tcW w:w="1944" w:type="dxa"/>
            <w:gridSpan w:val="3"/>
            <w:shd w:val="clear" w:color="auto" w:fill="E2EFD9" w:themeFill="accent6" w:themeFillTint="33"/>
          </w:tcPr>
          <w:p w14:paraId="22AD9B65" w14:textId="77777777" w:rsidR="000E01EB" w:rsidRPr="00B26EB6" w:rsidRDefault="00000000" w:rsidP="00C32F45">
            <w:pPr>
              <w:rPr>
                <w:rFonts w:cs="Arial"/>
                <w:b/>
                <w:szCs w:val="20"/>
              </w:rPr>
            </w:pPr>
            <w:sdt>
              <w:sdtPr>
                <w:rPr>
                  <w:rStyle w:val="Style1"/>
                </w:rPr>
                <w:alias w:val="Finding "/>
                <w:tag w:val="Finding "/>
                <w:id w:val="-2080426330"/>
                <w:placeholder>
                  <w:docPart w:val="DD7EA185FC5841D9B1C56FE6EC541AB6"/>
                </w:placeholder>
                <w:showingPlcHdr/>
                <w:comboBox>
                  <w:listItem w:displayText="Standard is Evident" w:value="Standard is Evident"/>
                  <w:listItem w:displayText="Standard is Emerging" w:value="Standard is Emerging"/>
                  <w:listItem w:displayText="Standard is Not Evident" w:value="Standard is Not Evident"/>
                  <w:listItem w:displayText="Not Applicable " w:value="Not Applicable "/>
                </w:comboBox>
              </w:sdtPr>
              <w:sdtEndPr>
                <w:rPr>
                  <w:rStyle w:val="DefaultParagraphFont"/>
                  <w:rFonts w:cs="Arial"/>
                  <w:b/>
                  <w:vanish/>
                  <w:sz w:val="20"/>
                  <w:szCs w:val="20"/>
                </w:rPr>
              </w:sdtEndPr>
              <w:sdtContent>
                <w:r w:rsidR="000E01EB" w:rsidRPr="00C94CE0">
                  <w:rPr>
                    <w:rStyle w:val="PlaceholderText"/>
                  </w:rPr>
                  <w:t>Choose a finding.</w:t>
                </w:r>
              </w:sdtContent>
            </w:sdt>
          </w:p>
        </w:tc>
      </w:tr>
    </w:tbl>
    <w:p w14:paraId="268D8EAA" w14:textId="77777777" w:rsidR="00341438" w:rsidRDefault="00341438" w:rsidP="00341438">
      <w:pPr>
        <w:spacing w:after="0" w:line="240" w:lineRule="auto"/>
        <w:rPr>
          <w:rFonts w:ascii="Calibri" w:eastAsia="Arial" w:hAnsi="Calibri" w:cs="Arial"/>
          <w:b/>
          <w:bCs/>
          <w:sz w:val="24"/>
          <w:szCs w:val="24"/>
          <w:u w:val="single"/>
        </w:rPr>
      </w:pPr>
    </w:p>
    <w:p w14:paraId="1FA6E7F3" w14:textId="77777777" w:rsidR="00341438" w:rsidRPr="00015A00" w:rsidRDefault="00341438" w:rsidP="00341438">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1834410347"/>
          <w:placeholder>
            <w:docPart w:val="716B0CBEB78C4AADAEF8535CF1B8642A"/>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611D2719" w14:textId="77777777" w:rsidR="00341438" w:rsidRPr="00AC7BD6" w:rsidRDefault="00341438" w:rsidP="00341438">
      <w:pPr>
        <w:spacing w:after="0" w:line="240" w:lineRule="auto"/>
        <w:rPr>
          <w:rFonts w:ascii="Calibri" w:eastAsia="Calibri" w:hAnsi="Calibri" w:cs="Arial"/>
          <w:color w:val="0070C0"/>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903034983"/>
          <w:placeholder>
            <w:docPart w:val="75C93FD8C87E40E5BFA11A7DE176CE9C"/>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r w:rsidRPr="002362AC">
        <w:rPr>
          <w:rFonts w:cstheme="minorHAnsi"/>
          <w:sz w:val="24"/>
          <w:szCs w:val="24"/>
        </w:rPr>
        <w:t xml:space="preserve"> </w:t>
      </w:r>
    </w:p>
    <w:p w14:paraId="3671D169" w14:textId="77777777" w:rsidR="00341438" w:rsidRPr="0027349F" w:rsidRDefault="00341438" w:rsidP="00341438">
      <w:pPr>
        <w:spacing w:after="0" w:line="240" w:lineRule="auto"/>
        <w:rPr>
          <w:rFonts w:ascii="Calibri" w:eastAsia="Calibri" w:hAnsi="Calibri" w:cs="Arial"/>
        </w:rPr>
      </w:pPr>
    </w:p>
    <w:p w14:paraId="477B6F21" w14:textId="77777777" w:rsidR="00341438" w:rsidRDefault="00341438" w:rsidP="00341438">
      <w:pPr>
        <w:spacing w:after="0" w:line="240" w:lineRule="auto"/>
        <w:rPr>
          <w:rFonts w:ascii="Calibri" w:eastAsia="Arial" w:hAnsi="Calibri" w:cs="Arial"/>
          <w:color w:val="767171"/>
        </w:rPr>
      </w:pPr>
      <w:r w:rsidRPr="0027349F">
        <w:rPr>
          <w:rFonts w:ascii="Calibri" w:eastAsia="Arial" w:hAnsi="Calibri" w:cs="Arial"/>
          <w:b/>
          <w:bCs/>
          <w:sz w:val="24"/>
          <w:szCs w:val="24"/>
          <w:u w:val="single"/>
        </w:rPr>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715706357"/>
          <w:placeholder>
            <w:docPart w:val="C41A11295CA04539984458BA0889B995"/>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46190E6A" w14:textId="77777777" w:rsidR="00C7457E" w:rsidRPr="00C7457E" w:rsidRDefault="00C7457E" w:rsidP="00C7457E">
      <w:pPr>
        <w:rPr>
          <w:rFonts w:ascii="Calibri" w:eastAsia="Times New Roman" w:hAnsi="Calibri" w:cs="Calibri"/>
          <w:bCs/>
          <w:smallCaps/>
          <w:sz w:val="28"/>
          <w:szCs w:val="28"/>
        </w:rPr>
      </w:pPr>
      <w:r w:rsidRPr="00C7457E">
        <w:rPr>
          <w:rFonts w:ascii="Calibri" w:eastAsia="Aptos" w:hAnsi="Calibri" w:cs="Times New Roman"/>
        </w:rPr>
        <w:br w:type="page"/>
      </w:r>
    </w:p>
    <w:sdt>
      <w:sdtPr>
        <w:rPr>
          <w:rFonts w:ascii="Calibri" w:eastAsia="Times New Roman" w:hAnsi="Calibri" w:cs="Calibri"/>
          <w:bCs/>
          <w:smallCaps/>
          <w:sz w:val="28"/>
          <w:szCs w:val="28"/>
        </w:rPr>
        <w:id w:val="-1703469144"/>
        <w:lock w:val="sdtContentLocked"/>
        <w:placeholder>
          <w:docPart w:val="DefaultPlaceholder_-1854013440"/>
        </w:placeholder>
      </w:sdtPr>
      <w:sdtEndPr>
        <w:rPr>
          <w:rFonts w:eastAsia="Aptos"/>
          <w:bCs w:val="0"/>
          <w:smallCaps w:val="0"/>
          <w:sz w:val="24"/>
          <w:szCs w:val="24"/>
        </w:rPr>
      </w:sdtEndPr>
      <w:sdtContent>
        <w:p w14:paraId="4A4AC7B5" w14:textId="6E2CF18F"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VII: Learning Materials, Resources, and Research Support</w:t>
          </w:r>
        </w:p>
        <w:p w14:paraId="6A37AD47" w14:textId="77777777" w:rsidR="00C7457E" w:rsidRPr="00C7457E" w:rsidRDefault="00C7457E" w:rsidP="00C7457E">
          <w:pPr>
            <w:spacing w:after="0" w:line="240" w:lineRule="auto"/>
            <w:rPr>
              <w:rFonts w:ascii="Calibri" w:eastAsia="Aptos" w:hAnsi="Calibri" w:cs="Calibri"/>
              <w:sz w:val="24"/>
              <w:szCs w:val="24"/>
            </w:rPr>
          </w:pPr>
        </w:p>
        <w:p w14:paraId="74FF628B" w14:textId="77777777" w:rsidR="00C7457E" w:rsidRPr="00C7457E" w:rsidRDefault="00C7457E">
          <w:pPr>
            <w:keepNext/>
            <w:keepLines/>
            <w:numPr>
              <w:ilvl w:val="0"/>
              <w:numId w:val="10"/>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General Learning Resources</w:t>
          </w:r>
        </w:p>
        <w:p w14:paraId="047461F7" w14:textId="43CEC373"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 xml:space="preserve">Institutional learning resources include general materials or resources that are available to students outside individual class environments. Learning materials and resources are designed to adequately support educational offerings in meeting learning outcomes. </w:t>
          </w:r>
        </w:p>
      </w:sdtContent>
    </w:sdt>
    <w:p w14:paraId="7FDEF0C2" w14:textId="77777777" w:rsidR="00C7457E" w:rsidRPr="00C7457E" w:rsidRDefault="00C7457E" w:rsidP="00C7457E">
      <w:pPr>
        <w:spacing w:after="0" w:line="240" w:lineRule="auto"/>
        <w:ind w:left="360"/>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0E01EB" w:rsidRPr="00B26EB6" w14:paraId="7A13800B" w14:textId="77777777" w:rsidTr="00D21A13">
        <w:tc>
          <w:tcPr>
            <w:tcW w:w="7416" w:type="dxa"/>
            <w:shd w:val="clear" w:color="auto" w:fill="E2EFD9" w:themeFill="accent6" w:themeFillTint="33"/>
          </w:tcPr>
          <w:p w14:paraId="41A9F405" w14:textId="77777777" w:rsidR="000E01EB" w:rsidRPr="00B26EB6" w:rsidRDefault="000E01EB" w:rsidP="00C32F45">
            <w:pPr>
              <w:rPr>
                <w:rFonts w:cs="Arial"/>
                <w:b/>
                <w:szCs w:val="20"/>
              </w:rPr>
            </w:pPr>
            <w:r w:rsidRPr="00B26EB6">
              <w:rPr>
                <w:rFonts w:cs="Arial"/>
                <w:b/>
                <w:szCs w:val="20"/>
              </w:rPr>
              <w:t>Questions</w:t>
            </w:r>
          </w:p>
        </w:tc>
        <w:tc>
          <w:tcPr>
            <w:tcW w:w="648" w:type="dxa"/>
            <w:shd w:val="clear" w:color="auto" w:fill="E2EFD9" w:themeFill="accent6" w:themeFillTint="33"/>
            <w:vAlign w:val="center"/>
          </w:tcPr>
          <w:p w14:paraId="300331E5" w14:textId="77777777" w:rsidR="000E01EB" w:rsidRPr="00B26EB6" w:rsidRDefault="000E01EB" w:rsidP="001A3F2E">
            <w:pPr>
              <w:jc w:val="center"/>
              <w:rPr>
                <w:rFonts w:cs="Arial"/>
                <w:b/>
                <w:szCs w:val="20"/>
              </w:rPr>
            </w:pPr>
            <w:r w:rsidRPr="00B26EB6">
              <w:rPr>
                <w:rFonts w:cs="Arial"/>
                <w:b/>
                <w:szCs w:val="20"/>
              </w:rPr>
              <w:t>Yes</w:t>
            </w:r>
          </w:p>
        </w:tc>
        <w:tc>
          <w:tcPr>
            <w:tcW w:w="648" w:type="dxa"/>
            <w:shd w:val="clear" w:color="auto" w:fill="E2EFD9" w:themeFill="accent6" w:themeFillTint="33"/>
            <w:vAlign w:val="center"/>
          </w:tcPr>
          <w:p w14:paraId="059DDC03" w14:textId="77777777" w:rsidR="000E01EB" w:rsidRPr="00B26EB6" w:rsidRDefault="000E01EB" w:rsidP="001A3F2E">
            <w:pPr>
              <w:jc w:val="center"/>
              <w:rPr>
                <w:rFonts w:cs="Arial"/>
                <w:b/>
                <w:szCs w:val="20"/>
              </w:rPr>
            </w:pPr>
            <w:r w:rsidRPr="00B26EB6">
              <w:rPr>
                <w:rFonts w:cs="Arial"/>
                <w:b/>
                <w:szCs w:val="20"/>
              </w:rPr>
              <w:t>No</w:t>
            </w:r>
          </w:p>
        </w:tc>
        <w:tc>
          <w:tcPr>
            <w:tcW w:w="648" w:type="dxa"/>
            <w:shd w:val="clear" w:color="auto" w:fill="E2EFD9" w:themeFill="accent6" w:themeFillTint="33"/>
            <w:vAlign w:val="center"/>
          </w:tcPr>
          <w:p w14:paraId="140E0CF3" w14:textId="77777777" w:rsidR="000E01EB" w:rsidRPr="00B26EB6" w:rsidRDefault="000E01EB" w:rsidP="001A3F2E">
            <w:pPr>
              <w:jc w:val="center"/>
              <w:rPr>
                <w:rFonts w:cs="Arial"/>
                <w:b/>
                <w:szCs w:val="20"/>
              </w:rPr>
            </w:pPr>
            <w:r w:rsidRPr="00B26EB6">
              <w:rPr>
                <w:rFonts w:cs="Arial"/>
                <w:b/>
                <w:szCs w:val="20"/>
              </w:rPr>
              <w:t>N/A</w:t>
            </w:r>
          </w:p>
        </w:tc>
      </w:tr>
      <w:tr w:rsidR="000E01EB" w:rsidRPr="00B26EB6" w14:paraId="3921FD4D" w14:textId="77777777" w:rsidTr="00D21A13">
        <w:tc>
          <w:tcPr>
            <w:tcW w:w="7416" w:type="dxa"/>
            <w:shd w:val="clear" w:color="auto" w:fill="E2EFD9" w:themeFill="accent6" w:themeFillTint="33"/>
          </w:tcPr>
          <w:p w14:paraId="592427EC" w14:textId="019F05ED" w:rsidR="00291BB0" w:rsidRPr="00B26EB6" w:rsidRDefault="00291BB0" w:rsidP="00C32F45">
            <w:pPr>
              <w:rPr>
                <w:rFonts w:cs="Arial"/>
                <w:szCs w:val="20"/>
              </w:rPr>
            </w:pPr>
            <w:r w:rsidRPr="00291BB0">
              <w:rPr>
                <w:rFonts w:cs="Arial"/>
                <w:szCs w:val="20"/>
              </w:rPr>
              <w:t>Do the institution's learning resources encompass materials beyond what is provided in individual class settings, tailored to the program types, levels, and modalities offered?</w:t>
            </w:r>
          </w:p>
        </w:tc>
        <w:sdt>
          <w:sdtPr>
            <w:rPr>
              <w:rFonts w:cs="Arial"/>
            </w:rPr>
            <w:id w:val="132848162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B1C6160" w14:textId="77777777" w:rsidR="000E01EB" w:rsidRPr="00B26EB6" w:rsidRDefault="000E01EB" w:rsidP="001A3F2E">
                <w:pPr>
                  <w:jc w:val="center"/>
                  <w:rPr>
                    <w:rFonts w:cs="Arial"/>
                    <w:szCs w:val="20"/>
                  </w:rPr>
                </w:pPr>
                <w:r w:rsidRPr="000C5542">
                  <w:rPr>
                    <w:rFonts w:ascii="MS Gothic" w:eastAsia="MS Gothic" w:hAnsi="MS Gothic" w:cs="Arial" w:hint="eastAsia"/>
                  </w:rPr>
                  <w:t>☐</w:t>
                </w:r>
              </w:p>
            </w:tc>
          </w:sdtContent>
        </w:sdt>
        <w:sdt>
          <w:sdtPr>
            <w:rPr>
              <w:rFonts w:cs="Arial"/>
            </w:rPr>
            <w:id w:val="102313515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AD07524" w14:textId="77777777" w:rsidR="000E01EB" w:rsidRPr="00B26EB6" w:rsidRDefault="000E01EB" w:rsidP="001A3F2E">
                <w:pPr>
                  <w:jc w:val="center"/>
                  <w:rPr>
                    <w:rFonts w:cs="Arial"/>
                    <w:szCs w:val="20"/>
                  </w:rPr>
                </w:pPr>
                <w:r w:rsidRPr="000C5542">
                  <w:rPr>
                    <w:rFonts w:ascii="MS Gothic" w:eastAsia="MS Gothic" w:hAnsi="MS Gothic" w:cs="Arial" w:hint="eastAsia"/>
                  </w:rPr>
                  <w:t>☐</w:t>
                </w:r>
              </w:p>
            </w:tc>
          </w:sdtContent>
        </w:sdt>
        <w:sdt>
          <w:sdtPr>
            <w:rPr>
              <w:rFonts w:cs="Arial"/>
            </w:rPr>
            <w:id w:val="-183722192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A2ADB0A" w14:textId="77777777" w:rsidR="000E01EB" w:rsidRPr="00B26EB6" w:rsidRDefault="000E01EB" w:rsidP="001A3F2E">
                <w:pPr>
                  <w:jc w:val="center"/>
                  <w:rPr>
                    <w:rFonts w:cs="Arial"/>
                    <w:szCs w:val="20"/>
                  </w:rPr>
                </w:pPr>
                <w:r w:rsidRPr="000C5542">
                  <w:rPr>
                    <w:rFonts w:ascii="MS Gothic" w:eastAsia="MS Gothic" w:hAnsi="MS Gothic" w:cs="Arial" w:hint="eastAsia"/>
                  </w:rPr>
                  <w:t>☐</w:t>
                </w:r>
              </w:p>
            </w:tc>
          </w:sdtContent>
        </w:sdt>
      </w:tr>
      <w:tr w:rsidR="000E01EB" w:rsidRPr="00B26EB6" w14:paraId="02C3B105" w14:textId="77777777" w:rsidTr="00D21A13">
        <w:tc>
          <w:tcPr>
            <w:tcW w:w="7416" w:type="dxa"/>
            <w:shd w:val="clear" w:color="auto" w:fill="E2EFD9" w:themeFill="accent6" w:themeFillTint="33"/>
          </w:tcPr>
          <w:p w14:paraId="5A96709B" w14:textId="6CD466E7" w:rsidR="000E01EB" w:rsidRDefault="000E01EB" w:rsidP="00071FCD">
            <w:pPr>
              <w:rPr>
                <w:rFonts w:cs="Calibri"/>
              </w:rPr>
            </w:pPr>
          </w:p>
          <w:p w14:paraId="67FF57AD" w14:textId="020E1114" w:rsidR="00291BB0" w:rsidRPr="00B26EB6" w:rsidRDefault="00291BB0" w:rsidP="00071FCD">
            <w:pPr>
              <w:rPr>
                <w:rFonts w:cs="Arial"/>
                <w:szCs w:val="20"/>
              </w:rPr>
            </w:pPr>
            <w:r w:rsidRPr="00291BB0">
              <w:rPr>
                <w:rFonts w:cs="Arial"/>
                <w:szCs w:val="20"/>
              </w:rPr>
              <w:t>Do the institution's overall learning materials and resources effectively support its educational programs, facilitating students in achieving their learning outcomes?</w:t>
            </w:r>
          </w:p>
        </w:tc>
        <w:sdt>
          <w:sdtPr>
            <w:rPr>
              <w:rFonts w:cs="Arial"/>
            </w:rPr>
            <w:id w:val="-141833198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9D3667B" w14:textId="77777777" w:rsidR="000E01EB" w:rsidRPr="00B26EB6" w:rsidRDefault="000E01EB" w:rsidP="001A3F2E">
                <w:pPr>
                  <w:jc w:val="center"/>
                  <w:rPr>
                    <w:rFonts w:cs="Arial"/>
                    <w:szCs w:val="20"/>
                  </w:rPr>
                </w:pPr>
                <w:r w:rsidRPr="000C5542">
                  <w:rPr>
                    <w:rFonts w:ascii="MS Gothic" w:eastAsia="MS Gothic" w:hAnsi="MS Gothic" w:cs="Arial" w:hint="eastAsia"/>
                  </w:rPr>
                  <w:t>☐</w:t>
                </w:r>
              </w:p>
            </w:tc>
          </w:sdtContent>
        </w:sdt>
        <w:sdt>
          <w:sdtPr>
            <w:rPr>
              <w:rFonts w:cs="Arial"/>
            </w:rPr>
            <w:id w:val="150269723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E0F6655" w14:textId="77777777" w:rsidR="000E01EB" w:rsidRPr="00B26EB6" w:rsidRDefault="000E01EB" w:rsidP="001A3F2E">
                <w:pPr>
                  <w:jc w:val="center"/>
                  <w:rPr>
                    <w:rFonts w:cs="Arial"/>
                    <w:szCs w:val="20"/>
                  </w:rPr>
                </w:pPr>
                <w:r w:rsidRPr="000C5542">
                  <w:rPr>
                    <w:rFonts w:ascii="MS Gothic" w:eastAsia="MS Gothic" w:hAnsi="MS Gothic" w:cs="Arial" w:hint="eastAsia"/>
                  </w:rPr>
                  <w:t>☐</w:t>
                </w:r>
              </w:p>
            </w:tc>
          </w:sdtContent>
        </w:sdt>
        <w:sdt>
          <w:sdtPr>
            <w:rPr>
              <w:rFonts w:cs="Arial"/>
            </w:rPr>
            <w:id w:val="162750265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FD5A910" w14:textId="77777777" w:rsidR="000E01EB" w:rsidRPr="00B26EB6" w:rsidRDefault="000E01EB" w:rsidP="001A3F2E">
                <w:pPr>
                  <w:jc w:val="center"/>
                  <w:rPr>
                    <w:rFonts w:cs="Arial"/>
                    <w:szCs w:val="20"/>
                  </w:rPr>
                </w:pPr>
                <w:r w:rsidRPr="000C5542">
                  <w:rPr>
                    <w:rFonts w:ascii="MS Gothic" w:eastAsia="MS Gothic" w:hAnsi="MS Gothic" w:cs="Arial" w:hint="eastAsia"/>
                  </w:rPr>
                  <w:t>☐</w:t>
                </w:r>
              </w:p>
            </w:tc>
          </w:sdtContent>
        </w:sdt>
      </w:tr>
      <w:tr w:rsidR="000E01EB" w:rsidRPr="00B26EB6" w14:paraId="2632CBA2" w14:textId="77777777" w:rsidTr="00D21A13">
        <w:tblPrEx>
          <w:shd w:val="clear" w:color="auto" w:fill="auto"/>
        </w:tblPrEx>
        <w:tc>
          <w:tcPr>
            <w:tcW w:w="7416" w:type="dxa"/>
            <w:shd w:val="clear" w:color="auto" w:fill="E2EFD9" w:themeFill="accent6" w:themeFillTint="33"/>
          </w:tcPr>
          <w:p w14:paraId="252879F4" w14:textId="3AA49EEC" w:rsidR="000E01EB" w:rsidRPr="00B26EB6" w:rsidRDefault="000E01EB" w:rsidP="00C32F45">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sidR="00071FCD">
              <w:rPr>
                <w:rFonts w:cs="Arial"/>
                <w:b/>
                <w:szCs w:val="20"/>
              </w:rPr>
              <w:t>I</w:t>
            </w:r>
            <w:r w:rsidRPr="00B26EB6">
              <w:rPr>
                <w:rFonts w:cs="Arial"/>
                <w:b/>
                <w:szCs w:val="20"/>
              </w:rPr>
              <w:t>.</w:t>
            </w:r>
            <w:r w:rsidR="00071FCD">
              <w:rPr>
                <w:rFonts w:cs="Arial"/>
                <w:b/>
                <w:szCs w:val="20"/>
              </w:rPr>
              <w:t>A</w:t>
            </w:r>
            <w:r w:rsidRPr="00B26EB6">
              <w:rPr>
                <w:rFonts w:cs="Arial"/>
                <w:b/>
                <w:szCs w:val="20"/>
              </w:rPr>
              <w:t xml:space="preserve">. – </w:t>
            </w:r>
            <w:r>
              <w:rPr>
                <w:rFonts w:cs="Arial"/>
                <w:b/>
              </w:rPr>
              <w:t xml:space="preserve">Standard is Evident, Emerging, Not Evident, </w:t>
            </w:r>
            <w:r w:rsidRPr="007F5C5E">
              <w:rPr>
                <w:rFonts w:cs="Arial"/>
                <w:b/>
              </w:rPr>
              <w:t>or Not Applicable</w:t>
            </w:r>
          </w:p>
        </w:tc>
        <w:tc>
          <w:tcPr>
            <w:tcW w:w="1944" w:type="dxa"/>
            <w:gridSpan w:val="3"/>
            <w:shd w:val="clear" w:color="auto" w:fill="E2EFD9" w:themeFill="accent6" w:themeFillTint="33"/>
          </w:tcPr>
          <w:p w14:paraId="1CDB5AB0" w14:textId="77777777" w:rsidR="000E01EB" w:rsidRPr="00B26EB6" w:rsidRDefault="00000000" w:rsidP="00C32F45">
            <w:pPr>
              <w:rPr>
                <w:rFonts w:cs="Arial"/>
                <w:b/>
                <w:szCs w:val="20"/>
              </w:rPr>
            </w:pPr>
            <w:sdt>
              <w:sdtPr>
                <w:rPr>
                  <w:rStyle w:val="Style1"/>
                </w:rPr>
                <w:alias w:val="Finding "/>
                <w:tag w:val="Finding "/>
                <w:id w:val="1363781898"/>
                <w:placeholder>
                  <w:docPart w:val="06A57CF0F5724EA989FBB03AE285C1AA"/>
                </w:placeholder>
                <w:showingPlcHdr/>
                <w:comboBox>
                  <w:listItem w:displayText="Standard is Evident" w:value="Standard is Evident"/>
                  <w:listItem w:displayText="Standard is Emerging" w:value="Standard is Emerging"/>
                  <w:listItem w:displayText="Standard is Not Evident" w:value="Standard is Not Evident"/>
                  <w:listItem w:displayText="Not Applicable " w:value="Not Applicable "/>
                </w:comboBox>
              </w:sdtPr>
              <w:sdtEndPr>
                <w:rPr>
                  <w:rStyle w:val="DefaultParagraphFont"/>
                  <w:rFonts w:cs="Arial"/>
                  <w:b/>
                  <w:vanish/>
                  <w:sz w:val="20"/>
                  <w:szCs w:val="20"/>
                </w:rPr>
              </w:sdtEndPr>
              <w:sdtContent>
                <w:r w:rsidR="000E01EB" w:rsidRPr="00C94CE0">
                  <w:rPr>
                    <w:rStyle w:val="PlaceholderText"/>
                  </w:rPr>
                  <w:t>Choose a finding.</w:t>
                </w:r>
              </w:sdtContent>
            </w:sdt>
          </w:p>
        </w:tc>
      </w:tr>
    </w:tbl>
    <w:p w14:paraId="4EF61666" w14:textId="77777777" w:rsidR="00341438" w:rsidRDefault="00341438" w:rsidP="00341438">
      <w:pPr>
        <w:spacing w:after="0" w:line="240" w:lineRule="auto"/>
        <w:rPr>
          <w:rFonts w:ascii="Calibri" w:eastAsia="Arial" w:hAnsi="Calibri" w:cs="Arial"/>
          <w:b/>
          <w:bCs/>
          <w:sz w:val="24"/>
          <w:szCs w:val="24"/>
          <w:u w:val="single"/>
        </w:rPr>
      </w:pPr>
    </w:p>
    <w:p w14:paraId="51C630C7" w14:textId="77777777" w:rsidR="00341438" w:rsidRPr="00015A00" w:rsidRDefault="00341438" w:rsidP="00341438">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1686056400"/>
          <w:placeholder>
            <w:docPart w:val="C659F4F55317439DA2C08D743BEA8BE8"/>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3B4A2772" w14:textId="5DCFF811" w:rsidR="00341438" w:rsidRPr="00AC7BD6" w:rsidRDefault="00341438" w:rsidP="00341438">
      <w:pPr>
        <w:spacing w:after="0" w:line="240" w:lineRule="auto"/>
        <w:rPr>
          <w:rFonts w:ascii="Calibri" w:eastAsia="Calibri" w:hAnsi="Calibri" w:cs="Arial"/>
          <w:color w:val="0070C0"/>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720288651"/>
          <w:placeholder>
            <w:docPart w:val="6E9E61D0908147C6B57BE113B475D403"/>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26D8227F" w14:textId="77777777" w:rsidR="00341438" w:rsidRPr="0027349F" w:rsidRDefault="00341438" w:rsidP="00341438">
      <w:pPr>
        <w:spacing w:after="0" w:line="240" w:lineRule="auto"/>
        <w:rPr>
          <w:rFonts w:ascii="Calibri" w:eastAsia="Calibri" w:hAnsi="Calibri" w:cs="Arial"/>
        </w:rPr>
      </w:pPr>
    </w:p>
    <w:p w14:paraId="4CB0330F" w14:textId="77777777" w:rsidR="00341438" w:rsidRDefault="00341438" w:rsidP="00341438">
      <w:pPr>
        <w:spacing w:after="0" w:line="240" w:lineRule="auto"/>
        <w:rPr>
          <w:rFonts w:ascii="Calibri" w:eastAsia="Arial" w:hAnsi="Calibri" w:cs="Arial"/>
          <w:color w:val="767171"/>
        </w:rPr>
      </w:pPr>
      <w:r w:rsidRPr="0027349F">
        <w:rPr>
          <w:rFonts w:ascii="Calibri" w:eastAsia="Arial" w:hAnsi="Calibri" w:cs="Arial"/>
          <w:b/>
          <w:bCs/>
          <w:sz w:val="24"/>
          <w:szCs w:val="24"/>
          <w:u w:val="single"/>
        </w:rPr>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2014680184"/>
          <w:placeholder>
            <w:docPart w:val="722F927219B34A86BD7C89400EBD3B61"/>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680AC70E" w14:textId="77777777" w:rsidR="00C7457E" w:rsidRPr="00C7457E" w:rsidRDefault="00C7457E" w:rsidP="00C7457E">
      <w:pPr>
        <w:spacing w:after="0" w:line="240" w:lineRule="auto"/>
        <w:ind w:left="720"/>
        <w:contextualSpacing/>
        <w:rPr>
          <w:rFonts w:ascii="Calibri" w:eastAsia="Aptos" w:hAnsi="Calibri" w:cs="Calibri"/>
        </w:rPr>
      </w:pPr>
    </w:p>
    <w:sdt>
      <w:sdtPr>
        <w:rPr>
          <w:rFonts w:ascii="Calibri" w:eastAsia="Times New Roman" w:hAnsi="Calibri" w:cs="Times New Roman"/>
          <w:b/>
          <w:sz w:val="24"/>
          <w:szCs w:val="28"/>
        </w:rPr>
        <w:id w:val="-3444899"/>
        <w:lock w:val="sdtContentLocked"/>
        <w:placeholder>
          <w:docPart w:val="DefaultPlaceholder_-1854013440"/>
        </w:placeholder>
      </w:sdtPr>
      <w:sdtEndPr>
        <w:rPr>
          <w:rFonts w:eastAsia="Aptos" w:cs="Calibri"/>
          <w:b w:val="0"/>
          <w:szCs w:val="24"/>
        </w:rPr>
      </w:sdtEndPr>
      <w:sdtContent>
        <w:p w14:paraId="00834CB1" w14:textId="76784B1A" w:rsidR="00C7457E" w:rsidRPr="00C7457E" w:rsidRDefault="00C7457E">
          <w:pPr>
            <w:keepNext/>
            <w:keepLines/>
            <w:numPr>
              <w:ilvl w:val="0"/>
              <w:numId w:val="10"/>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Course Level Learning Resources</w:t>
          </w:r>
        </w:p>
        <w:p w14:paraId="4821C54B" w14:textId="0E6C940C"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In-course learning resources for faculty and students are available and appropriate to the level and content of the course within the scope of the program offering. Program designers and faculty use effective teaching aids and learning resources, including educational media and supplemental instructional aids, when delivering courses and teaching students. The institution provides faculty and students with access to all relevant learning resources, materials, or related services that are appropriate for the achievement of course learning outcomes.</w:t>
          </w:r>
        </w:p>
      </w:sdtContent>
    </w:sdt>
    <w:p w14:paraId="529AA16B" w14:textId="77777777" w:rsidR="00C7457E" w:rsidRPr="00C7457E" w:rsidRDefault="00C7457E" w:rsidP="00C7457E">
      <w:pPr>
        <w:spacing w:after="0" w:line="240" w:lineRule="auto"/>
        <w:ind w:left="360"/>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071FCD" w:rsidRPr="00B26EB6" w14:paraId="4056E777" w14:textId="77777777" w:rsidTr="00D21A13">
        <w:tc>
          <w:tcPr>
            <w:tcW w:w="7416" w:type="dxa"/>
            <w:shd w:val="clear" w:color="auto" w:fill="E2EFD9" w:themeFill="accent6" w:themeFillTint="33"/>
          </w:tcPr>
          <w:p w14:paraId="601823A9" w14:textId="77777777" w:rsidR="00071FCD" w:rsidRPr="00B26EB6" w:rsidRDefault="00071FCD" w:rsidP="00C32F45">
            <w:pPr>
              <w:rPr>
                <w:rFonts w:cs="Arial"/>
                <w:b/>
                <w:szCs w:val="20"/>
              </w:rPr>
            </w:pPr>
            <w:r w:rsidRPr="00B26EB6">
              <w:rPr>
                <w:rFonts w:cs="Arial"/>
                <w:b/>
                <w:szCs w:val="20"/>
              </w:rPr>
              <w:t>Questions</w:t>
            </w:r>
          </w:p>
        </w:tc>
        <w:tc>
          <w:tcPr>
            <w:tcW w:w="648" w:type="dxa"/>
            <w:shd w:val="clear" w:color="auto" w:fill="E2EFD9" w:themeFill="accent6" w:themeFillTint="33"/>
            <w:vAlign w:val="center"/>
          </w:tcPr>
          <w:p w14:paraId="191CE6B5" w14:textId="77777777" w:rsidR="00071FCD" w:rsidRPr="00B26EB6" w:rsidRDefault="00071FCD" w:rsidP="001A3F2E">
            <w:pPr>
              <w:jc w:val="center"/>
              <w:rPr>
                <w:rFonts w:cs="Arial"/>
                <w:b/>
                <w:szCs w:val="20"/>
              </w:rPr>
            </w:pPr>
            <w:r w:rsidRPr="00B26EB6">
              <w:rPr>
                <w:rFonts w:cs="Arial"/>
                <w:b/>
                <w:szCs w:val="20"/>
              </w:rPr>
              <w:t>Yes</w:t>
            </w:r>
          </w:p>
        </w:tc>
        <w:tc>
          <w:tcPr>
            <w:tcW w:w="648" w:type="dxa"/>
            <w:shd w:val="clear" w:color="auto" w:fill="E2EFD9" w:themeFill="accent6" w:themeFillTint="33"/>
            <w:vAlign w:val="center"/>
          </w:tcPr>
          <w:p w14:paraId="04CB7F34" w14:textId="77777777" w:rsidR="00071FCD" w:rsidRPr="00B26EB6" w:rsidRDefault="00071FCD" w:rsidP="001A3F2E">
            <w:pPr>
              <w:jc w:val="center"/>
              <w:rPr>
                <w:rFonts w:cs="Arial"/>
                <w:b/>
                <w:szCs w:val="20"/>
              </w:rPr>
            </w:pPr>
            <w:r w:rsidRPr="00B26EB6">
              <w:rPr>
                <w:rFonts w:cs="Arial"/>
                <w:b/>
                <w:szCs w:val="20"/>
              </w:rPr>
              <w:t>No</w:t>
            </w:r>
          </w:p>
        </w:tc>
        <w:tc>
          <w:tcPr>
            <w:tcW w:w="648" w:type="dxa"/>
            <w:shd w:val="clear" w:color="auto" w:fill="E2EFD9" w:themeFill="accent6" w:themeFillTint="33"/>
            <w:vAlign w:val="center"/>
          </w:tcPr>
          <w:p w14:paraId="0DDBB261" w14:textId="77777777" w:rsidR="00071FCD" w:rsidRPr="00B26EB6" w:rsidRDefault="00071FCD" w:rsidP="001A3F2E">
            <w:pPr>
              <w:jc w:val="center"/>
              <w:rPr>
                <w:rFonts w:cs="Arial"/>
                <w:b/>
                <w:szCs w:val="20"/>
              </w:rPr>
            </w:pPr>
            <w:r w:rsidRPr="00B26EB6">
              <w:rPr>
                <w:rFonts w:cs="Arial"/>
                <w:b/>
                <w:szCs w:val="20"/>
              </w:rPr>
              <w:t>N/A</w:t>
            </w:r>
          </w:p>
        </w:tc>
      </w:tr>
      <w:tr w:rsidR="00071FCD" w:rsidRPr="00B26EB6" w14:paraId="5A9E8D7C" w14:textId="77777777" w:rsidTr="00D21A13">
        <w:tc>
          <w:tcPr>
            <w:tcW w:w="7416" w:type="dxa"/>
            <w:shd w:val="clear" w:color="auto" w:fill="E2EFD9" w:themeFill="accent6" w:themeFillTint="33"/>
          </w:tcPr>
          <w:p w14:paraId="60FA8ADB" w14:textId="6F3E3A80" w:rsidR="00071FCD" w:rsidRPr="00B26EB6" w:rsidRDefault="00071FCD" w:rsidP="00C32F45">
            <w:pPr>
              <w:rPr>
                <w:rFonts w:cs="Arial"/>
                <w:szCs w:val="20"/>
              </w:rPr>
            </w:pPr>
            <w:r>
              <w:rPr>
                <w:rFonts w:cs="Arial"/>
                <w:szCs w:val="20"/>
              </w:rPr>
              <w:lastRenderedPageBreak/>
              <w:t xml:space="preserve">Does the institution have appropriate in-course learning materials </w:t>
            </w:r>
            <w:r w:rsidR="00AA3788">
              <w:rPr>
                <w:rFonts w:cs="Arial"/>
                <w:szCs w:val="20"/>
              </w:rPr>
              <w:t xml:space="preserve">that </w:t>
            </w:r>
            <w:r>
              <w:rPr>
                <w:rFonts w:cs="Arial"/>
                <w:szCs w:val="20"/>
              </w:rPr>
              <w:t xml:space="preserve">adequately support the educational offerings? </w:t>
            </w:r>
          </w:p>
        </w:tc>
        <w:sdt>
          <w:sdtPr>
            <w:rPr>
              <w:rFonts w:cs="Arial"/>
            </w:rPr>
            <w:id w:val="-42348932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6ADF078" w14:textId="77777777" w:rsidR="00071FCD" w:rsidRPr="00B26EB6" w:rsidRDefault="00071FCD" w:rsidP="001A3F2E">
                <w:pPr>
                  <w:jc w:val="center"/>
                  <w:rPr>
                    <w:rFonts w:cs="Arial"/>
                    <w:szCs w:val="20"/>
                  </w:rPr>
                </w:pPr>
                <w:r w:rsidRPr="000C5542">
                  <w:rPr>
                    <w:rFonts w:ascii="MS Gothic" w:eastAsia="MS Gothic" w:hAnsi="MS Gothic" w:cs="Arial" w:hint="eastAsia"/>
                  </w:rPr>
                  <w:t>☐</w:t>
                </w:r>
              </w:p>
            </w:tc>
          </w:sdtContent>
        </w:sdt>
        <w:sdt>
          <w:sdtPr>
            <w:rPr>
              <w:rFonts w:cs="Arial"/>
            </w:rPr>
            <w:id w:val="-193482212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9EED733" w14:textId="77777777" w:rsidR="00071FCD" w:rsidRPr="00B26EB6" w:rsidRDefault="00071FCD" w:rsidP="001A3F2E">
                <w:pPr>
                  <w:jc w:val="center"/>
                  <w:rPr>
                    <w:rFonts w:cs="Arial"/>
                    <w:szCs w:val="20"/>
                  </w:rPr>
                </w:pPr>
                <w:r w:rsidRPr="000C5542">
                  <w:rPr>
                    <w:rFonts w:ascii="MS Gothic" w:eastAsia="MS Gothic" w:hAnsi="MS Gothic" w:cs="Arial" w:hint="eastAsia"/>
                  </w:rPr>
                  <w:t>☐</w:t>
                </w:r>
              </w:p>
            </w:tc>
          </w:sdtContent>
        </w:sdt>
        <w:sdt>
          <w:sdtPr>
            <w:rPr>
              <w:rFonts w:cs="Arial"/>
            </w:rPr>
            <w:id w:val="-164218044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AC2B4CA" w14:textId="77777777" w:rsidR="00071FCD" w:rsidRPr="00B26EB6" w:rsidRDefault="00071FCD" w:rsidP="001A3F2E">
                <w:pPr>
                  <w:jc w:val="center"/>
                  <w:rPr>
                    <w:rFonts w:cs="Arial"/>
                    <w:szCs w:val="20"/>
                  </w:rPr>
                </w:pPr>
                <w:r w:rsidRPr="000C5542">
                  <w:rPr>
                    <w:rFonts w:ascii="MS Gothic" w:eastAsia="MS Gothic" w:hAnsi="MS Gothic" w:cs="Arial" w:hint="eastAsia"/>
                  </w:rPr>
                  <w:t>☐</w:t>
                </w:r>
              </w:p>
            </w:tc>
          </w:sdtContent>
        </w:sdt>
      </w:tr>
      <w:tr w:rsidR="00071FCD" w:rsidRPr="00B26EB6" w14:paraId="12F11AF6" w14:textId="77777777" w:rsidTr="00D21A13">
        <w:tc>
          <w:tcPr>
            <w:tcW w:w="7416" w:type="dxa"/>
            <w:shd w:val="clear" w:color="auto" w:fill="E2EFD9" w:themeFill="accent6" w:themeFillTint="33"/>
          </w:tcPr>
          <w:p w14:paraId="0FA6C1AA" w14:textId="32896F40" w:rsidR="00071FCD" w:rsidRPr="00B26EB6" w:rsidRDefault="00AA3788" w:rsidP="00C32F45">
            <w:pPr>
              <w:rPr>
                <w:rFonts w:cs="Arial"/>
                <w:szCs w:val="20"/>
              </w:rPr>
            </w:pPr>
            <w:r>
              <w:rPr>
                <w:rFonts w:cs="Arial"/>
                <w:szCs w:val="20"/>
              </w:rPr>
              <w:t xml:space="preserve">Are </w:t>
            </w:r>
            <w:r w:rsidRPr="00AA3788">
              <w:rPr>
                <w:rFonts w:cs="Arial"/>
                <w:szCs w:val="20"/>
              </w:rPr>
              <w:t>in-course learning resources available and appropriate to the level and scope of educational offerings</w:t>
            </w:r>
            <w:r>
              <w:rPr>
                <w:rFonts w:cs="Arial"/>
                <w:szCs w:val="20"/>
              </w:rPr>
              <w:t>, in support</w:t>
            </w:r>
            <w:r w:rsidRPr="00AA3788">
              <w:rPr>
                <w:rFonts w:cs="Arial"/>
                <w:szCs w:val="20"/>
              </w:rPr>
              <w:t xml:space="preserve"> </w:t>
            </w:r>
            <w:r>
              <w:rPr>
                <w:rFonts w:cs="Arial"/>
                <w:szCs w:val="20"/>
              </w:rPr>
              <w:t xml:space="preserve">of </w:t>
            </w:r>
            <w:r w:rsidRPr="00AA3788">
              <w:rPr>
                <w:rFonts w:cs="Arial"/>
                <w:szCs w:val="20"/>
              </w:rPr>
              <w:t>achievement of course learning outcomes</w:t>
            </w:r>
            <w:r w:rsidR="00102861">
              <w:rPr>
                <w:rFonts w:cs="Arial"/>
                <w:szCs w:val="20"/>
              </w:rPr>
              <w:t>?</w:t>
            </w:r>
          </w:p>
        </w:tc>
        <w:sdt>
          <w:sdtPr>
            <w:rPr>
              <w:rFonts w:cs="Arial"/>
            </w:rPr>
            <w:id w:val="164261581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B6054A7" w14:textId="77777777" w:rsidR="00071FCD" w:rsidRPr="00B26EB6" w:rsidRDefault="00071FCD" w:rsidP="001A3F2E">
                <w:pPr>
                  <w:jc w:val="center"/>
                  <w:rPr>
                    <w:rFonts w:cs="Arial"/>
                    <w:szCs w:val="20"/>
                  </w:rPr>
                </w:pPr>
                <w:r w:rsidRPr="000C5542">
                  <w:rPr>
                    <w:rFonts w:ascii="MS Gothic" w:eastAsia="MS Gothic" w:hAnsi="MS Gothic" w:cs="Arial" w:hint="eastAsia"/>
                  </w:rPr>
                  <w:t>☐</w:t>
                </w:r>
              </w:p>
            </w:tc>
          </w:sdtContent>
        </w:sdt>
        <w:sdt>
          <w:sdtPr>
            <w:rPr>
              <w:rFonts w:cs="Arial"/>
            </w:rPr>
            <w:id w:val="-86228444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99C3F7F" w14:textId="77777777" w:rsidR="00071FCD" w:rsidRPr="00B26EB6" w:rsidRDefault="00071FCD" w:rsidP="001A3F2E">
                <w:pPr>
                  <w:jc w:val="center"/>
                  <w:rPr>
                    <w:rFonts w:cs="Arial"/>
                    <w:szCs w:val="20"/>
                  </w:rPr>
                </w:pPr>
                <w:r w:rsidRPr="000C5542">
                  <w:rPr>
                    <w:rFonts w:ascii="MS Gothic" w:eastAsia="MS Gothic" w:hAnsi="MS Gothic" w:cs="Arial" w:hint="eastAsia"/>
                  </w:rPr>
                  <w:t>☐</w:t>
                </w:r>
              </w:p>
            </w:tc>
          </w:sdtContent>
        </w:sdt>
        <w:sdt>
          <w:sdtPr>
            <w:rPr>
              <w:rFonts w:cs="Arial"/>
            </w:rPr>
            <w:id w:val="24323316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A3CA0C9" w14:textId="77777777" w:rsidR="00071FCD" w:rsidRPr="00B26EB6" w:rsidRDefault="00071FCD" w:rsidP="001A3F2E">
                <w:pPr>
                  <w:jc w:val="center"/>
                  <w:rPr>
                    <w:rFonts w:cs="Arial"/>
                    <w:szCs w:val="20"/>
                  </w:rPr>
                </w:pPr>
                <w:r w:rsidRPr="000C5542">
                  <w:rPr>
                    <w:rFonts w:ascii="MS Gothic" w:eastAsia="MS Gothic" w:hAnsi="MS Gothic" w:cs="Arial" w:hint="eastAsia"/>
                  </w:rPr>
                  <w:t>☐</w:t>
                </w:r>
              </w:p>
            </w:tc>
          </w:sdtContent>
        </w:sdt>
      </w:tr>
      <w:tr w:rsidR="00102861" w:rsidRPr="00B26EB6" w14:paraId="38C34048" w14:textId="77777777" w:rsidTr="00D21A13">
        <w:tc>
          <w:tcPr>
            <w:tcW w:w="7416" w:type="dxa"/>
            <w:shd w:val="clear" w:color="auto" w:fill="E2EFD9" w:themeFill="accent6" w:themeFillTint="33"/>
          </w:tcPr>
          <w:p w14:paraId="21DCD60B" w14:textId="151D6DC5" w:rsidR="00102861" w:rsidRPr="00B26EB6" w:rsidRDefault="00102861" w:rsidP="00C32F45">
            <w:pPr>
              <w:rPr>
                <w:rFonts w:cs="Arial"/>
                <w:szCs w:val="20"/>
              </w:rPr>
            </w:pPr>
            <w:r w:rsidRPr="00B26EB6">
              <w:rPr>
                <w:rFonts w:cs="Arial"/>
                <w:szCs w:val="20"/>
              </w:rPr>
              <w:t xml:space="preserve">Do program designers and faculty appropriately integrate teaching aids, learning resources, educational media, and supplemental instructional aids when </w:t>
            </w:r>
            <w:r>
              <w:rPr>
                <w:rFonts w:cs="Arial"/>
                <w:szCs w:val="20"/>
              </w:rPr>
              <w:t>delivering courses and teaching students</w:t>
            </w:r>
            <w:r w:rsidRPr="00B26EB6">
              <w:rPr>
                <w:rFonts w:cs="Arial"/>
                <w:szCs w:val="20"/>
              </w:rPr>
              <w:t>?</w:t>
            </w:r>
          </w:p>
        </w:tc>
        <w:sdt>
          <w:sdtPr>
            <w:rPr>
              <w:rFonts w:cs="Arial"/>
            </w:rPr>
            <w:id w:val="-171325911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00C2017"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201489902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C37DFC1"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101111100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68FE14D"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tr>
      <w:tr w:rsidR="00102861" w:rsidRPr="00B26EB6" w14:paraId="1B3FDA46" w14:textId="77777777" w:rsidTr="00D21A13">
        <w:tc>
          <w:tcPr>
            <w:tcW w:w="7416" w:type="dxa"/>
            <w:shd w:val="clear" w:color="auto" w:fill="E2EFD9" w:themeFill="accent6" w:themeFillTint="33"/>
          </w:tcPr>
          <w:p w14:paraId="3585E6EB" w14:textId="292974CD" w:rsidR="00102861" w:rsidRPr="00B26EB6" w:rsidRDefault="00102861" w:rsidP="00C32F45">
            <w:pPr>
              <w:rPr>
                <w:rFonts w:cs="Arial"/>
                <w:szCs w:val="20"/>
              </w:rPr>
            </w:pPr>
            <w:r w:rsidRPr="00B26EB6">
              <w:rPr>
                <w:rFonts w:cs="Arial"/>
                <w:szCs w:val="20"/>
              </w:rPr>
              <w:t xml:space="preserve">Are faculty learning resources </w:t>
            </w:r>
            <w:r>
              <w:rPr>
                <w:rFonts w:cs="Arial"/>
                <w:szCs w:val="20"/>
              </w:rPr>
              <w:t xml:space="preserve">available and </w:t>
            </w:r>
            <w:r w:rsidRPr="00B26EB6">
              <w:rPr>
                <w:rFonts w:cs="Arial"/>
                <w:szCs w:val="20"/>
              </w:rPr>
              <w:t xml:space="preserve">appropriate to the level and scope of the educational offerings?  </w:t>
            </w:r>
          </w:p>
        </w:tc>
        <w:sdt>
          <w:sdtPr>
            <w:rPr>
              <w:rFonts w:cs="Arial"/>
            </w:rPr>
            <w:id w:val="22257572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CF89A43"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59047058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842F4D4"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105276606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BB71F7D"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tr>
      <w:tr w:rsidR="00071FCD" w:rsidRPr="00B26EB6" w14:paraId="39FB5D93" w14:textId="77777777" w:rsidTr="00D21A13">
        <w:tblPrEx>
          <w:shd w:val="clear" w:color="auto" w:fill="auto"/>
        </w:tblPrEx>
        <w:tc>
          <w:tcPr>
            <w:tcW w:w="7416" w:type="dxa"/>
            <w:shd w:val="clear" w:color="auto" w:fill="E2EFD9" w:themeFill="accent6" w:themeFillTint="33"/>
          </w:tcPr>
          <w:p w14:paraId="46A3FDF9" w14:textId="6830BF19" w:rsidR="00071FCD" w:rsidRPr="00B26EB6" w:rsidRDefault="00071FCD" w:rsidP="00C32F45">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I</w:t>
            </w:r>
            <w:r w:rsidRPr="00B26EB6">
              <w:rPr>
                <w:rFonts w:cs="Arial"/>
                <w:b/>
                <w:szCs w:val="20"/>
              </w:rPr>
              <w:t>.</w:t>
            </w:r>
            <w:r w:rsidR="00102861">
              <w:rPr>
                <w:rFonts w:cs="Arial"/>
                <w:b/>
                <w:szCs w:val="20"/>
              </w:rPr>
              <w:t>B</w:t>
            </w:r>
            <w:r w:rsidRPr="00B26EB6">
              <w:rPr>
                <w:rFonts w:cs="Arial"/>
                <w:b/>
                <w:szCs w:val="20"/>
              </w:rPr>
              <w:t xml:space="preserve">. – </w:t>
            </w:r>
            <w:r>
              <w:rPr>
                <w:rFonts w:cs="Arial"/>
                <w:b/>
              </w:rPr>
              <w:t xml:space="preserve">Standard is Evident, Emerging, Not Evident, </w:t>
            </w:r>
            <w:r w:rsidRPr="007F5C5E">
              <w:rPr>
                <w:rFonts w:cs="Arial"/>
                <w:b/>
              </w:rPr>
              <w:t>or Not Applicable</w:t>
            </w:r>
          </w:p>
        </w:tc>
        <w:tc>
          <w:tcPr>
            <w:tcW w:w="1944" w:type="dxa"/>
            <w:gridSpan w:val="3"/>
            <w:shd w:val="clear" w:color="auto" w:fill="E2EFD9" w:themeFill="accent6" w:themeFillTint="33"/>
          </w:tcPr>
          <w:p w14:paraId="1C53128D" w14:textId="77777777" w:rsidR="00071FCD" w:rsidRPr="00B26EB6" w:rsidRDefault="00000000" w:rsidP="00C32F45">
            <w:pPr>
              <w:rPr>
                <w:rFonts w:cs="Arial"/>
                <w:b/>
                <w:szCs w:val="20"/>
              </w:rPr>
            </w:pPr>
            <w:sdt>
              <w:sdtPr>
                <w:rPr>
                  <w:rStyle w:val="Style1"/>
                </w:rPr>
                <w:alias w:val="Finding "/>
                <w:tag w:val="Finding "/>
                <w:id w:val="-56715590"/>
                <w:placeholder>
                  <w:docPart w:val="07FB0986544341FA822F6F6649D49588"/>
                </w:placeholder>
                <w:showingPlcHdr/>
                <w:comboBox>
                  <w:listItem w:displayText="Standard is Evident" w:value="Standard is Evident"/>
                  <w:listItem w:displayText="Standard is Emerging" w:value="Standard is Emerging"/>
                  <w:listItem w:displayText="Standard is Not Evident" w:value="Standard is Not Evident"/>
                  <w:listItem w:displayText="Not Applicable " w:value="Not Applicable "/>
                </w:comboBox>
              </w:sdtPr>
              <w:sdtEndPr>
                <w:rPr>
                  <w:rStyle w:val="DefaultParagraphFont"/>
                  <w:rFonts w:cs="Arial"/>
                  <w:b/>
                  <w:vanish/>
                  <w:sz w:val="20"/>
                  <w:szCs w:val="20"/>
                </w:rPr>
              </w:sdtEndPr>
              <w:sdtContent>
                <w:r w:rsidR="00071FCD" w:rsidRPr="00C94CE0">
                  <w:rPr>
                    <w:rStyle w:val="PlaceholderText"/>
                  </w:rPr>
                  <w:t>Choose a finding.</w:t>
                </w:r>
              </w:sdtContent>
            </w:sdt>
          </w:p>
        </w:tc>
      </w:tr>
    </w:tbl>
    <w:p w14:paraId="31051B6E" w14:textId="77777777" w:rsidR="00341438" w:rsidRDefault="00341438" w:rsidP="00341438">
      <w:pPr>
        <w:spacing w:after="0" w:line="240" w:lineRule="auto"/>
        <w:rPr>
          <w:rFonts w:ascii="Calibri" w:eastAsia="Arial" w:hAnsi="Calibri" w:cs="Arial"/>
          <w:b/>
          <w:bCs/>
          <w:sz w:val="24"/>
          <w:szCs w:val="24"/>
          <w:u w:val="single"/>
        </w:rPr>
      </w:pPr>
    </w:p>
    <w:p w14:paraId="2BFA24E0" w14:textId="77777777" w:rsidR="00341438" w:rsidRPr="00015A00" w:rsidRDefault="00341438" w:rsidP="00341438">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241570431"/>
          <w:placeholder>
            <w:docPart w:val="295D249D0CC64BEBA2EA371858393427"/>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36657E04" w14:textId="4CD50265" w:rsidR="00341438" w:rsidRPr="00015A00" w:rsidRDefault="00341438" w:rsidP="00341438">
      <w:pPr>
        <w:spacing w:after="0" w:line="240" w:lineRule="auto"/>
        <w:rPr>
          <w:rFonts w:ascii="Calibri" w:eastAsia="Calibri" w:hAnsi="Calibri" w:cs="Arial"/>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335149123"/>
          <w:placeholder>
            <w:docPart w:val="EDD7906C455148B8AF890415446C3654"/>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6EA034B8" w14:textId="77777777" w:rsidR="00341438" w:rsidRPr="00015A00" w:rsidRDefault="00341438" w:rsidP="00341438">
      <w:pPr>
        <w:spacing w:after="0" w:line="240" w:lineRule="auto"/>
        <w:rPr>
          <w:rFonts w:ascii="Calibri" w:eastAsia="Calibri" w:hAnsi="Calibri" w:cs="Arial"/>
        </w:rPr>
      </w:pPr>
    </w:p>
    <w:p w14:paraId="13136BCF" w14:textId="77777777" w:rsidR="00341438" w:rsidRDefault="00341438" w:rsidP="00341438">
      <w:pPr>
        <w:spacing w:after="0" w:line="240" w:lineRule="auto"/>
        <w:rPr>
          <w:rFonts w:ascii="Calibri" w:eastAsia="Arial" w:hAnsi="Calibri" w:cs="Arial"/>
          <w:color w:val="767171"/>
        </w:rPr>
      </w:pPr>
      <w:r w:rsidRPr="0027349F">
        <w:rPr>
          <w:rFonts w:ascii="Calibri" w:eastAsia="Arial" w:hAnsi="Calibri" w:cs="Arial"/>
          <w:b/>
          <w:bCs/>
          <w:sz w:val="24"/>
          <w:szCs w:val="24"/>
          <w:u w:val="single"/>
        </w:rPr>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753408997"/>
          <w:placeholder>
            <w:docPart w:val="99AA4898CD5B4FF6873D414C81666D15"/>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12A971D8" w14:textId="32461323" w:rsidR="00C7457E" w:rsidRPr="00C7457E" w:rsidRDefault="00C7457E" w:rsidP="00341438">
      <w:pPr>
        <w:spacing w:after="0" w:line="240" w:lineRule="auto"/>
        <w:contextualSpacing/>
        <w:rPr>
          <w:rFonts w:ascii="Calibri" w:eastAsia="Aptos" w:hAnsi="Calibri" w:cs="Aptos"/>
        </w:rPr>
      </w:pPr>
    </w:p>
    <w:sdt>
      <w:sdtPr>
        <w:rPr>
          <w:rFonts w:ascii="Calibri" w:eastAsia="Times New Roman" w:hAnsi="Calibri" w:cs="Times New Roman"/>
          <w:b/>
          <w:sz w:val="24"/>
          <w:szCs w:val="28"/>
        </w:rPr>
        <w:id w:val="-816955544"/>
        <w:lock w:val="sdtContentLocked"/>
        <w:placeholder>
          <w:docPart w:val="DefaultPlaceholder_-1854013440"/>
        </w:placeholder>
      </w:sdtPr>
      <w:sdtEndPr>
        <w:rPr>
          <w:rFonts w:eastAsia="Aptos" w:cs="Calibri"/>
          <w:b w:val="0"/>
          <w:szCs w:val="24"/>
        </w:rPr>
      </w:sdtEndPr>
      <w:sdtContent>
        <w:p w14:paraId="09812E29" w14:textId="2E49FE24" w:rsidR="00C7457E" w:rsidRPr="00C7457E" w:rsidRDefault="00C7457E">
          <w:pPr>
            <w:keepNext/>
            <w:keepLines/>
            <w:numPr>
              <w:ilvl w:val="0"/>
              <w:numId w:val="10"/>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Library and Research Support</w:t>
          </w:r>
        </w:p>
        <w:p w14:paraId="3BD48155" w14:textId="22C9AEF7"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Staff or contracted librarians must support the learning, teaching, and research functions of institutions, as well as provide overall support to the institution’s curriculum as applicable to the level and content of the institution’s academic programs. A process is in place to select, acquire, organize, and maintain institutional learning materials and resources for each program.</w:t>
          </w:r>
        </w:p>
      </w:sdtContent>
    </w:sdt>
    <w:p w14:paraId="0B2527F4"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102861" w:rsidRPr="00B26EB6" w14:paraId="0C6D1308" w14:textId="77777777" w:rsidTr="00D21A13">
        <w:tc>
          <w:tcPr>
            <w:tcW w:w="7416" w:type="dxa"/>
            <w:shd w:val="clear" w:color="auto" w:fill="E2EFD9" w:themeFill="accent6" w:themeFillTint="33"/>
          </w:tcPr>
          <w:p w14:paraId="62AFD135" w14:textId="77777777" w:rsidR="00102861" w:rsidRPr="00B26EB6" w:rsidRDefault="00102861" w:rsidP="00C32F45">
            <w:pPr>
              <w:rPr>
                <w:rFonts w:cs="Arial"/>
                <w:b/>
                <w:szCs w:val="20"/>
              </w:rPr>
            </w:pPr>
            <w:r w:rsidRPr="00B26EB6">
              <w:rPr>
                <w:rFonts w:cs="Arial"/>
                <w:b/>
                <w:szCs w:val="20"/>
              </w:rPr>
              <w:t>Questions</w:t>
            </w:r>
          </w:p>
        </w:tc>
        <w:tc>
          <w:tcPr>
            <w:tcW w:w="648" w:type="dxa"/>
            <w:shd w:val="clear" w:color="auto" w:fill="E2EFD9" w:themeFill="accent6" w:themeFillTint="33"/>
            <w:vAlign w:val="center"/>
          </w:tcPr>
          <w:p w14:paraId="0DF9D698" w14:textId="77777777" w:rsidR="00102861" w:rsidRPr="00B26EB6" w:rsidRDefault="00102861" w:rsidP="001A3F2E">
            <w:pPr>
              <w:jc w:val="center"/>
              <w:rPr>
                <w:rFonts w:cs="Arial"/>
                <w:b/>
                <w:szCs w:val="20"/>
              </w:rPr>
            </w:pPr>
            <w:r w:rsidRPr="00B26EB6">
              <w:rPr>
                <w:rFonts w:cs="Arial"/>
                <w:b/>
                <w:szCs w:val="20"/>
              </w:rPr>
              <w:t>Yes</w:t>
            </w:r>
          </w:p>
        </w:tc>
        <w:tc>
          <w:tcPr>
            <w:tcW w:w="648" w:type="dxa"/>
            <w:shd w:val="clear" w:color="auto" w:fill="E2EFD9" w:themeFill="accent6" w:themeFillTint="33"/>
            <w:vAlign w:val="center"/>
          </w:tcPr>
          <w:p w14:paraId="44AA44C2" w14:textId="77777777" w:rsidR="00102861" w:rsidRPr="00B26EB6" w:rsidRDefault="00102861" w:rsidP="001A3F2E">
            <w:pPr>
              <w:jc w:val="center"/>
              <w:rPr>
                <w:rFonts w:cs="Arial"/>
                <w:b/>
                <w:szCs w:val="20"/>
              </w:rPr>
            </w:pPr>
            <w:r w:rsidRPr="00B26EB6">
              <w:rPr>
                <w:rFonts w:cs="Arial"/>
                <w:b/>
                <w:szCs w:val="20"/>
              </w:rPr>
              <w:t>No</w:t>
            </w:r>
          </w:p>
        </w:tc>
        <w:tc>
          <w:tcPr>
            <w:tcW w:w="648" w:type="dxa"/>
            <w:shd w:val="clear" w:color="auto" w:fill="E2EFD9" w:themeFill="accent6" w:themeFillTint="33"/>
            <w:vAlign w:val="center"/>
          </w:tcPr>
          <w:p w14:paraId="531CA183" w14:textId="77777777" w:rsidR="00102861" w:rsidRPr="00B26EB6" w:rsidRDefault="00102861" w:rsidP="001A3F2E">
            <w:pPr>
              <w:jc w:val="center"/>
              <w:rPr>
                <w:rFonts w:cs="Arial"/>
                <w:b/>
                <w:szCs w:val="20"/>
              </w:rPr>
            </w:pPr>
            <w:r w:rsidRPr="00B26EB6">
              <w:rPr>
                <w:rFonts w:cs="Arial"/>
                <w:b/>
                <w:szCs w:val="20"/>
              </w:rPr>
              <w:t>N/A</w:t>
            </w:r>
          </w:p>
        </w:tc>
      </w:tr>
      <w:tr w:rsidR="00102861" w:rsidRPr="00B26EB6" w14:paraId="13446280" w14:textId="77777777" w:rsidTr="00D21A13">
        <w:tc>
          <w:tcPr>
            <w:tcW w:w="7416" w:type="dxa"/>
            <w:shd w:val="clear" w:color="auto" w:fill="E2EFD9" w:themeFill="accent6" w:themeFillTint="33"/>
          </w:tcPr>
          <w:p w14:paraId="4F7FD7B9" w14:textId="409E6282" w:rsidR="00102861" w:rsidRPr="00B26EB6" w:rsidRDefault="00102861" w:rsidP="00102861">
            <w:pPr>
              <w:rPr>
                <w:rFonts w:cs="Arial"/>
                <w:szCs w:val="20"/>
              </w:rPr>
            </w:pPr>
            <w:r>
              <w:rPr>
                <w:rFonts w:cs="Arial"/>
                <w:szCs w:val="20"/>
              </w:rPr>
              <w:t>Does the institution have library resources and collections available to students, as applicable to the level and content of its academic programs?</w:t>
            </w:r>
          </w:p>
        </w:tc>
        <w:sdt>
          <w:sdtPr>
            <w:rPr>
              <w:rFonts w:cs="Arial"/>
            </w:rPr>
            <w:id w:val="-173015393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683A86C"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177493005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3E13DBB"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18197458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30A0A92"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tr>
      <w:tr w:rsidR="00102861" w:rsidRPr="00B26EB6" w14:paraId="5FC1A728" w14:textId="77777777" w:rsidTr="00D21A13">
        <w:tc>
          <w:tcPr>
            <w:tcW w:w="7416" w:type="dxa"/>
            <w:shd w:val="clear" w:color="auto" w:fill="E2EFD9" w:themeFill="accent6" w:themeFillTint="33"/>
          </w:tcPr>
          <w:p w14:paraId="41838BB6" w14:textId="38674CB0" w:rsidR="00102861" w:rsidRPr="00B26EB6" w:rsidRDefault="00102861" w:rsidP="00102861">
            <w:pPr>
              <w:rPr>
                <w:rFonts w:cs="Arial"/>
                <w:szCs w:val="20"/>
              </w:rPr>
            </w:pPr>
            <w:r>
              <w:rPr>
                <w:rFonts w:cs="Calibri"/>
              </w:rPr>
              <w:lastRenderedPageBreak/>
              <w:t xml:space="preserve">Are </w:t>
            </w:r>
            <w:r w:rsidRPr="005478D6">
              <w:rPr>
                <w:rFonts w:cs="Calibri"/>
              </w:rPr>
              <w:t xml:space="preserve">on-staff or contracted library personnel </w:t>
            </w:r>
            <w:r>
              <w:rPr>
                <w:rFonts w:cs="Calibri"/>
              </w:rPr>
              <w:t xml:space="preserve">adequately </w:t>
            </w:r>
            <w:r w:rsidRPr="005478D6">
              <w:rPr>
                <w:rFonts w:cs="Calibri"/>
              </w:rPr>
              <w:t>available for student support</w:t>
            </w:r>
            <w:r>
              <w:rPr>
                <w:rFonts w:cs="Calibri"/>
              </w:rPr>
              <w:t>?</w:t>
            </w:r>
          </w:p>
        </w:tc>
        <w:sdt>
          <w:sdtPr>
            <w:rPr>
              <w:rFonts w:cs="Arial"/>
            </w:rPr>
            <w:id w:val="-40646042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E939C55"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136463711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FE15334"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188016810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241C223"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tr>
      <w:tr w:rsidR="00102861" w:rsidRPr="00B26EB6" w14:paraId="47418A66" w14:textId="77777777" w:rsidTr="00D21A13">
        <w:tc>
          <w:tcPr>
            <w:tcW w:w="7416" w:type="dxa"/>
            <w:shd w:val="clear" w:color="auto" w:fill="E2EFD9" w:themeFill="accent6" w:themeFillTint="33"/>
          </w:tcPr>
          <w:p w14:paraId="66776F96" w14:textId="498008E8" w:rsidR="00102861" w:rsidRPr="00B26EB6" w:rsidRDefault="00102861" w:rsidP="00C32F45">
            <w:pPr>
              <w:rPr>
                <w:rFonts w:cs="Arial"/>
                <w:szCs w:val="20"/>
              </w:rPr>
            </w:pPr>
            <w:r>
              <w:rPr>
                <w:rFonts w:cs="Calibri"/>
              </w:rPr>
              <w:t xml:space="preserve">Are </w:t>
            </w:r>
            <w:r w:rsidRPr="005478D6">
              <w:rPr>
                <w:rFonts w:cs="Calibri"/>
              </w:rPr>
              <w:t>on-staff or contracted library personnel</w:t>
            </w:r>
            <w:r>
              <w:rPr>
                <w:rFonts w:cs="Calibri"/>
              </w:rPr>
              <w:t xml:space="preserve"> appropriately </w:t>
            </w:r>
            <w:r w:rsidRPr="00EE4F1A">
              <w:rPr>
                <w:rFonts w:cstheme="minorHAnsi"/>
              </w:rPr>
              <w:t>qualifi</w:t>
            </w:r>
            <w:r>
              <w:rPr>
                <w:rFonts w:cstheme="minorHAnsi"/>
              </w:rPr>
              <w:t xml:space="preserve">ed to support the </w:t>
            </w:r>
            <w:r w:rsidRPr="00EE4F1A">
              <w:rPr>
                <w:rFonts w:cstheme="minorHAnsi"/>
              </w:rPr>
              <w:t xml:space="preserve">level and scope of </w:t>
            </w:r>
            <w:r>
              <w:rPr>
                <w:rFonts w:cstheme="minorHAnsi"/>
              </w:rPr>
              <w:t xml:space="preserve">the institution’s </w:t>
            </w:r>
            <w:r w:rsidRPr="00EE4F1A">
              <w:rPr>
                <w:rFonts w:cstheme="minorHAnsi"/>
              </w:rPr>
              <w:t>program offerings</w:t>
            </w:r>
            <w:r>
              <w:rPr>
                <w:rFonts w:cstheme="minorHAnsi"/>
              </w:rPr>
              <w:t>?</w:t>
            </w:r>
          </w:p>
        </w:tc>
        <w:sdt>
          <w:sdtPr>
            <w:rPr>
              <w:rFonts w:cs="Arial"/>
            </w:rPr>
            <w:id w:val="-139311537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F00CB9A"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122097700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C8F7AF5"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84008227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76CE2B2"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tr>
      <w:tr w:rsidR="001A3F2E" w:rsidRPr="00B26EB6" w14:paraId="4B8F60A6" w14:textId="77777777" w:rsidTr="00D21A13">
        <w:tc>
          <w:tcPr>
            <w:tcW w:w="7416" w:type="dxa"/>
            <w:shd w:val="clear" w:color="auto" w:fill="E2EFD9" w:themeFill="accent6" w:themeFillTint="33"/>
          </w:tcPr>
          <w:p w14:paraId="0D9DB209" w14:textId="3B53B07B" w:rsidR="001A3F2E" w:rsidRPr="00397EB7" w:rsidRDefault="001A3F2E" w:rsidP="001A3F2E">
            <w:pPr>
              <w:rPr>
                <w:rFonts w:cs="Arial"/>
              </w:rPr>
            </w:pPr>
            <w:r>
              <w:rPr>
                <w:rFonts w:cs="Arial"/>
              </w:rPr>
              <w:t xml:space="preserve">Do the institution’s </w:t>
            </w:r>
            <w:r w:rsidRPr="00102861">
              <w:rPr>
                <w:rFonts w:cs="Arial"/>
              </w:rPr>
              <w:t>library resources support the institution’s learning, teaching, and research functions, as applicable to the level and content of its academic programs</w:t>
            </w:r>
            <w:r>
              <w:rPr>
                <w:rFonts w:cs="Arial"/>
              </w:rPr>
              <w:t>?</w:t>
            </w:r>
          </w:p>
        </w:tc>
        <w:sdt>
          <w:sdtPr>
            <w:rPr>
              <w:rFonts w:cs="Arial"/>
            </w:rPr>
            <w:id w:val="-132620276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5C3A941" w14:textId="24271416" w:rsidR="001A3F2E" w:rsidRDefault="001A3F2E" w:rsidP="001A3F2E">
                <w:pPr>
                  <w:jc w:val="center"/>
                  <w:rPr>
                    <w:rFonts w:cs="Arial"/>
                  </w:rPr>
                </w:pPr>
                <w:r w:rsidRPr="000C5542">
                  <w:rPr>
                    <w:rFonts w:ascii="MS Gothic" w:eastAsia="MS Gothic" w:hAnsi="MS Gothic" w:cs="Arial" w:hint="eastAsia"/>
                  </w:rPr>
                  <w:t>☐</w:t>
                </w:r>
              </w:p>
            </w:tc>
          </w:sdtContent>
        </w:sdt>
        <w:sdt>
          <w:sdtPr>
            <w:rPr>
              <w:rFonts w:cs="Arial"/>
            </w:rPr>
            <w:id w:val="26289018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E412656" w14:textId="0A3A4F9C" w:rsidR="001A3F2E" w:rsidRDefault="001A3F2E" w:rsidP="001A3F2E">
                <w:pPr>
                  <w:jc w:val="center"/>
                  <w:rPr>
                    <w:rFonts w:cs="Arial"/>
                  </w:rPr>
                </w:pPr>
                <w:r w:rsidRPr="000C5542">
                  <w:rPr>
                    <w:rFonts w:ascii="MS Gothic" w:eastAsia="MS Gothic" w:hAnsi="MS Gothic" w:cs="Arial" w:hint="eastAsia"/>
                  </w:rPr>
                  <w:t>☐</w:t>
                </w:r>
              </w:p>
            </w:tc>
          </w:sdtContent>
        </w:sdt>
        <w:sdt>
          <w:sdtPr>
            <w:rPr>
              <w:rFonts w:cs="Arial"/>
            </w:rPr>
            <w:id w:val="74169041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46897AB" w14:textId="7A0CCF50" w:rsidR="001A3F2E" w:rsidRDefault="001A3F2E" w:rsidP="001A3F2E">
                <w:pPr>
                  <w:jc w:val="center"/>
                  <w:rPr>
                    <w:rFonts w:cs="Arial"/>
                  </w:rPr>
                </w:pPr>
                <w:r w:rsidRPr="000C5542">
                  <w:rPr>
                    <w:rFonts w:ascii="MS Gothic" w:eastAsia="MS Gothic" w:hAnsi="MS Gothic" w:cs="Arial" w:hint="eastAsia"/>
                  </w:rPr>
                  <w:t>☐</w:t>
                </w:r>
              </w:p>
            </w:tc>
          </w:sdtContent>
        </w:sdt>
      </w:tr>
      <w:tr w:rsidR="001A3F2E" w:rsidRPr="00B26EB6" w14:paraId="28D083F1" w14:textId="77777777" w:rsidTr="00D21A13">
        <w:tc>
          <w:tcPr>
            <w:tcW w:w="7416" w:type="dxa"/>
            <w:shd w:val="clear" w:color="auto" w:fill="E2EFD9" w:themeFill="accent6" w:themeFillTint="33"/>
          </w:tcPr>
          <w:p w14:paraId="23369FD8" w14:textId="4927F430" w:rsidR="001A3F2E" w:rsidRPr="00B26EB6" w:rsidRDefault="001A3F2E" w:rsidP="001A3F2E">
            <w:pPr>
              <w:rPr>
                <w:rFonts w:cs="Arial"/>
                <w:szCs w:val="20"/>
              </w:rPr>
            </w:pPr>
            <w:r>
              <w:rPr>
                <w:rFonts w:cstheme="minorHAnsi"/>
              </w:rPr>
              <w:t xml:space="preserve">Does the institution have an adequate </w:t>
            </w:r>
            <w:r w:rsidRPr="003E0C2C">
              <w:rPr>
                <w:rFonts w:cstheme="minorHAnsi"/>
              </w:rPr>
              <w:t xml:space="preserve">process </w:t>
            </w:r>
            <w:r>
              <w:rPr>
                <w:rFonts w:cstheme="minorHAnsi"/>
              </w:rPr>
              <w:t>for selecting, acqui</w:t>
            </w:r>
            <w:r w:rsidRPr="003E0C2C">
              <w:rPr>
                <w:rFonts w:cstheme="minorHAnsi"/>
              </w:rPr>
              <w:t xml:space="preserve">ring, organizing, and maintaining </w:t>
            </w:r>
            <w:r>
              <w:rPr>
                <w:rFonts w:cstheme="minorHAnsi"/>
              </w:rPr>
              <w:t xml:space="preserve">learning </w:t>
            </w:r>
            <w:r w:rsidRPr="003E0C2C">
              <w:rPr>
                <w:rFonts w:cstheme="minorHAnsi"/>
              </w:rPr>
              <w:t xml:space="preserve">materials </w:t>
            </w:r>
            <w:r>
              <w:rPr>
                <w:rFonts w:cstheme="minorHAnsi"/>
              </w:rPr>
              <w:t>and resources for each degree discipline and level?</w:t>
            </w:r>
          </w:p>
        </w:tc>
        <w:sdt>
          <w:sdtPr>
            <w:rPr>
              <w:rFonts w:cs="Arial"/>
            </w:rPr>
            <w:id w:val="-81695284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19EF40B" w14:textId="77777777" w:rsidR="001A3F2E" w:rsidRPr="00B26EB6" w:rsidRDefault="001A3F2E" w:rsidP="001A3F2E">
                <w:pPr>
                  <w:jc w:val="center"/>
                  <w:rPr>
                    <w:rFonts w:cs="Arial"/>
                    <w:szCs w:val="20"/>
                  </w:rPr>
                </w:pPr>
                <w:r w:rsidRPr="000C5542">
                  <w:rPr>
                    <w:rFonts w:ascii="MS Gothic" w:eastAsia="MS Gothic" w:hAnsi="MS Gothic" w:cs="Arial" w:hint="eastAsia"/>
                  </w:rPr>
                  <w:t>☐</w:t>
                </w:r>
              </w:p>
            </w:tc>
          </w:sdtContent>
        </w:sdt>
        <w:sdt>
          <w:sdtPr>
            <w:rPr>
              <w:rFonts w:cs="Arial"/>
            </w:rPr>
            <w:id w:val="96269977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A0503EA" w14:textId="77777777" w:rsidR="001A3F2E" w:rsidRPr="00B26EB6" w:rsidRDefault="001A3F2E" w:rsidP="001A3F2E">
                <w:pPr>
                  <w:jc w:val="center"/>
                  <w:rPr>
                    <w:rFonts w:cs="Arial"/>
                    <w:szCs w:val="20"/>
                  </w:rPr>
                </w:pPr>
                <w:r w:rsidRPr="000C5542">
                  <w:rPr>
                    <w:rFonts w:ascii="MS Gothic" w:eastAsia="MS Gothic" w:hAnsi="MS Gothic" w:cs="Arial" w:hint="eastAsia"/>
                  </w:rPr>
                  <w:t>☐</w:t>
                </w:r>
              </w:p>
            </w:tc>
          </w:sdtContent>
        </w:sdt>
        <w:sdt>
          <w:sdtPr>
            <w:rPr>
              <w:rFonts w:cs="Arial"/>
            </w:rPr>
            <w:id w:val="-145100543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D741182" w14:textId="77777777" w:rsidR="001A3F2E" w:rsidRPr="00B26EB6" w:rsidRDefault="001A3F2E" w:rsidP="001A3F2E">
                <w:pPr>
                  <w:jc w:val="center"/>
                  <w:rPr>
                    <w:rFonts w:cs="Arial"/>
                    <w:szCs w:val="20"/>
                  </w:rPr>
                </w:pPr>
                <w:r w:rsidRPr="000C5542">
                  <w:rPr>
                    <w:rFonts w:ascii="MS Gothic" w:eastAsia="MS Gothic" w:hAnsi="MS Gothic" w:cs="Arial" w:hint="eastAsia"/>
                  </w:rPr>
                  <w:t>☐</w:t>
                </w:r>
              </w:p>
            </w:tc>
          </w:sdtContent>
        </w:sdt>
      </w:tr>
      <w:tr w:rsidR="001A3F2E" w:rsidRPr="00B26EB6" w14:paraId="3587316E" w14:textId="77777777" w:rsidTr="00D21A13">
        <w:tblPrEx>
          <w:shd w:val="clear" w:color="auto" w:fill="auto"/>
        </w:tblPrEx>
        <w:tc>
          <w:tcPr>
            <w:tcW w:w="7416" w:type="dxa"/>
            <w:shd w:val="clear" w:color="auto" w:fill="E2EFD9" w:themeFill="accent6" w:themeFillTint="33"/>
          </w:tcPr>
          <w:p w14:paraId="23FFB9A9" w14:textId="6564FCF1" w:rsidR="001A3F2E" w:rsidRPr="00B26EB6" w:rsidRDefault="001A3F2E" w:rsidP="001A3F2E">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I</w:t>
            </w:r>
            <w:r w:rsidRPr="00B26EB6">
              <w:rPr>
                <w:rFonts w:cs="Arial"/>
                <w:b/>
                <w:szCs w:val="20"/>
              </w:rPr>
              <w:t>.</w:t>
            </w:r>
            <w:r>
              <w:rPr>
                <w:rFonts w:cs="Arial"/>
                <w:b/>
                <w:szCs w:val="20"/>
              </w:rPr>
              <w:t>C</w:t>
            </w:r>
            <w:r w:rsidRPr="00B26EB6">
              <w:rPr>
                <w:rFonts w:cs="Arial"/>
                <w:b/>
                <w:szCs w:val="20"/>
              </w:rPr>
              <w:t xml:space="preserve">. – </w:t>
            </w:r>
            <w:r>
              <w:rPr>
                <w:rFonts w:cs="Arial"/>
                <w:b/>
              </w:rPr>
              <w:t xml:space="preserve">Standard is Evident, Emerging, Not Evident, </w:t>
            </w:r>
            <w:r w:rsidRPr="007F5C5E">
              <w:rPr>
                <w:rFonts w:cs="Arial"/>
                <w:b/>
              </w:rPr>
              <w:t>or Not Applicable</w:t>
            </w:r>
          </w:p>
        </w:tc>
        <w:tc>
          <w:tcPr>
            <w:tcW w:w="1944" w:type="dxa"/>
            <w:gridSpan w:val="3"/>
            <w:shd w:val="clear" w:color="auto" w:fill="E2EFD9" w:themeFill="accent6" w:themeFillTint="33"/>
          </w:tcPr>
          <w:p w14:paraId="24824B15" w14:textId="77777777" w:rsidR="001A3F2E" w:rsidRPr="00B26EB6" w:rsidRDefault="00000000" w:rsidP="001A3F2E">
            <w:pPr>
              <w:rPr>
                <w:rFonts w:cs="Arial"/>
                <w:b/>
                <w:szCs w:val="20"/>
              </w:rPr>
            </w:pPr>
            <w:sdt>
              <w:sdtPr>
                <w:rPr>
                  <w:rStyle w:val="Style1"/>
                </w:rPr>
                <w:alias w:val="Finding "/>
                <w:tag w:val="Finding "/>
                <w:id w:val="-1986067115"/>
                <w:placeholder>
                  <w:docPart w:val="BF14EF2AF239403EB819EED11E36CBDF"/>
                </w:placeholder>
                <w:showingPlcHdr/>
                <w:comboBox>
                  <w:listItem w:displayText="Standard is Evident" w:value="Standard is Evident"/>
                  <w:listItem w:displayText="Standard is Emerging" w:value="Standard is Emerging"/>
                  <w:listItem w:displayText="Standard is Not Evident" w:value="Standard is Not Evident"/>
                  <w:listItem w:displayText="Not Applicable " w:value="Not Applicable "/>
                </w:comboBox>
              </w:sdtPr>
              <w:sdtEndPr>
                <w:rPr>
                  <w:rStyle w:val="DefaultParagraphFont"/>
                  <w:rFonts w:cs="Arial"/>
                  <w:b/>
                  <w:vanish/>
                  <w:sz w:val="20"/>
                  <w:szCs w:val="20"/>
                </w:rPr>
              </w:sdtEndPr>
              <w:sdtContent>
                <w:r w:rsidR="001A3F2E" w:rsidRPr="00C94CE0">
                  <w:rPr>
                    <w:rStyle w:val="PlaceholderText"/>
                  </w:rPr>
                  <w:t>Choose a finding.</w:t>
                </w:r>
              </w:sdtContent>
            </w:sdt>
          </w:p>
        </w:tc>
      </w:tr>
    </w:tbl>
    <w:p w14:paraId="187E9D93" w14:textId="77777777" w:rsidR="00102861" w:rsidRDefault="00102861" w:rsidP="00341438">
      <w:pPr>
        <w:spacing w:after="0" w:line="240" w:lineRule="auto"/>
        <w:rPr>
          <w:rFonts w:ascii="Calibri" w:eastAsia="Arial" w:hAnsi="Calibri" w:cs="Arial"/>
          <w:b/>
          <w:bCs/>
          <w:sz w:val="24"/>
          <w:szCs w:val="24"/>
          <w:u w:val="single"/>
        </w:rPr>
      </w:pPr>
    </w:p>
    <w:p w14:paraId="2B7A6EAB" w14:textId="77777777" w:rsidR="00341438" w:rsidRPr="00015A00" w:rsidRDefault="00341438" w:rsidP="00341438">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749575497"/>
          <w:placeholder>
            <w:docPart w:val="9A003472563B4EE0AA4BA59DAE684CE0"/>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12F46459" w14:textId="66FE1375" w:rsidR="00341438" w:rsidRPr="00015A00" w:rsidRDefault="00341438" w:rsidP="00341438">
      <w:pPr>
        <w:spacing w:after="0" w:line="240" w:lineRule="auto"/>
        <w:rPr>
          <w:rFonts w:ascii="Calibri" w:eastAsia="Calibri" w:hAnsi="Calibri" w:cs="Arial"/>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1621263041"/>
          <w:placeholder>
            <w:docPart w:val="269EF755784E46309AF7C6EFDDE84E33"/>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44BA7616" w14:textId="77777777" w:rsidR="00341438" w:rsidRPr="00015A00" w:rsidRDefault="00341438" w:rsidP="00341438">
      <w:pPr>
        <w:spacing w:after="0" w:line="240" w:lineRule="auto"/>
        <w:rPr>
          <w:rFonts w:ascii="Calibri" w:eastAsia="Calibri" w:hAnsi="Calibri" w:cs="Arial"/>
        </w:rPr>
      </w:pPr>
    </w:p>
    <w:p w14:paraId="4050F5F8" w14:textId="77777777" w:rsidR="00341438" w:rsidRDefault="00341438" w:rsidP="00341438">
      <w:pPr>
        <w:spacing w:after="0" w:line="240" w:lineRule="auto"/>
        <w:rPr>
          <w:rFonts w:ascii="Calibri" w:eastAsia="Arial" w:hAnsi="Calibri" w:cs="Arial"/>
          <w:color w:val="767171"/>
        </w:rPr>
      </w:pPr>
      <w:r w:rsidRPr="0027349F">
        <w:rPr>
          <w:rFonts w:ascii="Calibri" w:eastAsia="Arial" w:hAnsi="Calibri" w:cs="Arial"/>
          <w:b/>
          <w:bCs/>
          <w:sz w:val="24"/>
          <w:szCs w:val="24"/>
          <w:u w:val="single"/>
        </w:rPr>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1910195801"/>
          <w:placeholder>
            <w:docPart w:val="FA0CF3F74EC24239B2AEEE1CA568DC4E"/>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73F9C0D9" w14:textId="77777777" w:rsidR="00C7457E" w:rsidRPr="00C7457E" w:rsidRDefault="00C7457E" w:rsidP="00C7457E">
      <w:pPr>
        <w:spacing w:after="0" w:line="240" w:lineRule="auto"/>
        <w:ind w:left="720"/>
        <w:contextualSpacing/>
        <w:rPr>
          <w:rFonts w:ascii="Calibri" w:eastAsia="Aptos" w:hAnsi="Calibri" w:cs="Calibri"/>
        </w:rPr>
      </w:pPr>
    </w:p>
    <w:sdt>
      <w:sdtPr>
        <w:rPr>
          <w:rFonts w:ascii="Calibri" w:eastAsia="Times New Roman" w:hAnsi="Calibri" w:cs="Times New Roman"/>
          <w:b/>
          <w:sz w:val="24"/>
          <w:szCs w:val="28"/>
        </w:rPr>
        <w:id w:val="-985554156"/>
        <w:lock w:val="sdtContentLocked"/>
        <w:placeholder>
          <w:docPart w:val="DefaultPlaceholder_-1854013440"/>
        </w:placeholder>
      </w:sdtPr>
      <w:sdtEndPr>
        <w:rPr>
          <w:rFonts w:eastAsia="Aptos" w:cs="Calibri"/>
          <w:b w:val="0"/>
          <w:szCs w:val="24"/>
        </w:rPr>
      </w:sdtEndPr>
      <w:sdtContent>
        <w:p w14:paraId="4F683479" w14:textId="1B4C8BEE" w:rsidR="00C7457E" w:rsidRPr="00C7457E" w:rsidRDefault="00C7457E">
          <w:pPr>
            <w:keepNext/>
            <w:keepLines/>
            <w:numPr>
              <w:ilvl w:val="0"/>
              <w:numId w:val="10"/>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Evaluation, Review, and Revision.</w:t>
          </w:r>
        </w:p>
        <w:p w14:paraId="6BB1F8AB" w14:textId="3C3D6B5C"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quality, adequacy, currency, and accuracy of institutional learning resources, technologies, library resources, and in-course learning resources for each program are reviewed and evaluated at least annually. The review is conducted by institutional academic leadership and program leadership, with input from faculty and students. The process and applicable resources are revised as appropriate, based on each review.</w:t>
          </w:r>
        </w:p>
      </w:sdtContent>
    </w:sdt>
    <w:p w14:paraId="60F94843"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102861" w:rsidRPr="00B26EB6" w14:paraId="2F1A9F08" w14:textId="77777777" w:rsidTr="00D21A13">
        <w:tc>
          <w:tcPr>
            <w:tcW w:w="7416" w:type="dxa"/>
            <w:shd w:val="clear" w:color="auto" w:fill="E2EFD9" w:themeFill="accent6" w:themeFillTint="33"/>
          </w:tcPr>
          <w:p w14:paraId="757A9DD9" w14:textId="77777777" w:rsidR="00102861" w:rsidRPr="00B26EB6" w:rsidRDefault="00102861" w:rsidP="00C32F45">
            <w:pPr>
              <w:rPr>
                <w:rFonts w:cs="Arial"/>
                <w:b/>
                <w:szCs w:val="20"/>
              </w:rPr>
            </w:pPr>
            <w:r w:rsidRPr="00B26EB6">
              <w:rPr>
                <w:rFonts w:cs="Arial"/>
                <w:b/>
                <w:szCs w:val="20"/>
              </w:rPr>
              <w:t>Questions</w:t>
            </w:r>
          </w:p>
        </w:tc>
        <w:tc>
          <w:tcPr>
            <w:tcW w:w="648" w:type="dxa"/>
            <w:shd w:val="clear" w:color="auto" w:fill="E2EFD9" w:themeFill="accent6" w:themeFillTint="33"/>
            <w:vAlign w:val="center"/>
          </w:tcPr>
          <w:p w14:paraId="7C069706" w14:textId="77777777" w:rsidR="00102861" w:rsidRPr="00B26EB6" w:rsidRDefault="00102861" w:rsidP="001A3F2E">
            <w:pPr>
              <w:jc w:val="center"/>
              <w:rPr>
                <w:rFonts w:cs="Arial"/>
                <w:b/>
                <w:szCs w:val="20"/>
              </w:rPr>
            </w:pPr>
            <w:r w:rsidRPr="00B26EB6">
              <w:rPr>
                <w:rFonts w:cs="Arial"/>
                <w:b/>
                <w:szCs w:val="20"/>
              </w:rPr>
              <w:t>Yes</w:t>
            </w:r>
          </w:p>
        </w:tc>
        <w:tc>
          <w:tcPr>
            <w:tcW w:w="648" w:type="dxa"/>
            <w:shd w:val="clear" w:color="auto" w:fill="E2EFD9" w:themeFill="accent6" w:themeFillTint="33"/>
            <w:vAlign w:val="center"/>
          </w:tcPr>
          <w:p w14:paraId="23DCBD0A" w14:textId="77777777" w:rsidR="00102861" w:rsidRPr="00B26EB6" w:rsidRDefault="00102861" w:rsidP="001A3F2E">
            <w:pPr>
              <w:jc w:val="center"/>
              <w:rPr>
                <w:rFonts w:cs="Arial"/>
                <w:b/>
                <w:szCs w:val="20"/>
              </w:rPr>
            </w:pPr>
            <w:r w:rsidRPr="00B26EB6">
              <w:rPr>
                <w:rFonts w:cs="Arial"/>
                <w:b/>
                <w:szCs w:val="20"/>
              </w:rPr>
              <w:t>No</w:t>
            </w:r>
          </w:p>
        </w:tc>
        <w:tc>
          <w:tcPr>
            <w:tcW w:w="648" w:type="dxa"/>
            <w:shd w:val="clear" w:color="auto" w:fill="E2EFD9" w:themeFill="accent6" w:themeFillTint="33"/>
            <w:vAlign w:val="center"/>
          </w:tcPr>
          <w:p w14:paraId="664CE5D9" w14:textId="77777777" w:rsidR="00102861" w:rsidRPr="00B26EB6" w:rsidRDefault="00102861" w:rsidP="001A3F2E">
            <w:pPr>
              <w:jc w:val="center"/>
              <w:rPr>
                <w:rFonts w:cs="Arial"/>
                <w:b/>
                <w:szCs w:val="20"/>
              </w:rPr>
            </w:pPr>
            <w:r w:rsidRPr="00B26EB6">
              <w:rPr>
                <w:rFonts w:cs="Arial"/>
                <w:b/>
                <w:szCs w:val="20"/>
              </w:rPr>
              <w:t>N/A</w:t>
            </w:r>
          </w:p>
        </w:tc>
      </w:tr>
      <w:tr w:rsidR="00102861" w:rsidRPr="00B26EB6" w14:paraId="4740DB0F" w14:textId="77777777" w:rsidTr="00D21A13">
        <w:tc>
          <w:tcPr>
            <w:tcW w:w="7416" w:type="dxa"/>
            <w:shd w:val="clear" w:color="auto" w:fill="E2EFD9" w:themeFill="accent6" w:themeFillTint="33"/>
          </w:tcPr>
          <w:p w14:paraId="2B53D0A5" w14:textId="4C6FBA15" w:rsidR="00102861" w:rsidRPr="00B26EB6" w:rsidRDefault="00102861" w:rsidP="00102861">
            <w:pPr>
              <w:contextualSpacing/>
              <w:rPr>
                <w:rFonts w:cs="Arial"/>
                <w:szCs w:val="20"/>
              </w:rPr>
            </w:pPr>
            <w:r>
              <w:rPr>
                <w:rFonts w:cstheme="minorHAnsi"/>
              </w:rPr>
              <w:t xml:space="preserve">Did the institution describe how </w:t>
            </w:r>
            <w:r w:rsidRPr="00B74FD4">
              <w:rPr>
                <w:rFonts w:cstheme="minorHAnsi"/>
              </w:rPr>
              <w:t>learning resources</w:t>
            </w:r>
            <w:r>
              <w:rPr>
                <w:rFonts w:cstheme="minorHAnsi"/>
              </w:rPr>
              <w:t>, technologies, library resources, and in-course learning resources</w:t>
            </w:r>
            <w:r w:rsidRPr="00B74FD4">
              <w:rPr>
                <w:rFonts w:cstheme="minorHAnsi"/>
              </w:rPr>
              <w:t xml:space="preserve"> are regularly reviewed and updated to </w:t>
            </w:r>
            <w:r>
              <w:rPr>
                <w:rFonts w:cstheme="minorHAnsi"/>
              </w:rPr>
              <w:t xml:space="preserve">ensure that they </w:t>
            </w:r>
            <w:r w:rsidRPr="00B74FD4">
              <w:rPr>
                <w:rFonts w:cstheme="minorHAnsi"/>
              </w:rPr>
              <w:t>continue to meet student and faculty needs</w:t>
            </w:r>
            <w:r>
              <w:rPr>
                <w:rFonts w:cstheme="minorHAnsi"/>
              </w:rPr>
              <w:t>?</w:t>
            </w:r>
          </w:p>
        </w:tc>
        <w:sdt>
          <w:sdtPr>
            <w:rPr>
              <w:rFonts w:cs="Arial"/>
            </w:rPr>
            <w:id w:val="-86405238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9782282"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116168578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0D0A387"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97857594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F1E44C3"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tr>
      <w:tr w:rsidR="00102861" w:rsidRPr="00B26EB6" w14:paraId="11C79A04" w14:textId="77777777" w:rsidTr="00D21A13">
        <w:tc>
          <w:tcPr>
            <w:tcW w:w="7416" w:type="dxa"/>
            <w:shd w:val="clear" w:color="auto" w:fill="E2EFD9" w:themeFill="accent6" w:themeFillTint="33"/>
          </w:tcPr>
          <w:p w14:paraId="1E20AFC9" w14:textId="30A6AE63" w:rsidR="00102861" w:rsidRPr="00B26EB6" w:rsidRDefault="00102861" w:rsidP="00C32F45">
            <w:pPr>
              <w:rPr>
                <w:rFonts w:cs="Arial"/>
                <w:szCs w:val="20"/>
              </w:rPr>
            </w:pPr>
            <w:r>
              <w:rPr>
                <w:rFonts w:cstheme="minorHAnsi"/>
              </w:rPr>
              <w:lastRenderedPageBreak/>
              <w:t>Is the review and update process conducted by academic and program leadership, with input from faculty and students?</w:t>
            </w:r>
          </w:p>
        </w:tc>
        <w:sdt>
          <w:sdtPr>
            <w:rPr>
              <w:rFonts w:cs="Arial"/>
            </w:rPr>
            <w:id w:val="9938221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704639F"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129382289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E6EAE0B"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137635063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717A952"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tr>
      <w:tr w:rsidR="00102861" w:rsidRPr="00B26EB6" w14:paraId="3686505A" w14:textId="77777777" w:rsidTr="00D21A13">
        <w:tc>
          <w:tcPr>
            <w:tcW w:w="7416" w:type="dxa"/>
            <w:shd w:val="clear" w:color="auto" w:fill="E2EFD9" w:themeFill="accent6" w:themeFillTint="33"/>
          </w:tcPr>
          <w:p w14:paraId="316C3C28" w14:textId="45FCEBE8" w:rsidR="00102861" w:rsidRPr="00B26EB6" w:rsidRDefault="00102861" w:rsidP="00C32F45">
            <w:pPr>
              <w:rPr>
                <w:rFonts w:cs="Arial"/>
                <w:szCs w:val="20"/>
              </w:rPr>
            </w:pPr>
            <w:r>
              <w:rPr>
                <w:rFonts w:cstheme="minorHAnsi"/>
              </w:rPr>
              <w:t>Is the review process and resources selected revised over time, based on lessons learned during prior reviews?</w:t>
            </w:r>
          </w:p>
        </w:tc>
        <w:sdt>
          <w:sdtPr>
            <w:rPr>
              <w:rFonts w:cs="Arial"/>
            </w:rPr>
            <w:id w:val="-111937225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04CA6EC"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160614563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7AC5DCA"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85646229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A96CEBE"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tr>
      <w:tr w:rsidR="00102861" w:rsidRPr="00B26EB6" w14:paraId="7689893E" w14:textId="77777777" w:rsidTr="00D21A13">
        <w:tblPrEx>
          <w:shd w:val="clear" w:color="auto" w:fill="auto"/>
        </w:tblPrEx>
        <w:tc>
          <w:tcPr>
            <w:tcW w:w="7416" w:type="dxa"/>
            <w:shd w:val="clear" w:color="auto" w:fill="E2EFD9" w:themeFill="accent6" w:themeFillTint="33"/>
          </w:tcPr>
          <w:p w14:paraId="42756AD0" w14:textId="26EC4CD6" w:rsidR="00102861" w:rsidRPr="00B26EB6" w:rsidRDefault="00102861" w:rsidP="00C32F45">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I</w:t>
            </w:r>
            <w:r w:rsidRPr="00B26EB6">
              <w:rPr>
                <w:rFonts w:cs="Arial"/>
                <w:b/>
                <w:szCs w:val="20"/>
              </w:rPr>
              <w:t>.</w:t>
            </w:r>
            <w:r>
              <w:rPr>
                <w:rFonts w:cs="Arial"/>
                <w:b/>
                <w:szCs w:val="20"/>
              </w:rPr>
              <w:t>D</w:t>
            </w:r>
            <w:r w:rsidRPr="00B26EB6">
              <w:rPr>
                <w:rFonts w:cs="Arial"/>
                <w:b/>
                <w:szCs w:val="20"/>
              </w:rPr>
              <w:t xml:space="preserve">. – </w:t>
            </w:r>
            <w:r>
              <w:rPr>
                <w:rFonts w:cs="Arial"/>
                <w:b/>
              </w:rPr>
              <w:t xml:space="preserve">Standard is Evident, Emerging, Not Evident, </w:t>
            </w:r>
            <w:r w:rsidRPr="007F5C5E">
              <w:rPr>
                <w:rFonts w:cs="Arial"/>
                <w:b/>
              </w:rPr>
              <w:t>or Not Applicable</w:t>
            </w:r>
          </w:p>
        </w:tc>
        <w:tc>
          <w:tcPr>
            <w:tcW w:w="1944" w:type="dxa"/>
            <w:gridSpan w:val="3"/>
            <w:shd w:val="clear" w:color="auto" w:fill="E2EFD9" w:themeFill="accent6" w:themeFillTint="33"/>
          </w:tcPr>
          <w:p w14:paraId="2D8F890D" w14:textId="77777777" w:rsidR="00102861" w:rsidRPr="00B26EB6" w:rsidRDefault="00000000" w:rsidP="00C32F45">
            <w:pPr>
              <w:rPr>
                <w:rFonts w:cs="Arial"/>
                <w:b/>
                <w:szCs w:val="20"/>
              </w:rPr>
            </w:pPr>
            <w:sdt>
              <w:sdtPr>
                <w:rPr>
                  <w:rStyle w:val="Style1"/>
                </w:rPr>
                <w:alias w:val="Finding "/>
                <w:tag w:val="Finding "/>
                <w:id w:val="-1628306731"/>
                <w:placeholder>
                  <w:docPart w:val="234D6A9968BB4E0AA5234F69C94DF3ED"/>
                </w:placeholder>
                <w:showingPlcHdr/>
                <w:comboBox>
                  <w:listItem w:displayText="Standard is Evident" w:value="Standard is Evident"/>
                  <w:listItem w:displayText="Standard is Emerging" w:value="Standard is Emerging"/>
                  <w:listItem w:displayText="Standard is Not Evident" w:value="Standard is Not Evident"/>
                  <w:listItem w:displayText="Not Applicable " w:value="Not Applicable "/>
                </w:comboBox>
              </w:sdtPr>
              <w:sdtEndPr>
                <w:rPr>
                  <w:rStyle w:val="DefaultParagraphFont"/>
                  <w:rFonts w:cs="Arial"/>
                  <w:b/>
                  <w:vanish/>
                  <w:sz w:val="20"/>
                  <w:szCs w:val="20"/>
                </w:rPr>
              </w:sdtEndPr>
              <w:sdtContent>
                <w:r w:rsidR="00102861" w:rsidRPr="00C94CE0">
                  <w:rPr>
                    <w:rStyle w:val="PlaceholderText"/>
                  </w:rPr>
                  <w:t>Choose a finding.</w:t>
                </w:r>
              </w:sdtContent>
            </w:sdt>
          </w:p>
        </w:tc>
      </w:tr>
    </w:tbl>
    <w:p w14:paraId="4714063E" w14:textId="77777777" w:rsidR="00102861" w:rsidRDefault="00102861" w:rsidP="00341438">
      <w:pPr>
        <w:spacing w:after="0" w:line="240" w:lineRule="auto"/>
        <w:rPr>
          <w:rFonts w:ascii="Calibri" w:eastAsia="Arial" w:hAnsi="Calibri" w:cs="Arial"/>
          <w:b/>
          <w:bCs/>
          <w:sz w:val="24"/>
          <w:szCs w:val="24"/>
          <w:u w:val="single"/>
        </w:rPr>
      </w:pPr>
    </w:p>
    <w:p w14:paraId="56560E20" w14:textId="77777777" w:rsidR="00341438" w:rsidRPr="00015A00" w:rsidRDefault="00341438" w:rsidP="00341438">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1330554376"/>
          <w:placeholder>
            <w:docPart w:val="74B48E1289B84CE4B9056F7D3715F809"/>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3E68CF05" w14:textId="4F1D8911" w:rsidR="00341438" w:rsidRPr="00015A00" w:rsidRDefault="00341438" w:rsidP="00341438">
      <w:pPr>
        <w:spacing w:after="0" w:line="240" w:lineRule="auto"/>
        <w:rPr>
          <w:rFonts w:ascii="Calibri" w:eastAsia="Calibri" w:hAnsi="Calibri" w:cs="Arial"/>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621530557"/>
          <w:placeholder>
            <w:docPart w:val="67A8C608AA2C49478E71F61CA1D3A725"/>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55DAD426" w14:textId="77777777" w:rsidR="00341438" w:rsidRPr="00015A00" w:rsidRDefault="00341438" w:rsidP="00341438">
      <w:pPr>
        <w:spacing w:after="0" w:line="240" w:lineRule="auto"/>
        <w:rPr>
          <w:rFonts w:ascii="Calibri" w:eastAsia="Calibri" w:hAnsi="Calibri" w:cs="Arial"/>
        </w:rPr>
      </w:pPr>
    </w:p>
    <w:p w14:paraId="47098DC5" w14:textId="77777777" w:rsidR="00341438" w:rsidRDefault="00341438" w:rsidP="00341438">
      <w:pPr>
        <w:spacing w:after="0" w:line="240" w:lineRule="auto"/>
        <w:rPr>
          <w:rFonts w:ascii="Calibri" w:eastAsia="Arial" w:hAnsi="Calibri" w:cs="Arial"/>
          <w:color w:val="767171"/>
        </w:rPr>
      </w:pPr>
      <w:r w:rsidRPr="0027349F">
        <w:rPr>
          <w:rFonts w:ascii="Calibri" w:eastAsia="Arial" w:hAnsi="Calibri" w:cs="Arial"/>
          <w:b/>
          <w:bCs/>
          <w:sz w:val="24"/>
          <w:szCs w:val="24"/>
          <w:u w:val="single"/>
        </w:rPr>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2007826703"/>
          <w:placeholder>
            <w:docPart w:val="8776BC90E5874133BD0BB8583492631E"/>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1C73AFC0" w14:textId="77777777" w:rsidR="00341438" w:rsidRDefault="00341438">
      <w:pPr>
        <w:rPr>
          <w:rFonts w:ascii="Calibri" w:eastAsia="Times New Roman" w:hAnsi="Calibri" w:cs="Calibri"/>
          <w:bCs/>
          <w:smallCaps/>
          <w:sz w:val="28"/>
          <w:szCs w:val="28"/>
        </w:rPr>
      </w:pPr>
      <w:r>
        <w:rPr>
          <w:rFonts w:ascii="Calibri" w:eastAsia="Times New Roman" w:hAnsi="Calibri" w:cs="Calibri"/>
          <w:bCs/>
          <w:smallCaps/>
          <w:sz w:val="28"/>
          <w:szCs w:val="28"/>
        </w:rPr>
        <w:br w:type="page"/>
      </w:r>
    </w:p>
    <w:sdt>
      <w:sdtPr>
        <w:rPr>
          <w:rFonts w:ascii="Calibri" w:eastAsia="Times New Roman" w:hAnsi="Calibri" w:cs="Calibri"/>
          <w:bCs/>
          <w:smallCaps/>
          <w:sz w:val="28"/>
          <w:szCs w:val="28"/>
        </w:rPr>
        <w:id w:val="751551902"/>
        <w:lock w:val="sdtContentLocked"/>
        <w:placeholder>
          <w:docPart w:val="DefaultPlaceholder_-1854013440"/>
        </w:placeholder>
      </w:sdtPr>
      <w:sdtEndPr>
        <w:rPr>
          <w:rFonts w:eastAsia="Aptos"/>
          <w:bCs w:val="0"/>
          <w:smallCaps w:val="0"/>
          <w:sz w:val="24"/>
          <w:szCs w:val="24"/>
        </w:rPr>
      </w:sdtEndPr>
      <w:sdtContent>
        <w:p w14:paraId="5F39D045" w14:textId="5AEB77F6"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VIII: Academic Delivery</w:t>
          </w:r>
        </w:p>
        <w:p w14:paraId="085CA2B0" w14:textId="77777777" w:rsidR="00C7457E" w:rsidRPr="00C7457E" w:rsidRDefault="00C7457E" w:rsidP="00C7457E">
          <w:pPr>
            <w:spacing w:after="0" w:line="240" w:lineRule="auto"/>
            <w:rPr>
              <w:rFonts w:ascii="Calibri" w:eastAsia="Aptos" w:hAnsi="Calibri" w:cs="Calibri"/>
              <w:sz w:val="24"/>
              <w:szCs w:val="24"/>
            </w:rPr>
          </w:pPr>
        </w:p>
        <w:p w14:paraId="64D9ECBD" w14:textId="77777777" w:rsidR="00C7457E" w:rsidRPr="00C7457E" w:rsidRDefault="00C7457E">
          <w:pPr>
            <w:keepNext/>
            <w:keepLines/>
            <w:numPr>
              <w:ilvl w:val="0"/>
              <w:numId w:val="11"/>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Curricula Delivery</w:t>
          </w:r>
        </w:p>
        <w:p w14:paraId="175BEE59" w14:textId="3B202300"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All curricula and instructional materials are developed in alignment with the institution’s mission and delivery modality. Regardless of methodology, delivery supports interactions with faculty in synchronous or asynchronous learning.</w:t>
          </w:r>
        </w:p>
      </w:sdtContent>
    </w:sdt>
    <w:p w14:paraId="3CD37E16" w14:textId="77777777" w:rsidR="00C7457E" w:rsidRPr="00C7457E" w:rsidRDefault="00C7457E" w:rsidP="00C7457E">
      <w:pPr>
        <w:spacing w:after="0" w:line="240" w:lineRule="auto"/>
        <w:ind w:left="360"/>
        <w:rPr>
          <w:rFonts w:ascii="Calibri" w:eastAsia="Aptos" w:hAnsi="Calibri" w:cs="Calibri"/>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102861" w:rsidRPr="00B26EB6" w14:paraId="5073912F" w14:textId="77777777" w:rsidTr="00D21A13">
        <w:tc>
          <w:tcPr>
            <w:tcW w:w="7416" w:type="dxa"/>
            <w:shd w:val="clear" w:color="auto" w:fill="E2EFD9" w:themeFill="accent6" w:themeFillTint="33"/>
          </w:tcPr>
          <w:p w14:paraId="63990C13" w14:textId="77777777" w:rsidR="00102861" w:rsidRPr="00B26EB6" w:rsidRDefault="00102861" w:rsidP="00C32F45">
            <w:pPr>
              <w:rPr>
                <w:rFonts w:cs="Arial"/>
                <w:b/>
                <w:szCs w:val="20"/>
              </w:rPr>
            </w:pPr>
            <w:r w:rsidRPr="00B26EB6">
              <w:rPr>
                <w:rFonts w:cs="Arial"/>
                <w:b/>
                <w:szCs w:val="20"/>
              </w:rPr>
              <w:t>Questions</w:t>
            </w:r>
          </w:p>
        </w:tc>
        <w:tc>
          <w:tcPr>
            <w:tcW w:w="648" w:type="dxa"/>
            <w:shd w:val="clear" w:color="auto" w:fill="E2EFD9" w:themeFill="accent6" w:themeFillTint="33"/>
            <w:vAlign w:val="center"/>
          </w:tcPr>
          <w:p w14:paraId="01712094" w14:textId="77777777" w:rsidR="00102861" w:rsidRPr="00B26EB6" w:rsidRDefault="00102861" w:rsidP="001A3F2E">
            <w:pPr>
              <w:jc w:val="center"/>
              <w:rPr>
                <w:rFonts w:cs="Arial"/>
                <w:b/>
                <w:szCs w:val="20"/>
              </w:rPr>
            </w:pPr>
            <w:r w:rsidRPr="00B26EB6">
              <w:rPr>
                <w:rFonts w:cs="Arial"/>
                <w:b/>
                <w:szCs w:val="20"/>
              </w:rPr>
              <w:t>Yes</w:t>
            </w:r>
          </w:p>
        </w:tc>
        <w:tc>
          <w:tcPr>
            <w:tcW w:w="648" w:type="dxa"/>
            <w:shd w:val="clear" w:color="auto" w:fill="E2EFD9" w:themeFill="accent6" w:themeFillTint="33"/>
            <w:vAlign w:val="center"/>
          </w:tcPr>
          <w:p w14:paraId="6BFB81EA" w14:textId="77777777" w:rsidR="00102861" w:rsidRPr="00B26EB6" w:rsidRDefault="00102861" w:rsidP="001A3F2E">
            <w:pPr>
              <w:jc w:val="center"/>
              <w:rPr>
                <w:rFonts w:cs="Arial"/>
                <w:b/>
                <w:szCs w:val="20"/>
              </w:rPr>
            </w:pPr>
            <w:r w:rsidRPr="00B26EB6">
              <w:rPr>
                <w:rFonts w:cs="Arial"/>
                <w:b/>
                <w:szCs w:val="20"/>
              </w:rPr>
              <w:t>No</w:t>
            </w:r>
          </w:p>
        </w:tc>
        <w:tc>
          <w:tcPr>
            <w:tcW w:w="648" w:type="dxa"/>
            <w:shd w:val="clear" w:color="auto" w:fill="E2EFD9" w:themeFill="accent6" w:themeFillTint="33"/>
            <w:vAlign w:val="center"/>
          </w:tcPr>
          <w:p w14:paraId="2AB3D809" w14:textId="77777777" w:rsidR="00102861" w:rsidRPr="00B26EB6" w:rsidRDefault="00102861" w:rsidP="001A3F2E">
            <w:pPr>
              <w:jc w:val="center"/>
              <w:rPr>
                <w:rFonts w:cs="Arial"/>
                <w:b/>
                <w:szCs w:val="20"/>
              </w:rPr>
            </w:pPr>
            <w:r w:rsidRPr="00B26EB6">
              <w:rPr>
                <w:rFonts w:cs="Arial"/>
                <w:b/>
                <w:szCs w:val="20"/>
              </w:rPr>
              <w:t>N/A</w:t>
            </w:r>
          </w:p>
        </w:tc>
      </w:tr>
      <w:tr w:rsidR="00102861" w:rsidRPr="00B26EB6" w14:paraId="4731EA30" w14:textId="77777777" w:rsidTr="00D21A13">
        <w:tc>
          <w:tcPr>
            <w:tcW w:w="7416" w:type="dxa"/>
            <w:shd w:val="clear" w:color="auto" w:fill="E2EFD9" w:themeFill="accent6" w:themeFillTint="33"/>
          </w:tcPr>
          <w:p w14:paraId="7C958F96" w14:textId="717CF4AF" w:rsidR="00102861" w:rsidRPr="00B26EB6" w:rsidRDefault="00B5527B" w:rsidP="00C32F45">
            <w:pPr>
              <w:contextualSpacing/>
              <w:rPr>
                <w:rFonts w:cs="Arial"/>
                <w:szCs w:val="20"/>
              </w:rPr>
            </w:pPr>
            <w:r>
              <w:rPr>
                <w:rFonts w:cs="Arial"/>
                <w:szCs w:val="20"/>
              </w:rPr>
              <w:t>Are</w:t>
            </w:r>
            <w:r w:rsidR="00102861" w:rsidRPr="00102861">
              <w:rPr>
                <w:rFonts w:cs="Arial"/>
                <w:szCs w:val="20"/>
              </w:rPr>
              <w:t xml:space="preserve"> the institution’s curricula and instructional materials</w:t>
            </w:r>
            <w:r>
              <w:rPr>
                <w:rFonts w:cs="Arial"/>
                <w:szCs w:val="20"/>
              </w:rPr>
              <w:t xml:space="preserve"> appropriately</w:t>
            </w:r>
            <w:r w:rsidR="00102861" w:rsidRPr="00102861">
              <w:rPr>
                <w:rFonts w:cs="Arial"/>
                <w:szCs w:val="20"/>
              </w:rPr>
              <w:t xml:space="preserve"> developed to align with the institution’s delivery modalities</w:t>
            </w:r>
            <w:r>
              <w:rPr>
                <w:rFonts w:cs="Arial"/>
                <w:szCs w:val="20"/>
              </w:rPr>
              <w:t>?</w:t>
            </w:r>
          </w:p>
        </w:tc>
        <w:sdt>
          <w:sdtPr>
            <w:rPr>
              <w:rFonts w:cs="Arial"/>
            </w:rPr>
            <w:id w:val="18479713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0B273B1"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99876653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90D0D11"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80076096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4BB0EC1"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tr>
      <w:tr w:rsidR="00102861" w:rsidRPr="00B26EB6" w14:paraId="1A6A457E" w14:textId="77777777" w:rsidTr="00D21A13">
        <w:tc>
          <w:tcPr>
            <w:tcW w:w="7416" w:type="dxa"/>
            <w:shd w:val="clear" w:color="auto" w:fill="E2EFD9" w:themeFill="accent6" w:themeFillTint="33"/>
          </w:tcPr>
          <w:p w14:paraId="60F218D0" w14:textId="72F4BD93" w:rsidR="00102861" w:rsidRPr="00B26EB6" w:rsidRDefault="00B5527B" w:rsidP="00C32F45">
            <w:pPr>
              <w:rPr>
                <w:rFonts w:cs="Arial"/>
                <w:szCs w:val="20"/>
              </w:rPr>
            </w:pPr>
            <w:r>
              <w:rPr>
                <w:rFonts w:cstheme="minorHAnsi"/>
              </w:rPr>
              <w:t>Are curricula delivered through means that support student interactions with faculty, as appropriate for the institution’s synchronous or asynchronous learning modality(ies)?</w:t>
            </w:r>
          </w:p>
        </w:tc>
        <w:sdt>
          <w:sdtPr>
            <w:rPr>
              <w:rFonts w:cs="Arial"/>
            </w:rPr>
            <w:id w:val="67908958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2AEDA8C"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39151371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90317C8"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198253759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6B43537"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tr>
      <w:tr w:rsidR="00102861" w:rsidRPr="00B26EB6" w14:paraId="51B25BF9" w14:textId="77777777" w:rsidTr="00D21A13">
        <w:tblPrEx>
          <w:shd w:val="clear" w:color="auto" w:fill="auto"/>
        </w:tblPrEx>
        <w:tc>
          <w:tcPr>
            <w:tcW w:w="7416" w:type="dxa"/>
            <w:shd w:val="clear" w:color="auto" w:fill="E2EFD9" w:themeFill="accent6" w:themeFillTint="33"/>
          </w:tcPr>
          <w:p w14:paraId="1DDCFD1C" w14:textId="499E29C3" w:rsidR="00102861" w:rsidRPr="00B26EB6" w:rsidRDefault="00102861" w:rsidP="00C32F45">
            <w:pPr>
              <w:rPr>
                <w:rFonts w:cs="Arial"/>
                <w:b/>
                <w:szCs w:val="20"/>
              </w:rPr>
            </w:pPr>
            <w:r w:rsidRPr="00B26EB6">
              <w:rPr>
                <w:rFonts w:cs="Arial"/>
                <w:b/>
                <w:szCs w:val="20"/>
              </w:rPr>
              <w:t xml:space="preserve">Standard </w:t>
            </w:r>
            <w:r>
              <w:rPr>
                <w:rFonts w:cs="Arial"/>
                <w:b/>
                <w:szCs w:val="20"/>
              </w:rPr>
              <w:t>VI</w:t>
            </w:r>
            <w:r w:rsidRPr="00B26EB6">
              <w:rPr>
                <w:rFonts w:cs="Arial"/>
                <w:b/>
                <w:szCs w:val="20"/>
              </w:rPr>
              <w:t>I</w:t>
            </w:r>
            <w:r>
              <w:rPr>
                <w:rFonts w:cs="Arial"/>
                <w:b/>
                <w:szCs w:val="20"/>
              </w:rPr>
              <w:t>I</w:t>
            </w:r>
            <w:r w:rsidRPr="00B26EB6">
              <w:rPr>
                <w:rFonts w:cs="Arial"/>
                <w:b/>
                <w:szCs w:val="20"/>
              </w:rPr>
              <w:t>.</w:t>
            </w:r>
            <w:r>
              <w:rPr>
                <w:rFonts w:cs="Arial"/>
                <w:b/>
                <w:szCs w:val="20"/>
              </w:rPr>
              <w:t>A</w:t>
            </w:r>
            <w:r w:rsidRPr="00B26EB6">
              <w:rPr>
                <w:rFonts w:cs="Arial"/>
                <w:b/>
                <w:szCs w:val="20"/>
              </w:rPr>
              <w:t xml:space="preserve">. – </w:t>
            </w:r>
            <w:r>
              <w:rPr>
                <w:rFonts w:cs="Arial"/>
                <w:b/>
              </w:rPr>
              <w:t xml:space="preserve">Standard is Evident, Emerging, Not Evident, </w:t>
            </w:r>
            <w:r w:rsidRPr="007F5C5E">
              <w:rPr>
                <w:rFonts w:cs="Arial"/>
                <w:b/>
              </w:rPr>
              <w:t>or Not Applicable</w:t>
            </w:r>
          </w:p>
        </w:tc>
        <w:tc>
          <w:tcPr>
            <w:tcW w:w="1944" w:type="dxa"/>
            <w:gridSpan w:val="3"/>
            <w:shd w:val="clear" w:color="auto" w:fill="E2EFD9" w:themeFill="accent6" w:themeFillTint="33"/>
          </w:tcPr>
          <w:p w14:paraId="41E6E37F" w14:textId="77777777" w:rsidR="00102861" w:rsidRPr="00B26EB6" w:rsidRDefault="00000000" w:rsidP="00C32F45">
            <w:pPr>
              <w:rPr>
                <w:rFonts w:cs="Arial"/>
                <w:b/>
                <w:szCs w:val="20"/>
              </w:rPr>
            </w:pPr>
            <w:sdt>
              <w:sdtPr>
                <w:rPr>
                  <w:rStyle w:val="Style1"/>
                </w:rPr>
                <w:alias w:val="Finding "/>
                <w:tag w:val="Finding "/>
                <w:id w:val="1347056702"/>
                <w:placeholder>
                  <w:docPart w:val="98E7A642DEB94615BC1CB2CA59F50FCB"/>
                </w:placeholder>
                <w:showingPlcHdr/>
                <w:comboBox>
                  <w:listItem w:displayText="Standard is Evident" w:value="Standard is Evident"/>
                  <w:listItem w:displayText="Standard is Emerging" w:value="Standard is Emerging"/>
                  <w:listItem w:displayText="Standard is Not Evident" w:value="Standard is Not Evident"/>
                  <w:listItem w:displayText="Not Applicable " w:value="Not Applicable "/>
                </w:comboBox>
              </w:sdtPr>
              <w:sdtEndPr>
                <w:rPr>
                  <w:rStyle w:val="DefaultParagraphFont"/>
                  <w:rFonts w:cs="Arial"/>
                  <w:b/>
                  <w:vanish/>
                  <w:sz w:val="20"/>
                  <w:szCs w:val="20"/>
                </w:rPr>
              </w:sdtEndPr>
              <w:sdtContent>
                <w:r w:rsidR="00102861" w:rsidRPr="00C94CE0">
                  <w:rPr>
                    <w:rStyle w:val="PlaceholderText"/>
                  </w:rPr>
                  <w:t>Choose a finding.</w:t>
                </w:r>
              </w:sdtContent>
            </w:sdt>
          </w:p>
        </w:tc>
      </w:tr>
    </w:tbl>
    <w:p w14:paraId="62EC0DEC" w14:textId="77777777" w:rsidR="00341438" w:rsidRDefault="00341438" w:rsidP="00341438">
      <w:pPr>
        <w:spacing w:after="0" w:line="240" w:lineRule="auto"/>
        <w:rPr>
          <w:rFonts w:ascii="Calibri" w:eastAsia="Arial" w:hAnsi="Calibri" w:cs="Arial"/>
          <w:b/>
          <w:bCs/>
          <w:sz w:val="24"/>
          <w:szCs w:val="24"/>
          <w:u w:val="single"/>
        </w:rPr>
      </w:pPr>
    </w:p>
    <w:p w14:paraId="14DF1225" w14:textId="77777777" w:rsidR="00341438" w:rsidRPr="00015A00" w:rsidRDefault="00341438" w:rsidP="00341438">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1938404379"/>
          <w:placeholder>
            <w:docPart w:val="540D68926BED4CFF97BC08CAD44DA2B2"/>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4CC7CF23" w14:textId="542C047B" w:rsidR="00341438" w:rsidRPr="00015A00" w:rsidRDefault="00341438" w:rsidP="00341438">
      <w:pPr>
        <w:spacing w:after="0" w:line="240" w:lineRule="auto"/>
        <w:rPr>
          <w:rFonts w:ascii="Calibri" w:eastAsia="Calibri" w:hAnsi="Calibri" w:cs="Arial"/>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426109787"/>
          <w:placeholder>
            <w:docPart w:val="EB3B936DA7D345E581BCAA8A9C506D11"/>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28624650" w14:textId="77777777" w:rsidR="00341438" w:rsidRPr="00015A00" w:rsidRDefault="00341438" w:rsidP="00341438">
      <w:pPr>
        <w:spacing w:after="0" w:line="240" w:lineRule="auto"/>
        <w:rPr>
          <w:rFonts w:ascii="Calibri" w:eastAsia="Calibri" w:hAnsi="Calibri" w:cs="Arial"/>
        </w:rPr>
      </w:pPr>
    </w:p>
    <w:p w14:paraId="5D30214F" w14:textId="77777777" w:rsidR="00341438" w:rsidRDefault="00341438" w:rsidP="00341438">
      <w:pPr>
        <w:spacing w:after="0" w:line="240" w:lineRule="auto"/>
        <w:rPr>
          <w:rFonts w:ascii="Calibri" w:eastAsia="Arial" w:hAnsi="Calibri" w:cs="Arial"/>
          <w:color w:val="767171"/>
        </w:rPr>
      </w:pPr>
      <w:r w:rsidRPr="0027349F">
        <w:rPr>
          <w:rFonts w:ascii="Calibri" w:eastAsia="Arial" w:hAnsi="Calibri" w:cs="Arial"/>
          <w:b/>
          <w:bCs/>
          <w:sz w:val="24"/>
          <w:szCs w:val="24"/>
          <w:u w:val="single"/>
        </w:rPr>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1221319229"/>
          <w:placeholder>
            <w:docPart w:val="5020A6EF625445AC89319F98D8E33020"/>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6B8748CB" w14:textId="593DFAA3" w:rsidR="00C7457E" w:rsidRPr="00C7457E" w:rsidRDefault="00C7457E" w:rsidP="00341438">
      <w:pPr>
        <w:spacing w:after="0" w:line="240" w:lineRule="auto"/>
        <w:contextualSpacing/>
        <w:rPr>
          <w:rFonts w:ascii="Calibri" w:eastAsia="Aptos" w:hAnsi="Calibri" w:cs="Aptos"/>
        </w:rPr>
      </w:pPr>
    </w:p>
    <w:sdt>
      <w:sdtPr>
        <w:rPr>
          <w:rFonts w:ascii="Calibri" w:eastAsia="Times New Roman" w:hAnsi="Calibri" w:cs="Times New Roman"/>
          <w:b/>
          <w:sz w:val="24"/>
          <w:szCs w:val="28"/>
        </w:rPr>
        <w:id w:val="-828897726"/>
        <w:lock w:val="sdtContentLocked"/>
        <w:placeholder>
          <w:docPart w:val="DefaultPlaceholder_-1854013440"/>
        </w:placeholder>
      </w:sdtPr>
      <w:sdtEndPr>
        <w:rPr>
          <w:rFonts w:eastAsia="Aptos" w:cs="Calibri"/>
          <w:b w:val="0"/>
          <w:szCs w:val="24"/>
        </w:rPr>
      </w:sdtEndPr>
      <w:sdtContent>
        <w:p w14:paraId="400086E9" w14:textId="2C522B1C" w:rsidR="00C7457E" w:rsidRPr="00C7457E" w:rsidRDefault="00C7457E">
          <w:pPr>
            <w:keepNext/>
            <w:keepLines/>
            <w:numPr>
              <w:ilvl w:val="0"/>
              <w:numId w:val="11"/>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Supporting Academic Technologies</w:t>
          </w:r>
        </w:p>
        <w:p w14:paraId="6F447986" w14:textId="37B4C0B8"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uses technology appropriate to its modality and institutional context to support the delivery of its educational programs.  This includes not only technology that delivers course materials and content, but also technology that (1) supports communications between students and faculty; (2) monitors student progress and achievement; (3) provides access to other academic resources, such as online libraries and third-party programs; (4) offers readily accessible channels for students to communicate questions, complaints, and concerns to applicable faculty or institutional staff; (5) protects the integrity of academic programs, testing, student work, and student communications; and (6) otherwise supports the collection of data necessary for the institution to evaluate its operations and performance.</w:t>
          </w:r>
        </w:p>
      </w:sdtContent>
    </w:sdt>
    <w:p w14:paraId="30F70490" w14:textId="77777777" w:rsidR="00C7457E" w:rsidRPr="00C7457E" w:rsidRDefault="00C7457E" w:rsidP="00C7457E">
      <w:pPr>
        <w:spacing w:after="0" w:line="240" w:lineRule="auto"/>
        <w:ind w:left="360"/>
        <w:rPr>
          <w:rFonts w:ascii="Calibri" w:eastAsia="Aptos" w:hAnsi="Calibri" w:cs="Calibri"/>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B5527B" w:rsidRPr="00B26EB6" w14:paraId="2DD3AA4F" w14:textId="77777777" w:rsidTr="00D21A13">
        <w:tc>
          <w:tcPr>
            <w:tcW w:w="7416" w:type="dxa"/>
            <w:shd w:val="clear" w:color="auto" w:fill="E2EFD9" w:themeFill="accent6" w:themeFillTint="33"/>
          </w:tcPr>
          <w:p w14:paraId="1030E4DD" w14:textId="77777777" w:rsidR="00B5527B" w:rsidRPr="00B26EB6" w:rsidRDefault="00B5527B" w:rsidP="00C32F45">
            <w:pPr>
              <w:rPr>
                <w:rFonts w:cs="Arial"/>
                <w:b/>
                <w:szCs w:val="20"/>
              </w:rPr>
            </w:pPr>
            <w:r w:rsidRPr="00B26EB6">
              <w:rPr>
                <w:rFonts w:cs="Arial"/>
                <w:b/>
                <w:szCs w:val="20"/>
              </w:rPr>
              <w:t>Questions</w:t>
            </w:r>
          </w:p>
        </w:tc>
        <w:tc>
          <w:tcPr>
            <w:tcW w:w="648" w:type="dxa"/>
            <w:shd w:val="clear" w:color="auto" w:fill="E2EFD9" w:themeFill="accent6" w:themeFillTint="33"/>
          </w:tcPr>
          <w:p w14:paraId="3EC89D98" w14:textId="77777777" w:rsidR="00B5527B" w:rsidRPr="00B26EB6" w:rsidRDefault="00B5527B" w:rsidP="00C32F45">
            <w:pPr>
              <w:rPr>
                <w:rFonts w:cs="Arial"/>
                <w:b/>
                <w:szCs w:val="20"/>
              </w:rPr>
            </w:pPr>
            <w:r w:rsidRPr="00B26EB6">
              <w:rPr>
                <w:rFonts w:cs="Arial"/>
                <w:b/>
                <w:szCs w:val="20"/>
              </w:rPr>
              <w:t>Yes</w:t>
            </w:r>
          </w:p>
        </w:tc>
        <w:tc>
          <w:tcPr>
            <w:tcW w:w="648" w:type="dxa"/>
            <w:shd w:val="clear" w:color="auto" w:fill="E2EFD9" w:themeFill="accent6" w:themeFillTint="33"/>
          </w:tcPr>
          <w:p w14:paraId="3152A99C" w14:textId="77777777" w:rsidR="00B5527B" w:rsidRPr="00B26EB6" w:rsidRDefault="00B5527B" w:rsidP="00C32F45">
            <w:pPr>
              <w:rPr>
                <w:rFonts w:cs="Arial"/>
                <w:b/>
                <w:szCs w:val="20"/>
              </w:rPr>
            </w:pPr>
            <w:r w:rsidRPr="00B26EB6">
              <w:rPr>
                <w:rFonts w:cs="Arial"/>
                <w:b/>
                <w:szCs w:val="20"/>
              </w:rPr>
              <w:t>No</w:t>
            </w:r>
          </w:p>
        </w:tc>
        <w:tc>
          <w:tcPr>
            <w:tcW w:w="648" w:type="dxa"/>
            <w:shd w:val="clear" w:color="auto" w:fill="E2EFD9" w:themeFill="accent6" w:themeFillTint="33"/>
          </w:tcPr>
          <w:p w14:paraId="4B4193E6" w14:textId="77777777" w:rsidR="00B5527B" w:rsidRPr="00B26EB6" w:rsidRDefault="00B5527B" w:rsidP="00C32F45">
            <w:pPr>
              <w:rPr>
                <w:rFonts w:cs="Arial"/>
                <w:b/>
                <w:szCs w:val="20"/>
              </w:rPr>
            </w:pPr>
            <w:r w:rsidRPr="00B26EB6">
              <w:rPr>
                <w:rFonts w:cs="Arial"/>
                <w:b/>
                <w:szCs w:val="20"/>
              </w:rPr>
              <w:t>N/A</w:t>
            </w:r>
          </w:p>
        </w:tc>
      </w:tr>
      <w:tr w:rsidR="00B5527B" w:rsidRPr="00B26EB6" w14:paraId="1454B42D" w14:textId="77777777" w:rsidTr="00D21A13">
        <w:tc>
          <w:tcPr>
            <w:tcW w:w="7416" w:type="dxa"/>
            <w:shd w:val="clear" w:color="auto" w:fill="E2EFD9" w:themeFill="accent6" w:themeFillTint="33"/>
          </w:tcPr>
          <w:p w14:paraId="2C3964AE" w14:textId="09F87A7F" w:rsidR="00B5527B" w:rsidRPr="00B26EB6" w:rsidRDefault="00B5527B" w:rsidP="00C32F45">
            <w:pPr>
              <w:contextualSpacing/>
              <w:rPr>
                <w:rFonts w:cs="Arial"/>
                <w:szCs w:val="20"/>
              </w:rPr>
            </w:pPr>
            <w:r>
              <w:rPr>
                <w:rFonts w:cs="Arial"/>
                <w:szCs w:val="20"/>
              </w:rPr>
              <w:lastRenderedPageBreak/>
              <w:t xml:space="preserve">Are students adequately informed </w:t>
            </w:r>
            <w:r w:rsidRPr="00B5527B">
              <w:rPr>
                <w:rFonts w:cs="Arial"/>
                <w:szCs w:val="20"/>
              </w:rPr>
              <w:t>of the institution’s minimum technology requirements prior to admission</w:t>
            </w:r>
            <w:r>
              <w:rPr>
                <w:rFonts w:cs="Arial"/>
                <w:szCs w:val="20"/>
              </w:rPr>
              <w:t>?</w:t>
            </w:r>
          </w:p>
        </w:tc>
        <w:sdt>
          <w:sdtPr>
            <w:rPr>
              <w:rFonts w:cs="Arial"/>
            </w:rPr>
            <w:id w:val="-8593364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0D821BB" w14:textId="77777777" w:rsidR="00B5527B" w:rsidRPr="00B26EB6" w:rsidRDefault="00B5527B" w:rsidP="00C32F45">
                <w:pPr>
                  <w:jc w:val="center"/>
                  <w:rPr>
                    <w:rFonts w:cs="Arial"/>
                    <w:szCs w:val="20"/>
                  </w:rPr>
                </w:pPr>
                <w:r w:rsidRPr="000C5542">
                  <w:rPr>
                    <w:rFonts w:ascii="MS Gothic" w:eastAsia="MS Gothic" w:hAnsi="MS Gothic" w:cs="Arial" w:hint="eastAsia"/>
                  </w:rPr>
                  <w:t>☐</w:t>
                </w:r>
              </w:p>
            </w:tc>
          </w:sdtContent>
        </w:sdt>
        <w:sdt>
          <w:sdtPr>
            <w:rPr>
              <w:rFonts w:cs="Arial"/>
            </w:rPr>
            <w:id w:val="143686001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E92D773" w14:textId="77777777" w:rsidR="00B5527B" w:rsidRPr="00B26EB6" w:rsidRDefault="00B5527B" w:rsidP="00C32F45">
                <w:pPr>
                  <w:jc w:val="center"/>
                  <w:rPr>
                    <w:rFonts w:cs="Arial"/>
                    <w:szCs w:val="20"/>
                  </w:rPr>
                </w:pPr>
                <w:r w:rsidRPr="000C5542">
                  <w:rPr>
                    <w:rFonts w:ascii="MS Gothic" w:eastAsia="MS Gothic" w:hAnsi="MS Gothic" w:cs="Arial" w:hint="eastAsia"/>
                  </w:rPr>
                  <w:t>☐</w:t>
                </w:r>
              </w:p>
            </w:tc>
          </w:sdtContent>
        </w:sdt>
        <w:sdt>
          <w:sdtPr>
            <w:rPr>
              <w:rFonts w:cs="Arial"/>
            </w:rPr>
            <w:id w:val="-52726213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26052C9" w14:textId="77777777" w:rsidR="00B5527B" w:rsidRPr="00B26EB6" w:rsidRDefault="00B5527B" w:rsidP="00C32F45">
                <w:pPr>
                  <w:jc w:val="center"/>
                  <w:rPr>
                    <w:rFonts w:cs="Arial"/>
                    <w:szCs w:val="20"/>
                  </w:rPr>
                </w:pPr>
                <w:r w:rsidRPr="000C5542">
                  <w:rPr>
                    <w:rFonts w:ascii="MS Gothic" w:eastAsia="MS Gothic" w:hAnsi="MS Gothic" w:cs="Arial" w:hint="eastAsia"/>
                  </w:rPr>
                  <w:t>☐</w:t>
                </w:r>
              </w:p>
            </w:tc>
          </w:sdtContent>
        </w:sdt>
      </w:tr>
      <w:tr w:rsidR="00B5527B" w:rsidRPr="00B26EB6" w14:paraId="4E2AB103" w14:textId="77777777" w:rsidTr="00D21A13">
        <w:tc>
          <w:tcPr>
            <w:tcW w:w="7416" w:type="dxa"/>
            <w:shd w:val="clear" w:color="auto" w:fill="E2EFD9" w:themeFill="accent6" w:themeFillTint="33"/>
          </w:tcPr>
          <w:p w14:paraId="1090DCF2" w14:textId="379F453E" w:rsidR="00B5527B" w:rsidRPr="00B26EB6" w:rsidRDefault="00B5527B" w:rsidP="00C32F45">
            <w:pPr>
              <w:rPr>
                <w:rFonts w:cs="Arial"/>
                <w:szCs w:val="20"/>
              </w:rPr>
            </w:pPr>
            <w:r>
              <w:rPr>
                <w:rFonts w:cstheme="minorHAnsi"/>
              </w:rPr>
              <w:t>Does</w:t>
            </w:r>
            <w:r w:rsidRPr="003E0C2C">
              <w:rPr>
                <w:rFonts w:cstheme="minorHAnsi"/>
              </w:rPr>
              <w:t xml:space="preserve"> the institution use technology </w:t>
            </w:r>
            <w:r>
              <w:rPr>
                <w:rFonts w:cstheme="minorHAnsi"/>
              </w:rPr>
              <w:t>that is appropriate to its modality and institutional context,</w:t>
            </w:r>
            <w:r w:rsidRPr="003E0C2C">
              <w:rPr>
                <w:rFonts w:cstheme="minorHAnsi"/>
              </w:rPr>
              <w:t xml:space="preserve"> to </w:t>
            </w:r>
            <w:r>
              <w:rPr>
                <w:rFonts w:cstheme="minorHAnsi"/>
              </w:rPr>
              <w:t>support the delivery of its educational programs?</w:t>
            </w:r>
          </w:p>
        </w:tc>
        <w:sdt>
          <w:sdtPr>
            <w:rPr>
              <w:rFonts w:cs="Arial"/>
            </w:rPr>
            <w:id w:val="89131842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078E50A" w14:textId="77777777" w:rsidR="00B5527B" w:rsidRPr="00B26EB6" w:rsidRDefault="00B5527B" w:rsidP="00C32F45">
                <w:pPr>
                  <w:jc w:val="center"/>
                  <w:rPr>
                    <w:rFonts w:cs="Arial"/>
                    <w:szCs w:val="20"/>
                  </w:rPr>
                </w:pPr>
                <w:r w:rsidRPr="000C5542">
                  <w:rPr>
                    <w:rFonts w:ascii="MS Gothic" w:eastAsia="MS Gothic" w:hAnsi="MS Gothic" w:cs="Arial" w:hint="eastAsia"/>
                  </w:rPr>
                  <w:t>☐</w:t>
                </w:r>
              </w:p>
            </w:tc>
          </w:sdtContent>
        </w:sdt>
        <w:sdt>
          <w:sdtPr>
            <w:rPr>
              <w:rFonts w:cs="Arial"/>
            </w:rPr>
            <w:id w:val="155789037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8F78227" w14:textId="77777777" w:rsidR="00B5527B" w:rsidRPr="00B26EB6" w:rsidRDefault="00B5527B" w:rsidP="00C32F45">
                <w:pPr>
                  <w:jc w:val="center"/>
                  <w:rPr>
                    <w:rFonts w:cs="Arial"/>
                    <w:szCs w:val="20"/>
                  </w:rPr>
                </w:pPr>
                <w:r w:rsidRPr="000C5542">
                  <w:rPr>
                    <w:rFonts w:ascii="MS Gothic" w:eastAsia="MS Gothic" w:hAnsi="MS Gothic" w:cs="Arial" w:hint="eastAsia"/>
                  </w:rPr>
                  <w:t>☐</w:t>
                </w:r>
              </w:p>
            </w:tc>
          </w:sdtContent>
        </w:sdt>
        <w:sdt>
          <w:sdtPr>
            <w:rPr>
              <w:rFonts w:cs="Arial"/>
            </w:rPr>
            <w:id w:val="-139712063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A4903FC" w14:textId="77777777" w:rsidR="00B5527B" w:rsidRPr="00B26EB6" w:rsidRDefault="00B5527B" w:rsidP="00C32F45">
                <w:pPr>
                  <w:jc w:val="center"/>
                  <w:rPr>
                    <w:rFonts w:cs="Arial"/>
                    <w:szCs w:val="20"/>
                  </w:rPr>
                </w:pPr>
                <w:r w:rsidRPr="000C5542">
                  <w:rPr>
                    <w:rFonts w:ascii="MS Gothic" w:eastAsia="MS Gothic" w:hAnsi="MS Gothic" w:cs="Arial" w:hint="eastAsia"/>
                  </w:rPr>
                  <w:t>☐</w:t>
                </w:r>
              </w:p>
            </w:tc>
          </w:sdtContent>
        </w:sdt>
      </w:tr>
      <w:tr w:rsidR="00B5527B" w:rsidRPr="00B26EB6" w14:paraId="1CB47239" w14:textId="77777777" w:rsidTr="00D21A13">
        <w:tc>
          <w:tcPr>
            <w:tcW w:w="7416" w:type="dxa"/>
            <w:shd w:val="clear" w:color="auto" w:fill="E2EFD9" w:themeFill="accent6" w:themeFillTint="33"/>
          </w:tcPr>
          <w:p w14:paraId="5DB11419" w14:textId="373463E2" w:rsidR="00B5527B" w:rsidRPr="00B26EB6" w:rsidRDefault="00B5527B" w:rsidP="00C32F45">
            <w:pPr>
              <w:contextualSpacing/>
              <w:rPr>
                <w:rFonts w:cs="Arial"/>
                <w:szCs w:val="20"/>
              </w:rPr>
            </w:pPr>
            <w:r>
              <w:rPr>
                <w:rFonts w:cs="Arial"/>
                <w:szCs w:val="20"/>
              </w:rPr>
              <w:t>Does the technology in use adequately support communication between students and faculty?</w:t>
            </w:r>
          </w:p>
        </w:tc>
        <w:sdt>
          <w:sdtPr>
            <w:rPr>
              <w:rFonts w:cs="Arial"/>
            </w:rPr>
            <w:id w:val="81939867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D5CF0ED" w14:textId="77777777" w:rsidR="00B5527B" w:rsidRPr="00B26EB6" w:rsidRDefault="00B5527B" w:rsidP="00C32F45">
                <w:pPr>
                  <w:jc w:val="center"/>
                  <w:rPr>
                    <w:rFonts w:cs="Arial"/>
                    <w:szCs w:val="20"/>
                  </w:rPr>
                </w:pPr>
                <w:r w:rsidRPr="000C5542">
                  <w:rPr>
                    <w:rFonts w:ascii="MS Gothic" w:eastAsia="MS Gothic" w:hAnsi="MS Gothic" w:cs="Arial" w:hint="eastAsia"/>
                  </w:rPr>
                  <w:t>☐</w:t>
                </w:r>
              </w:p>
            </w:tc>
          </w:sdtContent>
        </w:sdt>
        <w:sdt>
          <w:sdtPr>
            <w:rPr>
              <w:rFonts w:cs="Arial"/>
            </w:rPr>
            <w:id w:val="-25143521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19398E1" w14:textId="77777777" w:rsidR="00B5527B" w:rsidRPr="00B26EB6" w:rsidRDefault="00B5527B" w:rsidP="00C32F45">
                <w:pPr>
                  <w:jc w:val="center"/>
                  <w:rPr>
                    <w:rFonts w:cs="Arial"/>
                    <w:szCs w:val="20"/>
                  </w:rPr>
                </w:pPr>
                <w:r w:rsidRPr="000C5542">
                  <w:rPr>
                    <w:rFonts w:ascii="MS Gothic" w:eastAsia="MS Gothic" w:hAnsi="MS Gothic" w:cs="Arial" w:hint="eastAsia"/>
                  </w:rPr>
                  <w:t>☐</w:t>
                </w:r>
              </w:p>
            </w:tc>
          </w:sdtContent>
        </w:sdt>
        <w:sdt>
          <w:sdtPr>
            <w:rPr>
              <w:rFonts w:cs="Arial"/>
            </w:rPr>
            <w:id w:val="49105911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65CAF0E" w14:textId="77777777" w:rsidR="00B5527B" w:rsidRPr="00B26EB6" w:rsidRDefault="00B5527B" w:rsidP="00C32F45">
                <w:pPr>
                  <w:jc w:val="center"/>
                  <w:rPr>
                    <w:rFonts w:cs="Arial"/>
                    <w:szCs w:val="20"/>
                  </w:rPr>
                </w:pPr>
                <w:r w:rsidRPr="000C5542">
                  <w:rPr>
                    <w:rFonts w:ascii="MS Gothic" w:eastAsia="MS Gothic" w:hAnsi="MS Gothic" w:cs="Arial" w:hint="eastAsia"/>
                  </w:rPr>
                  <w:t>☐</w:t>
                </w:r>
              </w:p>
            </w:tc>
          </w:sdtContent>
        </w:sdt>
      </w:tr>
      <w:tr w:rsidR="00B5527B" w:rsidRPr="00B26EB6" w14:paraId="73CBA152" w14:textId="77777777" w:rsidTr="00D21A13">
        <w:tc>
          <w:tcPr>
            <w:tcW w:w="7416" w:type="dxa"/>
            <w:shd w:val="clear" w:color="auto" w:fill="E2EFD9" w:themeFill="accent6" w:themeFillTint="33"/>
          </w:tcPr>
          <w:p w14:paraId="5088609E" w14:textId="12C15729" w:rsidR="00B5527B" w:rsidRPr="00B26EB6" w:rsidRDefault="00B5527B" w:rsidP="00C32F45">
            <w:pPr>
              <w:contextualSpacing/>
              <w:rPr>
                <w:rFonts w:cs="Arial"/>
                <w:szCs w:val="20"/>
              </w:rPr>
            </w:pPr>
            <w:r>
              <w:rPr>
                <w:rFonts w:cs="Arial"/>
                <w:szCs w:val="20"/>
              </w:rPr>
              <w:t>Does the technology in use adequately monitor student progress and achievement?</w:t>
            </w:r>
          </w:p>
        </w:tc>
        <w:sdt>
          <w:sdtPr>
            <w:rPr>
              <w:rFonts w:cs="Arial"/>
            </w:rPr>
            <w:id w:val="-37584665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AEF6AC3" w14:textId="77777777" w:rsidR="00B5527B" w:rsidRPr="00B26EB6" w:rsidRDefault="00B5527B" w:rsidP="00C32F45">
                <w:pPr>
                  <w:jc w:val="center"/>
                  <w:rPr>
                    <w:rFonts w:cs="Arial"/>
                    <w:szCs w:val="20"/>
                  </w:rPr>
                </w:pPr>
                <w:r w:rsidRPr="000C5542">
                  <w:rPr>
                    <w:rFonts w:ascii="MS Gothic" w:eastAsia="MS Gothic" w:hAnsi="MS Gothic" w:cs="Arial" w:hint="eastAsia"/>
                  </w:rPr>
                  <w:t>☐</w:t>
                </w:r>
              </w:p>
            </w:tc>
          </w:sdtContent>
        </w:sdt>
        <w:sdt>
          <w:sdtPr>
            <w:rPr>
              <w:rFonts w:cs="Arial"/>
            </w:rPr>
            <w:id w:val="137064598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DDF7AC0" w14:textId="77777777" w:rsidR="00B5527B" w:rsidRPr="00B26EB6" w:rsidRDefault="00B5527B" w:rsidP="00C32F45">
                <w:pPr>
                  <w:jc w:val="center"/>
                  <w:rPr>
                    <w:rFonts w:cs="Arial"/>
                    <w:szCs w:val="20"/>
                  </w:rPr>
                </w:pPr>
                <w:r w:rsidRPr="000C5542">
                  <w:rPr>
                    <w:rFonts w:ascii="MS Gothic" w:eastAsia="MS Gothic" w:hAnsi="MS Gothic" w:cs="Arial" w:hint="eastAsia"/>
                  </w:rPr>
                  <w:t>☐</w:t>
                </w:r>
              </w:p>
            </w:tc>
          </w:sdtContent>
        </w:sdt>
        <w:sdt>
          <w:sdtPr>
            <w:rPr>
              <w:rFonts w:cs="Arial"/>
            </w:rPr>
            <w:id w:val="188058523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17515A1" w14:textId="77777777" w:rsidR="00B5527B" w:rsidRPr="00B26EB6" w:rsidRDefault="00B5527B" w:rsidP="00C32F45">
                <w:pPr>
                  <w:jc w:val="center"/>
                  <w:rPr>
                    <w:rFonts w:cs="Arial"/>
                    <w:szCs w:val="20"/>
                  </w:rPr>
                </w:pPr>
                <w:r w:rsidRPr="000C5542">
                  <w:rPr>
                    <w:rFonts w:ascii="MS Gothic" w:eastAsia="MS Gothic" w:hAnsi="MS Gothic" w:cs="Arial" w:hint="eastAsia"/>
                  </w:rPr>
                  <w:t>☐</w:t>
                </w:r>
              </w:p>
            </w:tc>
          </w:sdtContent>
        </w:sdt>
      </w:tr>
      <w:tr w:rsidR="00B5527B" w:rsidRPr="00B26EB6" w14:paraId="137597EE" w14:textId="77777777" w:rsidTr="00D21A13">
        <w:tc>
          <w:tcPr>
            <w:tcW w:w="7416" w:type="dxa"/>
            <w:shd w:val="clear" w:color="auto" w:fill="E2EFD9" w:themeFill="accent6" w:themeFillTint="33"/>
          </w:tcPr>
          <w:p w14:paraId="14477A82" w14:textId="749EC56B" w:rsidR="00B5527B" w:rsidRPr="00B26EB6" w:rsidRDefault="00B5527B" w:rsidP="00C32F45">
            <w:pPr>
              <w:contextualSpacing/>
              <w:rPr>
                <w:rFonts w:cs="Arial"/>
                <w:szCs w:val="20"/>
              </w:rPr>
            </w:pPr>
            <w:r>
              <w:rPr>
                <w:rFonts w:cs="Arial"/>
                <w:szCs w:val="20"/>
              </w:rPr>
              <w:t xml:space="preserve">Does the technology in use provide adequate </w:t>
            </w:r>
            <w:r w:rsidRPr="00B5527B">
              <w:rPr>
                <w:rFonts w:cs="Arial"/>
                <w:szCs w:val="20"/>
              </w:rPr>
              <w:t>access to academic resources outside of individual courses, such as online libraries and third-party programs</w:t>
            </w:r>
            <w:r>
              <w:rPr>
                <w:rFonts w:cs="Arial"/>
                <w:szCs w:val="20"/>
              </w:rPr>
              <w:t>?</w:t>
            </w:r>
          </w:p>
        </w:tc>
        <w:sdt>
          <w:sdtPr>
            <w:rPr>
              <w:rFonts w:cs="Arial"/>
            </w:rPr>
            <w:id w:val="49068610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53389D9" w14:textId="77777777" w:rsidR="00B5527B" w:rsidRPr="00B26EB6" w:rsidRDefault="00B5527B" w:rsidP="00C32F45">
                <w:pPr>
                  <w:jc w:val="center"/>
                  <w:rPr>
                    <w:rFonts w:cs="Arial"/>
                    <w:szCs w:val="20"/>
                  </w:rPr>
                </w:pPr>
                <w:r w:rsidRPr="000C5542">
                  <w:rPr>
                    <w:rFonts w:ascii="MS Gothic" w:eastAsia="MS Gothic" w:hAnsi="MS Gothic" w:cs="Arial" w:hint="eastAsia"/>
                  </w:rPr>
                  <w:t>☐</w:t>
                </w:r>
              </w:p>
            </w:tc>
          </w:sdtContent>
        </w:sdt>
        <w:sdt>
          <w:sdtPr>
            <w:rPr>
              <w:rFonts w:cs="Arial"/>
            </w:rPr>
            <w:id w:val="60146390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53BFB48" w14:textId="77777777" w:rsidR="00B5527B" w:rsidRPr="00B26EB6" w:rsidRDefault="00B5527B" w:rsidP="00C32F45">
                <w:pPr>
                  <w:jc w:val="center"/>
                  <w:rPr>
                    <w:rFonts w:cs="Arial"/>
                    <w:szCs w:val="20"/>
                  </w:rPr>
                </w:pPr>
                <w:r w:rsidRPr="000C5542">
                  <w:rPr>
                    <w:rFonts w:ascii="MS Gothic" w:eastAsia="MS Gothic" w:hAnsi="MS Gothic" w:cs="Arial" w:hint="eastAsia"/>
                  </w:rPr>
                  <w:t>☐</w:t>
                </w:r>
              </w:p>
            </w:tc>
          </w:sdtContent>
        </w:sdt>
        <w:sdt>
          <w:sdtPr>
            <w:rPr>
              <w:rFonts w:cs="Arial"/>
            </w:rPr>
            <w:id w:val="122325404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923F4DE" w14:textId="77777777" w:rsidR="00B5527B" w:rsidRPr="00B26EB6" w:rsidRDefault="00B5527B" w:rsidP="00C32F45">
                <w:pPr>
                  <w:jc w:val="center"/>
                  <w:rPr>
                    <w:rFonts w:cs="Arial"/>
                    <w:szCs w:val="20"/>
                  </w:rPr>
                </w:pPr>
                <w:r w:rsidRPr="000C5542">
                  <w:rPr>
                    <w:rFonts w:ascii="MS Gothic" w:eastAsia="MS Gothic" w:hAnsi="MS Gothic" w:cs="Arial" w:hint="eastAsia"/>
                  </w:rPr>
                  <w:t>☐</w:t>
                </w:r>
              </w:p>
            </w:tc>
          </w:sdtContent>
        </w:sdt>
      </w:tr>
      <w:tr w:rsidR="00B5527B" w:rsidRPr="00B26EB6" w14:paraId="55DD4105" w14:textId="77777777" w:rsidTr="00D21A13">
        <w:tc>
          <w:tcPr>
            <w:tcW w:w="7416" w:type="dxa"/>
            <w:shd w:val="clear" w:color="auto" w:fill="E2EFD9" w:themeFill="accent6" w:themeFillTint="33"/>
          </w:tcPr>
          <w:p w14:paraId="518EA8C8" w14:textId="5D04788F" w:rsidR="00B5527B" w:rsidRPr="00B26EB6" w:rsidRDefault="00B5527B" w:rsidP="00C32F45">
            <w:pPr>
              <w:rPr>
                <w:rFonts w:cs="Arial"/>
                <w:szCs w:val="20"/>
              </w:rPr>
            </w:pPr>
            <w:r>
              <w:rPr>
                <w:rFonts w:cs="Arial"/>
                <w:szCs w:val="20"/>
              </w:rPr>
              <w:t xml:space="preserve">Does the technology in use offer </w:t>
            </w:r>
            <w:r w:rsidRPr="002814C9">
              <w:rPr>
                <w:rFonts w:cstheme="minorHAnsi"/>
              </w:rPr>
              <w:t>readily accessible channels for students to communicate questions, complaints, and concerns to applicable faculty or staff</w:t>
            </w:r>
            <w:r>
              <w:rPr>
                <w:rFonts w:cstheme="minorHAnsi"/>
              </w:rPr>
              <w:t>?</w:t>
            </w:r>
          </w:p>
        </w:tc>
        <w:sdt>
          <w:sdtPr>
            <w:rPr>
              <w:rFonts w:cs="Arial"/>
            </w:rPr>
            <w:id w:val="-116260813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8EDE3B6" w14:textId="77777777" w:rsidR="00B5527B" w:rsidRPr="00B26EB6" w:rsidRDefault="00B5527B" w:rsidP="00C32F45">
                <w:pPr>
                  <w:jc w:val="center"/>
                  <w:rPr>
                    <w:rFonts w:cs="Arial"/>
                    <w:szCs w:val="20"/>
                  </w:rPr>
                </w:pPr>
                <w:r w:rsidRPr="000C5542">
                  <w:rPr>
                    <w:rFonts w:ascii="MS Gothic" w:eastAsia="MS Gothic" w:hAnsi="MS Gothic" w:cs="Arial" w:hint="eastAsia"/>
                  </w:rPr>
                  <w:t>☐</w:t>
                </w:r>
              </w:p>
            </w:tc>
          </w:sdtContent>
        </w:sdt>
        <w:sdt>
          <w:sdtPr>
            <w:rPr>
              <w:rFonts w:cs="Arial"/>
            </w:rPr>
            <w:id w:val="-113286921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9459BE8" w14:textId="77777777" w:rsidR="00B5527B" w:rsidRPr="00B26EB6" w:rsidRDefault="00B5527B" w:rsidP="00C32F45">
                <w:pPr>
                  <w:jc w:val="center"/>
                  <w:rPr>
                    <w:rFonts w:cs="Arial"/>
                    <w:szCs w:val="20"/>
                  </w:rPr>
                </w:pPr>
                <w:r w:rsidRPr="000C5542">
                  <w:rPr>
                    <w:rFonts w:ascii="MS Gothic" w:eastAsia="MS Gothic" w:hAnsi="MS Gothic" w:cs="Arial" w:hint="eastAsia"/>
                  </w:rPr>
                  <w:t>☐</w:t>
                </w:r>
              </w:p>
            </w:tc>
          </w:sdtContent>
        </w:sdt>
        <w:sdt>
          <w:sdtPr>
            <w:rPr>
              <w:rFonts w:cs="Arial"/>
            </w:rPr>
            <w:id w:val="-205398985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E7ABE24" w14:textId="77777777" w:rsidR="00B5527B" w:rsidRPr="00B26EB6" w:rsidRDefault="00B5527B" w:rsidP="00C32F45">
                <w:pPr>
                  <w:jc w:val="center"/>
                  <w:rPr>
                    <w:rFonts w:cs="Arial"/>
                    <w:szCs w:val="20"/>
                  </w:rPr>
                </w:pPr>
                <w:r w:rsidRPr="000C5542">
                  <w:rPr>
                    <w:rFonts w:ascii="MS Gothic" w:eastAsia="MS Gothic" w:hAnsi="MS Gothic" w:cs="Arial" w:hint="eastAsia"/>
                  </w:rPr>
                  <w:t>☐</w:t>
                </w:r>
              </w:p>
            </w:tc>
          </w:sdtContent>
        </w:sdt>
      </w:tr>
      <w:tr w:rsidR="00B5527B" w:rsidRPr="00B26EB6" w14:paraId="07214D80" w14:textId="77777777" w:rsidTr="00D21A13">
        <w:tc>
          <w:tcPr>
            <w:tcW w:w="7416" w:type="dxa"/>
            <w:shd w:val="clear" w:color="auto" w:fill="E2EFD9" w:themeFill="accent6" w:themeFillTint="33"/>
          </w:tcPr>
          <w:p w14:paraId="0EDD5687" w14:textId="6220AE78" w:rsidR="00B5527B" w:rsidRPr="00B26EB6" w:rsidRDefault="00B5527B" w:rsidP="00C32F45">
            <w:pPr>
              <w:contextualSpacing/>
              <w:rPr>
                <w:rFonts w:cs="Arial"/>
                <w:szCs w:val="20"/>
              </w:rPr>
            </w:pPr>
            <w:r>
              <w:rPr>
                <w:rFonts w:cs="Arial"/>
                <w:szCs w:val="20"/>
              </w:rPr>
              <w:t xml:space="preserve">Does the technology in use adequately protect </w:t>
            </w:r>
            <w:r w:rsidRPr="002814C9">
              <w:rPr>
                <w:rFonts w:cstheme="minorHAnsi"/>
              </w:rPr>
              <w:t xml:space="preserve">the integrity </w:t>
            </w:r>
            <w:r>
              <w:rPr>
                <w:rFonts w:cstheme="minorHAnsi"/>
              </w:rPr>
              <w:t xml:space="preserve">and security </w:t>
            </w:r>
            <w:r w:rsidRPr="002814C9">
              <w:rPr>
                <w:rFonts w:cstheme="minorHAnsi"/>
              </w:rPr>
              <w:t>of academic programs, testing, student work, and student communications</w:t>
            </w:r>
            <w:r>
              <w:rPr>
                <w:rFonts w:cs="Arial"/>
                <w:szCs w:val="20"/>
              </w:rPr>
              <w:t>?</w:t>
            </w:r>
          </w:p>
        </w:tc>
        <w:sdt>
          <w:sdtPr>
            <w:rPr>
              <w:rFonts w:cs="Arial"/>
            </w:rPr>
            <w:id w:val="190000837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C4D1EF5" w14:textId="77777777" w:rsidR="00B5527B" w:rsidRPr="00B26EB6" w:rsidRDefault="00B5527B" w:rsidP="00C32F45">
                <w:pPr>
                  <w:jc w:val="center"/>
                  <w:rPr>
                    <w:rFonts w:cs="Arial"/>
                    <w:szCs w:val="20"/>
                  </w:rPr>
                </w:pPr>
                <w:r w:rsidRPr="000C5542">
                  <w:rPr>
                    <w:rFonts w:ascii="MS Gothic" w:eastAsia="MS Gothic" w:hAnsi="MS Gothic" w:cs="Arial" w:hint="eastAsia"/>
                  </w:rPr>
                  <w:t>☐</w:t>
                </w:r>
              </w:p>
            </w:tc>
          </w:sdtContent>
        </w:sdt>
        <w:sdt>
          <w:sdtPr>
            <w:rPr>
              <w:rFonts w:cs="Arial"/>
            </w:rPr>
            <w:id w:val="70352004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5A97366" w14:textId="77777777" w:rsidR="00B5527B" w:rsidRPr="00B26EB6" w:rsidRDefault="00B5527B" w:rsidP="00C32F45">
                <w:pPr>
                  <w:jc w:val="center"/>
                  <w:rPr>
                    <w:rFonts w:cs="Arial"/>
                    <w:szCs w:val="20"/>
                  </w:rPr>
                </w:pPr>
                <w:r w:rsidRPr="000C5542">
                  <w:rPr>
                    <w:rFonts w:ascii="MS Gothic" w:eastAsia="MS Gothic" w:hAnsi="MS Gothic" w:cs="Arial" w:hint="eastAsia"/>
                  </w:rPr>
                  <w:t>☐</w:t>
                </w:r>
              </w:p>
            </w:tc>
          </w:sdtContent>
        </w:sdt>
        <w:sdt>
          <w:sdtPr>
            <w:rPr>
              <w:rFonts w:cs="Arial"/>
            </w:rPr>
            <w:id w:val="-155653776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0BCD418" w14:textId="77777777" w:rsidR="00B5527B" w:rsidRPr="00B26EB6" w:rsidRDefault="00B5527B" w:rsidP="00C32F45">
                <w:pPr>
                  <w:jc w:val="center"/>
                  <w:rPr>
                    <w:rFonts w:cs="Arial"/>
                    <w:szCs w:val="20"/>
                  </w:rPr>
                </w:pPr>
                <w:r w:rsidRPr="000C5542">
                  <w:rPr>
                    <w:rFonts w:ascii="MS Gothic" w:eastAsia="MS Gothic" w:hAnsi="MS Gothic" w:cs="Arial" w:hint="eastAsia"/>
                  </w:rPr>
                  <w:t>☐</w:t>
                </w:r>
              </w:p>
            </w:tc>
          </w:sdtContent>
        </w:sdt>
      </w:tr>
      <w:tr w:rsidR="00B5527B" w:rsidRPr="00B26EB6" w14:paraId="73B282BC" w14:textId="77777777" w:rsidTr="00D21A13">
        <w:tc>
          <w:tcPr>
            <w:tcW w:w="7416" w:type="dxa"/>
            <w:shd w:val="clear" w:color="auto" w:fill="E2EFD9" w:themeFill="accent6" w:themeFillTint="33"/>
          </w:tcPr>
          <w:p w14:paraId="23A6E47E" w14:textId="457E8AC3" w:rsidR="00B5527B" w:rsidRPr="00B26EB6" w:rsidRDefault="00B5527B" w:rsidP="00C32F45">
            <w:pPr>
              <w:contextualSpacing/>
              <w:rPr>
                <w:rFonts w:cs="Arial"/>
                <w:szCs w:val="20"/>
              </w:rPr>
            </w:pPr>
            <w:r>
              <w:rPr>
                <w:rFonts w:cs="Arial"/>
                <w:szCs w:val="20"/>
              </w:rPr>
              <w:t>Does the technology in use adequately s</w:t>
            </w:r>
            <w:r w:rsidRPr="002814C9">
              <w:rPr>
                <w:rFonts w:cstheme="minorHAnsi"/>
              </w:rPr>
              <w:t>upport the collection of data necessary for the institution to evaluate its operations and performance</w:t>
            </w:r>
            <w:r>
              <w:rPr>
                <w:rFonts w:cstheme="minorHAnsi"/>
              </w:rPr>
              <w:t>?</w:t>
            </w:r>
          </w:p>
        </w:tc>
        <w:sdt>
          <w:sdtPr>
            <w:rPr>
              <w:rFonts w:cs="Arial"/>
            </w:rPr>
            <w:id w:val="62442514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4988A11" w14:textId="77777777" w:rsidR="00B5527B" w:rsidRPr="00B26EB6" w:rsidRDefault="00B5527B" w:rsidP="00C32F45">
                <w:pPr>
                  <w:jc w:val="center"/>
                  <w:rPr>
                    <w:rFonts w:cs="Arial"/>
                    <w:szCs w:val="20"/>
                  </w:rPr>
                </w:pPr>
                <w:r w:rsidRPr="000C5542">
                  <w:rPr>
                    <w:rFonts w:ascii="MS Gothic" w:eastAsia="MS Gothic" w:hAnsi="MS Gothic" w:cs="Arial" w:hint="eastAsia"/>
                  </w:rPr>
                  <w:t>☐</w:t>
                </w:r>
              </w:p>
            </w:tc>
          </w:sdtContent>
        </w:sdt>
        <w:sdt>
          <w:sdtPr>
            <w:rPr>
              <w:rFonts w:cs="Arial"/>
            </w:rPr>
            <w:id w:val="-144484011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AF59546" w14:textId="77777777" w:rsidR="00B5527B" w:rsidRPr="00B26EB6" w:rsidRDefault="00B5527B" w:rsidP="00C32F45">
                <w:pPr>
                  <w:jc w:val="center"/>
                  <w:rPr>
                    <w:rFonts w:cs="Arial"/>
                    <w:szCs w:val="20"/>
                  </w:rPr>
                </w:pPr>
                <w:r w:rsidRPr="000C5542">
                  <w:rPr>
                    <w:rFonts w:ascii="MS Gothic" w:eastAsia="MS Gothic" w:hAnsi="MS Gothic" w:cs="Arial" w:hint="eastAsia"/>
                  </w:rPr>
                  <w:t>☐</w:t>
                </w:r>
              </w:p>
            </w:tc>
          </w:sdtContent>
        </w:sdt>
        <w:sdt>
          <w:sdtPr>
            <w:rPr>
              <w:rFonts w:cs="Arial"/>
            </w:rPr>
            <w:id w:val="171377274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A6C9C3C" w14:textId="77777777" w:rsidR="00B5527B" w:rsidRPr="00B26EB6" w:rsidRDefault="00B5527B" w:rsidP="00C32F45">
                <w:pPr>
                  <w:jc w:val="center"/>
                  <w:rPr>
                    <w:rFonts w:cs="Arial"/>
                    <w:szCs w:val="20"/>
                  </w:rPr>
                </w:pPr>
                <w:r w:rsidRPr="000C5542">
                  <w:rPr>
                    <w:rFonts w:ascii="MS Gothic" w:eastAsia="MS Gothic" w:hAnsi="MS Gothic" w:cs="Arial" w:hint="eastAsia"/>
                  </w:rPr>
                  <w:t>☐</w:t>
                </w:r>
              </w:p>
            </w:tc>
          </w:sdtContent>
        </w:sdt>
      </w:tr>
      <w:tr w:rsidR="00B5527B" w:rsidRPr="00B26EB6" w14:paraId="771F0068" w14:textId="77777777" w:rsidTr="00D21A13">
        <w:tblPrEx>
          <w:shd w:val="clear" w:color="auto" w:fill="auto"/>
        </w:tblPrEx>
        <w:tc>
          <w:tcPr>
            <w:tcW w:w="7416" w:type="dxa"/>
            <w:shd w:val="clear" w:color="auto" w:fill="E2EFD9" w:themeFill="accent6" w:themeFillTint="33"/>
          </w:tcPr>
          <w:p w14:paraId="56D5B175" w14:textId="2A40C9EB" w:rsidR="00B5527B" w:rsidRPr="00B26EB6" w:rsidRDefault="00B5527B" w:rsidP="00C32F45">
            <w:pPr>
              <w:rPr>
                <w:rFonts w:cs="Arial"/>
                <w:b/>
                <w:szCs w:val="20"/>
              </w:rPr>
            </w:pPr>
            <w:r w:rsidRPr="00B26EB6">
              <w:rPr>
                <w:rFonts w:cs="Arial"/>
                <w:b/>
                <w:szCs w:val="20"/>
              </w:rPr>
              <w:t xml:space="preserve">Standard </w:t>
            </w:r>
            <w:r>
              <w:rPr>
                <w:rFonts w:cs="Arial"/>
                <w:b/>
                <w:szCs w:val="20"/>
              </w:rPr>
              <w:t>VI</w:t>
            </w:r>
            <w:r w:rsidRPr="00B26EB6">
              <w:rPr>
                <w:rFonts w:cs="Arial"/>
                <w:b/>
                <w:szCs w:val="20"/>
              </w:rPr>
              <w:t>I</w:t>
            </w:r>
            <w:r>
              <w:rPr>
                <w:rFonts w:cs="Arial"/>
                <w:b/>
                <w:szCs w:val="20"/>
              </w:rPr>
              <w:t>I</w:t>
            </w:r>
            <w:r w:rsidRPr="00B26EB6">
              <w:rPr>
                <w:rFonts w:cs="Arial"/>
                <w:b/>
                <w:szCs w:val="20"/>
              </w:rPr>
              <w:t>.</w:t>
            </w:r>
            <w:r>
              <w:rPr>
                <w:rFonts w:cs="Arial"/>
                <w:b/>
                <w:szCs w:val="20"/>
              </w:rPr>
              <w:t>B</w:t>
            </w:r>
            <w:r w:rsidRPr="00B26EB6">
              <w:rPr>
                <w:rFonts w:cs="Arial"/>
                <w:b/>
                <w:szCs w:val="20"/>
              </w:rPr>
              <w:t xml:space="preserve">. – </w:t>
            </w:r>
            <w:r>
              <w:rPr>
                <w:rFonts w:cs="Arial"/>
                <w:b/>
              </w:rPr>
              <w:t xml:space="preserve">Standard is Evident, Emerging, Not Evident, </w:t>
            </w:r>
            <w:r w:rsidRPr="007F5C5E">
              <w:rPr>
                <w:rFonts w:cs="Arial"/>
                <w:b/>
              </w:rPr>
              <w:t>or Not Applicable</w:t>
            </w:r>
          </w:p>
        </w:tc>
        <w:tc>
          <w:tcPr>
            <w:tcW w:w="1944" w:type="dxa"/>
            <w:gridSpan w:val="3"/>
            <w:shd w:val="clear" w:color="auto" w:fill="E2EFD9" w:themeFill="accent6" w:themeFillTint="33"/>
          </w:tcPr>
          <w:p w14:paraId="5F05A886" w14:textId="77777777" w:rsidR="00B5527B" w:rsidRPr="00B26EB6" w:rsidRDefault="00000000" w:rsidP="00C32F45">
            <w:pPr>
              <w:rPr>
                <w:rFonts w:cs="Arial"/>
                <w:b/>
                <w:szCs w:val="20"/>
              </w:rPr>
            </w:pPr>
            <w:sdt>
              <w:sdtPr>
                <w:rPr>
                  <w:rStyle w:val="Style1"/>
                </w:rPr>
                <w:alias w:val="Finding "/>
                <w:tag w:val="Finding "/>
                <w:id w:val="-663154995"/>
                <w:placeholder>
                  <w:docPart w:val="CC00C2CCA70A4D449512669E33E242FE"/>
                </w:placeholder>
                <w:showingPlcHdr/>
                <w:comboBox>
                  <w:listItem w:displayText="Standard is Evident" w:value="Standard is Evident"/>
                  <w:listItem w:displayText="Standard is Emerging" w:value="Standard is Emerging"/>
                  <w:listItem w:displayText="Standard is Not Evident" w:value="Standard is Not Evident"/>
                  <w:listItem w:displayText="Not Applicable " w:value="Not Applicable "/>
                </w:comboBox>
              </w:sdtPr>
              <w:sdtEndPr>
                <w:rPr>
                  <w:rStyle w:val="DefaultParagraphFont"/>
                  <w:rFonts w:cs="Arial"/>
                  <w:b/>
                  <w:vanish/>
                  <w:sz w:val="20"/>
                  <w:szCs w:val="20"/>
                </w:rPr>
              </w:sdtEndPr>
              <w:sdtContent>
                <w:r w:rsidR="00B5527B" w:rsidRPr="00C94CE0">
                  <w:rPr>
                    <w:rStyle w:val="PlaceholderText"/>
                  </w:rPr>
                  <w:t>Choose a finding.</w:t>
                </w:r>
              </w:sdtContent>
            </w:sdt>
          </w:p>
        </w:tc>
      </w:tr>
    </w:tbl>
    <w:p w14:paraId="5A0637A3" w14:textId="77777777" w:rsidR="00341438" w:rsidRDefault="00341438" w:rsidP="00341438">
      <w:pPr>
        <w:spacing w:after="0" w:line="240" w:lineRule="auto"/>
        <w:rPr>
          <w:rFonts w:ascii="Calibri" w:eastAsia="Arial" w:hAnsi="Calibri" w:cs="Arial"/>
          <w:b/>
          <w:bCs/>
          <w:sz w:val="24"/>
          <w:szCs w:val="24"/>
          <w:u w:val="single"/>
        </w:rPr>
      </w:pPr>
    </w:p>
    <w:p w14:paraId="3B914461" w14:textId="77777777" w:rsidR="00341438" w:rsidRPr="00015A00" w:rsidRDefault="00341438" w:rsidP="00341438">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1365017645"/>
          <w:placeholder>
            <w:docPart w:val="342B6D8066194FA5A62EF7C03CE092EC"/>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4EF900C0" w14:textId="29AB3EC3" w:rsidR="00341438" w:rsidRPr="00015A00" w:rsidRDefault="00341438" w:rsidP="00341438">
      <w:pPr>
        <w:spacing w:after="0" w:line="240" w:lineRule="auto"/>
        <w:rPr>
          <w:rFonts w:ascii="Calibri" w:eastAsia="Calibri" w:hAnsi="Calibri" w:cs="Arial"/>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436032879"/>
          <w:placeholder>
            <w:docPart w:val="6FCAF89978F64D5B8768EA6D82652EB7"/>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419E927A" w14:textId="77777777" w:rsidR="00341438" w:rsidRPr="00015A00" w:rsidRDefault="00341438" w:rsidP="00341438">
      <w:pPr>
        <w:spacing w:after="0" w:line="240" w:lineRule="auto"/>
        <w:rPr>
          <w:rFonts w:ascii="Calibri" w:eastAsia="Calibri" w:hAnsi="Calibri" w:cs="Arial"/>
        </w:rPr>
      </w:pPr>
    </w:p>
    <w:p w14:paraId="35D17903" w14:textId="33DD777F" w:rsidR="008D4E83" w:rsidRPr="00015A00" w:rsidRDefault="008D4E83" w:rsidP="008D4E83">
      <w:pPr>
        <w:spacing w:after="0" w:line="240" w:lineRule="auto"/>
        <w:rPr>
          <w:rFonts w:cs="Arial"/>
          <w:sz w:val="20"/>
          <w:szCs w:val="20"/>
        </w:rPr>
      </w:pPr>
      <w:r w:rsidRPr="005854FB">
        <w:rPr>
          <w:rFonts w:cs="Arial"/>
          <w:b/>
          <w:smallCaps/>
          <w:sz w:val="24"/>
          <w:szCs w:val="24"/>
          <w:u w:val="single"/>
        </w:rPr>
        <w:t xml:space="preserve">Exhibit </w:t>
      </w:r>
      <w:r>
        <w:rPr>
          <w:rFonts w:cs="Arial"/>
          <w:b/>
          <w:smallCaps/>
          <w:sz w:val="24"/>
          <w:szCs w:val="24"/>
          <w:u w:val="single"/>
        </w:rPr>
        <w:t>16</w:t>
      </w:r>
      <w:r w:rsidRPr="005854FB">
        <w:rPr>
          <w:rFonts w:cs="Arial"/>
          <w:b/>
          <w:smallCaps/>
          <w:sz w:val="24"/>
          <w:szCs w:val="24"/>
          <w:u w:val="single"/>
        </w:rPr>
        <w:t>:</w:t>
      </w:r>
      <w:r w:rsidRPr="007F5C5E">
        <w:rPr>
          <w:rFonts w:cs="Arial"/>
          <w:color w:val="0000FF"/>
          <w:sz w:val="20"/>
          <w:szCs w:val="20"/>
        </w:rPr>
        <w:t xml:space="preserve"> </w:t>
      </w:r>
      <w:sdt>
        <w:sdtPr>
          <w:rPr>
            <w:rFonts w:cs="Arial"/>
            <w:color w:val="0000FF"/>
            <w:sz w:val="20"/>
            <w:szCs w:val="20"/>
          </w:rPr>
          <w:id w:val="-1373533890"/>
          <w:placeholder>
            <w:docPart w:val="47A73301A28A424DB71049EE4ACABEBB"/>
          </w:placeholder>
          <w:temporary/>
          <w:showingPlcHdr/>
        </w:sdtPr>
        <w:sdtContent>
          <w:r w:rsidRPr="00397EB7">
            <w:rPr>
              <w:rFonts w:cs="Arial"/>
              <w:color w:val="767171" w:themeColor="background2" w:themeShade="80"/>
            </w:rPr>
            <w:t xml:space="preserve">Provide detailed feedback for </w:t>
          </w:r>
          <w:r>
            <w:rPr>
              <w:rFonts w:cs="Arial"/>
              <w:color w:val="767171" w:themeColor="background2" w:themeShade="80"/>
            </w:rPr>
            <w:t>the E</w:t>
          </w:r>
          <w:r w:rsidRPr="00397EB7">
            <w:rPr>
              <w:rFonts w:cs="Arial"/>
              <w:color w:val="767171" w:themeColor="background2" w:themeShade="80"/>
            </w:rPr>
            <w:t>xhibit</w:t>
          </w:r>
          <w:r>
            <w:rPr>
              <w:rFonts w:cs="Arial"/>
              <w:color w:val="767171" w:themeColor="background2" w:themeShade="80"/>
            </w:rPr>
            <w:t xml:space="preserve">(s) </w:t>
          </w:r>
          <w:r w:rsidRPr="00397EB7">
            <w:rPr>
              <w:rFonts w:cs="Arial"/>
              <w:color w:val="767171" w:themeColor="background2" w:themeShade="80"/>
            </w:rPr>
            <w:t>related to this core component. The applicant institution uses this feedback to strengthen its documentation, processes, and procedures.</w:t>
          </w:r>
        </w:sdtContent>
      </w:sdt>
    </w:p>
    <w:p w14:paraId="18A39829" w14:textId="77777777" w:rsidR="008D4E83" w:rsidRPr="00015A00" w:rsidRDefault="008D4E83" w:rsidP="00341438">
      <w:pPr>
        <w:spacing w:after="0" w:line="240" w:lineRule="auto"/>
        <w:rPr>
          <w:rFonts w:ascii="Calibri" w:eastAsia="Calibri" w:hAnsi="Calibri" w:cs="Arial"/>
        </w:rPr>
      </w:pPr>
    </w:p>
    <w:p w14:paraId="7B662C28" w14:textId="77777777" w:rsidR="00341438" w:rsidRDefault="00341438" w:rsidP="00341438">
      <w:pPr>
        <w:spacing w:after="0" w:line="240" w:lineRule="auto"/>
        <w:rPr>
          <w:rFonts w:ascii="Calibri" w:eastAsia="Arial" w:hAnsi="Calibri" w:cs="Arial"/>
          <w:color w:val="767171"/>
        </w:rPr>
      </w:pPr>
      <w:r w:rsidRPr="0027349F">
        <w:rPr>
          <w:rFonts w:ascii="Calibri" w:eastAsia="Arial" w:hAnsi="Calibri" w:cs="Arial"/>
          <w:b/>
          <w:bCs/>
          <w:sz w:val="24"/>
          <w:szCs w:val="24"/>
          <w:u w:val="single"/>
        </w:rPr>
        <w:lastRenderedPageBreak/>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737168458"/>
          <w:placeholder>
            <w:docPart w:val="C6E65337F1EA47F0A601FDB01540B920"/>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3204AA59" w14:textId="77777777" w:rsidR="008D4E83" w:rsidRDefault="008D4E83">
      <w:pPr>
        <w:rPr>
          <w:rFonts w:ascii="Calibri" w:eastAsia="Times New Roman" w:hAnsi="Calibri" w:cs="Calibri"/>
          <w:bCs/>
          <w:smallCaps/>
          <w:sz w:val="28"/>
          <w:szCs w:val="28"/>
        </w:rPr>
      </w:pPr>
      <w:r>
        <w:rPr>
          <w:rFonts w:ascii="Calibri" w:eastAsia="Times New Roman" w:hAnsi="Calibri" w:cs="Calibri"/>
          <w:bCs/>
          <w:smallCaps/>
          <w:sz w:val="28"/>
          <w:szCs w:val="28"/>
        </w:rPr>
        <w:br w:type="page"/>
      </w:r>
    </w:p>
    <w:sdt>
      <w:sdtPr>
        <w:rPr>
          <w:rFonts w:ascii="Calibri" w:eastAsia="Times New Roman" w:hAnsi="Calibri" w:cs="Calibri"/>
          <w:bCs/>
          <w:smallCaps/>
          <w:sz w:val="28"/>
          <w:szCs w:val="28"/>
        </w:rPr>
        <w:id w:val="-1281254850"/>
        <w:lock w:val="sdtContentLocked"/>
        <w:placeholder>
          <w:docPart w:val="DefaultPlaceholder_-1854013440"/>
        </w:placeholder>
      </w:sdtPr>
      <w:sdtEndPr>
        <w:rPr>
          <w:rFonts w:eastAsia="Aptos"/>
          <w:bCs w:val="0"/>
          <w:smallCaps w:val="0"/>
          <w:sz w:val="24"/>
          <w:szCs w:val="24"/>
        </w:rPr>
      </w:sdtEndPr>
      <w:sdtContent>
        <w:p w14:paraId="07FED689" w14:textId="1BCE70FD"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IX: Academic Leadership and Staffing</w:t>
          </w:r>
        </w:p>
        <w:p w14:paraId="79272141" w14:textId="77777777" w:rsidR="00C7457E" w:rsidRPr="00C7457E" w:rsidRDefault="00C7457E" w:rsidP="00C7457E">
          <w:pPr>
            <w:spacing w:after="0" w:line="240" w:lineRule="auto"/>
            <w:rPr>
              <w:rFonts w:ascii="Calibri" w:eastAsia="Aptos" w:hAnsi="Calibri" w:cs="Calibri"/>
              <w:sz w:val="24"/>
              <w:szCs w:val="24"/>
            </w:rPr>
          </w:pPr>
        </w:p>
        <w:p w14:paraId="6D33BC89" w14:textId="77777777" w:rsidR="00C7457E" w:rsidRPr="00C7457E" w:rsidRDefault="00C7457E">
          <w:pPr>
            <w:keepNext/>
            <w:keepLines/>
            <w:numPr>
              <w:ilvl w:val="0"/>
              <w:numId w:val="12"/>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Academic Leadership</w:t>
          </w:r>
        </w:p>
        <w:p w14:paraId="74D4D2C5" w14:textId="299387D3" w:rsidR="00C7457E" w:rsidRPr="00C7457E" w:rsidRDefault="00C7457E" w:rsidP="00C7457E">
          <w:pPr>
            <w:spacing w:after="0" w:line="240" w:lineRule="auto"/>
            <w:rPr>
              <w:rFonts w:ascii="Calibri" w:eastAsia="Aptos" w:hAnsi="Calibri" w:cs="Calibri"/>
              <w:sz w:val="24"/>
              <w:szCs w:val="24"/>
            </w:rPr>
          </w:pPr>
          <w:r w:rsidRPr="00C7457E">
            <w:rPr>
              <w:rFonts w:ascii="Calibri" w:eastAsia="Aptos" w:hAnsi="Calibri" w:cs="Calibri"/>
              <w:sz w:val="24"/>
              <w:szCs w:val="24"/>
            </w:rPr>
            <w:t xml:space="preserve">The institution provides academically qualified and experienced leadership to direct and oversee the effective delivery of its educational offerings using distance learning models. Academic leadership is responsible for the quality of program and student outcomes, as well as for the selection, training, continued quality, and development of faculty. </w:t>
          </w:r>
        </w:p>
      </w:sdtContent>
    </w:sdt>
    <w:p w14:paraId="23A6CB46" w14:textId="77777777" w:rsidR="00C7457E" w:rsidRPr="00C7457E" w:rsidRDefault="00C7457E" w:rsidP="00C7457E">
      <w:pPr>
        <w:spacing w:after="0" w:line="240" w:lineRule="auto"/>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B5527B" w:rsidRPr="00E732CF" w14:paraId="5361664D" w14:textId="77777777" w:rsidTr="00D21A13">
        <w:tc>
          <w:tcPr>
            <w:tcW w:w="7416" w:type="dxa"/>
            <w:shd w:val="clear" w:color="auto" w:fill="E2EFD9" w:themeFill="accent6" w:themeFillTint="33"/>
          </w:tcPr>
          <w:p w14:paraId="27040582" w14:textId="77777777" w:rsidR="00B5527B" w:rsidRPr="00E732CF" w:rsidRDefault="00B5527B" w:rsidP="00C32F45">
            <w:pPr>
              <w:rPr>
                <w:rFonts w:cs="Arial"/>
                <w:b/>
              </w:rPr>
            </w:pPr>
            <w:r w:rsidRPr="00E732CF">
              <w:rPr>
                <w:rFonts w:cs="Arial"/>
                <w:b/>
              </w:rPr>
              <w:t>Questions</w:t>
            </w:r>
          </w:p>
        </w:tc>
        <w:tc>
          <w:tcPr>
            <w:tcW w:w="648" w:type="dxa"/>
            <w:shd w:val="clear" w:color="auto" w:fill="E2EFD9" w:themeFill="accent6" w:themeFillTint="33"/>
            <w:vAlign w:val="center"/>
          </w:tcPr>
          <w:p w14:paraId="60540A1E" w14:textId="77777777" w:rsidR="00B5527B" w:rsidRPr="00E732CF" w:rsidRDefault="00B5527B" w:rsidP="001A3F2E">
            <w:pPr>
              <w:jc w:val="center"/>
              <w:rPr>
                <w:rFonts w:cs="Arial"/>
                <w:b/>
              </w:rPr>
            </w:pPr>
            <w:r w:rsidRPr="00E732CF">
              <w:rPr>
                <w:rFonts w:cs="Arial"/>
                <w:b/>
              </w:rPr>
              <w:t>Yes</w:t>
            </w:r>
          </w:p>
        </w:tc>
        <w:tc>
          <w:tcPr>
            <w:tcW w:w="648" w:type="dxa"/>
            <w:shd w:val="clear" w:color="auto" w:fill="E2EFD9" w:themeFill="accent6" w:themeFillTint="33"/>
            <w:vAlign w:val="center"/>
          </w:tcPr>
          <w:p w14:paraId="1314FC17" w14:textId="77777777" w:rsidR="00B5527B" w:rsidRPr="00E732CF" w:rsidRDefault="00B5527B" w:rsidP="001A3F2E">
            <w:pPr>
              <w:jc w:val="center"/>
              <w:rPr>
                <w:rFonts w:cs="Arial"/>
                <w:b/>
              </w:rPr>
            </w:pPr>
            <w:r w:rsidRPr="00E732CF">
              <w:rPr>
                <w:rFonts w:cs="Arial"/>
                <w:b/>
              </w:rPr>
              <w:t>No</w:t>
            </w:r>
          </w:p>
        </w:tc>
        <w:tc>
          <w:tcPr>
            <w:tcW w:w="648" w:type="dxa"/>
            <w:shd w:val="clear" w:color="auto" w:fill="E2EFD9" w:themeFill="accent6" w:themeFillTint="33"/>
            <w:vAlign w:val="center"/>
          </w:tcPr>
          <w:p w14:paraId="2717B402" w14:textId="77777777" w:rsidR="00B5527B" w:rsidRPr="00E732CF" w:rsidRDefault="00B5527B" w:rsidP="001A3F2E">
            <w:pPr>
              <w:jc w:val="center"/>
              <w:rPr>
                <w:rFonts w:cs="Arial"/>
                <w:b/>
              </w:rPr>
            </w:pPr>
            <w:r w:rsidRPr="00E732CF">
              <w:rPr>
                <w:rFonts w:cs="Arial"/>
                <w:b/>
              </w:rPr>
              <w:t>N/A</w:t>
            </w:r>
          </w:p>
        </w:tc>
      </w:tr>
      <w:tr w:rsidR="00B5527B" w:rsidRPr="00E732CF" w14:paraId="4EA33A9A" w14:textId="77777777" w:rsidTr="00D21A13">
        <w:tc>
          <w:tcPr>
            <w:tcW w:w="7416" w:type="dxa"/>
            <w:shd w:val="clear" w:color="auto" w:fill="E2EFD9" w:themeFill="accent6" w:themeFillTint="33"/>
          </w:tcPr>
          <w:p w14:paraId="5A9E6CF1" w14:textId="6F5765C9" w:rsidR="00B5527B" w:rsidRPr="00D6277B" w:rsidRDefault="00B5527B" w:rsidP="00C32F45">
            <w:pPr>
              <w:rPr>
                <w:rFonts w:cs="Arial"/>
              </w:rPr>
            </w:pPr>
            <w:r w:rsidRPr="00D6277B">
              <w:rPr>
                <w:rFonts w:cs="Arial"/>
              </w:rPr>
              <w:t xml:space="preserve">Do the institution’s academic leaders possess the </w:t>
            </w:r>
            <w:r>
              <w:rPr>
                <w:rFonts w:cs="Arial"/>
              </w:rPr>
              <w:t xml:space="preserve">academic qualifications and </w:t>
            </w:r>
            <w:r w:rsidRPr="00D6277B">
              <w:rPr>
                <w:rFonts w:cs="Arial"/>
              </w:rPr>
              <w:t xml:space="preserve">experience to </w:t>
            </w:r>
            <w:r>
              <w:rPr>
                <w:rFonts w:cs="Arial"/>
              </w:rPr>
              <w:t>direct and oversee the</w:t>
            </w:r>
            <w:r w:rsidRPr="00D6277B">
              <w:rPr>
                <w:rFonts w:cs="Arial"/>
              </w:rPr>
              <w:t xml:space="preserve"> effective distance education delivery of educational offerings? </w:t>
            </w:r>
          </w:p>
        </w:tc>
        <w:sdt>
          <w:sdtPr>
            <w:rPr>
              <w:rFonts w:cs="Arial"/>
            </w:rPr>
            <w:id w:val="16382661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AC632A5" w14:textId="77777777" w:rsidR="00B5527B" w:rsidRPr="00D6277B" w:rsidRDefault="00B5527B" w:rsidP="001A3F2E">
                <w:pPr>
                  <w:jc w:val="center"/>
                  <w:rPr>
                    <w:rFonts w:cs="Arial"/>
                  </w:rPr>
                </w:pPr>
                <w:r w:rsidRPr="00D6277B">
                  <w:rPr>
                    <w:rFonts w:ascii="MS Gothic" w:eastAsia="MS Gothic" w:hAnsi="MS Gothic" w:cs="Arial" w:hint="eastAsia"/>
                  </w:rPr>
                  <w:t>☐</w:t>
                </w:r>
              </w:p>
            </w:tc>
          </w:sdtContent>
        </w:sdt>
        <w:sdt>
          <w:sdtPr>
            <w:rPr>
              <w:rFonts w:cs="Arial"/>
            </w:rPr>
            <w:id w:val="5319916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091964A" w14:textId="77777777" w:rsidR="00B5527B" w:rsidRPr="00D6277B" w:rsidRDefault="00B5527B" w:rsidP="001A3F2E">
                <w:pPr>
                  <w:jc w:val="center"/>
                  <w:rPr>
                    <w:rFonts w:cs="Arial"/>
                  </w:rPr>
                </w:pPr>
                <w:r w:rsidRPr="00D6277B">
                  <w:rPr>
                    <w:rFonts w:ascii="MS Gothic" w:eastAsia="MS Gothic" w:hAnsi="MS Gothic" w:cs="Arial" w:hint="eastAsia"/>
                  </w:rPr>
                  <w:t>☐</w:t>
                </w:r>
              </w:p>
            </w:tc>
          </w:sdtContent>
        </w:sdt>
        <w:sdt>
          <w:sdtPr>
            <w:rPr>
              <w:rFonts w:cs="Arial"/>
            </w:rPr>
            <w:id w:val="71070022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C3F977C" w14:textId="77777777" w:rsidR="00B5527B" w:rsidRPr="00E732CF" w:rsidRDefault="00B5527B" w:rsidP="001A3F2E">
                <w:pPr>
                  <w:jc w:val="center"/>
                  <w:rPr>
                    <w:rFonts w:cs="Arial"/>
                  </w:rPr>
                </w:pPr>
                <w:r w:rsidRPr="00D6277B">
                  <w:rPr>
                    <w:rFonts w:ascii="MS Gothic" w:eastAsia="MS Gothic" w:hAnsi="MS Gothic" w:cs="Arial" w:hint="eastAsia"/>
                  </w:rPr>
                  <w:t>☐</w:t>
                </w:r>
              </w:p>
            </w:tc>
          </w:sdtContent>
        </w:sdt>
      </w:tr>
      <w:tr w:rsidR="00B5527B" w:rsidRPr="00E732CF" w14:paraId="78559C11" w14:textId="77777777" w:rsidTr="00D21A13">
        <w:tc>
          <w:tcPr>
            <w:tcW w:w="7416" w:type="dxa"/>
            <w:shd w:val="clear" w:color="auto" w:fill="E2EFD9" w:themeFill="accent6" w:themeFillTint="33"/>
          </w:tcPr>
          <w:p w14:paraId="4579F8A0" w14:textId="301DFB73" w:rsidR="00B5527B" w:rsidRPr="00D6277B" w:rsidRDefault="00B5527B" w:rsidP="00C32F45">
            <w:pPr>
              <w:rPr>
                <w:rFonts w:cs="Arial"/>
              </w:rPr>
            </w:pPr>
            <w:r w:rsidRPr="00D6277B">
              <w:rPr>
                <w:rFonts w:cs="Arial"/>
              </w:rPr>
              <w:t>Do</w:t>
            </w:r>
            <w:r>
              <w:rPr>
                <w:rFonts w:cs="Arial"/>
              </w:rPr>
              <w:t>es</w:t>
            </w:r>
            <w:r w:rsidRPr="00D6277B">
              <w:rPr>
                <w:rFonts w:cs="Arial"/>
              </w:rPr>
              <w:t xml:space="preserve"> the institution’s </w:t>
            </w:r>
            <w:r w:rsidRPr="003E0C2C">
              <w:rPr>
                <w:rFonts w:cstheme="minorHAnsi"/>
              </w:rPr>
              <w:t xml:space="preserve">academic </w:t>
            </w:r>
            <w:r>
              <w:rPr>
                <w:rFonts w:cstheme="minorHAnsi"/>
              </w:rPr>
              <w:t xml:space="preserve">leadership include individuals who are </w:t>
            </w:r>
            <w:r w:rsidRPr="003E0C2C">
              <w:rPr>
                <w:rFonts w:cstheme="minorHAnsi"/>
              </w:rPr>
              <w:t>adequate</w:t>
            </w:r>
            <w:r>
              <w:rPr>
                <w:rFonts w:cstheme="minorHAnsi"/>
              </w:rPr>
              <w:t>ly qualified and experienced in the institution’s implemented distance learning modalities?</w:t>
            </w:r>
          </w:p>
        </w:tc>
        <w:sdt>
          <w:sdtPr>
            <w:rPr>
              <w:rFonts w:cs="Arial"/>
            </w:rPr>
            <w:id w:val="99353799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343D914" w14:textId="77777777" w:rsidR="00B5527B" w:rsidRPr="00D6277B" w:rsidRDefault="00B5527B" w:rsidP="001A3F2E">
                <w:pPr>
                  <w:jc w:val="center"/>
                  <w:rPr>
                    <w:rFonts w:cs="Arial"/>
                  </w:rPr>
                </w:pPr>
                <w:r w:rsidRPr="00D6277B">
                  <w:rPr>
                    <w:rFonts w:ascii="MS Gothic" w:eastAsia="MS Gothic" w:hAnsi="MS Gothic" w:cs="Arial" w:hint="eastAsia"/>
                  </w:rPr>
                  <w:t>☐</w:t>
                </w:r>
              </w:p>
            </w:tc>
          </w:sdtContent>
        </w:sdt>
        <w:sdt>
          <w:sdtPr>
            <w:rPr>
              <w:rFonts w:cs="Arial"/>
            </w:rPr>
            <w:id w:val="40665710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CEBD4FF" w14:textId="77777777" w:rsidR="00B5527B" w:rsidRPr="00D6277B" w:rsidRDefault="00B5527B" w:rsidP="001A3F2E">
                <w:pPr>
                  <w:jc w:val="center"/>
                  <w:rPr>
                    <w:rFonts w:cs="Arial"/>
                  </w:rPr>
                </w:pPr>
                <w:r w:rsidRPr="00D6277B">
                  <w:rPr>
                    <w:rFonts w:ascii="MS Gothic" w:eastAsia="MS Gothic" w:hAnsi="MS Gothic" w:cs="Arial" w:hint="eastAsia"/>
                  </w:rPr>
                  <w:t>☐</w:t>
                </w:r>
              </w:p>
            </w:tc>
          </w:sdtContent>
        </w:sdt>
        <w:sdt>
          <w:sdtPr>
            <w:rPr>
              <w:rFonts w:cs="Arial"/>
            </w:rPr>
            <w:id w:val="188906047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E56F082" w14:textId="77777777" w:rsidR="00B5527B" w:rsidRPr="00E732CF" w:rsidRDefault="00B5527B" w:rsidP="001A3F2E">
                <w:pPr>
                  <w:jc w:val="center"/>
                  <w:rPr>
                    <w:rFonts w:cs="Arial"/>
                  </w:rPr>
                </w:pPr>
                <w:r w:rsidRPr="00D6277B">
                  <w:rPr>
                    <w:rFonts w:ascii="MS Gothic" w:eastAsia="MS Gothic" w:hAnsi="MS Gothic" w:cs="Arial" w:hint="eastAsia"/>
                  </w:rPr>
                  <w:t>☐</w:t>
                </w:r>
              </w:p>
            </w:tc>
          </w:sdtContent>
        </w:sdt>
      </w:tr>
      <w:tr w:rsidR="00D5706C" w:rsidRPr="00E732CF" w14:paraId="331CE24F" w14:textId="77777777" w:rsidTr="00D21A13">
        <w:tc>
          <w:tcPr>
            <w:tcW w:w="7416" w:type="dxa"/>
            <w:shd w:val="clear" w:color="auto" w:fill="E2EFD9" w:themeFill="accent6" w:themeFillTint="33"/>
          </w:tcPr>
          <w:p w14:paraId="7E5D6035" w14:textId="69BF0CFA" w:rsidR="00D5706C" w:rsidRPr="00E732CF" w:rsidRDefault="00D5706C" w:rsidP="00D5706C">
            <w:pPr>
              <w:rPr>
                <w:rFonts w:cs="Arial"/>
              </w:rPr>
            </w:pPr>
            <w:r>
              <w:rPr>
                <w:rFonts w:cs="Arial"/>
              </w:rPr>
              <w:t>Did the institution describe the respective roles and responsibilities of academic leadership personnel and do they reflect an adequate academic infrastructure to provide effective distance education delivery of its educational offerings?</w:t>
            </w:r>
          </w:p>
        </w:tc>
        <w:sdt>
          <w:sdtPr>
            <w:rPr>
              <w:rFonts w:cs="Arial"/>
            </w:rPr>
            <w:id w:val="-158051063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F40C4B8" w14:textId="629A21F3" w:rsidR="00D5706C" w:rsidRDefault="00D5706C" w:rsidP="001A3F2E">
                <w:pPr>
                  <w:jc w:val="center"/>
                  <w:rPr>
                    <w:rFonts w:cs="Arial"/>
                  </w:rPr>
                </w:pPr>
                <w:r w:rsidRPr="00D6277B">
                  <w:rPr>
                    <w:rFonts w:ascii="MS Gothic" w:eastAsia="MS Gothic" w:hAnsi="MS Gothic" w:cs="Arial" w:hint="eastAsia"/>
                  </w:rPr>
                  <w:t>☐</w:t>
                </w:r>
              </w:p>
            </w:tc>
          </w:sdtContent>
        </w:sdt>
        <w:sdt>
          <w:sdtPr>
            <w:rPr>
              <w:rFonts w:cs="Arial"/>
            </w:rPr>
            <w:id w:val="193153505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2C79D3C" w14:textId="4E1561C9" w:rsidR="00D5706C" w:rsidRDefault="00D5706C" w:rsidP="001A3F2E">
                <w:pPr>
                  <w:jc w:val="center"/>
                  <w:rPr>
                    <w:rFonts w:cs="Arial"/>
                  </w:rPr>
                </w:pPr>
                <w:r w:rsidRPr="00D6277B">
                  <w:rPr>
                    <w:rFonts w:ascii="MS Gothic" w:eastAsia="MS Gothic" w:hAnsi="MS Gothic" w:cs="Arial" w:hint="eastAsia"/>
                  </w:rPr>
                  <w:t>☐</w:t>
                </w:r>
              </w:p>
            </w:tc>
          </w:sdtContent>
        </w:sdt>
        <w:sdt>
          <w:sdtPr>
            <w:rPr>
              <w:rFonts w:cs="Arial"/>
            </w:rPr>
            <w:id w:val="-64651035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EE7F132" w14:textId="25553530" w:rsidR="00D5706C" w:rsidRDefault="00D5706C" w:rsidP="001A3F2E">
                <w:pPr>
                  <w:jc w:val="center"/>
                  <w:rPr>
                    <w:rFonts w:cs="Arial"/>
                  </w:rPr>
                </w:pPr>
                <w:r w:rsidRPr="00D6277B">
                  <w:rPr>
                    <w:rFonts w:ascii="MS Gothic" w:eastAsia="MS Gothic" w:hAnsi="MS Gothic" w:cs="Arial" w:hint="eastAsia"/>
                  </w:rPr>
                  <w:t>☐</w:t>
                </w:r>
              </w:p>
            </w:tc>
          </w:sdtContent>
        </w:sdt>
      </w:tr>
      <w:tr w:rsidR="00D5706C" w:rsidRPr="00E732CF" w14:paraId="7B628993" w14:textId="77777777" w:rsidTr="00D21A13">
        <w:tc>
          <w:tcPr>
            <w:tcW w:w="7416" w:type="dxa"/>
            <w:shd w:val="clear" w:color="auto" w:fill="E2EFD9" w:themeFill="accent6" w:themeFillTint="33"/>
          </w:tcPr>
          <w:p w14:paraId="516AB8B3" w14:textId="5A49B3CF" w:rsidR="00D5706C" w:rsidRPr="00E732CF" w:rsidRDefault="00D5706C" w:rsidP="00C32F45">
            <w:pPr>
              <w:rPr>
                <w:rFonts w:cs="Arial"/>
              </w:rPr>
            </w:pPr>
            <w:r>
              <w:rPr>
                <w:rFonts w:cs="Arial"/>
              </w:rPr>
              <w:t>Are</w:t>
            </w:r>
            <w:r w:rsidRPr="00E732CF">
              <w:rPr>
                <w:rFonts w:cs="Arial"/>
              </w:rPr>
              <w:t xml:space="preserve"> the institution’s academic leaders</w:t>
            </w:r>
            <w:r>
              <w:rPr>
                <w:rFonts w:cs="Arial"/>
              </w:rPr>
              <w:t xml:space="preserve"> assigned </w:t>
            </w:r>
            <w:r w:rsidRPr="00E732CF">
              <w:rPr>
                <w:rFonts w:cs="Arial"/>
              </w:rPr>
              <w:t>appropriate responsibilities based on their</w:t>
            </w:r>
            <w:r>
              <w:rPr>
                <w:rFonts w:cs="Arial"/>
              </w:rPr>
              <w:t xml:space="preserve"> respective qualifications and</w:t>
            </w:r>
            <w:r w:rsidRPr="00E732CF">
              <w:rPr>
                <w:rFonts w:cs="Arial"/>
              </w:rPr>
              <w:t xml:space="preserve"> identified roles within the organization? </w:t>
            </w:r>
          </w:p>
        </w:tc>
        <w:sdt>
          <w:sdtPr>
            <w:rPr>
              <w:rFonts w:cs="Arial"/>
            </w:rPr>
            <w:id w:val="-158174698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63C7B21" w14:textId="77777777" w:rsidR="00D5706C" w:rsidRPr="00E732CF" w:rsidRDefault="00D5706C" w:rsidP="001A3F2E">
                <w:pPr>
                  <w:jc w:val="center"/>
                  <w:rPr>
                    <w:rFonts w:cs="Arial"/>
                  </w:rPr>
                </w:pPr>
                <w:r w:rsidRPr="000C5542">
                  <w:rPr>
                    <w:rFonts w:ascii="MS Gothic" w:eastAsia="MS Gothic" w:hAnsi="MS Gothic" w:cs="Arial" w:hint="eastAsia"/>
                  </w:rPr>
                  <w:t>☐</w:t>
                </w:r>
              </w:p>
            </w:tc>
          </w:sdtContent>
        </w:sdt>
        <w:sdt>
          <w:sdtPr>
            <w:rPr>
              <w:rFonts w:cs="Arial"/>
            </w:rPr>
            <w:id w:val="35023017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94C5B22" w14:textId="77777777" w:rsidR="00D5706C" w:rsidRPr="00E732CF" w:rsidRDefault="00D5706C" w:rsidP="001A3F2E">
                <w:pPr>
                  <w:jc w:val="center"/>
                  <w:rPr>
                    <w:rFonts w:cs="Arial"/>
                  </w:rPr>
                </w:pPr>
                <w:r w:rsidRPr="000C5542">
                  <w:rPr>
                    <w:rFonts w:ascii="MS Gothic" w:eastAsia="MS Gothic" w:hAnsi="MS Gothic" w:cs="Arial" w:hint="eastAsia"/>
                  </w:rPr>
                  <w:t>☐</w:t>
                </w:r>
              </w:p>
            </w:tc>
          </w:sdtContent>
        </w:sdt>
        <w:sdt>
          <w:sdtPr>
            <w:rPr>
              <w:rFonts w:cs="Arial"/>
            </w:rPr>
            <w:id w:val="176264097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150FF64" w14:textId="77777777" w:rsidR="00D5706C" w:rsidRPr="00E732CF" w:rsidRDefault="00D5706C" w:rsidP="001A3F2E">
                <w:pPr>
                  <w:jc w:val="center"/>
                  <w:rPr>
                    <w:rFonts w:cs="Arial"/>
                  </w:rPr>
                </w:pPr>
                <w:r w:rsidRPr="000C5542">
                  <w:rPr>
                    <w:rFonts w:ascii="MS Gothic" w:eastAsia="MS Gothic" w:hAnsi="MS Gothic" w:cs="Arial" w:hint="eastAsia"/>
                  </w:rPr>
                  <w:t>☐</w:t>
                </w:r>
              </w:p>
            </w:tc>
          </w:sdtContent>
        </w:sdt>
      </w:tr>
      <w:tr w:rsidR="00D5706C" w:rsidRPr="00E732CF" w14:paraId="3E96BF3E" w14:textId="77777777" w:rsidTr="00D21A13">
        <w:tc>
          <w:tcPr>
            <w:tcW w:w="7416" w:type="dxa"/>
            <w:shd w:val="clear" w:color="auto" w:fill="E2EFD9" w:themeFill="accent6" w:themeFillTint="33"/>
          </w:tcPr>
          <w:p w14:paraId="670BF584" w14:textId="3504C1F9" w:rsidR="00D5706C" w:rsidRPr="00E732CF" w:rsidRDefault="00D5706C" w:rsidP="00D5706C">
            <w:pPr>
              <w:rPr>
                <w:rFonts w:cs="Arial"/>
              </w:rPr>
            </w:pPr>
            <w:r>
              <w:rPr>
                <w:rFonts w:cs="Calibri"/>
              </w:rPr>
              <w:t xml:space="preserve">Are there adequate </w:t>
            </w:r>
            <w:r w:rsidRPr="00D5706C">
              <w:rPr>
                <w:rFonts w:cs="Calibri"/>
              </w:rPr>
              <w:t>processes in place to ensure that academic leaders are responsible for and engaged in review of program quality and student outcomes</w:t>
            </w:r>
            <w:r>
              <w:rPr>
                <w:rFonts w:cs="Calibri"/>
              </w:rPr>
              <w:t>?</w:t>
            </w:r>
          </w:p>
        </w:tc>
        <w:sdt>
          <w:sdtPr>
            <w:rPr>
              <w:rFonts w:cs="Arial"/>
            </w:rPr>
            <w:id w:val="124537592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0D6C569" w14:textId="192E4E71" w:rsidR="00D5706C" w:rsidRPr="00E732CF" w:rsidRDefault="00D5706C" w:rsidP="001A3F2E">
                <w:pPr>
                  <w:jc w:val="center"/>
                  <w:rPr>
                    <w:rFonts w:cs="Arial"/>
                  </w:rPr>
                </w:pPr>
                <w:r w:rsidRPr="00D6277B">
                  <w:rPr>
                    <w:rFonts w:ascii="MS Gothic" w:eastAsia="MS Gothic" w:hAnsi="MS Gothic" w:cs="Arial" w:hint="eastAsia"/>
                  </w:rPr>
                  <w:t>☐</w:t>
                </w:r>
              </w:p>
            </w:tc>
          </w:sdtContent>
        </w:sdt>
        <w:sdt>
          <w:sdtPr>
            <w:rPr>
              <w:rFonts w:cs="Arial"/>
            </w:rPr>
            <w:id w:val="109012750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A601BAB" w14:textId="2084074A" w:rsidR="00D5706C" w:rsidRPr="00E732CF" w:rsidRDefault="00D5706C" w:rsidP="001A3F2E">
                <w:pPr>
                  <w:jc w:val="center"/>
                  <w:rPr>
                    <w:rFonts w:cs="Arial"/>
                  </w:rPr>
                </w:pPr>
                <w:r w:rsidRPr="00D6277B">
                  <w:rPr>
                    <w:rFonts w:ascii="MS Gothic" w:eastAsia="MS Gothic" w:hAnsi="MS Gothic" w:cs="Arial" w:hint="eastAsia"/>
                  </w:rPr>
                  <w:t>☐</w:t>
                </w:r>
              </w:p>
            </w:tc>
          </w:sdtContent>
        </w:sdt>
        <w:sdt>
          <w:sdtPr>
            <w:rPr>
              <w:rFonts w:cs="Arial"/>
            </w:rPr>
            <w:id w:val="200368884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41256BF" w14:textId="04186B3E" w:rsidR="00D5706C" w:rsidRPr="00E732CF" w:rsidRDefault="00D5706C" w:rsidP="001A3F2E">
                <w:pPr>
                  <w:jc w:val="center"/>
                  <w:rPr>
                    <w:rFonts w:cs="Arial"/>
                  </w:rPr>
                </w:pPr>
                <w:r w:rsidRPr="00D6277B">
                  <w:rPr>
                    <w:rFonts w:ascii="MS Gothic" w:eastAsia="MS Gothic" w:hAnsi="MS Gothic" w:cs="Arial" w:hint="eastAsia"/>
                  </w:rPr>
                  <w:t>☐</w:t>
                </w:r>
              </w:p>
            </w:tc>
          </w:sdtContent>
        </w:sdt>
      </w:tr>
      <w:tr w:rsidR="00D5706C" w:rsidRPr="00E732CF" w14:paraId="039C24D8" w14:textId="77777777" w:rsidTr="00D21A13">
        <w:tc>
          <w:tcPr>
            <w:tcW w:w="7416" w:type="dxa"/>
            <w:shd w:val="clear" w:color="auto" w:fill="E2EFD9" w:themeFill="accent6" w:themeFillTint="33"/>
          </w:tcPr>
          <w:p w14:paraId="38338FE8" w14:textId="361857CB" w:rsidR="00D5706C" w:rsidRPr="00E732CF" w:rsidRDefault="00D5706C" w:rsidP="00D5706C">
            <w:pPr>
              <w:rPr>
                <w:rFonts w:cs="Arial"/>
              </w:rPr>
            </w:pPr>
            <w:r>
              <w:rPr>
                <w:rFonts w:cs="Arial"/>
              </w:rPr>
              <w:t xml:space="preserve">Does the institution have appropriate processes in place for </w:t>
            </w:r>
            <w:r w:rsidRPr="00D5706C">
              <w:rPr>
                <w:rFonts w:cs="Arial"/>
              </w:rPr>
              <w:t>academic leadership</w:t>
            </w:r>
            <w:r>
              <w:rPr>
                <w:rFonts w:cs="Arial"/>
              </w:rPr>
              <w:t>’s</w:t>
            </w:r>
            <w:r w:rsidRPr="00D5706C">
              <w:rPr>
                <w:rFonts w:cs="Arial"/>
              </w:rPr>
              <w:t xml:space="preserve"> selection</w:t>
            </w:r>
            <w:r>
              <w:rPr>
                <w:rFonts w:cs="Arial"/>
              </w:rPr>
              <w:t xml:space="preserve">, </w:t>
            </w:r>
            <w:r w:rsidRPr="00D5706C">
              <w:rPr>
                <w:rFonts w:cs="Arial"/>
              </w:rPr>
              <w:t xml:space="preserve">training, </w:t>
            </w:r>
            <w:r>
              <w:rPr>
                <w:rFonts w:cs="Arial"/>
              </w:rPr>
              <w:t xml:space="preserve">and </w:t>
            </w:r>
            <w:r w:rsidRPr="00D5706C">
              <w:rPr>
                <w:rFonts w:cs="Arial"/>
              </w:rPr>
              <w:t>ongoing development of faculty</w:t>
            </w:r>
            <w:r>
              <w:rPr>
                <w:rFonts w:cs="Arial"/>
              </w:rPr>
              <w:t>?</w:t>
            </w:r>
          </w:p>
        </w:tc>
        <w:sdt>
          <w:sdtPr>
            <w:rPr>
              <w:rFonts w:cs="Arial"/>
            </w:rPr>
            <w:id w:val="213767911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D247DB7" w14:textId="77777777" w:rsidR="00D5706C" w:rsidRPr="00E732CF" w:rsidRDefault="00D5706C" w:rsidP="001A3F2E">
                <w:pPr>
                  <w:jc w:val="center"/>
                  <w:rPr>
                    <w:rFonts w:cs="Arial"/>
                  </w:rPr>
                </w:pPr>
                <w:r w:rsidRPr="000C5542">
                  <w:rPr>
                    <w:rFonts w:ascii="MS Gothic" w:eastAsia="MS Gothic" w:hAnsi="MS Gothic" w:cs="Arial" w:hint="eastAsia"/>
                  </w:rPr>
                  <w:t>☐</w:t>
                </w:r>
              </w:p>
            </w:tc>
          </w:sdtContent>
        </w:sdt>
        <w:sdt>
          <w:sdtPr>
            <w:rPr>
              <w:rFonts w:cs="Arial"/>
            </w:rPr>
            <w:id w:val="-45410932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BF7A56D" w14:textId="77777777" w:rsidR="00D5706C" w:rsidRPr="00E732CF" w:rsidRDefault="00D5706C" w:rsidP="001A3F2E">
                <w:pPr>
                  <w:jc w:val="center"/>
                  <w:rPr>
                    <w:rFonts w:cs="Arial"/>
                  </w:rPr>
                </w:pPr>
                <w:r w:rsidRPr="000C5542">
                  <w:rPr>
                    <w:rFonts w:ascii="MS Gothic" w:eastAsia="MS Gothic" w:hAnsi="MS Gothic" w:cs="Arial" w:hint="eastAsia"/>
                  </w:rPr>
                  <w:t>☐</w:t>
                </w:r>
              </w:p>
            </w:tc>
          </w:sdtContent>
        </w:sdt>
        <w:sdt>
          <w:sdtPr>
            <w:rPr>
              <w:rFonts w:cs="Arial"/>
            </w:rPr>
            <w:id w:val="202928595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6923F89" w14:textId="77777777" w:rsidR="00D5706C" w:rsidRPr="00E732CF" w:rsidRDefault="00D5706C" w:rsidP="001A3F2E">
                <w:pPr>
                  <w:jc w:val="center"/>
                  <w:rPr>
                    <w:rFonts w:cs="Arial"/>
                  </w:rPr>
                </w:pPr>
                <w:r w:rsidRPr="000C5542">
                  <w:rPr>
                    <w:rFonts w:ascii="MS Gothic" w:eastAsia="MS Gothic" w:hAnsi="MS Gothic" w:cs="Arial" w:hint="eastAsia"/>
                  </w:rPr>
                  <w:t>☐</w:t>
                </w:r>
              </w:p>
            </w:tc>
          </w:sdtContent>
        </w:sdt>
      </w:tr>
      <w:tr w:rsidR="00D5706C" w:rsidRPr="00E732CF" w14:paraId="4E21C409" w14:textId="77777777" w:rsidTr="00D21A13">
        <w:tc>
          <w:tcPr>
            <w:tcW w:w="7416" w:type="dxa"/>
            <w:shd w:val="clear" w:color="auto" w:fill="E2EFD9" w:themeFill="accent6" w:themeFillTint="33"/>
          </w:tcPr>
          <w:p w14:paraId="18823A25" w14:textId="4E93C437" w:rsidR="00D5706C" w:rsidRPr="00E732CF" w:rsidRDefault="00D5706C" w:rsidP="00D5706C">
            <w:pPr>
              <w:rPr>
                <w:rFonts w:cs="Arial"/>
                <w:b/>
              </w:rPr>
            </w:pPr>
            <w:r w:rsidRPr="00E732CF">
              <w:rPr>
                <w:rFonts w:cs="Arial"/>
                <w:b/>
              </w:rPr>
              <w:t xml:space="preserve">Standard </w:t>
            </w:r>
            <w:r>
              <w:rPr>
                <w:rFonts w:cs="Arial"/>
                <w:b/>
              </w:rPr>
              <w:t>IX</w:t>
            </w:r>
            <w:r w:rsidRPr="00E732CF">
              <w:rPr>
                <w:rFonts w:cs="Arial"/>
                <w:b/>
              </w:rPr>
              <w:t xml:space="preserve">.A. – </w:t>
            </w:r>
            <w:r>
              <w:rPr>
                <w:rFonts w:cs="Arial"/>
                <w:b/>
              </w:rPr>
              <w:t>Standard is Evident, Emerging, Not Evident, or Not Applicable</w:t>
            </w:r>
          </w:p>
        </w:tc>
        <w:tc>
          <w:tcPr>
            <w:tcW w:w="1944" w:type="dxa"/>
            <w:gridSpan w:val="3"/>
            <w:shd w:val="clear" w:color="auto" w:fill="E2EFD9" w:themeFill="accent6" w:themeFillTint="33"/>
          </w:tcPr>
          <w:p w14:paraId="56FD4A8C" w14:textId="77777777" w:rsidR="00D5706C" w:rsidRPr="00E732CF" w:rsidRDefault="00000000" w:rsidP="00D5706C">
            <w:pPr>
              <w:rPr>
                <w:rFonts w:cs="Arial"/>
                <w:b/>
              </w:rPr>
            </w:pPr>
            <w:sdt>
              <w:sdtPr>
                <w:rPr>
                  <w:rStyle w:val="Style1"/>
                </w:rPr>
                <w:alias w:val="Finding "/>
                <w:tag w:val="Finding "/>
                <w:id w:val="-304238163"/>
                <w:placeholder>
                  <w:docPart w:val="F57A13F2ABF84C76954FBC66BCE72ACE"/>
                </w:placeholder>
                <w:showingPlcHdr/>
                <w:comboBox>
                  <w:listItem w:displayText="Standard is Evident" w:value="Standard is Evident"/>
                  <w:listItem w:displayText="Standard is Emerging" w:value="Standard is Emerging"/>
                  <w:listItem w:displayText="Standard is Not Evident" w:value="Standard is Not Evident"/>
                  <w:listItem w:displayText="Not Applicable " w:value="Not Applicable "/>
                </w:comboBox>
              </w:sdtPr>
              <w:sdtEndPr>
                <w:rPr>
                  <w:rStyle w:val="DefaultParagraphFont"/>
                  <w:rFonts w:cs="Arial"/>
                  <w:b/>
                  <w:vanish/>
                  <w:sz w:val="20"/>
                  <w:szCs w:val="20"/>
                </w:rPr>
              </w:sdtEndPr>
              <w:sdtContent>
                <w:r w:rsidR="00D5706C" w:rsidRPr="00C94CE0">
                  <w:rPr>
                    <w:rStyle w:val="PlaceholderText"/>
                  </w:rPr>
                  <w:t>Choose a finding.</w:t>
                </w:r>
              </w:sdtContent>
            </w:sdt>
          </w:p>
        </w:tc>
      </w:tr>
    </w:tbl>
    <w:p w14:paraId="33708DD2" w14:textId="77777777" w:rsidR="00341438" w:rsidRDefault="00341438" w:rsidP="00B5527B">
      <w:pPr>
        <w:spacing w:after="0" w:line="240" w:lineRule="auto"/>
        <w:ind w:firstLine="720"/>
        <w:rPr>
          <w:rFonts w:ascii="Calibri" w:eastAsia="Arial" w:hAnsi="Calibri" w:cs="Arial"/>
          <w:b/>
          <w:bCs/>
          <w:sz w:val="24"/>
          <w:szCs w:val="24"/>
          <w:u w:val="single"/>
        </w:rPr>
      </w:pPr>
    </w:p>
    <w:p w14:paraId="7FFD6FA0" w14:textId="77777777" w:rsidR="00341438" w:rsidRPr="00015A00" w:rsidRDefault="00341438" w:rsidP="00341438">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786249578"/>
          <w:placeholder>
            <w:docPart w:val="A2333609B4894DCEB0749BC560B0004E"/>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38B05220" w14:textId="5228DAFA" w:rsidR="00341438" w:rsidRPr="00015A00" w:rsidRDefault="00341438" w:rsidP="00341438">
      <w:pPr>
        <w:spacing w:after="0" w:line="240" w:lineRule="auto"/>
        <w:rPr>
          <w:rFonts w:ascii="Calibri" w:eastAsia="Calibri" w:hAnsi="Calibri" w:cs="Arial"/>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541262175"/>
          <w:placeholder>
            <w:docPart w:val="1A9F79CFAADB49FB84C34AA821DE5B03"/>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5F4B58FC" w14:textId="77777777" w:rsidR="00341438" w:rsidRPr="00015A00" w:rsidRDefault="00341438" w:rsidP="00341438">
      <w:pPr>
        <w:spacing w:after="0" w:line="240" w:lineRule="auto"/>
        <w:rPr>
          <w:rFonts w:ascii="Calibri" w:eastAsia="Calibri" w:hAnsi="Calibri" w:cs="Arial"/>
        </w:rPr>
      </w:pPr>
    </w:p>
    <w:p w14:paraId="1EE48C99" w14:textId="3D55BB58" w:rsidR="008D4E83" w:rsidRPr="00015A00" w:rsidRDefault="008D4E83" w:rsidP="008D4E83">
      <w:pPr>
        <w:spacing w:after="0" w:line="240" w:lineRule="auto"/>
        <w:rPr>
          <w:rFonts w:cs="Arial"/>
          <w:sz w:val="20"/>
          <w:szCs w:val="20"/>
        </w:rPr>
      </w:pPr>
      <w:r w:rsidRPr="005854FB">
        <w:rPr>
          <w:rFonts w:cs="Arial"/>
          <w:b/>
          <w:smallCaps/>
          <w:sz w:val="24"/>
          <w:szCs w:val="24"/>
          <w:u w:val="single"/>
        </w:rPr>
        <w:t xml:space="preserve">Exhibit </w:t>
      </w:r>
      <w:r>
        <w:rPr>
          <w:rFonts w:cs="Arial"/>
          <w:b/>
          <w:smallCaps/>
          <w:sz w:val="24"/>
          <w:szCs w:val="24"/>
          <w:u w:val="single"/>
        </w:rPr>
        <w:t>17</w:t>
      </w:r>
      <w:r w:rsidRPr="005854FB">
        <w:rPr>
          <w:rFonts w:cs="Arial"/>
          <w:b/>
          <w:smallCaps/>
          <w:sz w:val="24"/>
          <w:szCs w:val="24"/>
          <w:u w:val="single"/>
        </w:rPr>
        <w:t>:</w:t>
      </w:r>
      <w:r w:rsidRPr="007F5C5E">
        <w:rPr>
          <w:rFonts w:cs="Arial"/>
          <w:color w:val="0000FF"/>
          <w:sz w:val="20"/>
          <w:szCs w:val="20"/>
        </w:rPr>
        <w:t xml:space="preserve"> </w:t>
      </w:r>
      <w:sdt>
        <w:sdtPr>
          <w:rPr>
            <w:rFonts w:cs="Arial"/>
            <w:color w:val="0000FF"/>
            <w:sz w:val="20"/>
            <w:szCs w:val="20"/>
          </w:rPr>
          <w:id w:val="-578290399"/>
          <w:placeholder>
            <w:docPart w:val="B9EEE8A1BD604D8D8CA2BFB18F40C2E4"/>
          </w:placeholder>
          <w:temporary/>
          <w:showingPlcHdr/>
        </w:sdtPr>
        <w:sdtContent>
          <w:r w:rsidRPr="00397EB7">
            <w:rPr>
              <w:rFonts w:cs="Arial"/>
              <w:color w:val="767171" w:themeColor="background2" w:themeShade="80"/>
            </w:rPr>
            <w:t xml:space="preserve">Provide detailed feedback for </w:t>
          </w:r>
          <w:r>
            <w:rPr>
              <w:rFonts w:cs="Arial"/>
              <w:color w:val="767171" w:themeColor="background2" w:themeShade="80"/>
            </w:rPr>
            <w:t>the E</w:t>
          </w:r>
          <w:r w:rsidRPr="00397EB7">
            <w:rPr>
              <w:rFonts w:cs="Arial"/>
              <w:color w:val="767171" w:themeColor="background2" w:themeShade="80"/>
            </w:rPr>
            <w:t>xhibit</w:t>
          </w:r>
          <w:r>
            <w:rPr>
              <w:rFonts w:cs="Arial"/>
              <w:color w:val="767171" w:themeColor="background2" w:themeShade="80"/>
            </w:rPr>
            <w:t xml:space="preserve">(s) </w:t>
          </w:r>
          <w:r w:rsidRPr="00397EB7">
            <w:rPr>
              <w:rFonts w:cs="Arial"/>
              <w:color w:val="767171" w:themeColor="background2" w:themeShade="80"/>
            </w:rPr>
            <w:t>related to this core component. The applicant institution uses this feedback to strengthen its documentation, processes, and procedures.</w:t>
          </w:r>
        </w:sdtContent>
      </w:sdt>
    </w:p>
    <w:p w14:paraId="64B42A37" w14:textId="77777777" w:rsidR="008D4E83" w:rsidRPr="00015A00" w:rsidRDefault="008D4E83" w:rsidP="00341438">
      <w:pPr>
        <w:spacing w:after="0" w:line="240" w:lineRule="auto"/>
        <w:rPr>
          <w:rFonts w:ascii="Calibri" w:eastAsia="Calibri" w:hAnsi="Calibri" w:cs="Arial"/>
        </w:rPr>
      </w:pPr>
    </w:p>
    <w:p w14:paraId="68A1A0B3" w14:textId="77777777" w:rsidR="00341438" w:rsidRDefault="00341438" w:rsidP="00341438">
      <w:pPr>
        <w:spacing w:after="0" w:line="240" w:lineRule="auto"/>
        <w:rPr>
          <w:rFonts w:ascii="Calibri" w:eastAsia="Arial" w:hAnsi="Calibri" w:cs="Arial"/>
          <w:color w:val="767171"/>
        </w:rPr>
      </w:pPr>
      <w:r w:rsidRPr="0027349F">
        <w:rPr>
          <w:rFonts w:ascii="Calibri" w:eastAsia="Arial" w:hAnsi="Calibri" w:cs="Arial"/>
          <w:b/>
          <w:bCs/>
          <w:sz w:val="24"/>
          <w:szCs w:val="24"/>
          <w:u w:val="single"/>
        </w:rPr>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653913022"/>
          <w:placeholder>
            <w:docPart w:val="9E1B1BE7C6744FF9AC092F5F97FFAE25"/>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4B036428" w14:textId="77777777" w:rsidR="00C7457E" w:rsidRPr="00C7457E" w:rsidRDefault="00C7457E" w:rsidP="00C7457E">
      <w:pPr>
        <w:spacing w:after="0" w:line="240" w:lineRule="auto"/>
        <w:ind w:left="360"/>
        <w:contextualSpacing/>
        <w:rPr>
          <w:rFonts w:ascii="Calibri" w:eastAsia="Aptos" w:hAnsi="Calibri" w:cs="Calibri"/>
        </w:rPr>
      </w:pPr>
    </w:p>
    <w:sdt>
      <w:sdtPr>
        <w:rPr>
          <w:rFonts w:ascii="Calibri" w:eastAsia="Times New Roman" w:hAnsi="Calibri" w:cs="Times New Roman"/>
          <w:b/>
          <w:sz w:val="24"/>
          <w:szCs w:val="28"/>
        </w:rPr>
        <w:id w:val="1250540201"/>
        <w:lock w:val="sdtContentLocked"/>
        <w:placeholder>
          <w:docPart w:val="DefaultPlaceholder_-1854013440"/>
        </w:placeholder>
      </w:sdtPr>
      <w:sdtEndPr>
        <w:rPr>
          <w:rFonts w:eastAsia="Aptos"/>
          <w:b w:val="0"/>
          <w:szCs w:val="24"/>
        </w:rPr>
      </w:sdtEndPr>
      <w:sdtContent>
        <w:p w14:paraId="5C262780" w14:textId="4715AAC3" w:rsidR="00C7457E" w:rsidRPr="00C7457E" w:rsidRDefault="00C7457E">
          <w:pPr>
            <w:keepNext/>
            <w:keepLines/>
            <w:numPr>
              <w:ilvl w:val="0"/>
              <w:numId w:val="12"/>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Faculty Qualifications</w:t>
          </w:r>
        </w:p>
        <w:p w14:paraId="3EC63297" w14:textId="04658E6D" w:rsidR="00C7457E" w:rsidRDefault="00C7457E">
          <w:pPr>
            <w:numPr>
              <w:ilvl w:val="0"/>
              <w:numId w:val="100"/>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The institution provides the appropriate number of qualified faculty to achieve program and course outcomes and provide instruction. The institution maintains faculty résumés, official transcripts, and copies of applicable licenses or credentials on file.</w:t>
          </w:r>
        </w:p>
      </w:sdtContent>
    </w:sdt>
    <w:p w14:paraId="2A62ED33" w14:textId="77777777" w:rsidR="00D5706C" w:rsidRPr="00C7457E" w:rsidRDefault="00D5706C" w:rsidP="00D5706C">
      <w:pPr>
        <w:spacing w:after="0" w:line="240" w:lineRule="auto"/>
        <w:contextualSpacing/>
        <w:rPr>
          <w:rFonts w:ascii="Calibri" w:eastAsia="Aptos" w:hAnsi="Calibri" w:cs="Times New Roman"/>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D5706C" w:rsidRPr="00E732CF" w14:paraId="505020C3" w14:textId="77777777" w:rsidTr="00D21A13">
        <w:tc>
          <w:tcPr>
            <w:tcW w:w="7416" w:type="dxa"/>
            <w:shd w:val="clear" w:color="auto" w:fill="E2EFD9" w:themeFill="accent6" w:themeFillTint="33"/>
          </w:tcPr>
          <w:p w14:paraId="231A602D" w14:textId="77777777" w:rsidR="00D5706C" w:rsidRPr="00E732CF" w:rsidRDefault="00D5706C" w:rsidP="00C32F45">
            <w:pPr>
              <w:rPr>
                <w:rFonts w:cs="Arial"/>
                <w:b/>
              </w:rPr>
            </w:pPr>
            <w:r w:rsidRPr="00E732CF">
              <w:rPr>
                <w:rFonts w:cs="Arial"/>
                <w:b/>
              </w:rPr>
              <w:t>Questions</w:t>
            </w:r>
          </w:p>
        </w:tc>
        <w:tc>
          <w:tcPr>
            <w:tcW w:w="648" w:type="dxa"/>
            <w:shd w:val="clear" w:color="auto" w:fill="E2EFD9" w:themeFill="accent6" w:themeFillTint="33"/>
            <w:vAlign w:val="center"/>
          </w:tcPr>
          <w:p w14:paraId="45E85F16" w14:textId="77777777" w:rsidR="00D5706C" w:rsidRPr="00E732CF" w:rsidRDefault="00D5706C" w:rsidP="001A3F2E">
            <w:pPr>
              <w:jc w:val="center"/>
              <w:rPr>
                <w:rFonts w:cs="Arial"/>
                <w:b/>
              </w:rPr>
            </w:pPr>
            <w:r w:rsidRPr="00E732CF">
              <w:rPr>
                <w:rFonts w:cs="Arial"/>
                <w:b/>
              </w:rPr>
              <w:t>Yes</w:t>
            </w:r>
          </w:p>
        </w:tc>
        <w:tc>
          <w:tcPr>
            <w:tcW w:w="648" w:type="dxa"/>
            <w:shd w:val="clear" w:color="auto" w:fill="E2EFD9" w:themeFill="accent6" w:themeFillTint="33"/>
            <w:vAlign w:val="center"/>
          </w:tcPr>
          <w:p w14:paraId="7E94A66E" w14:textId="77777777" w:rsidR="00D5706C" w:rsidRPr="00E732CF" w:rsidRDefault="00D5706C" w:rsidP="001A3F2E">
            <w:pPr>
              <w:jc w:val="center"/>
              <w:rPr>
                <w:rFonts w:cs="Arial"/>
                <w:b/>
              </w:rPr>
            </w:pPr>
            <w:r w:rsidRPr="00E732CF">
              <w:rPr>
                <w:rFonts w:cs="Arial"/>
                <w:b/>
              </w:rPr>
              <w:t>No</w:t>
            </w:r>
          </w:p>
        </w:tc>
        <w:tc>
          <w:tcPr>
            <w:tcW w:w="648" w:type="dxa"/>
            <w:shd w:val="clear" w:color="auto" w:fill="E2EFD9" w:themeFill="accent6" w:themeFillTint="33"/>
            <w:vAlign w:val="center"/>
          </w:tcPr>
          <w:p w14:paraId="27C1C931" w14:textId="77777777" w:rsidR="00D5706C" w:rsidRPr="00E732CF" w:rsidRDefault="00D5706C" w:rsidP="001A3F2E">
            <w:pPr>
              <w:jc w:val="center"/>
              <w:rPr>
                <w:rFonts w:cs="Arial"/>
                <w:b/>
              </w:rPr>
            </w:pPr>
            <w:r w:rsidRPr="00E732CF">
              <w:rPr>
                <w:rFonts w:cs="Arial"/>
                <w:b/>
              </w:rPr>
              <w:t>N/A</w:t>
            </w:r>
          </w:p>
        </w:tc>
      </w:tr>
      <w:tr w:rsidR="00D5706C" w:rsidRPr="00E732CF" w14:paraId="6683DEDE" w14:textId="77777777" w:rsidTr="00D21A13">
        <w:tc>
          <w:tcPr>
            <w:tcW w:w="7416" w:type="dxa"/>
            <w:shd w:val="clear" w:color="auto" w:fill="E2EFD9" w:themeFill="accent6" w:themeFillTint="33"/>
          </w:tcPr>
          <w:p w14:paraId="174681FA" w14:textId="55387BC7" w:rsidR="00D5706C" w:rsidRPr="00E732CF" w:rsidRDefault="00D5706C" w:rsidP="00C32F45">
            <w:pPr>
              <w:rPr>
                <w:rFonts w:cs="Arial"/>
              </w:rPr>
            </w:pPr>
            <w:r>
              <w:rPr>
                <w:rFonts w:cs="Arial"/>
              </w:rPr>
              <w:t>Did the institution provide its faculty handbook?</w:t>
            </w:r>
            <w:r w:rsidRPr="00E732CF">
              <w:rPr>
                <w:rFonts w:cs="Arial"/>
              </w:rPr>
              <w:t xml:space="preserve"> </w:t>
            </w:r>
          </w:p>
        </w:tc>
        <w:sdt>
          <w:sdtPr>
            <w:rPr>
              <w:rFonts w:cs="Arial"/>
            </w:rPr>
            <w:id w:val="-57775008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6F506DA" w14:textId="77777777" w:rsidR="00D5706C" w:rsidRPr="00E732CF" w:rsidRDefault="00D5706C" w:rsidP="001A3F2E">
                <w:pPr>
                  <w:jc w:val="center"/>
                  <w:rPr>
                    <w:rFonts w:cs="Arial"/>
                  </w:rPr>
                </w:pPr>
                <w:r w:rsidRPr="000C5542">
                  <w:rPr>
                    <w:rFonts w:ascii="MS Gothic" w:eastAsia="MS Gothic" w:hAnsi="MS Gothic" w:cs="Arial" w:hint="eastAsia"/>
                  </w:rPr>
                  <w:t>☐</w:t>
                </w:r>
              </w:p>
            </w:tc>
          </w:sdtContent>
        </w:sdt>
        <w:sdt>
          <w:sdtPr>
            <w:rPr>
              <w:rFonts w:cs="Arial"/>
            </w:rPr>
            <w:id w:val="-48909178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1148110" w14:textId="77777777" w:rsidR="00D5706C" w:rsidRPr="00E732CF" w:rsidRDefault="00D5706C" w:rsidP="001A3F2E">
                <w:pPr>
                  <w:jc w:val="center"/>
                  <w:rPr>
                    <w:rFonts w:cs="Arial"/>
                  </w:rPr>
                </w:pPr>
                <w:r w:rsidRPr="000C5542">
                  <w:rPr>
                    <w:rFonts w:ascii="MS Gothic" w:eastAsia="MS Gothic" w:hAnsi="MS Gothic" w:cs="Arial" w:hint="eastAsia"/>
                  </w:rPr>
                  <w:t>☐</w:t>
                </w:r>
              </w:p>
            </w:tc>
          </w:sdtContent>
        </w:sdt>
        <w:sdt>
          <w:sdtPr>
            <w:rPr>
              <w:rFonts w:cs="Arial"/>
            </w:rPr>
            <w:id w:val="-74141290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AA7E835" w14:textId="77777777" w:rsidR="00D5706C" w:rsidRPr="00E732CF" w:rsidRDefault="00D5706C" w:rsidP="001A3F2E">
                <w:pPr>
                  <w:jc w:val="center"/>
                  <w:rPr>
                    <w:rFonts w:cs="Arial"/>
                  </w:rPr>
                </w:pPr>
                <w:r w:rsidRPr="000C5542">
                  <w:rPr>
                    <w:rFonts w:ascii="MS Gothic" w:eastAsia="MS Gothic" w:hAnsi="MS Gothic" w:cs="Arial" w:hint="eastAsia"/>
                  </w:rPr>
                  <w:t>☐</w:t>
                </w:r>
              </w:p>
            </w:tc>
          </w:sdtContent>
        </w:sdt>
      </w:tr>
      <w:tr w:rsidR="00D5706C" w:rsidRPr="00E732CF" w14:paraId="5292AA27" w14:textId="77777777" w:rsidTr="00D21A13">
        <w:tc>
          <w:tcPr>
            <w:tcW w:w="7416" w:type="dxa"/>
            <w:shd w:val="clear" w:color="auto" w:fill="E2EFD9" w:themeFill="accent6" w:themeFillTint="33"/>
          </w:tcPr>
          <w:p w14:paraId="2D05A904" w14:textId="4DC90CFB" w:rsidR="00D5706C" w:rsidRPr="00E732CF" w:rsidRDefault="00D5706C" w:rsidP="00C32F45">
            <w:pPr>
              <w:rPr>
                <w:rFonts w:cs="Arial"/>
              </w:rPr>
            </w:pPr>
            <w:r w:rsidRPr="00E732CF">
              <w:rPr>
                <w:rFonts w:cs="Arial"/>
              </w:rPr>
              <w:t>Are the institution’s faculty qualification</w:t>
            </w:r>
            <w:r>
              <w:rPr>
                <w:rFonts w:cs="Arial"/>
              </w:rPr>
              <w:t xml:space="preserve"> requirements</w:t>
            </w:r>
            <w:r w:rsidRPr="00E732CF">
              <w:rPr>
                <w:rFonts w:cs="Arial"/>
              </w:rPr>
              <w:t xml:space="preserve"> appropriate</w:t>
            </w:r>
            <w:r>
              <w:rPr>
                <w:rFonts w:cs="Arial"/>
              </w:rPr>
              <w:t xml:space="preserve">, </w:t>
            </w:r>
            <w:r w:rsidRPr="00351CA5">
              <w:rPr>
                <w:rFonts w:cstheme="minorHAnsi"/>
              </w:rPr>
              <w:t>in relation to the subject areas taught and the credential level of the programs offered</w:t>
            </w:r>
            <w:r>
              <w:rPr>
                <w:rFonts w:cstheme="minorHAnsi"/>
              </w:rPr>
              <w:t>, as evidenced by its faculty qualification policy documentation?</w:t>
            </w:r>
          </w:p>
        </w:tc>
        <w:sdt>
          <w:sdtPr>
            <w:rPr>
              <w:rFonts w:cs="Arial"/>
            </w:rPr>
            <w:id w:val="-89142348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D31BF91" w14:textId="77777777" w:rsidR="00D5706C" w:rsidRPr="00E732CF" w:rsidRDefault="00D5706C" w:rsidP="001A3F2E">
                <w:pPr>
                  <w:jc w:val="center"/>
                  <w:rPr>
                    <w:rFonts w:cs="Arial"/>
                  </w:rPr>
                </w:pPr>
                <w:r w:rsidRPr="000C5542">
                  <w:rPr>
                    <w:rFonts w:ascii="MS Gothic" w:eastAsia="MS Gothic" w:hAnsi="MS Gothic" w:cs="Arial" w:hint="eastAsia"/>
                  </w:rPr>
                  <w:t>☐</w:t>
                </w:r>
              </w:p>
            </w:tc>
          </w:sdtContent>
        </w:sdt>
        <w:sdt>
          <w:sdtPr>
            <w:rPr>
              <w:rFonts w:cs="Arial"/>
            </w:rPr>
            <w:id w:val="-37670709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88EF199" w14:textId="77777777" w:rsidR="00D5706C" w:rsidRPr="00E732CF" w:rsidRDefault="00D5706C" w:rsidP="001A3F2E">
                <w:pPr>
                  <w:jc w:val="center"/>
                  <w:rPr>
                    <w:rFonts w:cs="Arial"/>
                  </w:rPr>
                </w:pPr>
                <w:r w:rsidRPr="000C5542">
                  <w:rPr>
                    <w:rFonts w:ascii="MS Gothic" w:eastAsia="MS Gothic" w:hAnsi="MS Gothic" w:cs="Arial" w:hint="eastAsia"/>
                  </w:rPr>
                  <w:t>☐</w:t>
                </w:r>
              </w:p>
            </w:tc>
          </w:sdtContent>
        </w:sdt>
        <w:sdt>
          <w:sdtPr>
            <w:rPr>
              <w:rFonts w:cs="Arial"/>
            </w:rPr>
            <w:id w:val="-87985952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ED73ED7" w14:textId="77777777" w:rsidR="00D5706C" w:rsidRPr="00E732CF" w:rsidRDefault="00D5706C" w:rsidP="001A3F2E">
                <w:pPr>
                  <w:jc w:val="center"/>
                  <w:rPr>
                    <w:rFonts w:cs="Arial"/>
                  </w:rPr>
                </w:pPr>
                <w:r w:rsidRPr="000C5542">
                  <w:rPr>
                    <w:rFonts w:ascii="MS Gothic" w:eastAsia="MS Gothic" w:hAnsi="MS Gothic" w:cs="Arial" w:hint="eastAsia"/>
                  </w:rPr>
                  <w:t>☐</w:t>
                </w:r>
              </w:p>
            </w:tc>
          </w:sdtContent>
        </w:sdt>
      </w:tr>
      <w:tr w:rsidR="00D5706C" w:rsidRPr="00E732CF" w14:paraId="7577890B" w14:textId="77777777" w:rsidTr="00D21A13">
        <w:tc>
          <w:tcPr>
            <w:tcW w:w="7416" w:type="dxa"/>
            <w:shd w:val="clear" w:color="auto" w:fill="E2EFD9" w:themeFill="accent6" w:themeFillTint="33"/>
          </w:tcPr>
          <w:p w14:paraId="5F96714F" w14:textId="43C79697" w:rsidR="00D5706C" w:rsidRPr="00E732CF" w:rsidRDefault="00D5706C" w:rsidP="00C32F45">
            <w:pPr>
              <w:rPr>
                <w:rFonts w:cs="Arial"/>
              </w:rPr>
            </w:pPr>
            <w:r w:rsidRPr="00E732CF">
              <w:rPr>
                <w:rFonts w:cs="Arial"/>
              </w:rPr>
              <w:t xml:space="preserve">Does the institution employ or contract with a sufficient number of qualified faculty to provide individualized instructional service to students? </w:t>
            </w:r>
          </w:p>
        </w:tc>
        <w:sdt>
          <w:sdtPr>
            <w:rPr>
              <w:rFonts w:cs="Arial"/>
            </w:rPr>
            <w:id w:val="19435711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985C70E" w14:textId="77777777" w:rsidR="00D5706C" w:rsidRPr="00E732CF" w:rsidRDefault="00D5706C" w:rsidP="001A3F2E">
                <w:pPr>
                  <w:jc w:val="center"/>
                  <w:rPr>
                    <w:rFonts w:cs="Arial"/>
                  </w:rPr>
                </w:pPr>
                <w:r w:rsidRPr="000C5542">
                  <w:rPr>
                    <w:rFonts w:ascii="MS Gothic" w:eastAsia="MS Gothic" w:hAnsi="MS Gothic" w:cs="Arial" w:hint="eastAsia"/>
                  </w:rPr>
                  <w:t>☐</w:t>
                </w:r>
              </w:p>
            </w:tc>
          </w:sdtContent>
        </w:sdt>
        <w:sdt>
          <w:sdtPr>
            <w:rPr>
              <w:rFonts w:cs="Arial"/>
            </w:rPr>
            <w:id w:val="-38758030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C323862" w14:textId="77777777" w:rsidR="00D5706C" w:rsidRPr="00E732CF" w:rsidRDefault="00D5706C" w:rsidP="001A3F2E">
                <w:pPr>
                  <w:jc w:val="center"/>
                  <w:rPr>
                    <w:rFonts w:cs="Arial"/>
                  </w:rPr>
                </w:pPr>
                <w:r w:rsidRPr="000C5542">
                  <w:rPr>
                    <w:rFonts w:ascii="MS Gothic" w:eastAsia="MS Gothic" w:hAnsi="MS Gothic" w:cs="Arial" w:hint="eastAsia"/>
                  </w:rPr>
                  <w:t>☐</w:t>
                </w:r>
              </w:p>
            </w:tc>
          </w:sdtContent>
        </w:sdt>
        <w:sdt>
          <w:sdtPr>
            <w:rPr>
              <w:rFonts w:cs="Arial"/>
            </w:rPr>
            <w:id w:val="-41093262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DA9C856" w14:textId="77777777" w:rsidR="00D5706C" w:rsidRPr="00E732CF" w:rsidRDefault="00D5706C" w:rsidP="001A3F2E">
                <w:pPr>
                  <w:jc w:val="center"/>
                  <w:rPr>
                    <w:rFonts w:cs="Arial"/>
                  </w:rPr>
                </w:pPr>
                <w:r w:rsidRPr="000C5542">
                  <w:rPr>
                    <w:rFonts w:ascii="MS Gothic" w:eastAsia="MS Gothic" w:hAnsi="MS Gothic" w:cs="Arial" w:hint="eastAsia"/>
                  </w:rPr>
                  <w:t>☐</w:t>
                </w:r>
              </w:p>
            </w:tc>
          </w:sdtContent>
        </w:sdt>
      </w:tr>
      <w:tr w:rsidR="00D5706C" w:rsidRPr="00E732CF" w14:paraId="1E10901D" w14:textId="77777777" w:rsidTr="00D21A13">
        <w:tc>
          <w:tcPr>
            <w:tcW w:w="7416" w:type="dxa"/>
            <w:shd w:val="clear" w:color="auto" w:fill="E2EFD9" w:themeFill="accent6" w:themeFillTint="33"/>
          </w:tcPr>
          <w:p w14:paraId="05D16A4E" w14:textId="3F3D3C28" w:rsidR="00D5706C" w:rsidRPr="00E732CF" w:rsidRDefault="00D5706C" w:rsidP="00C32F45">
            <w:pPr>
              <w:rPr>
                <w:rFonts w:cs="Arial"/>
              </w:rPr>
            </w:pPr>
            <w:r w:rsidRPr="00E732CF">
              <w:rPr>
                <w:rFonts w:cs="Arial"/>
              </w:rPr>
              <w:t>Does the institution maintain adequate documentation to demonstrate</w:t>
            </w:r>
            <w:r>
              <w:rPr>
                <w:rFonts w:cs="Arial"/>
              </w:rPr>
              <w:t xml:space="preserve"> that</w:t>
            </w:r>
            <w:r w:rsidRPr="00E732CF">
              <w:rPr>
                <w:rFonts w:cs="Arial"/>
              </w:rPr>
              <w:t xml:space="preserve"> faculty are appropriately qualified?</w:t>
            </w:r>
          </w:p>
        </w:tc>
        <w:sdt>
          <w:sdtPr>
            <w:rPr>
              <w:rFonts w:cs="Arial"/>
            </w:rPr>
            <w:id w:val="24624243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DE7D6D3" w14:textId="77777777" w:rsidR="00D5706C" w:rsidRPr="00E732CF" w:rsidRDefault="00D5706C" w:rsidP="001A3F2E">
                <w:pPr>
                  <w:jc w:val="center"/>
                  <w:rPr>
                    <w:rFonts w:cs="Arial"/>
                  </w:rPr>
                </w:pPr>
                <w:r w:rsidRPr="000C5542">
                  <w:rPr>
                    <w:rFonts w:ascii="MS Gothic" w:eastAsia="MS Gothic" w:hAnsi="MS Gothic" w:cs="Arial" w:hint="eastAsia"/>
                  </w:rPr>
                  <w:t>☐</w:t>
                </w:r>
              </w:p>
            </w:tc>
          </w:sdtContent>
        </w:sdt>
        <w:sdt>
          <w:sdtPr>
            <w:rPr>
              <w:rFonts w:cs="Arial"/>
            </w:rPr>
            <w:id w:val="81729800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2294819" w14:textId="77777777" w:rsidR="00D5706C" w:rsidRPr="00E732CF" w:rsidRDefault="00D5706C" w:rsidP="001A3F2E">
                <w:pPr>
                  <w:jc w:val="center"/>
                  <w:rPr>
                    <w:rFonts w:cs="Arial"/>
                  </w:rPr>
                </w:pPr>
                <w:r w:rsidRPr="000C5542">
                  <w:rPr>
                    <w:rFonts w:ascii="MS Gothic" w:eastAsia="MS Gothic" w:hAnsi="MS Gothic" w:cs="Arial" w:hint="eastAsia"/>
                  </w:rPr>
                  <w:t>☐</w:t>
                </w:r>
              </w:p>
            </w:tc>
          </w:sdtContent>
        </w:sdt>
        <w:sdt>
          <w:sdtPr>
            <w:rPr>
              <w:rFonts w:cs="Arial"/>
            </w:rPr>
            <w:id w:val="171385098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4BFD30F" w14:textId="77777777" w:rsidR="00D5706C" w:rsidRPr="00E732CF" w:rsidRDefault="00D5706C" w:rsidP="001A3F2E">
                <w:pPr>
                  <w:jc w:val="center"/>
                  <w:rPr>
                    <w:rFonts w:cs="Arial"/>
                  </w:rPr>
                </w:pPr>
                <w:r w:rsidRPr="000C5542">
                  <w:rPr>
                    <w:rFonts w:ascii="MS Gothic" w:eastAsia="MS Gothic" w:hAnsi="MS Gothic" w:cs="Arial" w:hint="eastAsia"/>
                  </w:rPr>
                  <w:t>☐</w:t>
                </w:r>
              </w:p>
            </w:tc>
          </w:sdtContent>
        </w:sdt>
      </w:tr>
    </w:tbl>
    <w:p w14:paraId="4A791B55" w14:textId="77777777" w:rsidR="00D5706C" w:rsidRDefault="00D5706C" w:rsidP="00341438">
      <w:pPr>
        <w:spacing w:after="0" w:line="240" w:lineRule="auto"/>
        <w:rPr>
          <w:rFonts w:ascii="Calibri" w:eastAsia="Arial" w:hAnsi="Calibri" w:cs="Arial"/>
          <w:b/>
          <w:bCs/>
          <w:sz w:val="24"/>
          <w:szCs w:val="24"/>
          <w:u w:val="single"/>
        </w:rPr>
      </w:pPr>
    </w:p>
    <w:p w14:paraId="0A925B52" w14:textId="77777777" w:rsidR="00341438" w:rsidRPr="00015A00" w:rsidRDefault="00341438" w:rsidP="00341438">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2134902521"/>
          <w:placeholder>
            <w:docPart w:val="D54CF74792844E4088C24B35F15F28F4"/>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2BC61E06" w14:textId="210A0E9B" w:rsidR="00341438" w:rsidRPr="00015A00" w:rsidRDefault="00341438" w:rsidP="00341438">
      <w:pPr>
        <w:spacing w:after="0" w:line="240" w:lineRule="auto"/>
        <w:rPr>
          <w:rFonts w:ascii="Calibri" w:eastAsia="Calibri" w:hAnsi="Calibri" w:cs="Arial"/>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1093849316"/>
          <w:placeholder>
            <w:docPart w:val="E4B11CF1F2AC454C894FC8AD347EBD67"/>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6A7A9FB9" w14:textId="77777777" w:rsidR="00341438" w:rsidRPr="00015A00" w:rsidRDefault="00341438" w:rsidP="00341438">
      <w:pPr>
        <w:spacing w:after="0" w:line="240" w:lineRule="auto"/>
        <w:rPr>
          <w:rFonts w:ascii="Calibri" w:eastAsia="Calibri" w:hAnsi="Calibri" w:cs="Arial"/>
        </w:rPr>
      </w:pPr>
    </w:p>
    <w:p w14:paraId="0899C965" w14:textId="5C79C020" w:rsidR="008D4E83" w:rsidRPr="00015A00" w:rsidRDefault="008D4E83" w:rsidP="008D4E83">
      <w:pPr>
        <w:spacing w:after="0" w:line="240" w:lineRule="auto"/>
        <w:rPr>
          <w:rFonts w:cs="Arial"/>
          <w:sz w:val="20"/>
          <w:szCs w:val="20"/>
        </w:rPr>
      </w:pPr>
      <w:r w:rsidRPr="005854FB">
        <w:rPr>
          <w:rFonts w:cs="Arial"/>
          <w:b/>
          <w:smallCaps/>
          <w:sz w:val="24"/>
          <w:szCs w:val="24"/>
          <w:u w:val="single"/>
        </w:rPr>
        <w:t xml:space="preserve">Exhibit </w:t>
      </w:r>
      <w:r>
        <w:rPr>
          <w:rFonts w:cs="Arial"/>
          <w:b/>
          <w:smallCaps/>
          <w:sz w:val="24"/>
          <w:szCs w:val="24"/>
          <w:u w:val="single"/>
        </w:rPr>
        <w:t>18</w:t>
      </w:r>
      <w:r w:rsidRPr="005854FB">
        <w:rPr>
          <w:rFonts w:cs="Arial"/>
          <w:b/>
          <w:smallCaps/>
          <w:sz w:val="24"/>
          <w:szCs w:val="24"/>
          <w:u w:val="single"/>
        </w:rPr>
        <w:t>:</w:t>
      </w:r>
      <w:r w:rsidRPr="007F5C5E">
        <w:rPr>
          <w:rFonts w:cs="Arial"/>
          <w:color w:val="0000FF"/>
          <w:sz w:val="20"/>
          <w:szCs w:val="20"/>
        </w:rPr>
        <w:t xml:space="preserve"> </w:t>
      </w:r>
      <w:sdt>
        <w:sdtPr>
          <w:rPr>
            <w:rFonts w:cs="Arial"/>
            <w:color w:val="0000FF"/>
            <w:sz w:val="20"/>
            <w:szCs w:val="20"/>
          </w:rPr>
          <w:id w:val="1537001919"/>
          <w:placeholder>
            <w:docPart w:val="F05FB3B6BE5941E69312EDF5489029DD"/>
          </w:placeholder>
          <w:temporary/>
          <w:showingPlcHdr/>
        </w:sdtPr>
        <w:sdtContent>
          <w:r w:rsidRPr="00397EB7">
            <w:rPr>
              <w:rFonts w:cs="Arial"/>
              <w:color w:val="767171" w:themeColor="background2" w:themeShade="80"/>
            </w:rPr>
            <w:t xml:space="preserve">Provide detailed feedback for </w:t>
          </w:r>
          <w:r>
            <w:rPr>
              <w:rFonts w:cs="Arial"/>
              <w:color w:val="767171" w:themeColor="background2" w:themeShade="80"/>
            </w:rPr>
            <w:t>the E</w:t>
          </w:r>
          <w:r w:rsidRPr="00397EB7">
            <w:rPr>
              <w:rFonts w:cs="Arial"/>
              <w:color w:val="767171" w:themeColor="background2" w:themeShade="80"/>
            </w:rPr>
            <w:t>xhibit</w:t>
          </w:r>
          <w:r>
            <w:rPr>
              <w:rFonts w:cs="Arial"/>
              <w:color w:val="767171" w:themeColor="background2" w:themeShade="80"/>
            </w:rPr>
            <w:t xml:space="preserve">(s) </w:t>
          </w:r>
          <w:r w:rsidRPr="00397EB7">
            <w:rPr>
              <w:rFonts w:cs="Arial"/>
              <w:color w:val="767171" w:themeColor="background2" w:themeShade="80"/>
            </w:rPr>
            <w:t>related to this core component. The applicant institution uses this feedback to strengthen its documentation, processes, and procedures.</w:t>
          </w:r>
        </w:sdtContent>
      </w:sdt>
    </w:p>
    <w:p w14:paraId="4A9AC042" w14:textId="77777777" w:rsidR="008D4E83" w:rsidRPr="00015A00" w:rsidRDefault="008D4E83" w:rsidP="00341438">
      <w:pPr>
        <w:spacing w:after="0" w:line="240" w:lineRule="auto"/>
        <w:rPr>
          <w:rFonts w:ascii="Calibri" w:eastAsia="Calibri" w:hAnsi="Calibri" w:cs="Arial"/>
        </w:rPr>
      </w:pPr>
    </w:p>
    <w:p w14:paraId="7D4E6A59" w14:textId="77777777" w:rsidR="00341438" w:rsidRDefault="00341438" w:rsidP="00341438">
      <w:pPr>
        <w:spacing w:after="0" w:line="240" w:lineRule="auto"/>
        <w:rPr>
          <w:rFonts w:ascii="Calibri" w:eastAsia="Arial" w:hAnsi="Calibri" w:cs="Arial"/>
          <w:color w:val="767171"/>
        </w:rPr>
      </w:pPr>
      <w:r w:rsidRPr="0027349F">
        <w:rPr>
          <w:rFonts w:ascii="Calibri" w:eastAsia="Arial" w:hAnsi="Calibri" w:cs="Arial"/>
          <w:b/>
          <w:bCs/>
          <w:sz w:val="24"/>
          <w:szCs w:val="24"/>
          <w:u w:val="single"/>
        </w:rPr>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2045043230"/>
          <w:placeholder>
            <w:docPart w:val="967C37BA859F4B788855C19A3EF40949"/>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5774288E" w14:textId="77777777" w:rsidR="00C7457E" w:rsidRDefault="00C7457E" w:rsidP="00C7457E">
      <w:pPr>
        <w:spacing w:after="0" w:line="240" w:lineRule="auto"/>
        <w:ind w:left="1080"/>
        <w:contextualSpacing/>
        <w:rPr>
          <w:rFonts w:ascii="Calibri" w:eastAsia="Aptos" w:hAnsi="Calibri" w:cs="Aptos"/>
          <w:szCs w:val="24"/>
        </w:rPr>
      </w:pPr>
    </w:p>
    <w:sdt>
      <w:sdtPr>
        <w:rPr>
          <w:rFonts w:ascii="Calibri" w:eastAsia="Aptos" w:hAnsi="Calibri" w:cs="Times New Roman"/>
          <w:sz w:val="24"/>
          <w:szCs w:val="24"/>
        </w:rPr>
        <w:id w:val="-278570572"/>
        <w:lock w:val="sdtContentLocked"/>
        <w:placeholder>
          <w:docPart w:val="DefaultPlaceholder_-1854013440"/>
        </w:placeholder>
      </w:sdtPr>
      <w:sdtContent>
        <w:p w14:paraId="4368BC91" w14:textId="1D6CF300" w:rsidR="00D5706C" w:rsidRDefault="00D5706C" w:rsidP="00D5706C">
          <w:pPr>
            <w:numPr>
              <w:ilvl w:val="0"/>
              <w:numId w:val="100"/>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 xml:space="preserve">Faculty teaching in high school programs are appropriately credentialed to teach the subject and level of the courses leading to a high school diploma. </w:t>
          </w:r>
        </w:p>
      </w:sdtContent>
    </w:sdt>
    <w:p w14:paraId="5FF3C18E" w14:textId="77777777" w:rsidR="001B2DA4" w:rsidRDefault="001B2DA4" w:rsidP="001B2DA4">
      <w:pPr>
        <w:spacing w:after="0" w:line="240" w:lineRule="auto"/>
        <w:contextualSpacing/>
        <w:rPr>
          <w:rFonts w:ascii="Calibri" w:eastAsia="Aptos" w:hAnsi="Calibri" w:cs="Times New Roman"/>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1B2DA4" w:rsidRPr="00E732CF" w14:paraId="7ABBDD07" w14:textId="77777777" w:rsidTr="00D21A13">
        <w:tc>
          <w:tcPr>
            <w:tcW w:w="7416" w:type="dxa"/>
            <w:shd w:val="clear" w:color="auto" w:fill="E2EFD9" w:themeFill="accent6" w:themeFillTint="33"/>
          </w:tcPr>
          <w:p w14:paraId="1EAE94A2" w14:textId="77777777" w:rsidR="001B2DA4" w:rsidRPr="00E732CF" w:rsidRDefault="001B2DA4" w:rsidP="00C32F45">
            <w:pPr>
              <w:rPr>
                <w:rFonts w:cs="Arial"/>
                <w:b/>
              </w:rPr>
            </w:pPr>
            <w:r w:rsidRPr="00E732CF">
              <w:rPr>
                <w:rFonts w:cs="Arial"/>
                <w:b/>
              </w:rPr>
              <w:t>Questions</w:t>
            </w:r>
          </w:p>
        </w:tc>
        <w:tc>
          <w:tcPr>
            <w:tcW w:w="648" w:type="dxa"/>
            <w:shd w:val="clear" w:color="auto" w:fill="E2EFD9" w:themeFill="accent6" w:themeFillTint="33"/>
            <w:vAlign w:val="center"/>
          </w:tcPr>
          <w:p w14:paraId="2A88D3AF" w14:textId="77777777" w:rsidR="001B2DA4" w:rsidRPr="00E732CF" w:rsidRDefault="001B2DA4" w:rsidP="001A3F2E">
            <w:pPr>
              <w:jc w:val="center"/>
              <w:rPr>
                <w:rFonts w:cs="Arial"/>
                <w:b/>
              </w:rPr>
            </w:pPr>
            <w:r w:rsidRPr="00E732CF">
              <w:rPr>
                <w:rFonts w:cs="Arial"/>
                <w:b/>
              </w:rPr>
              <w:t>Yes</w:t>
            </w:r>
          </w:p>
        </w:tc>
        <w:tc>
          <w:tcPr>
            <w:tcW w:w="648" w:type="dxa"/>
            <w:shd w:val="clear" w:color="auto" w:fill="E2EFD9" w:themeFill="accent6" w:themeFillTint="33"/>
            <w:vAlign w:val="center"/>
          </w:tcPr>
          <w:p w14:paraId="5E2DA954" w14:textId="77777777" w:rsidR="001B2DA4" w:rsidRPr="00E732CF" w:rsidRDefault="001B2DA4" w:rsidP="001A3F2E">
            <w:pPr>
              <w:jc w:val="center"/>
              <w:rPr>
                <w:rFonts w:cs="Arial"/>
                <w:b/>
              </w:rPr>
            </w:pPr>
            <w:r w:rsidRPr="00E732CF">
              <w:rPr>
                <w:rFonts w:cs="Arial"/>
                <w:b/>
              </w:rPr>
              <w:t>No</w:t>
            </w:r>
          </w:p>
        </w:tc>
        <w:tc>
          <w:tcPr>
            <w:tcW w:w="648" w:type="dxa"/>
            <w:shd w:val="clear" w:color="auto" w:fill="E2EFD9" w:themeFill="accent6" w:themeFillTint="33"/>
            <w:vAlign w:val="center"/>
          </w:tcPr>
          <w:p w14:paraId="18C5E3AB" w14:textId="77777777" w:rsidR="001B2DA4" w:rsidRPr="00E732CF" w:rsidRDefault="001B2DA4" w:rsidP="001A3F2E">
            <w:pPr>
              <w:jc w:val="center"/>
              <w:rPr>
                <w:rFonts w:cs="Arial"/>
                <w:b/>
              </w:rPr>
            </w:pPr>
            <w:r w:rsidRPr="00E732CF">
              <w:rPr>
                <w:rFonts w:cs="Arial"/>
                <w:b/>
              </w:rPr>
              <w:t>N/A</w:t>
            </w:r>
          </w:p>
        </w:tc>
      </w:tr>
      <w:tr w:rsidR="001B2DA4" w:rsidRPr="00E732CF" w14:paraId="0546EB61" w14:textId="77777777" w:rsidTr="00D21A13">
        <w:tc>
          <w:tcPr>
            <w:tcW w:w="7416" w:type="dxa"/>
            <w:shd w:val="clear" w:color="auto" w:fill="E2EFD9" w:themeFill="accent6" w:themeFillTint="33"/>
          </w:tcPr>
          <w:p w14:paraId="141B4171" w14:textId="59C21335" w:rsidR="001B2DA4" w:rsidRPr="00E732CF" w:rsidRDefault="001B2DA4" w:rsidP="001B2DA4">
            <w:pPr>
              <w:rPr>
                <w:rFonts w:cs="Arial"/>
              </w:rPr>
            </w:pPr>
            <w:r w:rsidRPr="00E732CF">
              <w:rPr>
                <w:rFonts w:cs="Arial"/>
              </w:rPr>
              <w:t xml:space="preserve">Does the institution have adequate policies on required qualifications for faculty teaching high school program courses? </w:t>
            </w:r>
          </w:p>
        </w:tc>
        <w:sdt>
          <w:sdtPr>
            <w:rPr>
              <w:rFonts w:cs="Arial"/>
            </w:rPr>
            <w:id w:val="-205160184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4AA551A" w14:textId="77777777" w:rsidR="001B2DA4" w:rsidRPr="00E732CF" w:rsidRDefault="001B2DA4" w:rsidP="001A3F2E">
                <w:pPr>
                  <w:jc w:val="center"/>
                  <w:rPr>
                    <w:rFonts w:cs="Arial"/>
                  </w:rPr>
                </w:pPr>
                <w:r w:rsidRPr="000C5542">
                  <w:rPr>
                    <w:rFonts w:ascii="MS Gothic" w:eastAsia="MS Gothic" w:hAnsi="MS Gothic" w:cs="Arial" w:hint="eastAsia"/>
                  </w:rPr>
                  <w:t>☐</w:t>
                </w:r>
              </w:p>
            </w:tc>
          </w:sdtContent>
        </w:sdt>
        <w:sdt>
          <w:sdtPr>
            <w:rPr>
              <w:rFonts w:cs="Arial"/>
            </w:rPr>
            <w:id w:val="-209715154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58FCA78" w14:textId="77777777" w:rsidR="001B2DA4" w:rsidRPr="00E732CF" w:rsidRDefault="001B2DA4" w:rsidP="001A3F2E">
                <w:pPr>
                  <w:jc w:val="center"/>
                  <w:rPr>
                    <w:rFonts w:cs="Arial"/>
                  </w:rPr>
                </w:pPr>
                <w:r w:rsidRPr="000C5542">
                  <w:rPr>
                    <w:rFonts w:ascii="MS Gothic" w:eastAsia="MS Gothic" w:hAnsi="MS Gothic" w:cs="Arial" w:hint="eastAsia"/>
                  </w:rPr>
                  <w:t>☐</w:t>
                </w:r>
              </w:p>
            </w:tc>
          </w:sdtContent>
        </w:sdt>
        <w:sdt>
          <w:sdtPr>
            <w:rPr>
              <w:rFonts w:cs="Arial"/>
            </w:rPr>
            <w:id w:val="171416165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8573988" w14:textId="77777777" w:rsidR="001B2DA4" w:rsidRPr="00E732CF" w:rsidRDefault="001B2DA4" w:rsidP="001A3F2E">
                <w:pPr>
                  <w:jc w:val="center"/>
                  <w:rPr>
                    <w:rFonts w:cs="Arial"/>
                  </w:rPr>
                </w:pPr>
                <w:r w:rsidRPr="000C5542">
                  <w:rPr>
                    <w:rFonts w:ascii="MS Gothic" w:eastAsia="MS Gothic" w:hAnsi="MS Gothic" w:cs="Arial" w:hint="eastAsia"/>
                  </w:rPr>
                  <w:t>☐</w:t>
                </w:r>
              </w:p>
            </w:tc>
          </w:sdtContent>
        </w:sdt>
      </w:tr>
      <w:tr w:rsidR="001B2DA4" w:rsidRPr="00E732CF" w14:paraId="4051A68F" w14:textId="77777777" w:rsidTr="00D21A13">
        <w:tc>
          <w:tcPr>
            <w:tcW w:w="7416" w:type="dxa"/>
            <w:shd w:val="clear" w:color="auto" w:fill="E2EFD9" w:themeFill="accent6" w:themeFillTint="33"/>
          </w:tcPr>
          <w:p w14:paraId="0CC09AF8" w14:textId="0567B64B" w:rsidR="001B2DA4" w:rsidRPr="00E732CF" w:rsidRDefault="001B2DA4" w:rsidP="001B2DA4">
            <w:pPr>
              <w:rPr>
                <w:rFonts w:cs="Arial"/>
              </w:rPr>
            </w:pPr>
            <w:r w:rsidRPr="00E732CF">
              <w:rPr>
                <w:rFonts w:cs="Arial"/>
              </w:rPr>
              <w:t xml:space="preserve">Are the qualifications for faculty teaching high school program courses consistent with accepted best practices? </w:t>
            </w:r>
          </w:p>
        </w:tc>
        <w:sdt>
          <w:sdtPr>
            <w:rPr>
              <w:rFonts w:cs="Arial"/>
            </w:rPr>
            <w:id w:val="-97436350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405CE72" w14:textId="77777777" w:rsidR="001B2DA4" w:rsidRPr="00E732CF" w:rsidRDefault="001B2DA4" w:rsidP="001A3F2E">
                <w:pPr>
                  <w:jc w:val="center"/>
                  <w:rPr>
                    <w:rFonts w:cs="Arial"/>
                  </w:rPr>
                </w:pPr>
                <w:r w:rsidRPr="000C5542">
                  <w:rPr>
                    <w:rFonts w:ascii="MS Gothic" w:eastAsia="MS Gothic" w:hAnsi="MS Gothic" w:cs="Arial" w:hint="eastAsia"/>
                  </w:rPr>
                  <w:t>☐</w:t>
                </w:r>
              </w:p>
            </w:tc>
          </w:sdtContent>
        </w:sdt>
        <w:sdt>
          <w:sdtPr>
            <w:rPr>
              <w:rFonts w:cs="Arial"/>
            </w:rPr>
            <w:id w:val="-66038354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DCDC7A6" w14:textId="77777777" w:rsidR="001B2DA4" w:rsidRPr="00E732CF" w:rsidRDefault="001B2DA4" w:rsidP="001A3F2E">
                <w:pPr>
                  <w:jc w:val="center"/>
                  <w:rPr>
                    <w:rFonts w:cs="Arial"/>
                  </w:rPr>
                </w:pPr>
                <w:r w:rsidRPr="000C5542">
                  <w:rPr>
                    <w:rFonts w:ascii="MS Gothic" w:eastAsia="MS Gothic" w:hAnsi="MS Gothic" w:cs="Arial" w:hint="eastAsia"/>
                  </w:rPr>
                  <w:t>☐</w:t>
                </w:r>
              </w:p>
            </w:tc>
          </w:sdtContent>
        </w:sdt>
        <w:sdt>
          <w:sdtPr>
            <w:rPr>
              <w:rFonts w:cs="Arial"/>
            </w:rPr>
            <w:id w:val="-128642373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A711C25" w14:textId="77777777" w:rsidR="001B2DA4" w:rsidRPr="00E732CF" w:rsidRDefault="001B2DA4" w:rsidP="001A3F2E">
                <w:pPr>
                  <w:jc w:val="center"/>
                  <w:rPr>
                    <w:rFonts w:cs="Arial"/>
                  </w:rPr>
                </w:pPr>
                <w:r w:rsidRPr="000C5542">
                  <w:rPr>
                    <w:rFonts w:ascii="MS Gothic" w:eastAsia="MS Gothic" w:hAnsi="MS Gothic" w:cs="Arial" w:hint="eastAsia"/>
                  </w:rPr>
                  <w:t>☐</w:t>
                </w:r>
              </w:p>
            </w:tc>
          </w:sdtContent>
        </w:sdt>
      </w:tr>
    </w:tbl>
    <w:p w14:paraId="269C336F" w14:textId="77777777" w:rsidR="001B2DA4" w:rsidRDefault="001B2DA4" w:rsidP="001B2DA4">
      <w:pPr>
        <w:spacing w:after="0" w:line="240" w:lineRule="auto"/>
        <w:rPr>
          <w:rFonts w:ascii="Calibri" w:eastAsia="Arial" w:hAnsi="Calibri" w:cs="Arial"/>
          <w:b/>
          <w:bCs/>
          <w:sz w:val="24"/>
          <w:szCs w:val="24"/>
          <w:u w:val="single"/>
        </w:rPr>
      </w:pPr>
    </w:p>
    <w:p w14:paraId="1065A4A7" w14:textId="3158615E" w:rsidR="001B2DA4" w:rsidRPr="00015A00" w:rsidRDefault="001B2DA4" w:rsidP="001B2DA4">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338228135"/>
          <w:placeholder>
            <w:docPart w:val="292095A1A96D4610890D8218798714E6"/>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266A648D" w14:textId="5412DFD5" w:rsidR="001B2DA4" w:rsidRPr="00015A00" w:rsidRDefault="001B2DA4" w:rsidP="001B2DA4">
      <w:pPr>
        <w:spacing w:after="0" w:line="240" w:lineRule="auto"/>
        <w:rPr>
          <w:rFonts w:ascii="Calibri" w:eastAsia="Calibri" w:hAnsi="Calibri" w:cs="Arial"/>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224266286"/>
          <w:placeholder>
            <w:docPart w:val="A841C0D75BCB4529A9F9A3F45FB1D80E"/>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5AA02C72" w14:textId="77777777" w:rsidR="001B2DA4" w:rsidRPr="00015A00" w:rsidRDefault="001B2DA4" w:rsidP="001B2DA4">
      <w:pPr>
        <w:spacing w:after="0" w:line="240" w:lineRule="auto"/>
        <w:rPr>
          <w:rFonts w:ascii="Calibri" w:eastAsia="Calibri" w:hAnsi="Calibri" w:cs="Arial"/>
        </w:rPr>
      </w:pPr>
    </w:p>
    <w:p w14:paraId="4F8A893C" w14:textId="77777777" w:rsidR="001B2DA4" w:rsidRDefault="001B2DA4" w:rsidP="001B2DA4">
      <w:pPr>
        <w:spacing w:after="0" w:line="240" w:lineRule="auto"/>
        <w:rPr>
          <w:rFonts w:ascii="Calibri" w:eastAsia="Arial" w:hAnsi="Calibri" w:cs="Arial"/>
          <w:color w:val="767171"/>
        </w:rPr>
      </w:pPr>
      <w:r w:rsidRPr="0027349F">
        <w:rPr>
          <w:rFonts w:ascii="Calibri" w:eastAsia="Arial" w:hAnsi="Calibri" w:cs="Arial"/>
          <w:b/>
          <w:bCs/>
          <w:sz w:val="24"/>
          <w:szCs w:val="24"/>
          <w:u w:val="single"/>
        </w:rPr>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172997034"/>
          <w:placeholder>
            <w:docPart w:val="F58FFECF2AF54114AB8D2490239D34D4"/>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54B87134" w14:textId="77777777" w:rsidR="001B2DA4" w:rsidRPr="00C7457E" w:rsidRDefault="001B2DA4" w:rsidP="001B2DA4">
      <w:pPr>
        <w:spacing w:after="0" w:line="240" w:lineRule="auto"/>
        <w:contextualSpacing/>
        <w:rPr>
          <w:rFonts w:ascii="Calibri" w:eastAsia="Aptos" w:hAnsi="Calibri" w:cs="Times New Roman"/>
          <w:sz w:val="24"/>
          <w:szCs w:val="24"/>
        </w:rPr>
      </w:pPr>
    </w:p>
    <w:sdt>
      <w:sdtPr>
        <w:rPr>
          <w:rFonts w:ascii="Calibri" w:eastAsia="Aptos" w:hAnsi="Calibri" w:cs="Times New Roman"/>
          <w:sz w:val="24"/>
          <w:szCs w:val="24"/>
        </w:rPr>
        <w:id w:val="-1788575519"/>
        <w:lock w:val="sdtContentLocked"/>
        <w:placeholder>
          <w:docPart w:val="DefaultPlaceholder_-1854013440"/>
        </w:placeholder>
      </w:sdtPr>
      <w:sdtContent>
        <w:p w14:paraId="2416F067" w14:textId="7612CF96" w:rsidR="00D5706C" w:rsidRPr="001B2DA4" w:rsidRDefault="00D5706C" w:rsidP="00D5706C">
          <w:pPr>
            <w:pStyle w:val="ListParagraph"/>
            <w:numPr>
              <w:ilvl w:val="0"/>
              <w:numId w:val="100"/>
            </w:numPr>
            <w:spacing w:after="0" w:line="240" w:lineRule="auto"/>
            <w:rPr>
              <w:rFonts w:ascii="Calibri" w:eastAsia="Aptos" w:hAnsi="Calibri" w:cs="Calibri"/>
            </w:rPr>
          </w:pPr>
          <w:r w:rsidRPr="008D4E83">
            <w:rPr>
              <w:rFonts w:ascii="Calibri" w:eastAsia="Aptos" w:hAnsi="Calibri" w:cs="Times New Roman"/>
              <w:sz w:val="24"/>
              <w:szCs w:val="24"/>
            </w:rPr>
            <w:t>Faculty teaching technical courses have practical experience in the field and possess current licenses/certifications as applicable.</w:t>
          </w:r>
        </w:p>
      </w:sdtContent>
    </w:sdt>
    <w:p w14:paraId="3DCE696E" w14:textId="77777777" w:rsidR="001B2DA4" w:rsidRDefault="001B2DA4" w:rsidP="001B2DA4">
      <w:pPr>
        <w:spacing w:after="0" w:line="240" w:lineRule="auto"/>
        <w:rPr>
          <w:rFonts w:ascii="Calibri" w:eastAsia="Aptos" w:hAnsi="Calibri" w:cs="Calibri"/>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1B2DA4" w:rsidRPr="00E732CF" w14:paraId="5C35BCA3" w14:textId="77777777" w:rsidTr="00D21A13">
        <w:tc>
          <w:tcPr>
            <w:tcW w:w="7416" w:type="dxa"/>
            <w:shd w:val="clear" w:color="auto" w:fill="E2EFD9" w:themeFill="accent6" w:themeFillTint="33"/>
          </w:tcPr>
          <w:p w14:paraId="55176A77" w14:textId="77777777" w:rsidR="001B2DA4" w:rsidRPr="00E732CF" w:rsidRDefault="001B2DA4" w:rsidP="00C32F45">
            <w:pPr>
              <w:rPr>
                <w:rFonts w:cs="Arial"/>
                <w:b/>
              </w:rPr>
            </w:pPr>
            <w:r w:rsidRPr="00E732CF">
              <w:rPr>
                <w:rFonts w:cs="Arial"/>
                <w:b/>
              </w:rPr>
              <w:t>Questions</w:t>
            </w:r>
          </w:p>
        </w:tc>
        <w:tc>
          <w:tcPr>
            <w:tcW w:w="648" w:type="dxa"/>
            <w:shd w:val="clear" w:color="auto" w:fill="E2EFD9" w:themeFill="accent6" w:themeFillTint="33"/>
          </w:tcPr>
          <w:p w14:paraId="7E5C2F91" w14:textId="77777777" w:rsidR="001B2DA4" w:rsidRPr="00E732CF" w:rsidRDefault="001B2DA4" w:rsidP="00C32F45">
            <w:pPr>
              <w:rPr>
                <w:rFonts w:cs="Arial"/>
                <w:b/>
              </w:rPr>
            </w:pPr>
            <w:r w:rsidRPr="00E732CF">
              <w:rPr>
                <w:rFonts w:cs="Arial"/>
                <w:b/>
              </w:rPr>
              <w:t>Yes</w:t>
            </w:r>
          </w:p>
        </w:tc>
        <w:tc>
          <w:tcPr>
            <w:tcW w:w="648" w:type="dxa"/>
            <w:shd w:val="clear" w:color="auto" w:fill="E2EFD9" w:themeFill="accent6" w:themeFillTint="33"/>
          </w:tcPr>
          <w:p w14:paraId="3199D3CC" w14:textId="77777777" w:rsidR="001B2DA4" w:rsidRPr="00E732CF" w:rsidRDefault="001B2DA4" w:rsidP="00C32F45">
            <w:pPr>
              <w:rPr>
                <w:rFonts w:cs="Arial"/>
                <w:b/>
              </w:rPr>
            </w:pPr>
            <w:r w:rsidRPr="00E732CF">
              <w:rPr>
                <w:rFonts w:cs="Arial"/>
                <w:b/>
              </w:rPr>
              <w:t>No</w:t>
            </w:r>
          </w:p>
        </w:tc>
        <w:tc>
          <w:tcPr>
            <w:tcW w:w="648" w:type="dxa"/>
            <w:shd w:val="clear" w:color="auto" w:fill="E2EFD9" w:themeFill="accent6" w:themeFillTint="33"/>
          </w:tcPr>
          <w:p w14:paraId="755F1857" w14:textId="77777777" w:rsidR="001B2DA4" w:rsidRPr="00E732CF" w:rsidRDefault="001B2DA4" w:rsidP="00C32F45">
            <w:pPr>
              <w:rPr>
                <w:rFonts w:cs="Arial"/>
                <w:b/>
              </w:rPr>
            </w:pPr>
            <w:r w:rsidRPr="00E732CF">
              <w:rPr>
                <w:rFonts w:cs="Arial"/>
                <w:b/>
              </w:rPr>
              <w:t>N/A</w:t>
            </w:r>
          </w:p>
        </w:tc>
      </w:tr>
      <w:tr w:rsidR="001B2DA4" w:rsidRPr="00E732CF" w14:paraId="08D80BD7" w14:textId="77777777" w:rsidTr="00D21A13">
        <w:tc>
          <w:tcPr>
            <w:tcW w:w="7416" w:type="dxa"/>
            <w:shd w:val="clear" w:color="auto" w:fill="E2EFD9" w:themeFill="accent6" w:themeFillTint="33"/>
          </w:tcPr>
          <w:p w14:paraId="14929CF3" w14:textId="3D63F2AE" w:rsidR="001B2DA4" w:rsidRPr="00E732CF" w:rsidRDefault="001B2DA4" w:rsidP="00C32F45">
            <w:pPr>
              <w:rPr>
                <w:rFonts w:cs="Arial"/>
              </w:rPr>
            </w:pPr>
            <w:r w:rsidRPr="00E732CF">
              <w:rPr>
                <w:rFonts w:cs="Arial"/>
              </w:rPr>
              <w:t xml:space="preserve">Does the institution have adequate policies on required qualifications for faculty teaching </w:t>
            </w:r>
            <w:r>
              <w:rPr>
                <w:rFonts w:cs="Arial"/>
              </w:rPr>
              <w:t>technical, non-degree courses</w:t>
            </w:r>
            <w:r w:rsidRPr="577D4627">
              <w:t>?</w:t>
            </w:r>
          </w:p>
        </w:tc>
        <w:sdt>
          <w:sdtPr>
            <w:rPr>
              <w:rFonts w:cs="Arial"/>
            </w:rPr>
            <w:id w:val="120576053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79BC0B0" w14:textId="77777777" w:rsidR="001B2DA4" w:rsidRPr="00E732CF" w:rsidRDefault="001B2DA4" w:rsidP="00C32F45">
                <w:pPr>
                  <w:jc w:val="center"/>
                  <w:rPr>
                    <w:rFonts w:cs="Arial"/>
                  </w:rPr>
                </w:pPr>
                <w:r w:rsidRPr="000C5542">
                  <w:rPr>
                    <w:rFonts w:ascii="MS Gothic" w:eastAsia="MS Gothic" w:hAnsi="MS Gothic" w:cs="Arial" w:hint="eastAsia"/>
                  </w:rPr>
                  <w:t>☐</w:t>
                </w:r>
              </w:p>
            </w:tc>
          </w:sdtContent>
        </w:sdt>
        <w:sdt>
          <w:sdtPr>
            <w:rPr>
              <w:rFonts w:cs="Arial"/>
            </w:rPr>
            <w:id w:val="-118303908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D3BF270" w14:textId="77777777" w:rsidR="001B2DA4" w:rsidRPr="00E732CF" w:rsidRDefault="001B2DA4" w:rsidP="00C32F45">
                <w:pPr>
                  <w:jc w:val="center"/>
                  <w:rPr>
                    <w:rFonts w:cs="Arial"/>
                  </w:rPr>
                </w:pPr>
                <w:r w:rsidRPr="000C5542">
                  <w:rPr>
                    <w:rFonts w:ascii="MS Gothic" w:eastAsia="MS Gothic" w:hAnsi="MS Gothic" w:cs="Arial" w:hint="eastAsia"/>
                  </w:rPr>
                  <w:t>☐</w:t>
                </w:r>
              </w:p>
            </w:tc>
          </w:sdtContent>
        </w:sdt>
        <w:sdt>
          <w:sdtPr>
            <w:rPr>
              <w:rFonts w:cs="Arial"/>
            </w:rPr>
            <w:id w:val="51480930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FD065A3" w14:textId="77777777" w:rsidR="001B2DA4" w:rsidRPr="00E732CF" w:rsidRDefault="001B2DA4" w:rsidP="00C32F45">
                <w:pPr>
                  <w:jc w:val="center"/>
                  <w:rPr>
                    <w:rFonts w:cs="Arial"/>
                  </w:rPr>
                </w:pPr>
                <w:r w:rsidRPr="000C5542">
                  <w:rPr>
                    <w:rFonts w:ascii="MS Gothic" w:eastAsia="MS Gothic" w:hAnsi="MS Gothic" w:cs="Arial" w:hint="eastAsia"/>
                  </w:rPr>
                  <w:t>☐</w:t>
                </w:r>
              </w:p>
            </w:tc>
          </w:sdtContent>
        </w:sdt>
      </w:tr>
      <w:tr w:rsidR="001B2DA4" w:rsidRPr="00E732CF" w14:paraId="786FE143" w14:textId="77777777" w:rsidTr="00D21A13">
        <w:tc>
          <w:tcPr>
            <w:tcW w:w="7416" w:type="dxa"/>
            <w:shd w:val="clear" w:color="auto" w:fill="E2EFD9" w:themeFill="accent6" w:themeFillTint="33"/>
          </w:tcPr>
          <w:p w14:paraId="634AE09D" w14:textId="09F914AC" w:rsidR="001B2DA4" w:rsidRPr="00E732CF" w:rsidRDefault="001B2DA4" w:rsidP="00C32F45">
            <w:pPr>
              <w:rPr>
                <w:rFonts w:cs="Arial"/>
              </w:rPr>
            </w:pPr>
            <w:r w:rsidRPr="00E732CF">
              <w:rPr>
                <w:rFonts w:cs="Arial"/>
              </w:rPr>
              <w:t xml:space="preserve">Are the qualifications for faculty teaching </w:t>
            </w:r>
            <w:r>
              <w:rPr>
                <w:rFonts w:cs="Arial"/>
              </w:rPr>
              <w:t>technical, non-degree courses</w:t>
            </w:r>
            <w:r w:rsidRPr="00E732CF">
              <w:rPr>
                <w:rFonts w:cs="Arial"/>
              </w:rPr>
              <w:t xml:space="preserve"> consistent with accepted best practices? </w:t>
            </w:r>
          </w:p>
        </w:tc>
        <w:sdt>
          <w:sdtPr>
            <w:rPr>
              <w:rFonts w:cs="Arial"/>
            </w:rPr>
            <w:id w:val="49908368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A97D900" w14:textId="77777777" w:rsidR="001B2DA4" w:rsidRPr="00E732CF" w:rsidRDefault="001B2DA4" w:rsidP="00C32F45">
                <w:pPr>
                  <w:jc w:val="center"/>
                  <w:rPr>
                    <w:rFonts w:cs="Arial"/>
                  </w:rPr>
                </w:pPr>
                <w:r w:rsidRPr="000C5542">
                  <w:rPr>
                    <w:rFonts w:ascii="MS Gothic" w:eastAsia="MS Gothic" w:hAnsi="MS Gothic" w:cs="Arial" w:hint="eastAsia"/>
                  </w:rPr>
                  <w:t>☐</w:t>
                </w:r>
              </w:p>
            </w:tc>
          </w:sdtContent>
        </w:sdt>
        <w:sdt>
          <w:sdtPr>
            <w:rPr>
              <w:rFonts w:cs="Arial"/>
            </w:rPr>
            <w:id w:val="180826920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E6CB968" w14:textId="77777777" w:rsidR="001B2DA4" w:rsidRPr="00E732CF" w:rsidRDefault="001B2DA4" w:rsidP="00C32F45">
                <w:pPr>
                  <w:jc w:val="center"/>
                  <w:rPr>
                    <w:rFonts w:cs="Arial"/>
                  </w:rPr>
                </w:pPr>
                <w:r w:rsidRPr="000C5542">
                  <w:rPr>
                    <w:rFonts w:ascii="MS Gothic" w:eastAsia="MS Gothic" w:hAnsi="MS Gothic" w:cs="Arial" w:hint="eastAsia"/>
                  </w:rPr>
                  <w:t>☐</w:t>
                </w:r>
              </w:p>
            </w:tc>
          </w:sdtContent>
        </w:sdt>
        <w:sdt>
          <w:sdtPr>
            <w:rPr>
              <w:rFonts w:cs="Arial"/>
            </w:rPr>
            <w:id w:val="-151707410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C118D8A" w14:textId="77777777" w:rsidR="001B2DA4" w:rsidRPr="00E732CF" w:rsidRDefault="001B2DA4" w:rsidP="00C32F45">
                <w:pPr>
                  <w:jc w:val="center"/>
                  <w:rPr>
                    <w:rFonts w:cs="Arial"/>
                  </w:rPr>
                </w:pPr>
                <w:r w:rsidRPr="000C5542">
                  <w:rPr>
                    <w:rFonts w:ascii="MS Gothic" w:eastAsia="MS Gothic" w:hAnsi="MS Gothic" w:cs="Arial" w:hint="eastAsia"/>
                  </w:rPr>
                  <w:t>☐</w:t>
                </w:r>
              </w:p>
            </w:tc>
          </w:sdtContent>
        </w:sdt>
      </w:tr>
    </w:tbl>
    <w:p w14:paraId="3B8D6098" w14:textId="77777777" w:rsidR="001B2DA4" w:rsidRDefault="001B2DA4" w:rsidP="001B2DA4">
      <w:pPr>
        <w:spacing w:after="0" w:line="240" w:lineRule="auto"/>
        <w:rPr>
          <w:rFonts w:ascii="Calibri" w:eastAsia="Arial" w:hAnsi="Calibri" w:cs="Arial"/>
          <w:b/>
          <w:bCs/>
          <w:sz w:val="24"/>
          <w:szCs w:val="24"/>
          <w:u w:val="single"/>
        </w:rPr>
      </w:pPr>
    </w:p>
    <w:p w14:paraId="39BF7525" w14:textId="77777777" w:rsidR="001B2DA4" w:rsidRPr="00015A00" w:rsidRDefault="001B2DA4" w:rsidP="001B2DA4">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1955973805"/>
          <w:placeholder>
            <w:docPart w:val="D72DC33384A3404E95C21EC84C5EE6BD"/>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00FDE2B0" w14:textId="534E9BA6" w:rsidR="001B2DA4" w:rsidRPr="00015A00" w:rsidRDefault="001B2DA4" w:rsidP="001B2DA4">
      <w:pPr>
        <w:spacing w:after="0" w:line="240" w:lineRule="auto"/>
        <w:rPr>
          <w:rFonts w:ascii="Calibri" w:eastAsia="Calibri" w:hAnsi="Calibri" w:cs="Arial"/>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1233008747"/>
          <w:placeholder>
            <w:docPart w:val="6F5B40A7191545F2A0474CCA6865A168"/>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w:t>
          </w:r>
          <w:r w:rsidRPr="00D716CF">
            <w:rPr>
              <w:rFonts w:ascii="Calibri" w:eastAsia="Arial" w:hAnsi="Calibri" w:cs="Arial"/>
              <w:color w:val="7F7F7F" w:themeColor="text1" w:themeTint="80"/>
            </w:rPr>
            <w:lastRenderedPageBreak/>
            <w:t xml:space="preserve">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26EE300A" w14:textId="77777777" w:rsidR="001B2DA4" w:rsidRPr="00015A00" w:rsidRDefault="001B2DA4" w:rsidP="001B2DA4">
      <w:pPr>
        <w:spacing w:after="0" w:line="240" w:lineRule="auto"/>
        <w:rPr>
          <w:rFonts w:ascii="Calibri" w:eastAsia="Calibri" w:hAnsi="Calibri" w:cs="Arial"/>
        </w:rPr>
      </w:pPr>
    </w:p>
    <w:p w14:paraId="1AB5A8A8" w14:textId="77777777" w:rsidR="001B2DA4" w:rsidRDefault="001B2DA4" w:rsidP="001B2DA4">
      <w:pPr>
        <w:spacing w:after="0" w:line="240" w:lineRule="auto"/>
        <w:rPr>
          <w:rFonts w:ascii="Calibri" w:eastAsia="Arial" w:hAnsi="Calibri" w:cs="Arial"/>
          <w:color w:val="767171"/>
        </w:rPr>
      </w:pPr>
      <w:r w:rsidRPr="0027349F">
        <w:rPr>
          <w:rFonts w:ascii="Calibri" w:eastAsia="Arial" w:hAnsi="Calibri" w:cs="Arial"/>
          <w:b/>
          <w:bCs/>
          <w:sz w:val="24"/>
          <w:szCs w:val="24"/>
          <w:u w:val="single"/>
        </w:rPr>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326091349"/>
          <w:placeholder>
            <w:docPart w:val="28FB5C68DE444225AFC42284C7514B81"/>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28CEE338" w14:textId="77777777" w:rsidR="001B2DA4" w:rsidRPr="001B2DA4" w:rsidRDefault="001B2DA4" w:rsidP="001B2DA4">
      <w:pPr>
        <w:spacing w:after="0" w:line="240" w:lineRule="auto"/>
        <w:rPr>
          <w:rFonts w:ascii="Calibri" w:eastAsia="Aptos" w:hAnsi="Calibri" w:cs="Calibri"/>
        </w:rPr>
      </w:pPr>
    </w:p>
    <w:sdt>
      <w:sdtPr>
        <w:rPr>
          <w:rFonts w:ascii="Calibri" w:eastAsia="Aptos" w:hAnsi="Calibri" w:cs="Times New Roman"/>
          <w:sz w:val="24"/>
          <w:szCs w:val="24"/>
        </w:rPr>
        <w:id w:val="-1123921692"/>
        <w:lock w:val="sdtContentLocked"/>
        <w:placeholder>
          <w:docPart w:val="DefaultPlaceholder_-1854013440"/>
        </w:placeholder>
      </w:sdtPr>
      <w:sdtContent>
        <w:p w14:paraId="1F115E36" w14:textId="25EBB4BD" w:rsidR="00D5706C" w:rsidRDefault="00D5706C" w:rsidP="00D5706C">
          <w:pPr>
            <w:numPr>
              <w:ilvl w:val="0"/>
              <w:numId w:val="100"/>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Faculty teaching occupational/technical associate degrees possess credentials, evidence of academic preparation, practical experience, and licensure or certifications that are appropriate to the subject field and consistent with accepted postsecondary education practices in the subject field.</w:t>
          </w:r>
        </w:p>
      </w:sdtContent>
    </w:sdt>
    <w:p w14:paraId="3BB138CD" w14:textId="77777777" w:rsidR="001B2DA4" w:rsidRDefault="001B2DA4" w:rsidP="001B2DA4">
      <w:pPr>
        <w:spacing w:after="0" w:line="240" w:lineRule="auto"/>
        <w:contextualSpacing/>
        <w:rPr>
          <w:rFonts w:ascii="Calibri" w:eastAsia="Aptos" w:hAnsi="Calibri" w:cs="Times New Roman"/>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1B2DA4" w:rsidRPr="00E732CF" w14:paraId="07209503" w14:textId="77777777" w:rsidTr="00D21A13">
        <w:tc>
          <w:tcPr>
            <w:tcW w:w="7416" w:type="dxa"/>
            <w:shd w:val="clear" w:color="auto" w:fill="E2EFD9" w:themeFill="accent6" w:themeFillTint="33"/>
          </w:tcPr>
          <w:p w14:paraId="6FAA1ADC" w14:textId="77777777" w:rsidR="001B2DA4" w:rsidRPr="00E732CF" w:rsidRDefault="001B2DA4" w:rsidP="00C32F45">
            <w:pPr>
              <w:rPr>
                <w:rFonts w:cs="Arial"/>
                <w:b/>
              </w:rPr>
            </w:pPr>
            <w:r w:rsidRPr="00E732CF">
              <w:rPr>
                <w:rFonts w:cs="Arial"/>
                <w:b/>
              </w:rPr>
              <w:t>Questions</w:t>
            </w:r>
          </w:p>
        </w:tc>
        <w:tc>
          <w:tcPr>
            <w:tcW w:w="648" w:type="dxa"/>
            <w:shd w:val="clear" w:color="auto" w:fill="E2EFD9" w:themeFill="accent6" w:themeFillTint="33"/>
          </w:tcPr>
          <w:p w14:paraId="6BD55AE9" w14:textId="77777777" w:rsidR="001B2DA4" w:rsidRPr="00E732CF" w:rsidRDefault="001B2DA4" w:rsidP="00C32F45">
            <w:pPr>
              <w:rPr>
                <w:rFonts w:cs="Arial"/>
                <w:b/>
              </w:rPr>
            </w:pPr>
            <w:r w:rsidRPr="00E732CF">
              <w:rPr>
                <w:rFonts w:cs="Arial"/>
                <w:b/>
              </w:rPr>
              <w:t>Yes</w:t>
            </w:r>
          </w:p>
        </w:tc>
        <w:tc>
          <w:tcPr>
            <w:tcW w:w="648" w:type="dxa"/>
            <w:shd w:val="clear" w:color="auto" w:fill="E2EFD9" w:themeFill="accent6" w:themeFillTint="33"/>
          </w:tcPr>
          <w:p w14:paraId="730D998C" w14:textId="77777777" w:rsidR="001B2DA4" w:rsidRPr="00E732CF" w:rsidRDefault="001B2DA4" w:rsidP="00C32F45">
            <w:pPr>
              <w:rPr>
                <w:rFonts w:cs="Arial"/>
                <w:b/>
              </w:rPr>
            </w:pPr>
            <w:r w:rsidRPr="00E732CF">
              <w:rPr>
                <w:rFonts w:cs="Arial"/>
                <w:b/>
              </w:rPr>
              <w:t>No</w:t>
            </w:r>
          </w:p>
        </w:tc>
        <w:tc>
          <w:tcPr>
            <w:tcW w:w="648" w:type="dxa"/>
            <w:shd w:val="clear" w:color="auto" w:fill="E2EFD9" w:themeFill="accent6" w:themeFillTint="33"/>
          </w:tcPr>
          <w:p w14:paraId="6BC88844" w14:textId="77777777" w:rsidR="001B2DA4" w:rsidRPr="00E732CF" w:rsidRDefault="001B2DA4" w:rsidP="00C32F45">
            <w:pPr>
              <w:rPr>
                <w:rFonts w:cs="Arial"/>
                <w:b/>
              </w:rPr>
            </w:pPr>
            <w:r w:rsidRPr="00E732CF">
              <w:rPr>
                <w:rFonts w:cs="Arial"/>
                <w:b/>
              </w:rPr>
              <w:t>N/A</w:t>
            </w:r>
          </w:p>
        </w:tc>
      </w:tr>
      <w:tr w:rsidR="001B2DA4" w:rsidRPr="00E732CF" w14:paraId="0E5F2406" w14:textId="77777777" w:rsidTr="00D21A13">
        <w:tc>
          <w:tcPr>
            <w:tcW w:w="7416" w:type="dxa"/>
            <w:shd w:val="clear" w:color="auto" w:fill="E2EFD9" w:themeFill="accent6" w:themeFillTint="33"/>
          </w:tcPr>
          <w:p w14:paraId="080154C2" w14:textId="042C5E42" w:rsidR="001B2DA4" w:rsidRPr="00E732CF" w:rsidRDefault="001B2DA4" w:rsidP="00C32F45">
            <w:pPr>
              <w:rPr>
                <w:rFonts w:cs="Arial"/>
              </w:rPr>
            </w:pPr>
            <w:r w:rsidRPr="00E732CF">
              <w:rPr>
                <w:rFonts w:cs="Arial"/>
              </w:rPr>
              <w:t xml:space="preserve">Does the institution have adequate policies </w:t>
            </w:r>
            <w:r>
              <w:rPr>
                <w:rFonts w:cs="Arial"/>
              </w:rPr>
              <w:t>to verify that faculty teaching in occupational/technical associate degree programs possess earned credentials awarded by appropriately accredited institutions, evidence of academic preparation, and/or practical experience and licenses or certifications in the field, as appropriate to the subject field</w:t>
            </w:r>
            <w:r w:rsidRPr="00E732CF">
              <w:rPr>
                <w:rFonts w:cs="Arial"/>
              </w:rPr>
              <w:t xml:space="preserve">? </w:t>
            </w:r>
          </w:p>
        </w:tc>
        <w:sdt>
          <w:sdtPr>
            <w:rPr>
              <w:rFonts w:cs="Arial"/>
            </w:rPr>
            <w:id w:val="-43320985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61D4096" w14:textId="77777777" w:rsidR="001B2DA4" w:rsidRPr="00E732CF" w:rsidRDefault="001B2DA4" w:rsidP="00C32F45">
                <w:pPr>
                  <w:jc w:val="center"/>
                  <w:rPr>
                    <w:rFonts w:cs="Arial"/>
                  </w:rPr>
                </w:pPr>
                <w:r w:rsidRPr="000C5542">
                  <w:rPr>
                    <w:rFonts w:ascii="MS Gothic" w:eastAsia="MS Gothic" w:hAnsi="MS Gothic" w:cs="Arial" w:hint="eastAsia"/>
                  </w:rPr>
                  <w:t>☐</w:t>
                </w:r>
              </w:p>
            </w:tc>
          </w:sdtContent>
        </w:sdt>
        <w:sdt>
          <w:sdtPr>
            <w:rPr>
              <w:rFonts w:cs="Arial"/>
            </w:rPr>
            <w:id w:val="114053928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B43977B" w14:textId="77777777" w:rsidR="001B2DA4" w:rsidRPr="00E732CF" w:rsidRDefault="001B2DA4" w:rsidP="00C32F45">
                <w:pPr>
                  <w:jc w:val="center"/>
                  <w:rPr>
                    <w:rFonts w:cs="Arial"/>
                  </w:rPr>
                </w:pPr>
                <w:r w:rsidRPr="000C5542">
                  <w:rPr>
                    <w:rFonts w:ascii="MS Gothic" w:eastAsia="MS Gothic" w:hAnsi="MS Gothic" w:cs="Arial" w:hint="eastAsia"/>
                  </w:rPr>
                  <w:t>☐</w:t>
                </w:r>
              </w:p>
            </w:tc>
          </w:sdtContent>
        </w:sdt>
        <w:sdt>
          <w:sdtPr>
            <w:rPr>
              <w:rFonts w:cs="Arial"/>
            </w:rPr>
            <w:id w:val="17993610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B170D1F" w14:textId="77777777" w:rsidR="001B2DA4" w:rsidRPr="00E732CF" w:rsidRDefault="001B2DA4" w:rsidP="00C32F45">
                <w:pPr>
                  <w:jc w:val="center"/>
                  <w:rPr>
                    <w:rFonts w:cs="Arial"/>
                  </w:rPr>
                </w:pPr>
                <w:r w:rsidRPr="000C5542">
                  <w:rPr>
                    <w:rFonts w:ascii="MS Gothic" w:eastAsia="MS Gothic" w:hAnsi="MS Gothic" w:cs="Arial" w:hint="eastAsia"/>
                  </w:rPr>
                  <w:t>☐</w:t>
                </w:r>
              </w:p>
            </w:tc>
          </w:sdtContent>
        </w:sdt>
      </w:tr>
      <w:tr w:rsidR="001B2DA4" w:rsidRPr="00E732CF" w14:paraId="779A5C09" w14:textId="77777777" w:rsidTr="00D21A13">
        <w:tc>
          <w:tcPr>
            <w:tcW w:w="7416" w:type="dxa"/>
            <w:shd w:val="clear" w:color="auto" w:fill="E2EFD9" w:themeFill="accent6" w:themeFillTint="33"/>
          </w:tcPr>
          <w:p w14:paraId="72F5B1C6" w14:textId="197C631C" w:rsidR="001B2DA4" w:rsidRPr="00E732CF" w:rsidRDefault="001B2DA4" w:rsidP="00C32F45">
            <w:pPr>
              <w:rPr>
                <w:rFonts w:cs="Arial"/>
              </w:rPr>
            </w:pPr>
            <w:r w:rsidRPr="00E732CF">
              <w:rPr>
                <w:rFonts w:cs="Arial"/>
              </w:rPr>
              <w:t xml:space="preserve">Are the </w:t>
            </w:r>
            <w:r>
              <w:rPr>
                <w:rFonts w:cs="Arial"/>
              </w:rPr>
              <w:t>institution’s academic preparation, practical experience, and licensure or certification requirements</w:t>
            </w:r>
            <w:r w:rsidRPr="00E732CF">
              <w:rPr>
                <w:rFonts w:cs="Arial"/>
              </w:rPr>
              <w:t xml:space="preserve"> for faculty teaching </w:t>
            </w:r>
            <w:r>
              <w:rPr>
                <w:rFonts w:cs="Arial"/>
              </w:rPr>
              <w:t xml:space="preserve">in occupational/technical associate degree programs </w:t>
            </w:r>
            <w:r w:rsidRPr="00E732CF">
              <w:rPr>
                <w:rFonts w:cs="Arial"/>
              </w:rPr>
              <w:t xml:space="preserve">consistent with accepted </w:t>
            </w:r>
            <w:r>
              <w:rPr>
                <w:rFonts w:cs="Arial"/>
              </w:rPr>
              <w:t xml:space="preserve">postsecondary education </w:t>
            </w:r>
            <w:r w:rsidRPr="00E732CF">
              <w:rPr>
                <w:rFonts w:cs="Arial"/>
              </w:rPr>
              <w:t>best practices</w:t>
            </w:r>
            <w:r>
              <w:rPr>
                <w:rFonts w:cs="Arial"/>
              </w:rPr>
              <w:t xml:space="preserve"> in the subject field</w:t>
            </w:r>
            <w:r w:rsidRPr="00E732CF">
              <w:rPr>
                <w:rFonts w:cs="Arial"/>
              </w:rPr>
              <w:t xml:space="preserve">? </w:t>
            </w:r>
          </w:p>
        </w:tc>
        <w:sdt>
          <w:sdtPr>
            <w:rPr>
              <w:rFonts w:cs="Arial"/>
            </w:rPr>
            <w:id w:val="-153225943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6B1F097" w14:textId="77777777" w:rsidR="001B2DA4" w:rsidRPr="00E732CF" w:rsidRDefault="001B2DA4" w:rsidP="00C32F45">
                <w:pPr>
                  <w:jc w:val="center"/>
                  <w:rPr>
                    <w:rFonts w:cs="Arial"/>
                  </w:rPr>
                </w:pPr>
                <w:r w:rsidRPr="000C5542">
                  <w:rPr>
                    <w:rFonts w:ascii="MS Gothic" w:eastAsia="MS Gothic" w:hAnsi="MS Gothic" w:cs="Arial" w:hint="eastAsia"/>
                  </w:rPr>
                  <w:t>☐</w:t>
                </w:r>
              </w:p>
            </w:tc>
          </w:sdtContent>
        </w:sdt>
        <w:sdt>
          <w:sdtPr>
            <w:rPr>
              <w:rFonts w:cs="Arial"/>
            </w:rPr>
            <w:id w:val="-111143426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367ADD8" w14:textId="77777777" w:rsidR="001B2DA4" w:rsidRPr="00E732CF" w:rsidRDefault="001B2DA4" w:rsidP="00C32F45">
                <w:pPr>
                  <w:jc w:val="center"/>
                  <w:rPr>
                    <w:rFonts w:cs="Arial"/>
                  </w:rPr>
                </w:pPr>
                <w:r w:rsidRPr="000C5542">
                  <w:rPr>
                    <w:rFonts w:ascii="MS Gothic" w:eastAsia="MS Gothic" w:hAnsi="MS Gothic" w:cs="Arial" w:hint="eastAsia"/>
                  </w:rPr>
                  <w:t>☐</w:t>
                </w:r>
              </w:p>
            </w:tc>
          </w:sdtContent>
        </w:sdt>
        <w:sdt>
          <w:sdtPr>
            <w:rPr>
              <w:rFonts w:cs="Arial"/>
            </w:rPr>
            <w:id w:val="142830992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B84FAE8" w14:textId="77777777" w:rsidR="001B2DA4" w:rsidRPr="00E732CF" w:rsidRDefault="001B2DA4" w:rsidP="00C32F45">
                <w:pPr>
                  <w:jc w:val="center"/>
                  <w:rPr>
                    <w:rFonts w:cs="Arial"/>
                  </w:rPr>
                </w:pPr>
                <w:r w:rsidRPr="000C5542">
                  <w:rPr>
                    <w:rFonts w:ascii="MS Gothic" w:eastAsia="MS Gothic" w:hAnsi="MS Gothic" w:cs="Arial" w:hint="eastAsia"/>
                  </w:rPr>
                  <w:t>☐</w:t>
                </w:r>
              </w:p>
            </w:tc>
          </w:sdtContent>
        </w:sdt>
      </w:tr>
      <w:tr w:rsidR="001B2DA4" w:rsidRPr="00E732CF" w14:paraId="13AC9B41" w14:textId="77777777" w:rsidTr="00D21A13">
        <w:tc>
          <w:tcPr>
            <w:tcW w:w="7416" w:type="dxa"/>
            <w:shd w:val="clear" w:color="auto" w:fill="E2EFD9" w:themeFill="accent6" w:themeFillTint="33"/>
          </w:tcPr>
          <w:p w14:paraId="1E8760F9" w14:textId="65F91383" w:rsidR="001B2DA4" w:rsidRPr="00E732CF" w:rsidRDefault="001B2DA4" w:rsidP="00C32F45">
            <w:pPr>
              <w:rPr>
                <w:rFonts w:cs="Arial"/>
              </w:rPr>
            </w:pPr>
            <w:r w:rsidRPr="00E732CF">
              <w:rPr>
                <w:rFonts w:cs="Arial"/>
              </w:rPr>
              <w:t xml:space="preserve">Does the institution have appropriate procedures in place for </w:t>
            </w:r>
            <w:r>
              <w:rPr>
                <w:rFonts w:cs="Arial"/>
              </w:rPr>
              <w:t>en</w:t>
            </w:r>
            <w:r w:rsidRPr="00E732CF">
              <w:rPr>
                <w:rFonts w:cs="Arial"/>
              </w:rPr>
              <w:t>suring</w:t>
            </w:r>
            <w:r>
              <w:rPr>
                <w:rFonts w:cs="Arial"/>
              </w:rPr>
              <w:t xml:space="preserve"> that</w:t>
            </w:r>
            <w:r w:rsidRPr="00E732CF">
              <w:rPr>
                <w:rFonts w:cs="Arial"/>
              </w:rPr>
              <w:t xml:space="preserve"> faculty teaching </w:t>
            </w:r>
            <w:r>
              <w:rPr>
                <w:rFonts w:cs="Arial"/>
              </w:rPr>
              <w:t>in occupational/technical associate degree programs</w:t>
            </w:r>
            <w:r w:rsidRPr="00E732CF">
              <w:rPr>
                <w:rFonts w:cs="Arial"/>
              </w:rPr>
              <w:t xml:space="preserve"> </w:t>
            </w:r>
            <w:r>
              <w:rPr>
                <w:rFonts w:cs="Arial"/>
              </w:rPr>
              <w:t>possess adequate academic preparation, practical experience, and licensure or certifications</w:t>
            </w:r>
            <w:r w:rsidRPr="00E732CF">
              <w:rPr>
                <w:rFonts w:cs="Arial"/>
              </w:rPr>
              <w:t xml:space="preserve">? </w:t>
            </w:r>
          </w:p>
        </w:tc>
        <w:sdt>
          <w:sdtPr>
            <w:rPr>
              <w:rFonts w:cs="Arial"/>
            </w:rPr>
            <w:id w:val="-169746331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A9FF71D" w14:textId="77777777" w:rsidR="001B2DA4" w:rsidRPr="00E732CF" w:rsidRDefault="001B2DA4" w:rsidP="00C32F45">
                <w:pPr>
                  <w:jc w:val="center"/>
                  <w:rPr>
                    <w:rFonts w:cs="Arial"/>
                  </w:rPr>
                </w:pPr>
                <w:r w:rsidRPr="000C5542">
                  <w:rPr>
                    <w:rFonts w:ascii="MS Gothic" w:eastAsia="MS Gothic" w:hAnsi="MS Gothic" w:cs="Arial" w:hint="eastAsia"/>
                  </w:rPr>
                  <w:t>☐</w:t>
                </w:r>
              </w:p>
            </w:tc>
          </w:sdtContent>
        </w:sdt>
        <w:sdt>
          <w:sdtPr>
            <w:rPr>
              <w:rFonts w:cs="Arial"/>
            </w:rPr>
            <w:id w:val="-19516646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5D7F863" w14:textId="77777777" w:rsidR="001B2DA4" w:rsidRPr="00E732CF" w:rsidRDefault="001B2DA4" w:rsidP="00C32F45">
                <w:pPr>
                  <w:jc w:val="center"/>
                  <w:rPr>
                    <w:rFonts w:cs="Arial"/>
                  </w:rPr>
                </w:pPr>
                <w:r w:rsidRPr="000C5542">
                  <w:rPr>
                    <w:rFonts w:ascii="MS Gothic" w:eastAsia="MS Gothic" w:hAnsi="MS Gothic" w:cs="Arial" w:hint="eastAsia"/>
                  </w:rPr>
                  <w:t>☐</w:t>
                </w:r>
              </w:p>
            </w:tc>
          </w:sdtContent>
        </w:sdt>
        <w:sdt>
          <w:sdtPr>
            <w:rPr>
              <w:rFonts w:cs="Arial"/>
            </w:rPr>
            <w:id w:val="61449252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960DA88" w14:textId="77777777" w:rsidR="001B2DA4" w:rsidRPr="00E732CF" w:rsidRDefault="001B2DA4" w:rsidP="00C32F45">
                <w:pPr>
                  <w:jc w:val="center"/>
                  <w:rPr>
                    <w:rFonts w:cs="Arial"/>
                  </w:rPr>
                </w:pPr>
                <w:r w:rsidRPr="000C5542">
                  <w:rPr>
                    <w:rFonts w:ascii="MS Gothic" w:eastAsia="MS Gothic" w:hAnsi="MS Gothic" w:cs="Arial" w:hint="eastAsia"/>
                  </w:rPr>
                  <w:t>☐</w:t>
                </w:r>
              </w:p>
            </w:tc>
          </w:sdtContent>
        </w:sdt>
      </w:tr>
      <w:tr w:rsidR="001B2DA4" w:rsidRPr="00E732CF" w14:paraId="3F8F8513" w14:textId="77777777" w:rsidTr="00D21A13">
        <w:tc>
          <w:tcPr>
            <w:tcW w:w="7416" w:type="dxa"/>
            <w:shd w:val="clear" w:color="auto" w:fill="E2EFD9" w:themeFill="accent6" w:themeFillTint="33"/>
          </w:tcPr>
          <w:p w14:paraId="77C9C997" w14:textId="6BAB6623" w:rsidR="001B2DA4" w:rsidRPr="00E732CF" w:rsidRDefault="001B2DA4" w:rsidP="00C32F45">
            <w:pPr>
              <w:rPr>
                <w:rFonts w:cs="Arial"/>
              </w:rPr>
            </w:pPr>
            <w:r w:rsidRPr="00E732CF">
              <w:rPr>
                <w:rFonts w:cs="Arial"/>
              </w:rPr>
              <w:t xml:space="preserve">Does the institution make any exceptions to qualifications for faculty teaching </w:t>
            </w:r>
            <w:r>
              <w:rPr>
                <w:rFonts w:cs="Arial"/>
              </w:rPr>
              <w:t>in occupational/technical associate degree programs? If so,</w:t>
            </w:r>
            <w:r w:rsidRPr="00E732CF">
              <w:rPr>
                <w:rFonts w:cs="Arial"/>
              </w:rPr>
              <w:t xml:space="preserve"> are they appropriate?</w:t>
            </w:r>
          </w:p>
        </w:tc>
        <w:sdt>
          <w:sdtPr>
            <w:rPr>
              <w:rFonts w:cs="Arial"/>
            </w:rPr>
            <w:id w:val="27321032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3479DAB" w14:textId="77777777" w:rsidR="001B2DA4" w:rsidRPr="00E732CF" w:rsidRDefault="001B2DA4" w:rsidP="00C32F45">
                <w:pPr>
                  <w:jc w:val="center"/>
                  <w:rPr>
                    <w:rFonts w:cs="Arial"/>
                  </w:rPr>
                </w:pPr>
                <w:r w:rsidRPr="000C5542">
                  <w:rPr>
                    <w:rFonts w:ascii="MS Gothic" w:eastAsia="MS Gothic" w:hAnsi="MS Gothic" w:cs="Arial" w:hint="eastAsia"/>
                  </w:rPr>
                  <w:t>☐</w:t>
                </w:r>
              </w:p>
            </w:tc>
          </w:sdtContent>
        </w:sdt>
        <w:sdt>
          <w:sdtPr>
            <w:rPr>
              <w:rFonts w:cs="Arial"/>
            </w:rPr>
            <w:id w:val="-68336776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D786DAE" w14:textId="77777777" w:rsidR="001B2DA4" w:rsidRPr="00E732CF" w:rsidRDefault="001B2DA4" w:rsidP="00C32F45">
                <w:pPr>
                  <w:jc w:val="center"/>
                  <w:rPr>
                    <w:rFonts w:cs="Arial"/>
                  </w:rPr>
                </w:pPr>
                <w:r w:rsidRPr="000C5542">
                  <w:rPr>
                    <w:rFonts w:ascii="MS Gothic" w:eastAsia="MS Gothic" w:hAnsi="MS Gothic" w:cs="Arial" w:hint="eastAsia"/>
                  </w:rPr>
                  <w:t>☐</w:t>
                </w:r>
              </w:p>
            </w:tc>
          </w:sdtContent>
        </w:sdt>
        <w:sdt>
          <w:sdtPr>
            <w:rPr>
              <w:rFonts w:cs="Arial"/>
            </w:rPr>
            <w:id w:val="-192425017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0148DC4" w14:textId="77777777" w:rsidR="001B2DA4" w:rsidRPr="00E732CF" w:rsidRDefault="001B2DA4" w:rsidP="00C32F45">
                <w:pPr>
                  <w:jc w:val="center"/>
                  <w:rPr>
                    <w:rFonts w:cs="Arial"/>
                  </w:rPr>
                </w:pPr>
                <w:r w:rsidRPr="000C5542">
                  <w:rPr>
                    <w:rFonts w:ascii="MS Gothic" w:eastAsia="MS Gothic" w:hAnsi="MS Gothic" w:cs="Arial" w:hint="eastAsia"/>
                  </w:rPr>
                  <w:t>☐</w:t>
                </w:r>
              </w:p>
            </w:tc>
          </w:sdtContent>
        </w:sdt>
      </w:tr>
    </w:tbl>
    <w:p w14:paraId="582C4A2B" w14:textId="77777777" w:rsidR="00D659AC" w:rsidRDefault="00D659AC" w:rsidP="00D659AC">
      <w:pPr>
        <w:spacing w:after="0" w:line="240" w:lineRule="auto"/>
        <w:rPr>
          <w:rFonts w:ascii="Calibri" w:eastAsia="Arial" w:hAnsi="Calibri" w:cs="Arial"/>
          <w:b/>
          <w:bCs/>
          <w:sz w:val="24"/>
          <w:szCs w:val="24"/>
          <w:u w:val="single"/>
        </w:rPr>
      </w:pPr>
    </w:p>
    <w:p w14:paraId="71745008" w14:textId="71795E87" w:rsidR="00D659AC" w:rsidRPr="00015A00" w:rsidRDefault="00D659AC" w:rsidP="00D659AC">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1794792757"/>
          <w:placeholder>
            <w:docPart w:val="3A81E93292FA4B14AFB475FADD058E4E"/>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162F2A63" w14:textId="404683C5" w:rsidR="00D659AC" w:rsidRPr="00015A00" w:rsidRDefault="00D659AC" w:rsidP="00D659AC">
      <w:pPr>
        <w:spacing w:after="0" w:line="240" w:lineRule="auto"/>
        <w:rPr>
          <w:rFonts w:ascii="Calibri" w:eastAsia="Calibri" w:hAnsi="Calibri" w:cs="Arial"/>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428473169"/>
          <w:placeholder>
            <w:docPart w:val="13FBB266635446B28C98AD76107CD34F"/>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2A79C599" w14:textId="77777777" w:rsidR="00D659AC" w:rsidRPr="00015A00" w:rsidRDefault="00D659AC" w:rsidP="00D659AC">
      <w:pPr>
        <w:spacing w:after="0" w:line="240" w:lineRule="auto"/>
        <w:rPr>
          <w:rFonts w:ascii="Calibri" w:eastAsia="Calibri" w:hAnsi="Calibri" w:cs="Arial"/>
        </w:rPr>
      </w:pPr>
    </w:p>
    <w:p w14:paraId="1C9E49D0" w14:textId="77777777" w:rsidR="00D659AC" w:rsidRPr="00015A00" w:rsidRDefault="00D659AC" w:rsidP="00D659AC">
      <w:pPr>
        <w:spacing w:after="0" w:line="240" w:lineRule="auto"/>
        <w:rPr>
          <w:rFonts w:ascii="Calibri" w:eastAsia="Arial" w:hAnsi="Calibri" w:cs="Arial"/>
        </w:rPr>
      </w:pPr>
      <w:r w:rsidRPr="0027349F">
        <w:rPr>
          <w:rFonts w:ascii="Calibri" w:eastAsia="Arial" w:hAnsi="Calibri" w:cs="Arial"/>
          <w:b/>
          <w:bCs/>
          <w:sz w:val="24"/>
          <w:szCs w:val="24"/>
          <w:u w:val="single"/>
        </w:rPr>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1223590508"/>
          <w:placeholder>
            <w:docPart w:val="D8C9B9C8879E40CFB79AF52A267C3F61"/>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6A80F0FD" w14:textId="77777777" w:rsidR="001B2DA4" w:rsidRPr="00015A00" w:rsidRDefault="001B2DA4" w:rsidP="001B2DA4">
      <w:pPr>
        <w:spacing w:after="0" w:line="240" w:lineRule="auto"/>
        <w:contextualSpacing/>
        <w:rPr>
          <w:rFonts w:ascii="Calibri" w:eastAsia="Aptos" w:hAnsi="Calibri" w:cs="Times New Roman"/>
          <w:sz w:val="24"/>
          <w:szCs w:val="24"/>
        </w:rPr>
      </w:pPr>
    </w:p>
    <w:sdt>
      <w:sdtPr>
        <w:rPr>
          <w:rFonts w:ascii="Calibri" w:eastAsia="Aptos" w:hAnsi="Calibri" w:cs="Times New Roman"/>
          <w:sz w:val="24"/>
          <w:szCs w:val="24"/>
        </w:rPr>
        <w:id w:val="851389368"/>
        <w:lock w:val="sdtContentLocked"/>
        <w:placeholder>
          <w:docPart w:val="DefaultPlaceholder_-1854013440"/>
        </w:placeholder>
      </w:sdtPr>
      <w:sdtContent>
        <w:p w14:paraId="7857F955" w14:textId="0694E69F" w:rsidR="00D5706C" w:rsidRDefault="00D5706C" w:rsidP="00D5706C">
          <w:pPr>
            <w:numPr>
              <w:ilvl w:val="0"/>
              <w:numId w:val="100"/>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Faculty teaching in undergraduate academic degree programs possess a degree at least one level above that of the program they are teaching and demonstrate expertise in the subject field they are teaching.</w:t>
          </w:r>
        </w:p>
      </w:sdtContent>
    </w:sdt>
    <w:p w14:paraId="2A61B2C6" w14:textId="77777777" w:rsidR="001B2DA4" w:rsidRDefault="001B2DA4" w:rsidP="001B2DA4">
      <w:pPr>
        <w:spacing w:after="0" w:line="240" w:lineRule="auto"/>
        <w:contextualSpacing/>
        <w:rPr>
          <w:rFonts w:ascii="Calibri" w:eastAsia="Aptos" w:hAnsi="Calibri" w:cs="Times New Roman"/>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1B2DA4" w:rsidRPr="00E732CF" w14:paraId="1662A0CC" w14:textId="77777777" w:rsidTr="00D21A13">
        <w:tc>
          <w:tcPr>
            <w:tcW w:w="7416" w:type="dxa"/>
            <w:shd w:val="clear" w:color="auto" w:fill="E2EFD9" w:themeFill="accent6" w:themeFillTint="33"/>
          </w:tcPr>
          <w:p w14:paraId="1775F653" w14:textId="77777777" w:rsidR="001B2DA4" w:rsidRPr="00E732CF" w:rsidRDefault="001B2DA4" w:rsidP="00C32F45">
            <w:pPr>
              <w:rPr>
                <w:rFonts w:cs="Arial"/>
                <w:b/>
              </w:rPr>
            </w:pPr>
            <w:r w:rsidRPr="00E732CF">
              <w:rPr>
                <w:rFonts w:cs="Arial"/>
                <w:b/>
              </w:rPr>
              <w:t>Questions</w:t>
            </w:r>
          </w:p>
        </w:tc>
        <w:tc>
          <w:tcPr>
            <w:tcW w:w="648" w:type="dxa"/>
            <w:shd w:val="clear" w:color="auto" w:fill="E2EFD9" w:themeFill="accent6" w:themeFillTint="33"/>
            <w:vAlign w:val="center"/>
          </w:tcPr>
          <w:p w14:paraId="23777D96" w14:textId="77777777" w:rsidR="001B2DA4" w:rsidRPr="00E732CF" w:rsidRDefault="001B2DA4" w:rsidP="00863F7C">
            <w:pPr>
              <w:jc w:val="center"/>
              <w:rPr>
                <w:rFonts w:cs="Arial"/>
                <w:b/>
              </w:rPr>
            </w:pPr>
            <w:r w:rsidRPr="00E732CF">
              <w:rPr>
                <w:rFonts w:cs="Arial"/>
                <w:b/>
              </w:rPr>
              <w:t>Yes</w:t>
            </w:r>
          </w:p>
        </w:tc>
        <w:tc>
          <w:tcPr>
            <w:tcW w:w="648" w:type="dxa"/>
            <w:shd w:val="clear" w:color="auto" w:fill="E2EFD9" w:themeFill="accent6" w:themeFillTint="33"/>
            <w:vAlign w:val="center"/>
          </w:tcPr>
          <w:p w14:paraId="3A199625" w14:textId="77777777" w:rsidR="001B2DA4" w:rsidRPr="00E732CF" w:rsidRDefault="001B2DA4" w:rsidP="00863F7C">
            <w:pPr>
              <w:jc w:val="center"/>
              <w:rPr>
                <w:rFonts w:cs="Arial"/>
                <w:b/>
              </w:rPr>
            </w:pPr>
            <w:r w:rsidRPr="00E732CF">
              <w:rPr>
                <w:rFonts w:cs="Arial"/>
                <w:b/>
              </w:rPr>
              <w:t>No</w:t>
            </w:r>
          </w:p>
        </w:tc>
        <w:tc>
          <w:tcPr>
            <w:tcW w:w="648" w:type="dxa"/>
            <w:shd w:val="clear" w:color="auto" w:fill="E2EFD9" w:themeFill="accent6" w:themeFillTint="33"/>
            <w:vAlign w:val="center"/>
          </w:tcPr>
          <w:p w14:paraId="02A1DB31" w14:textId="77777777" w:rsidR="001B2DA4" w:rsidRPr="00E732CF" w:rsidRDefault="001B2DA4" w:rsidP="00863F7C">
            <w:pPr>
              <w:jc w:val="center"/>
              <w:rPr>
                <w:rFonts w:cs="Arial"/>
                <w:b/>
              </w:rPr>
            </w:pPr>
            <w:r w:rsidRPr="00E732CF">
              <w:rPr>
                <w:rFonts w:cs="Arial"/>
                <w:b/>
              </w:rPr>
              <w:t>N/A</w:t>
            </w:r>
          </w:p>
        </w:tc>
      </w:tr>
      <w:tr w:rsidR="001B2DA4" w:rsidRPr="00E732CF" w14:paraId="7277D7EB" w14:textId="77777777" w:rsidTr="00D21A13">
        <w:tc>
          <w:tcPr>
            <w:tcW w:w="7416" w:type="dxa"/>
            <w:shd w:val="clear" w:color="auto" w:fill="E2EFD9" w:themeFill="accent6" w:themeFillTint="33"/>
          </w:tcPr>
          <w:p w14:paraId="60BF7C37" w14:textId="3B37DD3F" w:rsidR="001B2DA4" w:rsidRPr="00E732CF" w:rsidRDefault="001B2DA4" w:rsidP="00C32F45">
            <w:pPr>
              <w:rPr>
                <w:rFonts w:cs="Arial"/>
              </w:rPr>
            </w:pPr>
            <w:r w:rsidRPr="00E732CF">
              <w:rPr>
                <w:rFonts w:cs="Arial"/>
              </w:rPr>
              <w:t>Does the institution have adequate policies on required qualifications for faculty teaching undergraduate</w:t>
            </w:r>
            <w:r w:rsidR="00D659AC">
              <w:rPr>
                <w:rFonts w:cs="Arial"/>
              </w:rPr>
              <w:t xml:space="preserve"> degree program courses?</w:t>
            </w:r>
            <w:r w:rsidRPr="00E732CF">
              <w:rPr>
                <w:rFonts w:cs="Arial"/>
              </w:rPr>
              <w:t xml:space="preserve"> </w:t>
            </w:r>
          </w:p>
        </w:tc>
        <w:sdt>
          <w:sdtPr>
            <w:rPr>
              <w:rFonts w:cs="Arial"/>
            </w:rPr>
            <w:id w:val="130534356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D0D2D1D" w14:textId="77777777" w:rsidR="001B2DA4" w:rsidRPr="00E732CF" w:rsidRDefault="001B2DA4" w:rsidP="00863F7C">
                <w:pPr>
                  <w:jc w:val="center"/>
                  <w:rPr>
                    <w:rFonts w:cs="Arial"/>
                  </w:rPr>
                </w:pPr>
                <w:r w:rsidRPr="000C5542">
                  <w:rPr>
                    <w:rFonts w:ascii="MS Gothic" w:eastAsia="MS Gothic" w:hAnsi="MS Gothic" w:cs="Arial" w:hint="eastAsia"/>
                  </w:rPr>
                  <w:t>☐</w:t>
                </w:r>
              </w:p>
            </w:tc>
          </w:sdtContent>
        </w:sdt>
        <w:sdt>
          <w:sdtPr>
            <w:rPr>
              <w:rFonts w:cs="Arial"/>
            </w:rPr>
            <w:id w:val="140195285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D8870EC" w14:textId="77777777" w:rsidR="001B2DA4" w:rsidRPr="00E732CF" w:rsidRDefault="001B2DA4" w:rsidP="00863F7C">
                <w:pPr>
                  <w:jc w:val="center"/>
                  <w:rPr>
                    <w:rFonts w:cs="Arial"/>
                  </w:rPr>
                </w:pPr>
                <w:r w:rsidRPr="000C5542">
                  <w:rPr>
                    <w:rFonts w:ascii="MS Gothic" w:eastAsia="MS Gothic" w:hAnsi="MS Gothic" w:cs="Arial" w:hint="eastAsia"/>
                  </w:rPr>
                  <w:t>☐</w:t>
                </w:r>
              </w:p>
            </w:tc>
          </w:sdtContent>
        </w:sdt>
        <w:sdt>
          <w:sdtPr>
            <w:rPr>
              <w:rFonts w:cs="Arial"/>
            </w:rPr>
            <w:id w:val="-142217783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6610133" w14:textId="77777777" w:rsidR="001B2DA4" w:rsidRPr="00E732CF" w:rsidRDefault="001B2DA4" w:rsidP="00863F7C">
                <w:pPr>
                  <w:jc w:val="center"/>
                  <w:rPr>
                    <w:rFonts w:cs="Arial"/>
                  </w:rPr>
                </w:pPr>
                <w:r w:rsidRPr="000C5542">
                  <w:rPr>
                    <w:rFonts w:ascii="MS Gothic" w:eastAsia="MS Gothic" w:hAnsi="MS Gothic" w:cs="Arial" w:hint="eastAsia"/>
                  </w:rPr>
                  <w:t>☐</w:t>
                </w:r>
              </w:p>
            </w:tc>
          </w:sdtContent>
        </w:sdt>
      </w:tr>
      <w:tr w:rsidR="00D659AC" w:rsidRPr="00E732CF" w14:paraId="4826BDB0" w14:textId="77777777" w:rsidTr="00D21A13">
        <w:tc>
          <w:tcPr>
            <w:tcW w:w="7416" w:type="dxa"/>
            <w:shd w:val="clear" w:color="auto" w:fill="E2EFD9" w:themeFill="accent6" w:themeFillTint="33"/>
          </w:tcPr>
          <w:p w14:paraId="24F43D00" w14:textId="77777777" w:rsidR="00D659AC" w:rsidRPr="00E732CF" w:rsidRDefault="00D659AC" w:rsidP="00C32F45">
            <w:pPr>
              <w:rPr>
                <w:rFonts w:cs="Arial"/>
              </w:rPr>
            </w:pPr>
            <w:r w:rsidRPr="00E732CF">
              <w:rPr>
                <w:rFonts w:cs="Arial"/>
              </w:rPr>
              <w:t xml:space="preserve">Are the qualifications for faculty teaching undergraduate </w:t>
            </w:r>
            <w:r>
              <w:rPr>
                <w:rFonts w:cs="Arial"/>
              </w:rPr>
              <w:t>degree program courses</w:t>
            </w:r>
            <w:r w:rsidRPr="00E732CF">
              <w:rPr>
                <w:rFonts w:cs="Arial"/>
              </w:rPr>
              <w:t xml:space="preserve"> consistent with accepted best practices? </w:t>
            </w:r>
          </w:p>
        </w:tc>
        <w:sdt>
          <w:sdtPr>
            <w:rPr>
              <w:rFonts w:cs="Arial"/>
            </w:rPr>
            <w:id w:val="-16525237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8D4EF95" w14:textId="77777777" w:rsidR="00D659AC" w:rsidRPr="00E732CF" w:rsidRDefault="00D659AC" w:rsidP="00863F7C">
                <w:pPr>
                  <w:jc w:val="center"/>
                  <w:rPr>
                    <w:rFonts w:cs="Arial"/>
                  </w:rPr>
                </w:pPr>
                <w:r w:rsidRPr="000C5542">
                  <w:rPr>
                    <w:rFonts w:ascii="MS Gothic" w:eastAsia="MS Gothic" w:hAnsi="MS Gothic" w:cs="Arial" w:hint="eastAsia"/>
                  </w:rPr>
                  <w:t>☐</w:t>
                </w:r>
              </w:p>
            </w:tc>
          </w:sdtContent>
        </w:sdt>
        <w:sdt>
          <w:sdtPr>
            <w:rPr>
              <w:rFonts w:cs="Arial"/>
            </w:rPr>
            <w:id w:val="56269421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BF80504" w14:textId="77777777" w:rsidR="00D659AC" w:rsidRPr="00E732CF" w:rsidRDefault="00D659AC" w:rsidP="00863F7C">
                <w:pPr>
                  <w:jc w:val="center"/>
                  <w:rPr>
                    <w:rFonts w:cs="Arial"/>
                  </w:rPr>
                </w:pPr>
                <w:r w:rsidRPr="000C5542">
                  <w:rPr>
                    <w:rFonts w:ascii="MS Gothic" w:eastAsia="MS Gothic" w:hAnsi="MS Gothic" w:cs="Arial" w:hint="eastAsia"/>
                  </w:rPr>
                  <w:t>☐</w:t>
                </w:r>
              </w:p>
            </w:tc>
          </w:sdtContent>
        </w:sdt>
        <w:sdt>
          <w:sdtPr>
            <w:rPr>
              <w:rFonts w:cs="Arial"/>
            </w:rPr>
            <w:id w:val="133973239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4E534C8" w14:textId="77777777" w:rsidR="00D659AC" w:rsidRPr="00E732CF" w:rsidRDefault="00D659AC" w:rsidP="00863F7C">
                <w:pPr>
                  <w:jc w:val="center"/>
                  <w:rPr>
                    <w:rFonts w:cs="Arial"/>
                  </w:rPr>
                </w:pPr>
                <w:r w:rsidRPr="000C5542">
                  <w:rPr>
                    <w:rFonts w:ascii="MS Gothic" w:eastAsia="MS Gothic" w:hAnsi="MS Gothic" w:cs="Arial" w:hint="eastAsia"/>
                  </w:rPr>
                  <w:t>☐</w:t>
                </w:r>
              </w:p>
            </w:tc>
          </w:sdtContent>
        </w:sdt>
      </w:tr>
      <w:tr w:rsidR="001B2DA4" w:rsidRPr="00E732CF" w14:paraId="3F357739" w14:textId="77777777" w:rsidTr="00D21A13">
        <w:tc>
          <w:tcPr>
            <w:tcW w:w="7416" w:type="dxa"/>
            <w:shd w:val="clear" w:color="auto" w:fill="E2EFD9" w:themeFill="accent6" w:themeFillTint="33"/>
          </w:tcPr>
          <w:p w14:paraId="7AA33CC4" w14:textId="30C192EA" w:rsidR="001B2DA4" w:rsidRPr="00E732CF" w:rsidRDefault="00D659AC" w:rsidP="00C32F45">
            <w:pPr>
              <w:rPr>
                <w:rFonts w:cs="Arial"/>
              </w:rPr>
            </w:pPr>
            <w:r w:rsidRPr="00E732CF">
              <w:rPr>
                <w:rFonts w:cs="Arial"/>
              </w:rPr>
              <w:t xml:space="preserve">Does the institution make any exceptions to qualifications for faculty teaching undergraduate </w:t>
            </w:r>
            <w:r>
              <w:rPr>
                <w:rFonts w:cs="Arial"/>
              </w:rPr>
              <w:t>degree program courses? If so,</w:t>
            </w:r>
            <w:r w:rsidRPr="00E732CF">
              <w:rPr>
                <w:rFonts w:cs="Arial"/>
              </w:rPr>
              <w:t xml:space="preserve"> are they appropriate?</w:t>
            </w:r>
          </w:p>
        </w:tc>
        <w:sdt>
          <w:sdtPr>
            <w:rPr>
              <w:rFonts w:cs="Arial"/>
            </w:rPr>
            <w:id w:val="130249993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35F28B5" w14:textId="77777777" w:rsidR="001B2DA4" w:rsidRPr="00E732CF" w:rsidRDefault="001B2DA4" w:rsidP="00863F7C">
                <w:pPr>
                  <w:jc w:val="center"/>
                  <w:rPr>
                    <w:rFonts w:cs="Arial"/>
                  </w:rPr>
                </w:pPr>
                <w:r w:rsidRPr="000C5542">
                  <w:rPr>
                    <w:rFonts w:ascii="MS Gothic" w:eastAsia="MS Gothic" w:hAnsi="MS Gothic" w:cs="Arial" w:hint="eastAsia"/>
                  </w:rPr>
                  <w:t>☐</w:t>
                </w:r>
              </w:p>
            </w:tc>
          </w:sdtContent>
        </w:sdt>
        <w:sdt>
          <w:sdtPr>
            <w:rPr>
              <w:rFonts w:cs="Arial"/>
            </w:rPr>
            <w:id w:val="24484802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4A98B2F" w14:textId="77777777" w:rsidR="001B2DA4" w:rsidRPr="00E732CF" w:rsidRDefault="001B2DA4" w:rsidP="00863F7C">
                <w:pPr>
                  <w:jc w:val="center"/>
                  <w:rPr>
                    <w:rFonts w:cs="Arial"/>
                  </w:rPr>
                </w:pPr>
                <w:r w:rsidRPr="000C5542">
                  <w:rPr>
                    <w:rFonts w:ascii="MS Gothic" w:eastAsia="MS Gothic" w:hAnsi="MS Gothic" w:cs="Arial" w:hint="eastAsia"/>
                  </w:rPr>
                  <w:t>☐</w:t>
                </w:r>
              </w:p>
            </w:tc>
          </w:sdtContent>
        </w:sdt>
        <w:sdt>
          <w:sdtPr>
            <w:rPr>
              <w:rFonts w:cs="Arial"/>
            </w:rPr>
            <w:id w:val="127729973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74D6557" w14:textId="77777777" w:rsidR="001B2DA4" w:rsidRPr="00E732CF" w:rsidRDefault="001B2DA4" w:rsidP="00863F7C">
                <w:pPr>
                  <w:jc w:val="center"/>
                  <w:rPr>
                    <w:rFonts w:cs="Arial"/>
                  </w:rPr>
                </w:pPr>
                <w:r w:rsidRPr="000C5542">
                  <w:rPr>
                    <w:rFonts w:ascii="MS Gothic" w:eastAsia="MS Gothic" w:hAnsi="MS Gothic" w:cs="Arial" w:hint="eastAsia"/>
                  </w:rPr>
                  <w:t>☐</w:t>
                </w:r>
              </w:p>
            </w:tc>
          </w:sdtContent>
        </w:sdt>
      </w:tr>
    </w:tbl>
    <w:p w14:paraId="7AE7535C" w14:textId="77777777" w:rsidR="001B2DA4" w:rsidRDefault="001B2DA4" w:rsidP="001B2DA4">
      <w:pPr>
        <w:spacing w:after="0" w:line="240" w:lineRule="auto"/>
        <w:contextualSpacing/>
        <w:rPr>
          <w:rFonts w:ascii="Calibri" w:eastAsia="Aptos" w:hAnsi="Calibri" w:cs="Times New Roman"/>
          <w:sz w:val="24"/>
          <w:szCs w:val="24"/>
        </w:rPr>
      </w:pPr>
    </w:p>
    <w:p w14:paraId="75CD5EB6" w14:textId="77777777" w:rsidR="00D659AC" w:rsidRPr="00015A00" w:rsidRDefault="00D659AC" w:rsidP="00D659AC">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1731370574"/>
          <w:placeholder>
            <w:docPart w:val="397055C2292949F3A796CF07094AB0DE"/>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62B7716A" w14:textId="4169292D" w:rsidR="00D659AC" w:rsidRPr="00015A00" w:rsidRDefault="00D659AC" w:rsidP="00D659AC">
      <w:pPr>
        <w:spacing w:after="0" w:line="240" w:lineRule="auto"/>
        <w:rPr>
          <w:rFonts w:ascii="Calibri" w:eastAsia="Calibri" w:hAnsi="Calibri" w:cs="Arial"/>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848454968"/>
          <w:placeholder>
            <w:docPart w:val="FB15C305CAE54CE89BEEFD698EB3904D"/>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3286CEBE" w14:textId="77777777" w:rsidR="00D659AC" w:rsidRPr="00015A00" w:rsidRDefault="00D659AC" w:rsidP="00D659AC">
      <w:pPr>
        <w:spacing w:after="0" w:line="240" w:lineRule="auto"/>
        <w:rPr>
          <w:rFonts w:ascii="Calibri" w:eastAsia="Calibri" w:hAnsi="Calibri" w:cs="Arial"/>
        </w:rPr>
      </w:pPr>
    </w:p>
    <w:p w14:paraId="78B623B0" w14:textId="77777777" w:rsidR="00D659AC" w:rsidRPr="00015A00" w:rsidRDefault="00D659AC" w:rsidP="00D659AC">
      <w:pPr>
        <w:spacing w:after="0" w:line="240" w:lineRule="auto"/>
        <w:rPr>
          <w:rFonts w:ascii="Calibri" w:eastAsia="Arial" w:hAnsi="Calibri" w:cs="Arial"/>
        </w:rPr>
      </w:pPr>
      <w:r w:rsidRPr="0027349F">
        <w:rPr>
          <w:rFonts w:ascii="Calibri" w:eastAsia="Arial" w:hAnsi="Calibri" w:cs="Arial"/>
          <w:b/>
          <w:bCs/>
          <w:sz w:val="24"/>
          <w:szCs w:val="24"/>
          <w:u w:val="single"/>
        </w:rPr>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1530301351"/>
          <w:placeholder>
            <w:docPart w:val="C20718B3D34449E0B21F68ECF42384DC"/>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70C4E3E2" w14:textId="77777777" w:rsidR="00D659AC" w:rsidRPr="00015A00" w:rsidRDefault="00D659AC" w:rsidP="001B2DA4">
      <w:pPr>
        <w:spacing w:after="0" w:line="240" w:lineRule="auto"/>
        <w:contextualSpacing/>
        <w:rPr>
          <w:rFonts w:ascii="Calibri" w:eastAsia="Aptos" w:hAnsi="Calibri" w:cs="Times New Roman"/>
          <w:sz w:val="24"/>
          <w:szCs w:val="24"/>
        </w:rPr>
      </w:pPr>
    </w:p>
    <w:sdt>
      <w:sdtPr>
        <w:rPr>
          <w:rFonts w:ascii="Calibri" w:eastAsia="Aptos" w:hAnsi="Calibri" w:cs="Times New Roman"/>
          <w:sz w:val="24"/>
          <w:szCs w:val="24"/>
        </w:rPr>
        <w:id w:val="1026134211"/>
        <w:lock w:val="sdtContentLocked"/>
        <w:placeholder>
          <w:docPart w:val="DefaultPlaceholder_-1854013440"/>
        </w:placeholder>
      </w:sdtPr>
      <w:sdtContent>
        <w:p w14:paraId="6205292A" w14:textId="6C9EAE61" w:rsidR="00D5706C" w:rsidRDefault="00D5706C" w:rsidP="00D5706C">
          <w:pPr>
            <w:numPr>
              <w:ilvl w:val="0"/>
              <w:numId w:val="100"/>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 xml:space="preserve">Faculty teaching in master’s degree programs possess a doctoral or terminal degree and demonstrate expertise in the subject field they are teaching. </w:t>
          </w:r>
        </w:p>
      </w:sdtContent>
    </w:sdt>
    <w:p w14:paraId="791BAC7E" w14:textId="77777777" w:rsidR="00D659AC" w:rsidRDefault="00D659AC" w:rsidP="00D659AC">
      <w:pPr>
        <w:spacing w:after="0" w:line="240" w:lineRule="auto"/>
        <w:contextualSpacing/>
        <w:rPr>
          <w:rFonts w:ascii="Calibri" w:eastAsia="Aptos" w:hAnsi="Calibri" w:cs="Times New Roman"/>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D659AC" w:rsidRPr="00E732CF" w14:paraId="7645F388" w14:textId="77777777" w:rsidTr="00D21A13">
        <w:tc>
          <w:tcPr>
            <w:tcW w:w="7416" w:type="dxa"/>
            <w:shd w:val="clear" w:color="auto" w:fill="E2EFD9" w:themeFill="accent6" w:themeFillTint="33"/>
          </w:tcPr>
          <w:p w14:paraId="33C8D57F" w14:textId="77777777" w:rsidR="00D659AC" w:rsidRPr="00E732CF" w:rsidRDefault="00D659AC" w:rsidP="00C32F45">
            <w:pPr>
              <w:rPr>
                <w:rFonts w:cs="Arial"/>
                <w:b/>
              </w:rPr>
            </w:pPr>
            <w:r w:rsidRPr="00E732CF">
              <w:rPr>
                <w:rFonts w:cs="Arial"/>
                <w:b/>
              </w:rPr>
              <w:t>Questions</w:t>
            </w:r>
          </w:p>
        </w:tc>
        <w:tc>
          <w:tcPr>
            <w:tcW w:w="648" w:type="dxa"/>
            <w:shd w:val="clear" w:color="auto" w:fill="E2EFD9" w:themeFill="accent6" w:themeFillTint="33"/>
            <w:vAlign w:val="center"/>
          </w:tcPr>
          <w:p w14:paraId="3AB32EAC" w14:textId="77777777" w:rsidR="00D659AC" w:rsidRPr="00E732CF" w:rsidRDefault="00D659AC" w:rsidP="00863F7C">
            <w:pPr>
              <w:jc w:val="center"/>
              <w:rPr>
                <w:rFonts w:cs="Arial"/>
                <w:b/>
              </w:rPr>
            </w:pPr>
            <w:r w:rsidRPr="00E732CF">
              <w:rPr>
                <w:rFonts w:cs="Arial"/>
                <w:b/>
              </w:rPr>
              <w:t>Yes</w:t>
            </w:r>
          </w:p>
        </w:tc>
        <w:tc>
          <w:tcPr>
            <w:tcW w:w="648" w:type="dxa"/>
            <w:shd w:val="clear" w:color="auto" w:fill="E2EFD9" w:themeFill="accent6" w:themeFillTint="33"/>
            <w:vAlign w:val="center"/>
          </w:tcPr>
          <w:p w14:paraId="0712458B" w14:textId="77777777" w:rsidR="00D659AC" w:rsidRPr="00E732CF" w:rsidRDefault="00D659AC" w:rsidP="00863F7C">
            <w:pPr>
              <w:jc w:val="center"/>
              <w:rPr>
                <w:rFonts w:cs="Arial"/>
                <w:b/>
              </w:rPr>
            </w:pPr>
            <w:r w:rsidRPr="00E732CF">
              <w:rPr>
                <w:rFonts w:cs="Arial"/>
                <w:b/>
              </w:rPr>
              <w:t>No</w:t>
            </w:r>
          </w:p>
        </w:tc>
        <w:tc>
          <w:tcPr>
            <w:tcW w:w="648" w:type="dxa"/>
            <w:shd w:val="clear" w:color="auto" w:fill="E2EFD9" w:themeFill="accent6" w:themeFillTint="33"/>
            <w:vAlign w:val="center"/>
          </w:tcPr>
          <w:p w14:paraId="63029CCB" w14:textId="77777777" w:rsidR="00D659AC" w:rsidRPr="00E732CF" w:rsidRDefault="00D659AC" w:rsidP="00863F7C">
            <w:pPr>
              <w:jc w:val="center"/>
              <w:rPr>
                <w:rFonts w:cs="Arial"/>
                <w:b/>
              </w:rPr>
            </w:pPr>
            <w:r w:rsidRPr="00E732CF">
              <w:rPr>
                <w:rFonts w:cs="Arial"/>
                <w:b/>
              </w:rPr>
              <w:t>N/A</w:t>
            </w:r>
          </w:p>
        </w:tc>
      </w:tr>
      <w:tr w:rsidR="00D659AC" w:rsidRPr="00E732CF" w14:paraId="4C23FA54" w14:textId="77777777" w:rsidTr="00D21A13">
        <w:tc>
          <w:tcPr>
            <w:tcW w:w="7416" w:type="dxa"/>
            <w:shd w:val="clear" w:color="auto" w:fill="E2EFD9" w:themeFill="accent6" w:themeFillTint="33"/>
          </w:tcPr>
          <w:p w14:paraId="749C95CC" w14:textId="1D821363" w:rsidR="00D659AC" w:rsidRPr="00E732CF" w:rsidRDefault="00D659AC" w:rsidP="00C32F45">
            <w:pPr>
              <w:rPr>
                <w:rFonts w:cs="Arial"/>
              </w:rPr>
            </w:pPr>
            <w:r w:rsidRPr="00E732CF">
              <w:rPr>
                <w:rFonts w:cs="Arial"/>
              </w:rPr>
              <w:t xml:space="preserve">Does the institution have adequate policies on required qualifications for faculty teaching </w:t>
            </w:r>
            <w:r>
              <w:rPr>
                <w:rFonts w:cs="Arial"/>
              </w:rPr>
              <w:t>master’s degree program courses?</w:t>
            </w:r>
            <w:r w:rsidRPr="00E732CF">
              <w:rPr>
                <w:rFonts w:cs="Arial"/>
              </w:rPr>
              <w:t xml:space="preserve"> </w:t>
            </w:r>
          </w:p>
        </w:tc>
        <w:sdt>
          <w:sdtPr>
            <w:rPr>
              <w:rFonts w:cs="Arial"/>
            </w:rPr>
            <w:id w:val="-204581678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62BBACE" w14:textId="77777777" w:rsidR="00D659AC" w:rsidRPr="00E732CF" w:rsidRDefault="00D659AC" w:rsidP="00863F7C">
                <w:pPr>
                  <w:jc w:val="center"/>
                  <w:rPr>
                    <w:rFonts w:cs="Arial"/>
                  </w:rPr>
                </w:pPr>
                <w:r w:rsidRPr="000C5542">
                  <w:rPr>
                    <w:rFonts w:ascii="MS Gothic" w:eastAsia="MS Gothic" w:hAnsi="MS Gothic" w:cs="Arial" w:hint="eastAsia"/>
                  </w:rPr>
                  <w:t>☐</w:t>
                </w:r>
              </w:p>
            </w:tc>
          </w:sdtContent>
        </w:sdt>
        <w:sdt>
          <w:sdtPr>
            <w:rPr>
              <w:rFonts w:cs="Arial"/>
            </w:rPr>
            <w:id w:val="-67010097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6AA48E0" w14:textId="77777777" w:rsidR="00D659AC" w:rsidRPr="00E732CF" w:rsidRDefault="00D659AC" w:rsidP="00863F7C">
                <w:pPr>
                  <w:jc w:val="center"/>
                  <w:rPr>
                    <w:rFonts w:cs="Arial"/>
                  </w:rPr>
                </w:pPr>
                <w:r w:rsidRPr="000C5542">
                  <w:rPr>
                    <w:rFonts w:ascii="MS Gothic" w:eastAsia="MS Gothic" w:hAnsi="MS Gothic" w:cs="Arial" w:hint="eastAsia"/>
                  </w:rPr>
                  <w:t>☐</w:t>
                </w:r>
              </w:p>
            </w:tc>
          </w:sdtContent>
        </w:sdt>
        <w:sdt>
          <w:sdtPr>
            <w:rPr>
              <w:rFonts w:cs="Arial"/>
            </w:rPr>
            <w:id w:val="-9139464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DBAA3A0" w14:textId="77777777" w:rsidR="00D659AC" w:rsidRPr="00E732CF" w:rsidRDefault="00D659AC" w:rsidP="00863F7C">
                <w:pPr>
                  <w:jc w:val="center"/>
                  <w:rPr>
                    <w:rFonts w:cs="Arial"/>
                  </w:rPr>
                </w:pPr>
                <w:r w:rsidRPr="000C5542">
                  <w:rPr>
                    <w:rFonts w:ascii="MS Gothic" w:eastAsia="MS Gothic" w:hAnsi="MS Gothic" w:cs="Arial" w:hint="eastAsia"/>
                  </w:rPr>
                  <w:t>☐</w:t>
                </w:r>
              </w:p>
            </w:tc>
          </w:sdtContent>
        </w:sdt>
      </w:tr>
      <w:tr w:rsidR="00D659AC" w:rsidRPr="00E732CF" w14:paraId="34FB7A72" w14:textId="77777777" w:rsidTr="00D21A13">
        <w:tc>
          <w:tcPr>
            <w:tcW w:w="7416" w:type="dxa"/>
            <w:shd w:val="clear" w:color="auto" w:fill="E2EFD9" w:themeFill="accent6" w:themeFillTint="33"/>
          </w:tcPr>
          <w:p w14:paraId="1B47541D" w14:textId="489C6A21" w:rsidR="00D659AC" w:rsidRPr="00E732CF" w:rsidRDefault="00D659AC" w:rsidP="00C32F45">
            <w:pPr>
              <w:rPr>
                <w:rFonts w:cs="Arial"/>
              </w:rPr>
            </w:pPr>
            <w:r w:rsidRPr="00E732CF">
              <w:rPr>
                <w:rFonts w:cs="Arial"/>
              </w:rPr>
              <w:t xml:space="preserve">Are the qualifications for faculty teaching </w:t>
            </w:r>
            <w:r>
              <w:rPr>
                <w:rFonts w:cs="Arial"/>
              </w:rPr>
              <w:t>master’s</w:t>
            </w:r>
            <w:r w:rsidRPr="00E732CF">
              <w:rPr>
                <w:rFonts w:cs="Arial"/>
              </w:rPr>
              <w:t xml:space="preserve"> </w:t>
            </w:r>
            <w:r>
              <w:rPr>
                <w:rFonts w:cs="Arial"/>
              </w:rPr>
              <w:t>degree program courses</w:t>
            </w:r>
            <w:r w:rsidRPr="00E732CF">
              <w:rPr>
                <w:rFonts w:cs="Arial"/>
              </w:rPr>
              <w:t xml:space="preserve"> consistent with accepted best practices? </w:t>
            </w:r>
          </w:p>
        </w:tc>
        <w:sdt>
          <w:sdtPr>
            <w:rPr>
              <w:rFonts w:cs="Arial"/>
            </w:rPr>
            <w:id w:val="-32466388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A72B015" w14:textId="77777777" w:rsidR="00D659AC" w:rsidRPr="00E732CF" w:rsidRDefault="00D659AC" w:rsidP="00863F7C">
                <w:pPr>
                  <w:jc w:val="center"/>
                  <w:rPr>
                    <w:rFonts w:cs="Arial"/>
                  </w:rPr>
                </w:pPr>
                <w:r w:rsidRPr="000C5542">
                  <w:rPr>
                    <w:rFonts w:ascii="MS Gothic" w:eastAsia="MS Gothic" w:hAnsi="MS Gothic" w:cs="Arial" w:hint="eastAsia"/>
                  </w:rPr>
                  <w:t>☐</w:t>
                </w:r>
              </w:p>
            </w:tc>
          </w:sdtContent>
        </w:sdt>
        <w:sdt>
          <w:sdtPr>
            <w:rPr>
              <w:rFonts w:cs="Arial"/>
            </w:rPr>
            <w:id w:val="114300087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CD9DD69" w14:textId="77777777" w:rsidR="00D659AC" w:rsidRPr="00E732CF" w:rsidRDefault="00D659AC" w:rsidP="00863F7C">
                <w:pPr>
                  <w:jc w:val="center"/>
                  <w:rPr>
                    <w:rFonts w:cs="Arial"/>
                  </w:rPr>
                </w:pPr>
                <w:r w:rsidRPr="000C5542">
                  <w:rPr>
                    <w:rFonts w:ascii="MS Gothic" w:eastAsia="MS Gothic" w:hAnsi="MS Gothic" w:cs="Arial" w:hint="eastAsia"/>
                  </w:rPr>
                  <w:t>☐</w:t>
                </w:r>
              </w:p>
            </w:tc>
          </w:sdtContent>
        </w:sdt>
        <w:sdt>
          <w:sdtPr>
            <w:rPr>
              <w:rFonts w:cs="Arial"/>
            </w:rPr>
            <w:id w:val="143270444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D0FDF70" w14:textId="77777777" w:rsidR="00D659AC" w:rsidRPr="00E732CF" w:rsidRDefault="00D659AC" w:rsidP="00863F7C">
                <w:pPr>
                  <w:jc w:val="center"/>
                  <w:rPr>
                    <w:rFonts w:cs="Arial"/>
                  </w:rPr>
                </w:pPr>
                <w:r w:rsidRPr="000C5542">
                  <w:rPr>
                    <w:rFonts w:ascii="MS Gothic" w:eastAsia="MS Gothic" w:hAnsi="MS Gothic" w:cs="Arial" w:hint="eastAsia"/>
                  </w:rPr>
                  <w:t>☐</w:t>
                </w:r>
              </w:p>
            </w:tc>
          </w:sdtContent>
        </w:sdt>
      </w:tr>
      <w:tr w:rsidR="00D659AC" w:rsidRPr="00E732CF" w14:paraId="62F50FC8" w14:textId="77777777" w:rsidTr="00D21A13">
        <w:tc>
          <w:tcPr>
            <w:tcW w:w="7416" w:type="dxa"/>
            <w:shd w:val="clear" w:color="auto" w:fill="E2EFD9" w:themeFill="accent6" w:themeFillTint="33"/>
          </w:tcPr>
          <w:p w14:paraId="2E952814" w14:textId="72F10F14" w:rsidR="00D659AC" w:rsidRPr="00E732CF" w:rsidRDefault="00D659AC" w:rsidP="00C32F45">
            <w:pPr>
              <w:rPr>
                <w:rFonts w:cs="Arial"/>
              </w:rPr>
            </w:pPr>
            <w:r w:rsidRPr="00E732CF">
              <w:rPr>
                <w:rFonts w:cs="Arial"/>
              </w:rPr>
              <w:t xml:space="preserve">Does the institution make any exceptions to qualifications for faculty teaching </w:t>
            </w:r>
            <w:r>
              <w:rPr>
                <w:rFonts w:cs="Arial"/>
              </w:rPr>
              <w:t>master’s</w:t>
            </w:r>
            <w:r w:rsidRPr="00E732CF">
              <w:rPr>
                <w:rFonts w:cs="Arial"/>
              </w:rPr>
              <w:t xml:space="preserve"> </w:t>
            </w:r>
            <w:r>
              <w:rPr>
                <w:rFonts w:cs="Arial"/>
              </w:rPr>
              <w:t>degree program courses? If so,</w:t>
            </w:r>
            <w:r w:rsidRPr="00E732CF">
              <w:rPr>
                <w:rFonts w:cs="Arial"/>
              </w:rPr>
              <w:t xml:space="preserve"> are they appropriate?</w:t>
            </w:r>
          </w:p>
        </w:tc>
        <w:sdt>
          <w:sdtPr>
            <w:rPr>
              <w:rFonts w:cs="Arial"/>
            </w:rPr>
            <w:id w:val="-22869389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B2F57BD" w14:textId="77777777" w:rsidR="00D659AC" w:rsidRPr="00E732CF" w:rsidRDefault="00D659AC" w:rsidP="00863F7C">
                <w:pPr>
                  <w:jc w:val="center"/>
                  <w:rPr>
                    <w:rFonts w:cs="Arial"/>
                  </w:rPr>
                </w:pPr>
                <w:r w:rsidRPr="000C5542">
                  <w:rPr>
                    <w:rFonts w:ascii="MS Gothic" w:eastAsia="MS Gothic" w:hAnsi="MS Gothic" w:cs="Arial" w:hint="eastAsia"/>
                  </w:rPr>
                  <w:t>☐</w:t>
                </w:r>
              </w:p>
            </w:tc>
          </w:sdtContent>
        </w:sdt>
        <w:sdt>
          <w:sdtPr>
            <w:rPr>
              <w:rFonts w:cs="Arial"/>
            </w:rPr>
            <w:id w:val="17362245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245CAA5" w14:textId="77777777" w:rsidR="00D659AC" w:rsidRPr="00E732CF" w:rsidRDefault="00D659AC" w:rsidP="00863F7C">
                <w:pPr>
                  <w:jc w:val="center"/>
                  <w:rPr>
                    <w:rFonts w:cs="Arial"/>
                  </w:rPr>
                </w:pPr>
                <w:r w:rsidRPr="000C5542">
                  <w:rPr>
                    <w:rFonts w:ascii="MS Gothic" w:eastAsia="MS Gothic" w:hAnsi="MS Gothic" w:cs="Arial" w:hint="eastAsia"/>
                  </w:rPr>
                  <w:t>☐</w:t>
                </w:r>
              </w:p>
            </w:tc>
          </w:sdtContent>
        </w:sdt>
        <w:sdt>
          <w:sdtPr>
            <w:rPr>
              <w:rFonts w:cs="Arial"/>
            </w:rPr>
            <w:id w:val="24993498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A7C05BD" w14:textId="77777777" w:rsidR="00D659AC" w:rsidRPr="00E732CF" w:rsidRDefault="00D659AC" w:rsidP="00863F7C">
                <w:pPr>
                  <w:jc w:val="center"/>
                  <w:rPr>
                    <w:rFonts w:cs="Arial"/>
                  </w:rPr>
                </w:pPr>
                <w:r w:rsidRPr="000C5542">
                  <w:rPr>
                    <w:rFonts w:ascii="MS Gothic" w:eastAsia="MS Gothic" w:hAnsi="MS Gothic" w:cs="Arial" w:hint="eastAsia"/>
                  </w:rPr>
                  <w:t>☐</w:t>
                </w:r>
              </w:p>
            </w:tc>
          </w:sdtContent>
        </w:sdt>
      </w:tr>
    </w:tbl>
    <w:p w14:paraId="2EDF2E83" w14:textId="77777777" w:rsidR="00D659AC" w:rsidRDefault="00D659AC" w:rsidP="00D659AC">
      <w:pPr>
        <w:spacing w:after="0" w:line="240" w:lineRule="auto"/>
        <w:contextualSpacing/>
        <w:rPr>
          <w:rFonts w:ascii="Calibri" w:eastAsia="Aptos" w:hAnsi="Calibri" w:cs="Times New Roman"/>
          <w:sz w:val="24"/>
          <w:szCs w:val="24"/>
        </w:rPr>
      </w:pPr>
    </w:p>
    <w:p w14:paraId="76361C56" w14:textId="77777777" w:rsidR="00D659AC" w:rsidRPr="00015A00" w:rsidRDefault="00D659AC" w:rsidP="00D659AC">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422880796"/>
          <w:placeholder>
            <w:docPart w:val="9A7BAF3B24F4487DBCF686FB7C439205"/>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14EA0508" w14:textId="73D02BDC" w:rsidR="00D659AC" w:rsidRPr="00015A00" w:rsidRDefault="00D659AC" w:rsidP="00D659AC">
      <w:pPr>
        <w:spacing w:after="0" w:line="240" w:lineRule="auto"/>
        <w:rPr>
          <w:rFonts w:ascii="Calibri" w:eastAsia="Calibri" w:hAnsi="Calibri" w:cs="Arial"/>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594013317"/>
          <w:placeholder>
            <w:docPart w:val="BACF2A0A050646EAAF69311635C7270C"/>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70CFCC0F" w14:textId="77777777" w:rsidR="00D659AC" w:rsidRPr="00015A00" w:rsidRDefault="00D659AC" w:rsidP="00D659AC">
      <w:pPr>
        <w:spacing w:after="0" w:line="240" w:lineRule="auto"/>
        <w:rPr>
          <w:rFonts w:ascii="Calibri" w:eastAsia="Calibri" w:hAnsi="Calibri" w:cs="Arial"/>
        </w:rPr>
      </w:pPr>
    </w:p>
    <w:p w14:paraId="6ED45894" w14:textId="77777777" w:rsidR="00D659AC" w:rsidRPr="00015A00" w:rsidRDefault="00D659AC" w:rsidP="00D659AC">
      <w:pPr>
        <w:spacing w:after="0" w:line="240" w:lineRule="auto"/>
        <w:rPr>
          <w:rFonts w:ascii="Calibri" w:eastAsia="Arial" w:hAnsi="Calibri" w:cs="Arial"/>
        </w:rPr>
      </w:pPr>
      <w:r w:rsidRPr="0027349F">
        <w:rPr>
          <w:rFonts w:ascii="Calibri" w:eastAsia="Arial" w:hAnsi="Calibri" w:cs="Arial"/>
          <w:b/>
          <w:bCs/>
          <w:sz w:val="24"/>
          <w:szCs w:val="24"/>
          <w:u w:val="single"/>
        </w:rPr>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1353031435"/>
          <w:placeholder>
            <w:docPart w:val="C66D884AA33944B48B73666E8674F27C"/>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07341068" w14:textId="77777777" w:rsidR="00D659AC" w:rsidRPr="00015A00" w:rsidRDefault="00D659AC" w:rsidP="00D659AC">
      <w:pPr>
        <w:spacing w:after="0" w:line="240" w:lineRule="auto"/>
        <w:contextualSpacing/>
        <w:rPr>
          <w:rFonts w:ascii="Calibri" w:eastAsia="Aptos" w:hAnsi="Calibri" w:cs="Times New Roman"/>
          <w:sz w:val="24"/>
          <w:szCs w:val="24"/>
        </w:rPr>
      </w:pPr>
    </w:p>
    <w:sdt>
      <w:sdtPr>
        <w:rPr>
          <w:rFonts w:ascii="Calibri" w:eastAsia="Aptos" w:hAnsi="Calibri" w:cs="Times New Roman"/>
          <w:sz w:val="24"/>
          <w:szCs w:val="24"/>
        </w:rPr>
        <w:id w:val="1109010300"/>
        <w:lock w:val="sdtContentLocked"/>
        <w:placeholder>
          <w:docPart w:val="DefaultPlaceholder_-1854013440"/>
        </w:placeholder>
      </w:sdtPr>
      <w:sdtContent>
        <w:p w14:paraId="7B0910B0" w14:textId="6576B6E6" w:rsidR="00D5706C" w:rsidRDefault="00D5706C" w:rsidP="00D5706C">
          <w:pPr>
            <w:numPr>
              <w:ilvl w:val="0"/>
              <w:numId w:val="100"/>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Faculty teaching in doctoral degree</w:t>
          </w:r>
          <w:r w:rsidR="009B2E94">
            <w:rPr>
              <w:rFonts w:ascii="Calibri" w:eastAsia="Aptos" w:hAnsi="Calibri" w:cs="Times New Roman"/>
              <w:sz w:val="24"/>
              <w:szCs w:val="24"/>
            </w:rPr>
            <w:t>/first professional degree</w:t>
          </w:r>
          <w:r w:rsidRPr="00C7457E">
            <w:rPr>
              <w:rFonts w:ascii="Calibri" w:eastAsia="Aptos" w:hAnsi="Calibri" w:cs="Times New Roman"/>
              <w:sz w:val="24"/>
              <w:szCs w:val="24"/>
            </w:rPr>
            <w:t xml:space="preserve"> programs possess a doctoral degree</w:t>
          </w:r>
          <w:r w:rsidR="009B2E94">
            <w:rPr>
              <w:rFonts w:ascii="Calibri" w:eastAsia="Aptos" w:hAnsi="Calibri" w:cs="Times New Roman"/>
              <w:sz w:val="24"/>
              <w:szCs w:val="24"/>
            </w:rPr>
            <w:t>/first professional degree</w:t>
          </w:r>
          <w:r w:rsidRPr="00C7457E">
            <w:rPr>
              <w:rFonts w:ascii="Calibri" w:eastAsia="Aptos" w:hAnsi="Calibri" w:cs="Times New Roman"/>
              <w:sz w:val="24"/>
              <w:szCs w:val="24"/>
            </w:rPr>
            <w:t xml:space="preserve"> in a related subject field. </w:t>
          </w:r>
        </w:p>
      </w:sdtContent>
    </w:sdt>
    <w:p w14:paraId="20D1548C" w14:textId="77777777" w:rsidR="00D659AC" w:rsidRDefault="00D659AC" w:rsidP="00D659AC">
      <w:pPr>
        <w:spacing w:after="0" w:line="240" w:lineRule="auto"/>
        <w:contextualSpacing/>
        <w:rPr>
          <w:rFonts w:ascii="Calibri" w:eastAsia="Aptos" w:hAnsi="Calibri" w:cs="Times New Roman"/>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D659AC" w:rsidRPr="00E732CF" w14:paraId="29128259" w14:textId="77777777" w:rsidTr="00D21A13">
        <w:tc>
          <w:tcPr>
            <w:tcW w:w="7416" w:type="dxa"/>
            <w:shd w:val="clear" w:color="auto" w:fill="E2EFD9" w:themeFill="accent6" w:themeFillTint="33"/>
          </w:tcPr>
          <w:p w14:paraId="31EB023B" w14:textId="77777777" w:rsidR="00D659AC" w:rsidRPr="00E732CF" w:rsidRDefault="00D659AC" w:rsidP="00C32F45">
            <w:pPr>
              <w:rPr>
                <w:rFonts w:cs="Arial"/>
                <w:b/>
              </w:rPr>
            </w:pPr>
            <w:r w:rsidRPr="00E732CF">
              <w:rPr>
                <w:rFonts w:cs="Arial"/>
                <w:b/>
              </w:rPr>
              <w:t>Questions</w:t>
            </w:r>
          </w:p>
        </w:tc>
        <w:tc>
          <w:tcPr>
            <w:tcW w:w="648" w:type="dxa"/>
            <w:shd w:val="clear" w:color="auto" w:fill="E2EFD9" w:themeFill="accent6" w:themeFillTint="33"/>
            <w:vAlign w:val="center"/>
          </w:tcPr>
          <w:p w14:paraId="1FC16AAD" w14:textId="77777777" w:rsidR="00D659AC" w:rsidRPr="00E732CF" w:rsidRDefault="00D659AC" w:rsidP="00863F7C">
            <w:pPr>
              <w:jc w:val="center"/>
              <w:rPr>
                <w:rFonts w:cs="Arial"/>
                <w:b/>
              </w:rPr>
            </w:pPr>
            <w:r w:rsidRPr="00E732CF">
              <w:rPr>
                <w:rFonts w:cs="Arial"/>
                <w:b/>
              </w:rPr>
              <w:t>Yes</w:t>
            </w:r>
          </w:p>
        </w:tc>
        <w:tc>
          <w:tcPr>
            <w:tcW w:w="648" w:type="dxa"/>
            <w:shd w:val="clear" w:color="auto" w:fill="E2EFD9" w:themeFill="accent6" w:themeFillTint="33"/>
            <w:vAlign w:val="center"/>
          </w:tcPr>
          <w:p w14:paraId="5A262F23" w14:textId="77777777" w:rsidR="00D659AC" w:rsidRPr="00E732CF" w:rsidRDefault="00D659AC" w:rsidP="00863F7C">
            <w:pPr>
              <w:jc w:val="center"/>
              <w:rPr>
                <w:rFonts w:cs="Arial"/>
                <w:b/>
              </w:rPr>
            </w:pPr>
            <w:r w:rsidRPr="00E732CF">
              <w:rPr>
                <w:rFonts w:cs="Arial"/>
                <w:b/>
              </w:rPr>
              <w:t>No</w:t>
            </w:r>
          </w:p>
        </w:tc>
        <w:tc>
          <w:tcPr>
            <w:tcW w:w="648" w:type="dxa"/>
            <w:shd w:val="clear" w:color="auto" w:fill="E2EFD9" w:themeFill="accent6" w:themeFillTint="33"/>
            <w:vAlign w:val="center"/>
          </w:tcPr>
          <w:p w14:paraId="05EB25B7" w14:textId="77777777" w:rsidR="00D659AC" w:rsidRPr="00E732CF" w:rsidRDefault="00D659AC" w:rsidP="00863F7C">
            <w:pPr>
              <w:jc w:val="center"/>
              <w:rPr>
                <w:rFonts w:cs="Arial"/>
                <w:b/>
              </w:rPr>
            </w:pPr>
            <w:r w:rsidRPr="00E732CF">
              <w:rPr>
                <w:rFonts w:cs="Arial"/>
                <w:b/>
              </w:rPr>
              <w:t>N/A</w:t>
            </w:r>
          </w:p>
        </w:tc>
      </w:tr>
      <w:tr w:rsidR="00D659AC" w:rsidRPr="00E732CF" w14:paraId="1BA11D11" w14:textId="77777777" w:rsidTr="00D21A13">
        <w:tc>
          <w:tcPr>
            <w:tcW w:w="7416" w:type="dxa"/>
            <w:shd w:val="clear" w:color="auto" w:fill="E2EFD9" w:themeFill="accent6" w:themeFillTint="33"/>
          </w:tcPr>
          <w:p w14:paraId="461F51E5" w14:textId="342F8EA9" w:rsidR="00D659AC" w:rsidRPr="00E732CF" w:rsidRDefault="00D659AC" w:rsidP="00C32F45">
            <w:pPr>
              <w:rPr>
                <w:rFonts w:cs="Arial"/>
              </w:rPr>
            </w:pPr>
            <w:r w:rsidRPr="00E732CF">
              <w:rPr>
                <w:rFonts w:cs="Arial"/>
              </w:rPr>
              <w:t xml:space="preserve">Does the institution have adequate policies on required qualifications for faculty teaching </w:t>
            </w:r>
            <w:r w:rsidR="009710F4">
              <w:rPr>
                <w:rFonts w:cs="Arial"/>
              </w:rPr>
              <w:t>doctoral</w:t>
            </w:r>
            <w:r>
              <w:rPr>
                <w:rFonts w:cs="Arial"/>
              </w:rPr>
              <w:t xml:space="preserve"> degree</w:t>
            </w:r>
            <w:r w:rsidR="0088450F">
              <w:rPr>
                <w:rFonts w:cs="Arial"/>
              </w:rPr>
              <w:t>/first professional</w:t>
            </w:r>
            <w:r>
              <w:rPr>
                <w:rFonts w:cs="Arial"/>
              </w:rPr>
              <w:t xml:space="preserve"> program courses?</w:t>
            </w:r>
            <w:r w:rsidRPr="00E732CF">
              <w:rPr>
                <w:rFonts w:cs="Arial"/>
              </w:rPr>
              <w:t xml:space="preserve"> </w:t>
            </w:r>
          </w:p>
        </w:tc>
        <w:sdt>
          <w:sdtPr>
            <w:rPr>
              <w:rFonts w:cs="Arial"/>
            </w:rPr>
            <w:id w:val="-37462776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A95958F" w14:textId="77777777" w:rsidR="00D659AC" w:rsidRPr="00E732CF" w:rsidRDefault="00D659AC" w:rsidP="00863F7C">
                <w:pPr>
                  <w:jc w:val="center"/>
                  <w:rPr>
                    <w:rFonts w:cs="Arial"/>
                  </w:rPr>
                </w:pPr>
                <w:r w:rsidRPr="000C5542">
                  <w:rPr>
                    <w:rFonts w:ascii="MS Gothic" w:eastAsia="MS Gothic" w:hAnsi="MS Gothic" w:cs="Arial" w:hint="eastAsia"/>
                  </w:rPr>
                  <w:t>☐</w:t>
                </w:r>
              </w:p>
            </w:tc>
          </w:sdtContent>
        </w:sdt>
        <w:sdt>
          <w:sdtPr>
            <w:rPr>
              <w:rFonts w:cs="Arial"/>
            </w:rPr>
            <w:id w:val="-77294082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79760D9" w14:textId="77777777" w:rsidR="00D659AC" w:rsidRPr="00E732CF" w:rsidRDefault="00D659AC" w:rsidP="00863F7C">
                <w:pPr>
                  <w:jc w:val="center"/>
                  <w:rPr>
                    <w:rFonts w:cs="Arial"/>
                  </w:rPr>
                </w:pPr>
                <w:r w:rsidRPr="000C5542">
                  <w:rPr>
                    <w:rFonts w:ascii="MS Gothic" w:eastAsia="MS Gothic" w:hAnsi="MS Gothic" w:cs="Arial" w:hint="eastAsia"/>
                  </w:rPr>
                  <w:t>☐</w:t>
                </w:r>
              </w:p>
            </w:tc>
          </w:sdtContent>
        </w:sdt>
        <w:sdt>
          <w:sdtPr>
            <w:rPr>
              <w:rFonts w:cs="Arial"/>
            </w:rPr>
            <w:id w:val="192036249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56B2CC4" w14:textId="77777777" w:rsidR="00D659AC" w:rsidRPr="00E732CF" w:rsidRDefault="00D659AC" w:rsidP="00863F7C">
                <w:pPr>
                  <w:jc w:val="center"/>
                  <w:rPr>
                    <w:rFonts w:cs="Arial"/>
                  </w:rPr>
                </w:pPr>
                <w:r w:rsidRPr="000C5542">
                  <w:rPr>
                    <w:rFonts w:ascii="MS Gothic" w:eastAsia="MS Gothic" w:hAnsi="MS Gothic" w:cs="Arial" w:hint="eastAsia"/>
                  </w:rPr>
                  <w:t>☐</w:t>
                </w:r>
              </w:p>
            </w:tc>
          </w:sdtContent>
        </w:sdt>
      </w:tr>
      <w:tr w:rsidR="00D659AC" w:rsidRPr="00E732CF" w14:paraId="2D348234" w14:textId="77777777" w:rsidTr="00D21A13">
        <w:tc>
          <w:tcPr>
            <w:tcW w:w="7416" w:type="dxa"/>
            <w:shd w:val="clear" w:color="auto" w:fill="E2EFD9" w:themeFill="accent6" w:themeFillTint="33"/>
          </w:tcPr>
          <w:p w14:paraId="0EE4E20E" w14:textId="73331E62" w:rsidR="00D659AC" w:rsidRPr="00E732CF" w:rsidRDefault="00D659AC" w:rsidP="00C32F45">
            <w:pPr>
              <w:rPr>
                <w:rFonts w:cs="Arial"/>
              </w:rPr>
            </w:pPr>
            <w:r w:rsidRPr="00E732CF">
              <w:rPr>
                <w:rFonts w:cs="Arial"/>
              </w:rPr>
              <w:t xml:space="preserve">Are the qualifications for faculty teaching </w:t>
            </w:r>
            <w:r w:rsidR="009710F4">
              <w:rPr>
                <w:rFonts w:cs="Arial"/>
              </w:rPr>
              <w:t>doctoral</w:t>
            </w:r>
            <w:r w:rsidRPr="00E732CF">
              <w:rPr>
                <w:rFonts w:cs="Arial"/>
              </w:rPr>
              <w:t xml:space="preserve"> </w:t>
            </w:r>
            <w:r>
              <w:rPr>
                <w:rFonts w:cs="Arial"/>
              </w:rPr>
              <w:t>degree</w:t>
            </w:r>
            <w:r w:rsidR="001F7195">
              <w:rPr>
                <w:rFonts w:cs="Arial"/>
              </w:rPr>
              <w:t>/</w:t>
            </w:r>
            <w:r w:rsidR="00B0133E">
              <w:rPr>
                <w:rFonts w:cs="Arial"/>
              </w:rPr>
              <w:t>f</w:t>
            </w:r>
            <w:r w:rsidR="001F7195">
              <w:rPr>
                <w:rFonts w:cs="Arial"/>
              </w:rPr>
              <w:t>irst-</w:t>
            </w:r>
            <w:r w:rsidR="00B0133E">
              <w:rPr>
                <w:rFonts w:cs="Arial"/>
              </w:rPr>
              <w:t>p</w:t>
            </w:r>
            <w:r w:rsidR="001F7195">
              <w:rPr>
                <w:rFonts w:cs="Arial"/>
              </w:rPr>
              <w:t>rofessional</w:t>
            </w:r>
            <w:r>
              <w:rPr>
                <w:rFonts w:cs="Arial"/>
              </w:rPr>
              <w:t xml:space="preserve"> program courses</w:t>
            </w:r>
            <w:r w:rsidRPr="00E732CF">
              <w:rPr>
                <w:rFonts w:cs="Arial"/>
              </w:rPr>
              <w:t xml:space="preserve"> consistent with accepted best practices? </w:t>
            </w:r>
          </w:p>
        </w:tc>
        <w:sdt>
          <w:sdtPr>
            <w:rPr>
              <w:rFonts w:cs="Arial"/>
            </w:rPr>
            <w:id w:val="-212930414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DC0F47F" w14:textId="77777777" w:rsidR="00D659AC" w:rsidRPr="00E732CF" w:rsidRDefault="00D659AC" w:rsidP="00863F7C">
                <w:pPr>
                  <w:jc w:val="center"/>
                  <w:rPr>
                    <w:rFonts w:cs="Arial"/>
                  </w:rPr>
                </w:pPr>
                <w:r w:rsidRPr="000C5542">
                  <w:rPr>
                    <w:rFonts w:ascii="MS Gothic" w:eastAsia="MS Gothic" w:hAnsi="MS Gothic" w:cs="Arial" w:hint="eastAsia"/>
                  </w:rPr>
                  <w:t>☐</w:t>
                </w:r>
              </w:p>
            </w:tc>
          </w:sdtContent>
        </w:sdt>
        <w:sdt>
          <w:sdtPr>
            <w:rPr>
              <w:rFonts w:cs="Arial"/>
            </w:rPr>
            <w:id w:val="-25028700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E709BED" w14:textId="77777777" w:rsidR="00D659AC" w:rsidRPr="00E732CF" w:rsidRDefault="00D659AC" w:rsidP="00863F7C">
                <w:pPr>
                  <w:jc w:val="center"/>
                  <w:rPr>
                    <w:rFonts w:cs="Arial"/>
                  </w:rPr>
                </w:pPr>
                <w:r w:rsidRPr="000C5542">
                  <w:rPr>
                    <w:rFonts w:ascii="MS Gothic" w:eastAsia="MS Gothic" w:hAnsi="MS Gothic" w:cs="Arial" w:hint="eastAsia"/>
                  </w:rPr>
                  <w:t>☐</w:t>
                </w:r>
              </w:p>
            </w:tc>
          </w:sdtContent>
        </w:sdt>
        <w:sdt>
          <w:sdtPr>
            <w:rPr>
              <w:rFonts w:cs="Arial"/>
            </w:rPr>
            <w:id w:val="-93251639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11AD399" w14:textId="77777777" w:rsidR="00D659AC" w:rsidRPr="00E732CF" w:rsidRDefault="00D659AC" w:rsidP="00863F7C">
                <w:pPr>
                  <w:jc w:val="center"/>
                  <w:rPr>
                    <w:rFonts w:cs="Arial"/>
                  </w:rPr>
                </w:pPr>
                <w:r w:rsidRPr="000C5542">
                  <w:rPr>
                    <w:rFonts w:ascii="MS Gothic" w:eastAsia="MS Gothic" w:hAnsi="MS Gothic" w:cs="Arial" w:hint="eastAsia"/>
                  </w:rPr>
                  <w:t>☐</w:t>
                </w:r>
              </w:p>
            </w:tc>
          </w:sdtContent>
        </w:sdt>
      </w:tr>
    </w:tbl>
    <w:p w14:paraId="348D70E7" w14:textId="77777777" w:rsidR="009710F4" w:rsidRDefault="009710F4" w:rsidP="009710F4">
      <w:pPr>
        <w:spacing w:after="0" w:line="240" w:lineRule="auto"/>
        <w:contextualSpacing/>
        <w:rPr>
          <w:rFonts w:ascii="Calibri" w:eastAsia="Aptos" w:hAnsi="Calibri" w:cs="Times New Roman"/>
          <w:sz w:val="24"/>
          <w:szCs w:val="24"/>
        </w:rPr>
      </w:pPr>
    </w:p>
    <w:p w14:paraId="31312A9B" w14:textId="77777777" w:rsidR="009710F4" w:rsidRPr="00015A00" w:rsidRDefault="009710F4" w:rsidP="009710F4">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1737128144"/>
          <w:placeholder>
            <w:docPart w:val="22DD3F430E4D47FDAD64969A64D4D5F0"/>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463C4A3C" w14:textId="1013160D" w:rsidR="009710F4" w:rsidRPr="00015A00" w:rsidRDefault="009710F4" w:rsidP="009710F4">
      <w:pPr>
        <w:spacing w:after="0" w:line="240" w:lineRule="auto"/>
        <w:rPr>
          <w:rFonts w:ascii="Calibri" w:eastAsia="Calibri" w:hAnsi="Calibri" w:cs="Arial"/>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580729151"/>
          <w:placeholder>
            <w:docPart w:val="F3233E2B79FC4716841E8C8AFC807EA3"/>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11F8B60B" w14:textId="77777777" w:rsidR="009710F4" w:rsidRPr="00015A00" w:rsidRDefault="009710F4" w:rsidP="009710F4">
      <w:pPr>
        <w:spacing w:after="0" w:line="240" w:lineRule="auto"/>
        <w:rPr>
          <w:rFonts w:ascii="Calibri" w:eastAsia="Calibri" w:hAnsi="Calibri" w:cs="Arial"/>
        </w:rPr>
      </w:pPr>
    </w:p>
    <w:p w14:paraId="0D6C7A19" w14:textId="77777777" w:rsidR="009710F4" w:rsidRPr="00015A00" w:rsidRDefault="009710F4" w:rsidP="009710F4">
      <w:pPr>
        <w:spacing w:after="0" w:line="240" w:lineRule="auto"/>
        <w:rPr>
          <w:rFonts w:ascii="Calibri" w:eastAsia="Arial" w:hAnsi="Calibri" w:cs="Arial"/>
        </w:rPr>
      </w:pPr>
      <w:r w:rsidRPr="0027349F">
        <w:rPr>
          <w:rFonts w:ascii="Calibri" w:eastAsia="Arial" w:hAnsi="Calibri" w:cs="Arial"/>
          <w:b/>
          <w:bCs/>
          <w:sz w:val="24"/>
          <w:szCs w:val="24"/>
          <w:u w:val="single"/>
        </w:rPr>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1757094205"/>
          <w:placeholder>
            <w:docPart w:val="9559EC4FACCA49BE8878492268B717C1"/>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1594CA1B" w14:textId="77777777" w:rsidR="009710F4" w:rsidRPr="00015A00" w:rsidRDefault="009710F4" w:rsidP="009710F4">
      <w:pPr>
        <w:spacing w:after="0" w:line="240" w:lineRule="auto"/>
        <w:contextualSpacing/>
        <w:rPr>
          <w:rFonts w:ascii="Calibri" w:eastAsia="Aptos" w:hAnsi="Calibri" w:cs="Times New Roman"/>
          <w:sz w:val="24"/>
          <w:szCs w:val="24"/>
        </w:rPr>
      </w:pPr>
    </w:p>
    <w:sdt>
      <w:sdtPr>
        <w:rPr>
          <w:rFonts w:ascii="Calibri" w:eastAsia="Aptos" w:hAnsi="Calibri" w:cs="Times New Roman"/>
          <w:sz w:val="24"/>
          <w:szCs w:val="24"/>
        </w:rPr>
        <w:id w:val="-506906730"/>
        <w:lock w:val="sdtContentLocked"/>
        <w:placeholder>
          <w:docPart w:val="DefaultPlaceholder_-1854013440"/>
        </w:placeholder>
      </w:sdtPr>
      <w:sdtContent>
        <w:p w14:paraId="25D22760" w14:textId="3C284B7E" w:rsidR="00D5706C" w:rsidRDefault="00D5706C" w:rsidP="00D5706C">
          <w:pPr>
            <w:numPr>
              <w:ilvl w:val="0"/>
              <w:numId w:val="100"/>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 xml:space="preserve">Faculty teaching general education possess a master’s degree in the field or a master’s degree and 18 semester hours of education in the general education subject area. </w:t>
          </w:r>
        </w:p>
      </w:sdtContent>
    </w:sdt>
    <w:p w14:paraId="4B469B40" w14:textId="77777777" w:rsidR="009710F4" w:rsidRDefault="009710F4" w:rsidP="009710F4">
      <w:pPr>
        <w:spacing w:after="0" w:line="240" w:lineRule="auto"/>
        <w:contextualSpacing/>
        <w:rPr>
          <w:rFonts w:ascii="Calibri" w:eastAsia="Aptos" w:hAnsi="Calibri" w:cs="Times New Roman"/>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9710F4" w:rsidRPr="00E732CF" w14:paraId="29D223E3" w14:textId="77777777" w:rsidTr="00D21A13">
        <w:tc>
          <w:tcPr>
            <w:tcW w:w="7416" w:type="dxa"/>
            <w:shd w:val="clear" w:color="auto" w:fill="E2EFD9" w:themeFill="accent6" w:themeFillTint="33"/>
          </w:tcPr>
          <w:p w14:paraId="7205ED4C" w14:textId="77777777" w:rsidR="009710F4" w:rsidRPr="00E732CF" w:rsidRDefault="009710F4" w:rsidP="00C32F45">
            <w:pPr>
              <w:rPr>
                <w:rFonts w:cs="Arial"/>
                <w:b/>
              </w:rPr>
            </w:pPr>
            <w:r w:rsidRPr="00E732CF">
              <w:rPr>
                <w:rFonts w:cs="Arial"/>
                <w:b/>
              </w:rPr>
              <w:t>Questions</w:t>
            </w:r>
          </w:p>
        </w:tc>
        <w:tc>
          <w:tcPr>
            <w:tcW w:w="648" w:type="dxa"/>
            <w:shd w:val="clear" w:color="auto" w:fill="E2EFD9" w:themeFill="accent6" w:themeFillTint="33"/>
            <w:vAlign w:val="center"/>
          </w:tcPr>
          <w:p w14:paraId="686D788A" w14:textId="77777777" w:rsidR="009710F4" w:rsidRPr="00E732CF" w:rsidRDefault="009710F4" w:rsidP="00863F7C">
            <w:pPr>
              <w:jc w:val="center"/>
              <w:rPr>
                <w:rFonts w:cs="Arial"/>
                <w:b/>
              </w:rPr>
            </w:pPr>
            <w:r w:rsidRPr="00E732CF">
              <w:rPr>
                <w:rFonts w:cs="Arial"/>
                <w:b/>
              </w:rPr>
              <w:t>Yes</w:t>
            </w:r>
          </w:p>
        </w:tc>
        <w:tc>
          <w:tcPr>
            <w:tcW w:w="648" w:type="dxa"/>
            <w:shd w:val="clear" w:color="auto" w:fill="E2EFD9" w:themeFill="accent6" w:themeFillTint="33"/>
            <w:vAlign w:val="center"/>
          </w:tcPr>
          <w:p w14:paraId="4AB630C1" w14:textId="77777777" w:rsidR="009710F4" w:rsidRPr="00E732CF" w:rsidRDefault="009710F4" w:rsidP="00863F7C">
            <w:pPr>
              <w:jc w:val="center"/>
              <w:rPr>
                <w:rFonts w:cs="Arial"/>
                <w:b/>
              </w:rPr>
            </w:pPr>
            <w:r w:rsidRPr="00E732CF">
              <w:rPr>
                <w:rFonts w:cs="Arial"/>
                <w:b/>
              </w:rPr>
              <w:t>No</w:t>
            </w:r>
          </w:p>
        </w:tc>
        <w:tc>
          <w:tcPr>
            <w:tcW w:w="648" w:type="dxa"/>
            <w:shd w:val="clear" w:color="auto" w:fill="E2EFD9" w:themeFill="accent6" w:themeFillTint="33"/>
            <w:vAlign w:val="center"/>
          </w:tcPr>
          <w:p w14:paraId="4A794829" w14:textId="77777777" w:rsidR="009710F4" w:rsidRPr="00E732CF" w:rsidRDefault="009710F4" w:rsidP="00863F7C">
            <w:pPr>
              <w:jc w:val="center"/>
              <w:rPr>
                <w:rFonts w:cs="Arial"/>
                <w:b/>
              </w:rPr>
            </w:pPr>
            <w:r w:rsidRPr="00E732CF">
              <w:rPr>
                <w:rFonts w:cs="Arial"/>
                <w:b/>
              </w:rPr>
              <w:t>N/A</w:t>
            </w:r>
          </w:p>
        </w:tc>
      </w:tr>
      <w:tr w:rsidR="009710F4" w:rsidRPr="00E732CF" w14:paraId="283C5C80" w14:textId="77777777" w:rsidTr="00D21A13">
        <w:tc>
          <w:tcPr>
            <w:tcW w:w="7416" w:type="dxa"/>
            <w:shd w:val="clear" w:color="auto" w:fill="E2EFD9" w:themeFill="accent6" w:themeFillTint="33"/>
          </w:tcPr>
          <w:p w14:paraId="7DB790E1" w14:textId="2A5E4ADB" w:rsidR="009710F4" w:rsidRPr="00E732CF" w:rsidRDefault="009710F4" w:rsidP="00C32F45">
            <w:pPr>
              <w:rPr>
                <w:rFonts w:cs="Arial"/>
              </w:rPr>
            </w:pPr>
            <w:r w:rsidRPr="00E732CF">
              <w:rPr>
                <w:rFonts w:cs="Arial"/>
              </w:rPr>
              <w:lastRenderedPageBreak/>
              <w:t xml:space="preserve">Does the institution have adequate policies on required qualifications for faculty teaching </w:t>
            </w:r>
            <w:r>
              <w:rPr>
                <w:rFonts w:cs="Arial"/>
              </w:rPr>
              <w:t>general education courses?</w:t>
            </w:r>
            <w:r w:rsidRPr="00E732CF">
              <w:rPr>
                <w:rFonts w:cs="Arial"/>
              </w:rPr>
              <w:t xml:space="preserve"> </w:t>
            </w:r>
          </w:p>
        </w:tc>
        <w:sdt>
          <w:sdtPr>
            <w:rPr>
              <w:rFonts w:cs="Arial"/>
            </w:rPr>
            <w:id w:val="-24287918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63E0AA4" w14:textId="77777777" w:rsidR="009710F4" w:rsidRPr="00E732CF" w:rsidRDefault="009710F4" w:rsidP="00863F7C">
                <w:pPr>
                  <w:jc w:val="center"/>
                  <w:rPr>
                    <w:rFonts w:cs="Arial"/>
                  </w:rPr>
                </w:pPr>
                <w:r w:rsidRPr="000C5542">
                  <w:rPr>
                    <w:rFonts w:ascii="MS Gothic" w:eastAsia="MS Gothic" w:hAnsi="MS Gothic" w:cs="Arial" w:hint="eastAsia"/>
                  </w:rPr>
                  <w:t>☐</w:t>
                </w:r>
              </w:p>
            </w:tc>
          </w:sdtContent>
        </w:sdt>
        <w:sdt>
          <w:sdtPr>
            <w:rPr>
              <w:rFonts w:cs="Arial"/>
            </w:rPr>
            <w:id w:val="56707156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52AF5A5" w14:textId="77777777" w:rsidR="009710F4" w:rsidRPr="00E732CF" w:rsidRDefault="009710F4" w:rsidP="00863F7C">
                <w:pPr>
                  <w:jc w:val="center"/>
                  <w:rPr>
                    <w:rFonts w:cs="Arial"/>
                  </w:rPr>
                </w:pPr>
                <w:r w:rsidRPr="000C5542">
                  <w:rPr>
                    <w:rFonts w:ascii="MS Gothic" w:eastAsia="MS Gothic" w:hAnsi="MS Gothic" w:cs="Arial" w:hint="eastAsia"/>
                  </w:rPr>
                  <w:t>☐</w:t>
                </w:r>
              </w:p>
            </w:tc>
          </w:sdtContent>
        </w:sdt>
        <w:sdt>
          <w:sdtPr>
            <w:rPr>
              <w:rFonts w:cs="Arial"/>
            </w:rPr>
            <w:id w:val="-60827128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C1E7A08" w14:textId="77777777" w:rsidR="009710F4" w:rsidRPr="00E732CF" w:rsidRDefault="009710F4" w:rsidP="00863F7C">
                <w:pPr>
                  <w:jc w:val="center"/>
                  <w:rPr>
                    <w:rFonts w:cs="Arial"/>
                  </w:rPr>
                </w:pPr>
                <w:r w:rsidRPr="000C5542">
                  <w:rPr>
                    <w:rFonts w:ascii="MS Gothic" w:eastAsia="MS Gothic" w:hAnsi="MS Gothic" w:cs="Arial" w:hint="eastAsia"/>
                  </w:rPr>
                  <w:t>☐</w:t>
                </w:r>
              </w:p>
            </w:tc>
          </w:sdtContent>
        </w:sdt>
      </w:tr>
      <w:tr w:rsidR="009710F4" w:rsidRPr="00E732CF" w14:paraId="5BAFD873" w14:textId="77777777" w:rsidTr="00D21A13">
        <w:tc>
          <w:tcPr>
            <w:tcW w:w="7416" w:type="dxa"/>
            <w:shd w:val="clear" w:color="auto" w:fill="E2EFD9" w:themeFill="accent6" w:themeFillTint="33"/>
          </w:tcPr>
          <w:p w14:paraId="2EB55AF1" w14:textId="55C305C7" w:rsidR="00291BB0" w:rsidRPr="00291BB0" w:rsidRDefault="00291BB0" w:rsidP="00C32F45">
            <w:pPr>
              <w:rPr>
                <w:rFonts w:cs="Arial"/>
              </w:rPr>
            </w:pPr>
            <w:r w:rsidRPr="00291BB0">
              <w:rPr>
                <w:rFonts w:cs="Arial"/>
              </w:rPr>
              <w:t xml:space="preserve">If general education outcomes are </w:t>
            </w:r>
            <w:r>
              <w:rPr>
                <w:rFonts w:cs="Arial"/>
              </w:rPr>
              <w:t>integrated</w:t>
            </w:r>
            <w:r w:rsidRPr="00291BB0">
              <w:rPr>
                <w:rFonts w:cs="Arial"/>
              </w:rPr>
              <w:t xml:space="preserve"> into core courses, d</w:t>
            </w:r>
            <w:r>
              <w:rPr>
                <w:rFonts w:cs="Arial"/>
              </w:rPr>
              <w:t>id</w:t>
            </w:r>
            <w:r w:rsidRPr="00291BB0">
              <w:rPr>
                <w:rFonts w:cs="Arial"/>
              </w:rPr>
              <w:t xml:space="preserve"> the institution demonstrate </w:t>
            </w:r>
            <w:r>
              <w:rPr>
                <w:rFonts w:cs="Arial"/>
              </w:rPr>
              <w:t xml:space="preserve">that </w:t>
            </w:r>
            <w:r w:rsidRPr="00291BB0">
              <w:rPr>
                <w:rFonts w:cs="Arial"/>
              </w:rPr>
              <w:t xml:space="preserve">faculty are </w:t>
            </w:r>
            <w:r w:rsidR="009A300D">
              <w:rPr>
                <w:rFonts w:cs="Arial"/>
              </w:rPr>
              <w:t>appropriately</w:t>
            </w:r>
            <w:r w:rsidRPr="00291BB0">
              <w:rPr>
                <w:rFonts w:cs="Arial"/>
              </w:rPr>
              <w:t xml:space="preserve"> qualified</w:t>
            </w:r>
            <w:r>
              <w:rPr>
                <w:rFonts w:cs="Arial"/>
              </w:rPr>
              <w:t xml:space="preserve"> for both roles (e.g. do assigned faculty possess </w:t>
            </w:r>
            <w:r w:rsidR="00EF24F1">
              <w:rPr>
                <w:rFonts w:cs="Arial"/>
              </w:rPr>
              <w:t>appropriate degree qualifications and</w:t>
            </w:r>
            <w:r>
              <w:rPr>
                <w:rFonts w:cs="Arial"/>
              </w:rPr>
              <w:t xml:space="preserve"> </w:t>
            </w:r>
            <w:r w:rsidRPr="00291BB0">
              <w:rPr>
                <w:rFonts w:cs="Arial"/>
              </w:rPr>
              <w:t>demonstrate expertise in the subject field they are teaching</w:t>
            </w:r>
            <w:r w:rsidR="00EF24F1">
              <w:rPr>
                <w:rFonts w:cs="Arial"/>
              </w:rPr>
              <w:t xml:space="preserve"> as well as the applicable, integrated general education subject area)?</w:t>
            </w:r>
          </w:p>
        </w:tc>
        <w:sdt>
          <w:sdtPr>
            <w:rPr>
              <w:rFonts w:cs="Arial"/>
            </w:rPr>
            <w:id w:val="163460379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E6E8B1E" w14:textId="77777777" w:rsidR="009710F4" w:rsidRPr="00E732CF" w:rsidRDefault="009710F4" w:rsidP="00863F7C">
                <w:pPr>
                  <w:jc w:val="center"/>
                  <w:rPr>
                    <w:rFonts w:cs="Arial"/>
                  </w:rPr>
                </w:pPr>
                <w:r w:rsidRPr="000C5542">
                  <w:rPr>
                    <w:rFonts w:ascii="MS Gothic" w:eastAsia="MS Gothic" w:hAnsi="MS Gothic" w:cs="Arial" w:hint="eastAsia"/>
                  </w:rPr>
                  <w:t>☐</w:t>
                </w:r>
              </w:p>
            </w:tc>
          </w:sdtContent>
        </w:sdt>
        <w:sdt>
          <w:sdtPr>
            <w:rPr>
              <w:rFonts w:cs="Arial"/>
            </w:rPr>
            <w:id w:val="-81872037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1DBE73F" w14:textId="77777777" w:rsidR="009710F4" w:rsidRPr="00E732CF" w:rsidRDefault="009710F4" w:rsidP="00863F7C">
                <w:pPr>
                  <w:jc w:val="center"/>
                  <w:rPr>
                    <w:rFonts w:cs="Arial"/>
                  </w:rPr>
                </w:pPr>
                <w:r w:rsidRPr="000C5542">
                  <w:rPr>
                    <w:rFonts w:ascii="MS Gothic" w:eastAsia="MS Gothic" w:hAnsi="MS Gothic" w:cs="Arial" w:hint="eastAsia"/>
                  </w:rPr>
                  <w:t>☐</w:t>
                </w:r>
              </w:p>
            </w:tc>
          </w:sdtContent>
        </w:sdt>
        <w:sdt>
          <w:sdtPr>
            <w:rPr>
              <w:rFonts w:cs="Arial"/>
            </w:rPr>
            <w:id w:val="-86782527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C4344B7" w14:textId="77777777" w:rsidR="009710F4" w:rsidRPr="00E732CF" w:rsidRDefault="009710F4" w:rsidP="00863F7C">
                <w:pPr>
                  <w:jc w:val="center"/>
                  <w:rPr>
                    <w:rFonts w:cs="Arial"/>
                  </w:rPr>
                </w:pPr>
                <w:r w:rsidRPr="000C5542">
                  <w:rPr>
                    <w:rFonts w:ascii="MS Gothic" w:eastAsia="MS Gothic" w:hAnsi="MS Gothic" w:cs="Arial" w:hint="eastAsia"/>
                  </w:rPr>
                  <w:t>☐</w:t>
                </w:r>
              </w:p>
            </w:tc>
          </w:sdtContent>
        </w:sdt>
      </w:tr>
      <w:tr w:rsidR="009710F4" w:rsidRPr="00E732CF" w14:paraId="1C48C949" w14:textId="77777777" w:rsidTr="00D21A13">
        <w:tc>
          <w:tcPr>
            <w:tcW w:w="7416" w:type="dxa"/>
            <w:shd w:val="clear" w:color="auto" w:fill="E2EFD9" w:themeFill="accent6" w:themeFillTint="33"/>
          </w:tcPr>
          <w:p w14:paraId="040FA7EC" w14:textId="28763DFF" w:rsidR="009710F4" w:rsidRPr="00E732CF" w:rsidRDefault="009710F4" w:rsidP="00C32F45">
            <w:pPr>
              <w:rPr>
                <w:rFonts w:cs="Arial"/>
              </w:rPr>
            </w:pPr>
            <w:r w:rsidRPr="00E732CF">
              <w:rPr>
                <w:rFonts w:cs="Arial"/>
              </w:rPr>
              <w:t xml:space="preserve">Does the institution make any exceptions to qualifications for faculty teaching </w:t>
            </w:r>
            <w:r>
              <w:rPr>
                <w:rFonts w:cs="Arial"/>
              </w:rPr>
              <w:t>general education courses? If so,</w:t>
            </w:r>
            <w:r w:rsidRPr="00E732CF">
              <w:rPr>
                <w:rFonts w:cs="Arial"/>
              </w:rPr>
              <w:t xml:space="preserve"> are they appropriate?</w:t>
            </w:r>
          </w:p>
        </w:tc>
        <w:sdt>
          <w:sdtPr>
            <w:rPr>
              <w:rFonts w:cs="Arial"/>
            </w:rPr>
            <w:id w:val="29904628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7A9AAAD" w14:textId="77777777" w:rsidR="009710F4" w:rsidRPr="00E732CF" w:rsidRDefault="009710F4" w:rsidP="00863F7C">
                <w:pPr>
                  <w:jc w:val="center"/>
                  <w:rPr>
                    <w:rFonts w:cs="Arial"/>
                  </w:rPr>
                </w:pPr>
                <w:r w:rsidRPr="000C5542">
                  <w:rPr>
                    <w:rFonts w:ascii="MS Gothic" w:eastAsia="MS Gothic" w:hAnsi="MS Gothic" w:cs="Arial" w:hint="eastAsia"/>
                  </w:rPr>
                  <w:t>☐</w:t>
                </w:r>
              </w:p>
            </w:tc>
          </w:sdtContent>
        </w:sdt>
        <w:sdt>
          <w:sdtPr>
            <w:rPr>
              <w:rFonts w:cs="Arial"/>
            </w:rPr>
            <w:id w:val="54957214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305938C" w14:textId="77777777" w:rsidR="009710F4" w:rsidRPr="00E732CF" w:rsidRDefault="009710F4" w:rsidP="00863F7C">
                <w:pPr>
                  <w:jc w:val="center"/>
                  <w:rPr>
                    <w:rFonts w:cs="Arial"/>
                  </w:rPr>
                </w:pPr>
                <w:r w:rsidRPr="000C5542">
                  <w:rPr>
                    <w:rFonts w:ascii="MS Gothic" w:eastAsia="MS Gothic" w:hAnsi="MS Gothic" w:cs="Arial" w:hint="eastAsia"/>
                  </w:rPr>
                  <w:t>☐</w:t>
                </w:r>
              </w:p>
            </w:tc>
          </w:sdtContent>
        </w:sdt>
        <w:sdt>
          <w:sdtPr>
            <w:rPr>
              <w:rFonts w:cs="Arial"/>
            </w:rPr>
            <w:id w:val="-60125829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7FA66DC" w14:textId="77777777" w:rsidR="009710F4" w:rsidRPr="00E732CF" w:rsidRDefault="009710F4" w:rsidP="00863F7C">
                <w:pPr>
                  <w:jc w:val="center"/>
                  <w:rPr>
                    <w:rFonts w:cs="Arial"/>
                  </w:rPr>
                </w:pPr>
                <w:r w:rsidRPr="000C5542">
                  <w:rPr>
                    <w:rFonts w:ascii="MS Gothic" w:eastAsia="MS Gothic" w:hAnsi="MS Gothic" w:cs="Arial" w:hint="eastAsia"/>
                  </w:rPr>
                  <w:t>☐</w:t>
                </w:r>
              </w:p>
            </w:tc>
          </w:sdtContent>
        </w:sdt>
      </w:tr>
    </w:tbl>
    <w:p w14:paraId="228B848B" w14:textId="77777777" w:rsidR="009710F4" w:rsidRDefault="009710F4" w:rsidP="009710F4">
      <w:pPr>
        <w:spacing w:after="0" w:line="240" w:lineRule="auto"/>
        <w:contextualSpacing/>
        <w:rPr>
          <w:rFonts w:ascii="Calibri" w:eastAsia="Aptos" w:hAnsi="Calibri" w:cs="Times New Roman"/>
          <w:sz w:val="24"/>
          <w:szCs w:val="24"/>
        </w:rPr>
      </w:pPr>
    </w:p>
    <w:p w14:paraId="5D6895F8" w14:textId="77777777" w:rsidR="009710F4" w:rsidRPr="00015A00" w:rsidRDefault="009710F4" w:rsidP="009710F4">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997727789"/>
          <w:placeholder>
            <w:docPart w:val="BB218FF080BA465395811B4CD7664407"/>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104E4442" w14:textId="0C7F58D2" w:rsidR="009710F4" w:rsidRPr="00015A00" w:rsidRDefault="009710F4" w:rsidP="009710F4">
      <w:pPr>
        <w:spacing w:after="0" w:line="240" w:lineRule="auto"/>
        <w:rPr>
          <w:rFonts w:ascii="Calibri" w:eastAsia="Calibri" w:hAnsi="Calibri" w:cs="Arial"/>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1266917098"/>
          <w:placeholder>
            <w:docPart w:val="0B713021099E4688AAFD79A72CE01F72"/>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259D4071" w14:textId="77777777" w:rsidR="009710F4" w:rsidRPr="00015A00" w:rsidRDefault="009710F4" w:rsidP="009710F4">
      <w:pPr>
        <w:spacing w:after="0" w:line="240" w:lineRule="auto"/>
        <w:rPr>
          <w:rFonts w:ascii="Calibri" w:eastAsia="Calibri" w:hAnsi="Calibri" w:cs="Arial"/>
        </w:rPr>
      </w:pPr>
    </w:p>
    <w:p w14:paraId="1CBDE5D3" w14:textId="77777777" w:rsidR="009710F4" w:rsidRPr="00015A00" w:rsidRDefault="009710F4" w:rsidP="009710F4">
      <w:pPr>
        <w:spacing w:after="0" w:line="240" w:lineRule="auto"/>
        <w:rPr>
          <w:rFonts w:ascii="Calibri" w:eastAsia="Arial" w:hAnsi="Calibri" w:cs="Arial"/>
        </w:rPr>
      </w:pPr>
      <w:r w:rsidRPr="0027349F">
        <w:rPr>
          <w:rFonts w:ascii="Calibri" w:eastAsia="Arial" w:hAnsi="Calibri" w:cs="Arial"/>
          <w:b/>
          <w:bCs/>
          <w:sz w:val="24"/>
          <w:szCs w:val="24"/>
          <w:u w:val="single"/>
        </w:rPr>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667324101"/>
          <w:placeholder>
            <w:docPart w:val="264EA60B1E5F4999970A19C231117323"/>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29854561" w14:textId="77777777" w:rsidR="009710F4" w:rsidRPr="00015A00" w:rsidRDefault="009710F4" w:rsidP="009710F4">
      <w:pPr>
        <w:spacing w:after="0" w:line="240" w:lineRule="auto"/>
        <w:contextualSpacing/>
        <w:rPr>
          <w:rFonts w:ascii="Calibri" w:eastAsia="Aptos" w:hAnsi="Calibri" w:cs="Times New Roman"/>
          <w:sz w:val="24"/>
          <w:szCs w:val="24"/>
        </w:rPr>
      </w:pPr>
    </w:p>
    <w:sdt>
      <w:sdtPr>
        <w:rPr>
          <w:rFonts w:ascii="Calibri" w:eastAsia="Aptos" w:hAnsi="Calibri" w:cs="Times New Roman"/>
          <w:sz w:val="24"/>
          <w:szCs w:val="24"/>
        </w:rPr>
        <w:id w:val="-375401630"/>
        <w:lock w:val="sdtContentLocked"/>
        <w:placeholder>
          <w:docPart w:val="DefaultPlaceholder_-1854013440"/>
        </w:placeholder>
      </w:sdtPr>
      <w:sdtContent>
        <w:p w14:paraId="0A3D5609" w14:textId="03191890" w:rsidR="00D5706C" w:rsidRDefault="00D5706C" w:rsidP="00D5706C">
          <w:pPr>
            <w:numPr>
              <w:ilvl w:val="0"/>
              <w:numId w:val="100"/>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All faculty credentials are awarded by an appropriately accredited institution.</w:t>
          </w:r>
        </w:p>
      </w:sdtContent>
    </w:sdt>
    <w:p w14:paraId="0D2F5243" w14:textId="77777777" w:rsidR="009710F4" w:rsidRDefault="009710F4" w:rsidP="009710F4">
      <w:pPr>
        <w:spacing w:after="0" w:line="240" w:lineRule="auto"/>
        <w:contextualSpacing/>
        <w:rPr>
          <w:rFonts w:ascii="Calibri" w:eastAsia="Aptos" w:hAnsi="Calibri" w:cs="Times New Roman"/>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9710F4" w:rsidRPr="00E732CF" w14:paraId="3113F780" w14:textId="77777777" w:rsidTr="00D21A13">
        <w:tc>
          <w:tcPr>
            <w:tcW w:w="7416" w:type="dxa"/>
            <w:shd w:val="clear" w:color="auto" w:fill="E2EFD9" w:themeFill="accent6" w:themeFillTint="33"/>
          </w:tcPr>
          <w:p w14:paraId="6B739ED1" w14:textId="77777777" w:rsidR="009710F4" w:rsidRPr="00E732CF" w:rsidRDefault="009710F4" w:rsidP="00C32F45">
            <w:pPr>
              <w:rPr>
                <w:rFonts w:cs="Arial"/>
                <w:b/>
              </w:rPr>
            </w:pPr>
            <w:r w:rsidRPr="00E732CF">
              <w:rPr>
                <w:rFonts w:cs="Arial"/>
                <w:b/>
              </w:rPr>
              <w:t>Questions</w:t>
            </w:r>
          </w:p>
        </w:tc>
        <w:tc>
          <w:tcPr>
            <w:tcW w:w="648" w:type="dxa"/>
            <w:shd w:val="clear" w:color="auto" w:fill="E2EFD9" w:themeFill="accent6" w:themeFillTint="33"/>
            <w:vAlign w:val="center"/>
          </w:tcPr>
          <w:p w14:paraId="4DA0A6E5" w14:textId="77777777" w:rsidR="009710F4" w:rsidRPr="00E732CF" w:rsidRDefault="009710F4" w:rsidP="00863F7C">
            <w:pPr>
              <w:jc w:val="center"/>
              <w:rPr>
                <w:rFonts w:cs="Arial"/>
                <w:b/>
              </w:rPr>
            </w:pPr>
            <w:r w:rsidRPr="00E732CF">
              <w:rPr>
                <w:rFonts w:cs="Arial"/>
                <w:b/>
              </w:rPr>
              <w:t>Yes</w:t>
            </w:r>
          </w:p>
        </w:tc>
        <w:tc>
          <w:tcPr>
            <w:tcW w:w="648" w:type="dxa"/>
            <w:shd w:val="clear" w:color="auto" w:fill="E2EFD9" w:themeFill="accent6" w:themeFillTint="33"/>
            <w:vAlign w:val="center"/>
          </w:tcPr>
          <w:p w14:paraId="272F797B" w14:textId="77777777" w:rsidR="009710F4" w:rsidRPr="00E732CF" w:rsidRDefault="009710F4" w:rsidP="00863F7C">
            <w:pPr>
              <w:jc w:val="center"/>
              <w:rPr>
                <w:rFonts w:cs="Arial"/>
                <w:b/>
              </w:rPr>
            </w:pPr>
            <w:r w:rsidRPr="00E732CF">
              <w:rPr>
                <w:rFonts w:cs="Arial"/>
                <w:b/>
              </w:rPr>
              <w:t>No</w:t>
            </w:r>
          </w:p>
        </w:tc>
        <w:tc>
          <w:tcPr>
            <w:tcW w:w="648" w:type="dxa"/>
            <w:shd w:val="clear" w:color="auto" w:fill="E2EFD9" w:themeFill="accent6" w:themeFillTint="33"/>
            <w:vAlign w:val="center"/>
          </w:tcPr>
          <w:p w14:paraId="635438CD" w14:textId="77777777" w:rsidR="009710F4" w:rsidRPr="00E732CF" w:rsidRDefault="009710F4" w:rsidP="00863F7C">
            <w:pPr>
              <w:jc w:val="center"/>
              <w:rPr>
                <w:rFonts w:cs="Arial"/>
                <w:b/>
              </w:rPr>
            </w:pPr>
            <w:r w:rsidRPr="00E732CF">
              <w:rPr>
                <w:rFonts w:cs="Arial"/>
                <w:b/>
              </w:rPr>
              <w:t>N/A</w:t>
            </w:r>
          </w:p>
        </w:tc>
      </w:tr>
      <w:tr w:rsidR="009710F4" w:rsidRPr="00E732CF" w14:paraId="458CA0AD" w14:textId="77777777" w:rsidTr="00D21A13">
        <w:tc>
          <w:tcPr>
            <w:tcW w:w="7416" w:type="dxa"/>
            <w:shd w:val="clear" w:color="auto" w:fill="E2EFD9" w:themeFill="accent6" w:themeFillTint="33"/>
          </w:tcPr>
          <w:p w14:paraId="660AB9F9" w14:textId="25D1ADB6" w:rsidR="009710F4" w:rsidRPr="00E732CF" w:rsidRDefault="009710F4" w:rsidP="00C32F45">
            <w:pPr>
              <w:rPr>
                <w:rFonts w:cs="Arial"/>
              </w:rPr>
            </w:pPr>
            <w:r w:rsidRPr="00E732CF">
              <w:rPr>
                <w:rFonts w:cs="Arial"/>
              </w:rPr>
              <w:t xml:space="preserve">Does the institution have </w:t>
            </w:r>
            <w:r>
              <w:rPr>
                <w:rFonts w:cs="Arial"/>
              </w:rPr>
              <w:t xml:space="preserve">an appropriate process in </w:t>
            </w:r>
            <w:r w:rsidRPr="00023441">
              <w:rPr>
                <w:rFonts w:cs="Calibri"/>
              </w:rPr>
              <w:t>place to verify that all faculty educational credentials are awarded by an appropriately accredited institution</w:t>
            </w:r>
            <w:r>
              <w:rPr>
                <w:rFonts w:cs="Calibri"/>
              </w:rPr>
              <w:t xml:space="preserve"> (or </w:t>
            </w:r>
            <w:r w:rsidRPr="00D849F1">
              <w:rPr>
                <w:rFonts w:cs="Calibri"/>
              </w:rPr>
              <w:t>accepted foreign equivalent that is listed in the International Handbook of Universities</w:t>
            </w:r>
            <w:r>
              <w:rPr>
                <w:rFonts w:cs="Calibri"/>
              </w:rPr>
              <w:t>)</w:t>
            </w:r>
            <w:r>
              <w:rPr>
                <w:rFonts w:cs="Arial"/>
              </w:rPr>
              <w:t>?</w:t>
            </w:r>
            <w:r w:rsidRPr="00E732CF">
              <w:rPr>
                <w:rFonts w:cs="Arial"/>
              </w:rPr>
              <w:t xml:space="preserve"> </w:t>
            </w:r>
          </w:p>
        </w:tc>
        <w:sdt>
          <w:sdtPr>
            <w:rPr>
              <w:rFonts w:cs="Arial"/>
            </w:rPr>
            <w:id w:val="-170654831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48D6271" w14:textId="77777777" w:rsidR="009710F4" w:rsidRPr="00E732CF" w:rsidRDefault="009710F4" w:rsidP="00863F7C">
                <w:pPr>
                  <w:jc w:val="center"/>
                  <w:rPr>
                    <w:rFonts w:cs="Arial"/>
                  </w:rPr>
                </w:pPr>
                <w:r w:rsidRPr="000C5542">
                  <w:rPr>
                    <w:rFonts w:ascii="MS Gothic" w:eastAsia="MS Gothic" w:hAnsi="MS Gothic" w:cs="Arial" w:hint="eastAsia"/>
                  </w:rPr>
                  <w:t>☐</w:t>
                </w:r>
              </w:p>
            </w:tc>
          </w:sdtContent>
        </w:sdt>
        <w:sdt>
          <w:sdtPr>
            <w:rPr>
              <w:rFonts w:cs="Arial"/>
            </w:rPr>
            <w:id w:val="31962417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F0672D9" w14:textId="77777777" w:rsidR="009710F4" w:rsidRPr="00E732CF" w:rsidRDefault="009710F4" w:rsidP="00863F7C">
                <w:pPr>
                  <w:jc w:val="center"/>
                  <w:rPr>
                    <w:rFonts w:cs="Arial"/>
                  </w:rPr>
                </w:pPr>
                <w:r w:rsidRPr="000C5542">
                  <w:rPr>
                    <w:rFonts w:ascii="MS Gothic" w:eastAsia="MS Gothic" w:hAnsi="MS Gothic" w:cs="Arial" w:hint="eastAsia"/>
                  </w:rPr>
                  <w:t>☐</w:t>
                </w:r>
              </w:p>
            </w:tc>
          </w:sdtContent>
        </w:sdt>
        <w:sdt>
          <w:sdtPr>
            <w:rPr>
              <w:rFonts w:cs="Arial"/>
            </w:rPr>
            <w:id w:val="-136752159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570DAF4" w14:textId="77777777" w:rsidR="009710F4" w:rsidRPr="00E732CF" w:rsidRDefault="009710F4" w:rsidP="00863F7C">
                <w:pPr>
                  <w:jc w:val="center"/>
                  <w:rPr>
                    <w:rFonts w:cs="Arial"/>
                  </w:rPr>
                </w:pPr>
                <w:r w:rsidRPr="000C5542">
                  <w:rPr>
                    <w:rFonts w:ascii="MS Gothic" w:eastAsia="MS Gothic" w:hAnsi="MS Gothic" w:cs="Arial" w:hint="eastAsia"/>
                  </w:rPr>
                  <w:t>☐</w:t>
                </w:r>
              </w:p>
            </w:tc>
          </w:sdtContent>
        </w:sdt>
      </w:tr>
      <w:tr w:rsidR="00863F7C" w:rsidRPr="00E732CF" w14:paraId="706BC9A3" w14:textId="77777777" w:rsidTr="00D21A13">
        <w:tc>
          <w:tcPr>
            <w:tcW w:w="7416" w:type="dxa"/>
            <w:shd w:val="clear" w:color="auto" w:fill="E2EFD9" w:themeFill="accent6" w:themeFillTint="33"/>
          </w:tcPr>
          <w:p w14:paraId="3EFCE51D" w14:textId="0FFA1843" w:rsidR="00863F7C" w:rsidRPr="00E732CF" w:rsidRDefault="00863F7C" w:rsidP="00863F7C">
            <w:pPr>
              <w:rPr>
                <w:rFonts w:cs="Arial"/>
              </w:rPr>
            </w:pPr>
            <w:r>
              <w:rPr>
                <w:rFonts w:cs="Arial"/>
              </w:rPr>
              <w:t>For f</w:t>
            </w:r>
            <w:r w:rsidRPr="009710F4">
              <w:rPr>
                <w:rFonts w:cs="Arial"/>
              </w:rPr>
              <w:t>aculty teaching technical</w:t>
            </w:r>
            <w:r>
              <w:rPr>
                <w:rFonts w:cs="Arial"/>
              </w:rPr>
              <w:t>, non-degree</w:t>
            </w:r>
            <w:r w:rsidRPr="009710F4">
              <w:rPr>
                <w:rFonts w:cs="Arial"/>
              </w:rPr>
              <w:t xml:space="preserve"> courses</w:t>
            </w:r>
            <w:r>
              <w:rPr>
                <w:rFonts w:cs="Arial"/>
              </w:rPr>
              <w:t xml:space="preserve"> where faculty must </w:t>
            </w:r>
            <w:r w:rsidRPr="009710F4">
              <w:rPr>
                <w:rFonts w:cs="Arial"/>
              </w:rPr>
              <w:t>possess current licenses/certification</w:t>
            </w:r>
            <w:r>
              <w:rPr>
                <w:rFonts w:cs="Arial"/>
              </w:rPr>
              <w:t>s applicable to a course or program, d</w:t>
            </w:r>
            <w:r w:rsidRPr="009710F4">
              <w:rPr>
                <w:rFonts w:cs="Arial"/>
              </w:rPr>
              <w:t xml:space="preserve">oes the institution have an appropriate process in place to verify that all faculty </w:t>
            </w:r>
            <w:r>
              <w:rPr>
                <w:rFonts w:cs="Arial"/>
              </w:rPr>
              <w:t xml:space="preserve">licenses/certifications held </w:t>
            </w:r>
            <w:r w:rsidRPr="009710F4">
              <w:rPr>
                <w:rFonts w:cs="Arial"/>
              </w:rPr>
              <w:t>are awarded by an appropriate</w:t>
            </w:r>
            <w:r>
              <w:rPr>
                <w:rFonts w:cs="Arial"/>
              </w:rPr>
              <w:t xml:space="preserve"> entity and are active (if deemed necessary by the institutions policy on qualifications for faculty teaching technical, non-degree courses)</w:t>
            </w:r>
            <w:r w:rsidRPr="009710F4">
              <w:rPr>
                <w:rFonts w:cs="Arial"/>
              </w:rPr>
              <w:t>?</w:t>
            </w:r>
          </w:p>
        </w:tc>
        <w:sdt>
          <w:sdtPr>
            <w:rPr>
              <w:rFonts w:cs="Arial"/>
            </w:rPr>
            <w:id w:val="-96689006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6EE6254" w14:textId="43E3F897" w:rsidR="00863F7C" w:rsidRPr="00E732CF" w:rsidRDefault="00863F7C" w:rsidP="00863F7C">
                <w:pPr>
                  <w:jc w:val="center"/>
                  <w:rPr>
                    <w:rFonts w:cs="Arial"/>
                  </w:rPr>
                </w:pPr>
                <w:r w:rsidRPr="000C5542">
                  <w:rPr>
                    <w:rFonts w:ascii="MS Gothic" w:eastAsia="MS Gothic" w:hAnsi="MS Gothic" w:cs="Arial" w:hint="eastAsia"/>
                  </w:rPr>
                  <w:t>☐</w:t>
                </w:r>
              </w:p>
            </w:tc>
          </w:sdtContent>
        </w:sdt>
        <w:sdt>
          <w:sdtPr>
            <w:rPr>
              <w:rFonts w:cs="Arial"/>
            </w:rPr>
            <w:id w:val="-174156013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23EED5D" w14:textId="1BC49E63" w:rsidR="00863F7C" w:rsidRPr="00E732CF" w:rsidRDefault="00863F7C" w:rsidP="00863F7C">
                <w:pPr>
                  <w:jc w:val="center"/>
                  <w:rPr>
                    <w:rFonts w:cs="Arial"/>
                  </w:rPr>
                </w:pPr>
                <w:r w:rsidRPr="000C5542">
                  <w:rPr>
                    <w:rFonts w:ascii="MS Gothic" w:eastAsia="MS Gothic" w:hAnsi="MS Gothic" w:cs="Arial" w:hint="eastAsia"/>
                  </w:rPr>
                  <w:t>☐</w:t>
                </w:r>
              </w:p>
            </w:tc>
          </w:sdtContent>
        </w:sdt>
        <w:sdt>
          <w:sdtPr>
            <w:rPr>
              <w:rFonts w:cs="Arial"/>
            </w:rPr>
            <w:id w:val="135330349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324A8C8" w14:textId="60FCF429" w:rsidR="00863F7C" w:rsidRPr="00E732CF" w:rsidRDefault="00863F7C" w:rsidP="00863F7C">
                <w:pPr>
                  <w:jc w:val="center"/>
                  <w:rPr>
                    <w:rFonts w:cs="Arial"/>
                  </w:rPr>
                </w:pPr>
                <w:r w:rsidRPr="000C5542">
                  <w:rPr>
                    <w:rFonts w:ascii="MS Gothic" w:eastAsia="MS Gothic" w:hAnsi="MS Gothic" w:cs="Arial" w:hint="eastAsia"/>
                  </w:rPr>
                  <w:t>☐</w:t>
                </w:r>
              </w:p>
            </w:tc>
          </w:sdtContent>
        </w:sdt>
      </w:tr>
    </w:tbl>
    <w:p w14:paraId="288F3860" w14:textId="77777777" w:rsidR="009710F4" w:rsidRDefault="009710F4" w:rsidP="009710F4">
      <w:pPr>
        <w:spacing w:after="0" w:line="240" w:lineRule="auto"/>
        <w:contextualSpacing/>
        <w:rPr>
          <w:rFonts w:ascii="Calibri" w:eastAsia="Aptos" w:hAnsi="Calibri" w:cs="Times New Roman"/>
          <w:sz w:val="24"/>
          <w:szCs w:val="24"/>
        </w:rPr>
      </w:pPr>
    </w:p>
    <w:p w14:paraId="197295EA" w14:textId="77777777" w:rsidR="009710F4" w:rsidRPr="00015A00" w:rsidRDefault="009710F4" w:rsidP="009710F4">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615873337"/>
          <w:placeholder>
            <w:docPart w:val="732147937E8640E7B237ADA3F494E8FA"/>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5BEE0015" w14:textId="5EF7EE1D" w:rsidR="009710F4" w:rsidRPr="00015A00" w:rsidRDefault="009710F4" w:rsidP="009710F4">
      <w:pPr>
        <w:spacing w:after="0" w:line="240" w:lineRule="auto"/>
        <w:rPr>
          <w:rFonts w:ascii="Calibri" w:eastAsia="Calibri" w:hAnsi="Calibri" w:cs="Arial"/>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2057073604"/>
          <w:placeholder>
            <w:docPart w:val="B7603B26E05F460D910B26B771D172FA"/>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w:t>
          </w:r>
          <w:r w:rsidRPr="00D716CF">
            <w:rPr>
              <w:rFonts w:ascii="Calibri" w:eastAsia="Arial" w:hAnsi="Calibri" w:cs="Arial"/>
              <w:color w:val="7F7F7F" w:themeColor="text1" w:themeTint="80"/>
            </w:rPr>
            <w:lastRenderedPageBreak/>
            <w:t xml:space="preserve">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548609CF" w14:textId="77777777" w:rsidR="009710F4" w:rsidRPr="00015A00" w:rsidRDefault="009710F4" w:rsidP="009710F4">
      <w:pPr>
        <w:spacing w:after="0" w:line="240" w:lineRule="auto"/>
        <w:rPr>
          <w:rFonts w:ascii="Calibri" w:eastAsia="Calibri" w:hAnsi="Calibri" w:cs="Arial"/>
        </w:rPr>
      </w:pPr>
    </w:p>
    <w:p w14:paraId="35331E6B" w14:textId="77777777" w:rsidR="009710F4" w:rsidRPr="00015A00" w:rsidRDefault="009710F4" w:rsidP="009710F4">
      <w:pPr>
        <w:spacing w:after="0" w:line="240" w:lineRule="auto"/>
        <w:rPr>
          <w:rFonts w:ascii="Calibri" w:eastAsia="Arial" w:hAnsi="Calibri" w:cs="Arial"/>
        </w:rPr>
      </w:pPr>
      <w:r w:rsidRPr="0027349F">
        <w:rPr>
          <w:rFonts w:ascii="Calibri" w:eastAsia="Arial" w:hAnsi="Calibri" w:cs="Arial"/>
          <w:b/>
          <w:bCs/>
          <w:sz w:val="24"/>
          <w:szCs w:val="24"/>
          <w:u w:val="single"/>
        </w:rPr>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720719943"/>
          <w:placeholder>
            <w:docPart w:val="90F2AB7F6D324FD58956505937879A96"/>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5A60C2F9" w14:textId="77777777" w:rsidR="009710F4" w:rsidRPr="00015A00" w:rsidRDefault="009710F4" w:rsidP="009710F4">
      <w:pPr>
        <w:spacing w:after="0" w:line="240" w:lineRule="auto"/>
        <w:contextualSpacing/>
        <w:rPr>
          <w:rFonts w:ascii="Calibri" w:eastAsia="Aptos" w:hAnsi="Calibri" w:cs="Times New Roman"/>
          <w:sz w:val="24"/>
          <w:szCs w:val="24"/>
        </w:rPr>
      </w:pPr>
    </w:p>
    <w:sdt>
      <w:sdtPr>
        <w:rPr>
          <w:rFonts w:ascii="Calibri" w:eastAsia="Aptos" w:hAnsi="Calibri" w:cs="Times New Roman"/>
          <w:sz w:val="24"/>
          <w:szCs w:val="24"/>
        </w:rPr>
        <w:id w:val="134991559"/>
        <w:lock w:val="sdtContentLocked"/>
        <w:placeholder>
          <w:docPart w:val="DefaultPlaceholder_-1854013440"/>
        </w:placeholder>
      </w:sdtPr>
      <w:sdtEndPr>
        <w:rPr>
          <w:rFonts w:cs="Calibri"/>
        </w:rPr>
      </w:sdtEndPr>
      <w:sdtContent>
        <w:p w14:paraId="6E1A47AC" w14:textId="2F1CEEE5" w:rsidR="00D5706C" w:rsidRPr="00C7457E" w:rsidRDefault="00D5706C" w:rsidP="00D5706C">
          <w:pPr>
            <w:numPr>
              <w:ilvl w:val="0"/>
              <w:numId w:val="100"/>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 xml:space="preserve">Faculty may be assigned, in limited and exceptional cases, to teach at the undergraduate or master’s level by documented equivalency consisting of a demonstrated depth and breadth of experience in the content area. An institution that uses experiential equivalency in lieu of the required degree qualifications for faculty and other academic positions must establish and adhere to a clearly stated policy which authorizes the use of experiential equivalency only in exceptional cases and only where equivalency is demonstrated pursuant to published and objective criteria. In such cases, the institution implements: </w:t>
          </w:r>
        </w:p>
        <w:p w14:paraId="013C785D" w14:textId="77777777" w:rsidR="00D5706C" w:rsidRPr="00C7457E" w:rsidRDefault="00D5706C" w:rsidP="00D5706C">
          <w:pPr>
            <w:numPr>
              <w:ilvl w:val="0"/>
              <w:numId w:val="110"/>
            </w:numPr>
            <w:spacing w:after="0" w:line="240" w:lineRule="auto"/>
            <w:contextualSpacing/>
            <w:rPr>
              <w:rFonts w:ascii="Calibri" w:eastAsia="Aptos" w:hAnsi="Calibri" w:cs="Times New Roman"/>
              <w:sz w:val="24"/>
              <w:szCs w:val="24"/>
            </w:rPr>
          </w:pPr>
          <w:r w:rsidRPr="00C7457E">
            <w:rPr>
              <w:rFonts w:ascii="Calibri" w:eastAsia="Aptos" w:hAnsi="Calibri" w:cs="Calibri"/>
              <w:sz w:val="24"/>
              <w:szCs w:val="24"/>
            </w:rPr>
            <w:t>a well-defined policy, with processes and procedures to evaluate the need for and assignment of faculty by equivalency; and</w:t>
          </w:r>
        </w:p>
        <w:p w14:paraId="07E24A66" w14:textId="6876C2D2" w:rsidR="00D5706C" w:rsidRPr="00C7457E" w:rsidRDefault="00D5706C" w:rsidP="00D5706C">
          <w:pPr>
            <w:numPr>
              <w:ilvl w:val="0"/>
              <w:numId w:val="110"/>
            </w:numPr>
            <w:spacing w:after="0" w:line="240" w:lineRule="auto"/>
            <w:contextualSpacing/>
            <w:rPr>
              <w:rFonts w:ascii="Calibri" w:eastAsia="Aptos" w:hAnsi="Calibri" w:cs="Times New Roman"/>
              <w:sz w:val="24"/>
              <w:szCs w:val="24"/>
            </w:rPr>
          </w:pPr>
          <w:r w:rsidRPr="00C7457E">
            <w:rPr>
              <w:rFonts w:ascii="Calibri" w:eastAsia="Aptos" w:hAnsi="Calibri" w:cs="Calibri"/>
              <w:sz w:val="24"/>
              <w:szCs w:val="24"/>
            </w:rPr>
            <w:t>procedures that ensure that adequate oversight of teaching and learning is provided by individuals who possess degree qualifications in accordance with faculty qualifications listed in IX.B.4-6 and 8 above.</w:t>
          </w:r>
        </w:p>
      </w:sdtContent>
    </w:sdt>
    <w:p w14:paraId="0F4CF0E4" w14:textId="77777777" w:rsidR="00D5706C" w:rsidRDefault="00D5706C" w:rsidP="00D5706C">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9710F4" w:rsidRPr="00AC66D1" w14:paraId="43D06C0B" w14:textId="77777777" w:rsidTr="00D21A13">
        <w:tc>
          <w:tcPr>
            <w:tcW w:w="7416" w:type="dxa"/>
            <w:shd w:val="clear" w:color="auto" w:fill="E2EFD9" w:themeFill="accent6" w:themeFillTint="33"/>
          </w:tcPr>
          <w:p w14:paraId="7F9CD35C" w14:textId="77777777" w:rsidR="009710F4" w:rsidRPr="00AC66D1" w:rsidRDefault="009710F4" w:rsidP="00C32F45">
            <w:pPr>
              <w:rPr>
                <w:rFonts w:cs="Arial"/>
                <w:b/>
              </w:rPr>
            </w:pPr>
            <w:r w:rsidRPr="00AC66D1">
              <w:rPr>
                <w:rFonts w:cs="Arial"/>
                <w:b/>
              </w:rPr>
              <w:t>Questions</w:t>
            </w:r>
          </w:p>
        </w:tc>
        <w:tc>
          <w:tcPr>
            <w:tcW w:w="648" w:type="dxa"/>
            <w:shd w:val="clear" w:color="auto" w:fill="E2EFD9" w:themeFill="accent6" w:themeFillTint="33"/>
            <w:vAlign w:val="center"/>
          </w:tcPr>
          <w:p w14:paraId="3E656BFB" w14:textId="77777777" w:rsidR="009710F4" w:rsidRPr="00AC66D1" w:rsidRDefault="009710F4" w:rsidP="00863F7C">
            <w:pPr>
              <w:jc w:val="center"/>
              <w:rPr>
                <w:rFonts w:cs="Arial"/>
                <w:b/>
              </w:rPr>
            </w:pPr>
            <w:r w:rsidRPr="00AC66D1">
              <w:rPr>
                <w:rFonts w:cs="Arial"/>
                <w:b/>
              </w:rPr>
              <w:t>Yes</w:t>
            </w:r>
          </w:p>
        </w:tc>
        <w:tc>
          <w:tcPr>
            <w:tcW w:w="648" w:type="dxa"/>
            <w:shd w:val="clear" w:color="auto" w:fill="E2EFD9" w:themeFill="accent6" w:themeFillTint="33"/>
            <w:vAlign w:val="center"/>
          </w:tcPr>
          <w:p w14:paraId="53EC43E4" w14:textId="77777777" w:rsidR="009710F4" w:rsidRPr="00AC66D1" w:rsidRDefault="009710F4" w:rsidP="00863F7C">
            <w:pPr>
              <w:jc w:val="center"/>
              <w:rPr>
                <w:rFonts w:cs="Arial"/>
                <w:b/>
              </w:rPr>
            </w:pPr>
            <w:r w:rsidRPr="00AC66D1">
              <w:rPr>
                <w:rFonts w:cs="Arial"/>
                <w:b/>
              </w:rPr>
              <w:t>No</w:t>
            </w:r>
          </w:p>
        </w:tc>
        <w:tc>
          <w:tcPr>
            <w:tcW w:w="648" w:type="dxa"/>
            <w:shd w:val="clear" w:color="auto" w:fill="E2EFD9" w:themeFill="accent6" w:themeFillTint="33"/>
            <w:vAlign w:val="center"/>
          </w:tcPr>
          <w:p w14:paraId="29F55526" w14:textId="77777777" w:rsidR="009710F4" w:rsidRPr="00AC66D1" w:rsidRDefault="009710F4" w:rsidP="00863F7C">
            <w:pPr>
              <w:jc w:val="center"/>
              <w:rPr>
                <w:rFonts w:cs="Arial"/>
                <w:b/>
              </w:rPr>
            </w:pPr>
            <w:r w:rsidRPr="00AC66D1">
              <w:rPr>
                <w:rFonts w:cs="Arial"/>
                <w:b/>
              </w:rPr>
              <w:t>N/A</w:t>
            </w:r>
          </w:p>
        </w:tc>
      </w:tr>
      <w:tr w:rsidR="009710F4" w:rsidRPr="00AC66D1" w14:paraId="2F0D9E82" w14:textId="77777777" w:rsidTr="00D21A13">
        <w:tc>
          <w:tcPr>
            <w:tcW w:w="7416" w:type="dxa"/>
            <w:shd w:val="clear" w:color="auto" w:fill="E2EFD9" w:themeFill="accent6" w:themeFillTint="33"/>
          </w:tcPr>
          <w:p w14:paraId="2DCDC8A6" w14:textId="3FD40234" w:rsidR="009710F4" w:rsidRPr="00AC66D1" w:rsidRDefault="009710F4" w:rsidP="00C32F45">
            <w:pPr>
              <w:rPr>
                <w:rFonts w:cs="Arial"/>
              </w:rPr>
            </w:pPr>
            <w:r>
              <w:rPr>
                <w:rFonts w:cs="Arial"/>
              </w:rPr>
              <w:t>Does the institution have adequate policies for faculty qualification equivalency, including need evaluation and faculty assignment procedures?</w:t>
            </w:r>
          </w:p>
        </w:tc>
        <w:sdt>
          <w:sdtPr>
            <w:rPr>
              <w:rFonts w:cs="Arial"/>
            </w:rPr>
            <w:id w:val="30830045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A975C4D" w14:textId="77777777" w:rsidR="009710F4" w:rsidRPr="00AC66D1" w:rsidRDefault="009710F4" w:rsidP="00863F7C">
                <w:pPr>
                  <w:jc w:val="center"/>
                  <w:rPr>
                    <w:rFonts w:cs="Arial"/>
                  </w:rPr>
                </w:pPr>
                <w:r w:rsidRPr="000C5542">
                  <w:rPr>
                    <w:rFonts w:ascii="MS Gothic" w:eastAsia="MS Gothic" w:hAnsi="MS Gothic" w:cs="Arial" w:hint="eastAsia"/>
                  </w:rPr>
                  <w:t>☐</w:t>
                </w:r>
              </w:p>
            </w:tc>
          </w:sdtContent>
        </w:sdt>
        <w:sdt>
          <w:sdtPr>
            <w:rPr>
              <w:rFonts w:cs="Arial"/>
            </w:rPr>
            <w:id w:val="-96688586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BBCC134" w14:textId="77777777" w:rsidR="009710F4" w:rsidRPr="00AC66D1" w:rsidRDefault="009710F4" w:rsidP="00863F7C">
                <w:pPr>
                  <w:jc w:val="center"/>
                  <w:rPr>
                    <w:rFonts w:cs="Arial"/>
                  </w:rPr>
                </w:pPr>
                <w:r w:rsidRPr="000C5542">
                  <w:rPr>
                    <w:rFonts w:ascii="MS Gothic" w:eastAsia="MS Gothic" w:hAnsi="MS Gothic" w:cs="Arial" w:hint="eastAsia"/>
                  </w:rPr>
                  <w:t>☐</w:t>
                </w:r>
              </w:p>
            </w:tc>
          </w:sdtContent>
        </w:sdt>
        <w:sdt>
          <w:sdtPr>
            <w:rPr>
              <w:rFonts w:cs="Arial"/>
            </w:rPr>
            <w:id w:val="180396442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34CA975" w14:textId="77777777" w:rsidR="009710F4" w:rsidRPr="00AC66D1" w:rsidRDefault="009710F4" w:rsidP="00863F7C">
                <w:pPr>
                  <w:jc w:val="center"/>
                  <w:rPr>
                    <w:rFonts w:cs="Arial"/>
                  </w:rPr>
                </w:pPr>
                <w:r w:rsidRPr="000C5542">
                  <w:rPr>
                    <w:rFonts w:ascii="MS Gothic" w:eastAsia="MS Gothic" w:hAnsi="MS Gothic" w:cs="Arial" w:hint="eastAsia"/>
                  </w:rPr>
                  <w:t>☐</w:t>
                </w:r>
              </w:p>
            </w:tc>
          </w:sdtContent>
        </w:sdt>
      </w:tr>
      <w:tr w:rsidR="009710F4" w:rsidRPr="00AC66D1" w14:paraId="3421DFCA" w14:textId="77777777" w:rsidTr="00D21A13">
        <w:tc>
          <w:tcPr>
            <w:tcW w:w="7416" w:type="dxa"/>
            <w:shd w:val="clear" w:color="auto" w:fill="E2EFD9" w:themeFill="accent6" w:themeFillTint="33"/>
          </w:tcPr>
          <w:p w14:paraId="3886B320" w14:textId="5A1F5F80" w:rsidR="009710F4" w:rsidRPr="00AC66D1" w:rsidRDefault="009710F4" w:rsidP="00C32F45">
            <w:pPr>
              <w:rPr>
                <w:rFonts w:cs="Arial"/>
              </w:rPr>
            </w:pPr>
            <w:r>
              <w:rPr>
                <w:rFonts w:cs="Arial"/>
              </w:rPr>
              <w:t>Do the institution’s policies ensure that faculty qualification equivalency is only considered in limited and exceptional cases?</w:t>
            </w:r>
          </w:p>
        </w:tc>
        <w:sdt>
          <w:sdtPr>
            <w:rPr>
              <w:rFonts w:cs="Arial"/>
            </w:rPr>
            <w:id w:val="137210691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292B190" w14:textId="77777777" w:rsidR="009710F4" w:rsidRPr="00AC66D1" w:rsidRDefault="009710F4" w:rsidP="00863F7C">
                <w:pPr>
                  <w:jc w:val="center"/>
                  <w:rPr>
                    <w:rFonts w:cs="Arial"/>
                  </w:rPr>
                </w:pPr>
                <w:r w:rsidRPr="000C5542">
                  <w:rPr>
                    <w:rFonts w:ascii="MS Gothic" w:eastAsia="MS Gothic" w:hAnsi="MS Gothic" w:cs="Arial" w:hint="eastAsia"/>
                  </w:rPr>
                  <w:t>☐</w:t>
                </w:r>
              </w:p>
            </w:tc>
          </w:sdtContent>
        </w:sdt>
        <w:sdt>
          <w:sdtPr>
            <w:rPr>
              <w:rFonts w:cs="Arial"/>
            </w:rPr>
            <w:id w:val="-87014773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0B29A1B" w14:textId="77777777" w:rsidR="009710F4" w:rsidRPr="00AC66D1" w:rsidRDefault="009710F4" w:rsidP="00863F7C">
                <w:pPr>
                  <w:jc w:val="center"/>
                  <w:rPr>
                    <w:rFonts w:cs="Arial"/>
                  </w:rPr>
                </w:pPr>
                <w:r w:rsidRPr="000C5542">
                  <w:rPr>
                    <w:rFonts w:ascii="MS Gothic" w:eastAsia="MS Gothic" w:hAnsi="MS Gothic" w:cs="Arial" w:hint="eastAsia"/>
                  </w:rPr>
                  <w:t>☐</w:t>
                </w:r>
              </w:p>
            </w:tc>
          </w:sdtContent>
        </w:sdt>
        <w:sdt>
          <w:sdtPr>
            <w:rPr>
              <w:rFonts w:cs="Arial"/>
            </w:rPr>
            <w:id w:val="39448442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ECEF1E0" w14:textId="77777777" w:rsidR="009710F4" w:rsidRPr="00AC66D1" w:rsidRDefault="009710F4" w:rsidP="00863F7C">
                <w:pPr>
                  <w:jc w:val="center"/>
                  <w:rPr>
                    <w:rFonts w:cs="Arial"/>
                  </w:rPr>
                </w:pPr>
                <w:r w:rsidRPr="000C5542">
                  <w:rPr>
                    <w:rFonts w:ascii="MS Gothic" w:eastAsia="MS Gothic" w:hAnsi="MS Gothic" w:cs="Arial" w:hint="eastAsia"/>
                  </w:rPr>
                  <w:t>☐</w:t>
                </w:r>
              </w:p>
            </w:tc>
          </w:sdtContent>
        </w:sdt>
      </w:tr>
      <w:tr w:rsidR="009710F4" w:rsidRPr="00AC66D1" w14:paraId="0D3FF06D" w14:textId="77777777" w:rsidTr="00D21A13">
        <w:tc>
          <w:tcPr>
            <w:tcW w:w="7416" w:type="dxa"/>
            <w:shd w:val="clear" w:color="auto" w:fill="E2EFD9" w:themeFill="accent6" w:themeFillTint="33"/>
          </w:tcPr>
          <w:p w14:paraId="129311D1" w14:textId="4721E096" w:rsidR="009710F4" w:rsidRPr="00AC66D1" w:rsidRDefault="009710F4" w:rsidP="00C32F45">
            <w:pPr>
              <w:rPr>
                <w:rFonts w:cs="Arial"/>
              </w:rPr>
            </w:pPr>
            <w:r>
              <w:rPr>
                <w:rFonts w:cs="Arial"/>
              </w:rPr>
              <w:t xml:space="preserve">Does the institution require appropriate documentation to determine that a faculty member has sufficient experience, knowledge, and expertise necessary to substitute faculty qualification equivalency </w:t>
            </w:r>
            <w:r>
              <w:rPr>
                <w:rFonts w:cs="Times New Roman"/>
                <w:szCs w:val="24"/>
              </w:rPr>
              <w:t>for the degree qualifications set forth in Standards IX.B.4-6 and 8</w:t>
            </w:r>
            <w:r>
              <w:rPr>
                <w:rFonts w:cs="Arial"/>
              </w:rPr>
              <w:t xml:space="preserve">? </w:t>
            </w:r>
          </w:p>
        </w:tc>
        <w:sdt>
          <w:sdtPr>
            <w:rPr>
              <w:rFonts w:cs="Arial"/>
            </w:rPr>
            <w:id w:val="122178341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F1F32B4" w14:textId="77777777" w:rsidR="009710F4" w:rsidRPr="00AC66D1" w:rsidRDefault="009710F4" w:rsidP="00863F7C">
                <w:pPr>
                  <w:jc w:val="center"/>
                  <w:rPr>
                    <w:rFonts w:cs="Arial"/>
                  </w:rPr>
                </w:pPr>
                <w:r w:rsidRPr="000C5542">
                  <w:rPr>
                    <w:rFonts w:ascii="MS Gothic" w:eastAsia="MS Gothic" w:hAnsi="MS Gothic" w:cs="Arial" w:hint="eastAsia"/>
                  </w:rPr>
                  <w:t>☐</w:t>
                </w:r>
              </w:p>
            </w:tc>
          </w:sdtContent>
        </w:sdt>
        <w:sdt>
          <w:sdtPr>
            <w:rPr>
              <w:rFonts w:cs="Arial"/>
            </w:rPr>
            <w:id w:val="125786583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AE8EA92" w14:textId="77777777" w:rsidR="009710F4" w:rsidRPr="00AC66D1" w:rsidRDefault="009710F4" w:rsidP="00863F7C">
                <w:pPr>
                  <w:jc w:val="center"/>
                  <w:rPr>
                    <w:rFonts w:cs="Arial"/>
                  </w:rPr>
                </w:pPr>
                <w:r w:rsidRPr="000C5542">
                  <w:rPr>
                    <w:rFonts w:ascii="MS Gothic" w:eastAsia="MS Gothic" w:hAnsi="MS Gothic" w:cs="Arial" w:hint="eastAsia"/>
                  </w:rPr>
                  <w:t>☐</w:t>
                </w:r>
              </w:p>
            </w:tc>
          </w:sdtContent>
        </w:sdt>
        <w:sdt>
          <w:sdtPr>
            <w:rPr>
              <w:rFonts w:cs="Arial"/>
            </w:rPr>
            <w:id w:val="101966193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47BD24F" w14:textId="77777777" w:rsidR="009710F4" w:rsidRPr="00AC66D1" w:rsidRDefault="009710F4" w:rsidP="00863F7C">
                <w:pPr>
                  <w:jc w:val="center"/>
                  <w:rPr>
                    <w:rFonts w:cs="Arial"/>
                  </w:rPr>
                </w:pPr>
                <w:r w:rsidRPr="000C5542">
                  <w:rPr>
                    <w:rFonts w:ascii="MS Gothic" w:eastAsia="MS Gothic" w:hAnsi="MS Gothic" w:cs="Arial" w:hint="eastAsia"/>
                  </w:rPr>
                  <w:t>☐</w:t>
                </w:r>
              </w:p>
            </w:tc>
          </w:sdtContent>
        </w:sdt>
      </w:tr>
      <w:tr w:rsidR="009710F4" w:rsidRPr="00AC66D1" w14:paraId="4375D644" w14:textId="77777777" w:rsidTr="00D21A13">
        <w:trPr>
          <w:trHeight w:val="629"/>
        </w:trPr>
        <w:tc>
          <w:tcPr>
            <w:tcW w:w="7416" w:type="dxa"/>
            <w:shd w:val="clear" w:color="auto" w:fill="E2EFD9" w:themeFill="accent6" w:themeFillTint="33"/>
          </w:tcPr>
          <w:p w14:paraId="68F74343" w14:textId="501C4E0C" w:rsidR="009710F4" w:rsidRPr="00AC66D1" w:rsidRDefault="009710F4" w:rsidP="00C32F45">
            <w:pPr>
              <w:rPr>
                <w:rFonts w:cs="Arial"/>
              </w:rPr>
            </w:pPr>
            <w:r>
              <w:rPr>
                <w:rFonts w:cs="Arial"/>
              </w:rPr>
              <w:t xml:space="preserve">Does the institution have adequate procedures in place to ensure that </w:t>
            </w:r>
            <w:r>
              <w:rPr>
                <w:rFonts w:cs="Times New Roman"/>
                <w:szCs w:val="24"/>
              </w:rPr>
              <w:t>adequate oversight of teaching and learning is provided by individuals who possess appropriate degree qualifications as set forth in Standards IX.B.4-6 and 8?</w:t>
            </w:r>
          </w:p>
        </w:tc>
        <w:sdt>
          <w:sdtPr>
            <w:rPr>
              <w:rFonts w:cs="Arial"/>
            </w:rPr>
            <w:id w:val="141898046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0DC4DFC" w14:textId="77777777" w:rsidR="009710F4" w:rsidRPr="00AC66D1" w:rsidRDefault="009710F4" w:rsidP="00863F7C">
                <w:pPr>
                  <w:jc w:val="center"/>
                  <w:rPr>
                    <w:rFonts w:cs="Arial"/>
                  </w:rPr>
                </w:pPr>
                <w:r w:rsidRPr="000C5542">
                  <w:rPr>
                    <w:rFonts w:ascii="MS Gothic" w:eastAsia="MS Gothic" w:hAnsi="MS Gothic" w:cs="Arial" w:hint="eastAsia"/>
                  </w:rPr>
                  <w:t>☐</w:t>
                </w:r>
              </w:p>
            </w:tc>
          </w:sdtContent>
        </w:sdt>
        <w:sdt>
          <w:sdtPr>
            <w:rPr>
              <w:rFonts w:cs="Arial"/>
            </w:rPr>
            <w:id w:val="-15770095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EA8A4EC" w14:textId="77777777" w:rsidR="009710F4" w:rsidRPr="00AC66D1" w:rsidRDefault="009710F4" w:rsidP="00863F7C">
                <w:pPr>
                  <w:jc w:val="center"/>
                  <w:rPr>
                    <w:rFonts w:cs="Arial"/>
                  </w:rPr>
                </w:pPr>
                <w:r w:rsidRPr="000C5542">
                  <w:rPr>
                    <w:rFonts w:ascii="MS Gothic" w:eastAsia="MS Gothic" w:hAnsi="MS Gothic" w:cs="Arial" w:hint="eastAsia"/>
                  </w:rPr>
                  <w:t>☐</w:t>
                </w:r>
              </w:p>
            </w:tc>
          </w:sdtContent>
        </w:sdt>
        <w:sdt>
          <w:sdtPr>
            <w:rPr>
              <w:rFonts w:cs="Arial"/>
            </w:rPr>
            <w:id w:val="-1778527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6CBCCA0" w14:textId="77777777" w:rsidR="009710F4" w:rsidRPr="00AC66D1" w:rsidRDefault="009710F4" w:rsidP="00863F7C">
                <w:pPr>
                  <w:jc w:val="center"/>
                  <w:rPr>
                    <w:rFonts w:cs="Arial"/>
                  </w:rPr>
                </w:pPr>
                <w:r w:rsidRPr="000C5542">
                  <w:rPr>
                    <w:rFonts w:ascii="MS Gothic" w:eastAsia="MS Gothic" w:hAnsi="MS Gothic" w:cs="Arial" w:hint="eastAsia"/>
                  </w:rPr>
                  <w:t>☐</w:t>
                </w:r>
              </w:p>
            </w:tc>
          </w:sdtContent>
        </w:sdt>
      </w:tr>
    </w:tbl>
    <w:p w14:paraId="0C058D2A" w14:textId="77777777" w:rsidR="009710F4" w:rsidRDefault="009710F4" w:rsidP="009710F4">
      <w:pPr>
        <w:spacing w:after="0" w:line="240" w:lineRule="auto"/>
        <w:contextualSpacing/>
        <w:rPr>
          <w:rFonts w:ascii="Calibri" w:eastAsia="Aptos" w:hAnsi="Calibri" w:cs="Times New Roman"/>
          <w:sz w:val="24"/>
          <w:szCs w:val="24"/>
        </w:rPr>
      </w:pPr>
    </w:p>
    <w:p w14:paraId="4C05473E" w14:textId="77777777" w:rsidR="009710F4" w:rsidRPr="00015A00" w:rsidRDefault="009710F4" w:rsidP="009710F4">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1123919572"/>
          <w:placeholder>
            <w:docPart w:val="213FE7A3F11144D8BB760F0C189831CB"/>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018AFE34" w14:textId="06BB5E55" w:rsidR="009710F4" w:rsidRPr="00015A00" w:rsidRDefault="009710F4" w:rsidP="009710F4">
      <w:pPr>
        <w:spacing w:after="0" w:line="240" w:lineRule="auto"/>
        <w:rPr>
          <w:rFonts w:ascii="Calibri" w:eastAsia="Calibri" w:hAnsi="Calibri" w:cs="Arial"/>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859177139"/>
          <w:placeholder>
            <w:docPart w:val="101262AA90124CF3BDABAA3002629B03"/>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w:t>
          </w:r>
          <w:r w:rsidRPr="00D716CF">
            <w:rPr>
              <w:rFonts w:ascii="Calibri" w:eastAsia="Arial" w:hAnsi="Calibri" w:cs="Arial"/>
              <w:color w:val="7F7F7F" w:themeColor="text1" w:themeTint="80"/>
            </w:rPr>
            <w:lastRenderedPageBreak/>
            <w:t xml:space="preserve">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4C46BADA" w14:textId="77777777" w:rsidR="009710F4" w:rsidRPr="00015A00" w:rsidRDefault="009710F4" w:rsidP="009710F4">
      <w:pPr>
        <w:spacing w:after="0" w:line="240" w:lineRule="auto"/>
        <w:rPr>
          <w:rFonts w:ascii="Calibri" w:eastAsia="Calibri" w:hAnsi="Calibri" w:cs="Arial"/>
        </w:rPr>
      </w:pPr>
    </w:p>
    <w:p w14:paraId="507B0C3F" w14:textId="77777777" w:rsidR="009710F4" w:rsidRPr="00015A00" w:rsidRDefault="009710F4" w:rsidP="009710F4">
      <w:pPr>
        <w:spacing w:after="0" w:line="240" w:lineRule="auto"/>
        <w:rPr>
          <w:rFonts w:ascii="Calibri" w:eastAsia="Arial" w:hAnsi="Calibri" w:cs="Arial"/>
        </w:rPr>
      </w:pPr>
      <w:r w:rsidRPr="0027349F">
        <w:rPr>
          <w:rFonts w:ascii="Calibri" w:eastAsia="Arial" w:hAnsi="Calibri" w:cs="Arial"/>
          <w:b/>
          <w:bCs/>
          <w:sz w:val="24"/>
          <w:szCs w:val="24"/>
          <w:u w:val="single"/>
        </w:rPr>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531775932"/>
          <w:placeholder>
            <w:docPart w:val="11A8C81BEB954BC388FACE4FFB14D185"/>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7A91B8BA" w14:textId="77777777" w:rsidR="00D5706C" w:rsidRPr="00015A00" w:rsidRDefault="00D5706C" w:rsidP="00C7457E">
      <w:pPr>
        <w:spacing w:after="0" w:line="240" w:lineRule="auto"/>
        <w:ind w:left="1080"/>
        <w:contextualSpacing/>
        <w:rPr>
          <w:rFonts w:ascii="Calibri" w:eastAsia="Aptos" w:hAnsi="Calibri" w:cs="Aptos"/>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9710F4" w:rsidRPr="00AC66D1" w14:paraId="7DFFCB37" w14:textId="77777777" w:rsidTr="00D21A13">
        <w:tc>
          <w:tcPr>
            <w:tcW w:w="7416" w:type="dxa"/>
            <w:shd w:val="clear" w:color="auto" w:fill="E2EFD9" w:themeFill="accent6" w:themeFillTint="33"/>
          </w:tcPr>
          <w:p w14:paraId="49755835" w14:textId="08E34E84" w:rsidR="009710F4" w:rsidRPr="00AC66D1" w:rsidRDefault="009710F4" w:rsidP="00C32F45">
            <w:pPr>
              <w:rPr>
                <w:rFonts w:cs="Arial"/>
                <w:b/>
              </w:rPr>
            </w:pPr>
            <w:r w:rsidRPr="00AC66D1">
              <w:rPr>
                <w:rFonts w:cs="Arial"/>
                <w:b/>
              </w:rPr>
              <w:t>Standard I</w:t>
            </w:r>
            <w:r>
              <w:rPr>
                <w:rFonts w:cs="Arial"/>
                <w:b/>
              </w:rPr>
              <w:t>X</w:t>
            </w:r>
            <w:r w:rsidRPr="00AC66D1">
              <w:rPr>
                <w:rFonts w:cs="Arial"/>
                <w:b/>
              </w:rPr>
              <w:t>.</w:t>
            </w:r>
            <w:r>
              <w:rPr>
                <w:rFonts w:cs="Arial"/>
                <w:b/>
              </w:rPr>
              <w:t>B</w:t>
            </w:r>
            <w:r w:rsidRPr="00AC66D1">
              <w:rPr>
                <w:rFonts w:cs="Arial"/>
                <w:b/>
              </w:rPr>
              <w:t xml:space="preserve">. – </w:t>
            </w:r>
            <w:r>
              <w:rPr>
                <w:rFonts w:cs="Arial"/>
                <w:b/>
              </w:rPr>
              <w:t>Standard is Evident, Emerging, Not Evident, or Not Applicable</w:t>
            </w:r>
          </w:p>
        </w:tc>
        <w:tc>
          <w:tcPr>
            <w:tcW w:w="1944" w:type="dxa"/>
            <w:shd w:val="clear" w:color="auto" w:fill="E2EFD9" w:themeFill="accent6" w:themeFillTint="33"/>
          </w:tcPr>
          <w:p w14:paraId="35C5BD66" w14:textId="77777777" w:rsidR="009710F4" w:rsidRPr="00AC66D1" w:rsidRDefault="00000000" w:rsidP="00C32F45">
            <w:pPr>
              <w:rPr>
                <w:rFonts w:cs="Arial"/>
                <w:b/>
              </w:rPr>
            </w:pPr>
            <w:sdt>
              <w:sdtPr>
                <w:rPr>
                  <w:rStyle w:val="Style1"/>
                </w:rPr>
                <w:alias w:val="Finding "/>
                <w:tag w:val="Finding "/>
                <w:id w:val="-1473516580"/>
                <w:placeholder>
                  <w:docPart w:val="E8C5C899FB26461EB52DD0EBAA6DD9F7"/>
                </w:placeholder>
                <w:showingPlcHdr/>
                <w:comboBox>
                  <w:listItem w:displayText="Standard is Evident" w:value="Standard is Evident"/>
                  <w:listItem w:displayText="Standard is Emerging" w:value="Standard is Emerging"/>
                  <w:listItem w:displayText="Standard is Not Evident" w:value="Standard is Not Evident"/>
                  <w:listItem w:displayText="Not Applicable " w:value="Not Applicable "/>
                </w:comboBox>
              </w:sdtPr>
              <w:sdtEndPr>
                <w:rPr>
                  <w:rStyle w:val="DefaultParagraphFont"/>
                  <w:rFonts w:cs="Arial"/>
                  <w:b/>
                  <w:vanish/>
                  <w:sz w:val="20"/>
                  <w:szCs w:val="20"/>
                </w:rPr>
              </w:sdtEndPr>
              <w:sdtContent>
                <w:r w:rsidR="009710F4" w:rsidRPr="00C94CE0">
                  <w:rPr>
                    <w:rStyle w:val="PlaceholderText"/>
                  </w:rPr>
                  <w:t>Choose a finding.</w:t>
                </w:r>
              </w:sdtContent>
            </w:sdt>
          </w:p>
        </w:tc>
      </w:tr>
    </w:tbl>
    <w:p w14:paraId="321E24C5" w14:textId="77777777" w:rsidR="009710F4" w:rsidRPr="00C7457E" w:rsidRDefault="009710F4" w:rsidP="00C7457E">
      <w:pPr>
        <w:spacing w:after="0" w:line="240" w:lineRule="auto"/>
        <w:ind w:left="1080"/>
        <w:contextualSpacing/>
        <w:rPr>
          <w:rFonts w:ascii="Calibri" w:eastAsia="Aptos" w:hAnsi="Calibri" w:cs="Aptos"/>
          <w:szCs w:val="24"/>
        </w:rPr>
      </w:pPr>
    </w:p>
    <w:sdt>
      <w:sdtPr>
        <w:rPr>
          <w:rFonts w:ascii="Calibri" w:eastAsia="Times New Roman" w:hAnsi="Calibri" w:cs="Times New Roman"/>
          <w:b/>
          <w:sz w:val="24"/>
          <w:szCs w:val="28"/>
        </w:rPr>
        <w:id w:val="880607337"/>
        <w:lock w:val="sdtContentLocked"/>
        <w:placeholder>
          <w:docPart w:val="DefaultPlaceholder_-1854013440"/>
        </w:placeholder>
      </w:sdtPr>
      <w:sdtEndPr>
        <w:rPr>
          <w:rFonts w:eastAsia="Aptos" w:cs="Calibri"/>
          <w:b w:val="0"/>
          <w:szCs w:val="24"/>
        </w:rPr>
      </w:sdtEndPr>
      <w:sdtContent>
        <w:p w14:paraId="1E44C0F4" w14:textId="79B47024" w:rsidR="00C7457E" w:rsidRPr="00C7457E" w:rsidRDefault="00C7457E">
          <w:pPr>
            <w:keepNext/>
            <w:keepLines/>
            <w:numPr>
              <w:ilvl w:val="0"/>
              <w:numId w:val="12"/>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Faculty Training</w:t>
          </w:r>
        </w:p>
        <w:p w14:paraId="4EAB23A9" w14:textId="5D1E97DA"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All faculty must be trained in or have demonstrated experience with the principles of distance learning pedagogy. In addition, faculty shall be regularly trained in institutional policies, existing and emerging instructional approaches and techniques, and the use of instructional technology and academic resources. Faculty are evaluated on a regular basis for effectiveness in teaching and responsiveness to student needs.</w:t>
          </w:r>
        </w:p>
      </w:sdtContent>
    </w:sdt>
    <w:p w14:paraId="240796C4"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8E2DC8" w:rsidRPr="00AC66D1" w14:paraId="43B83B80" w14:textId="77777777" w:rsidTr="00D21A13">
        <w:tc>
          <w:tcPr>
            <w:tcW w:w="7416" w:type="dxa"/>
            <w:shd w:val="clear" w:color="auto" w:fill="E2EFD9" w:themeFill="accent6" w:themeFillTint="33"/>
          </w:tcPr>
          <w:p w14:paraId="2825BEDF" w14:textId="77777777" w:rsidR="008E2DC8" w:rsidRPr="00AC66D1" w:rsidRDefault="008E2DC8" w:rsidP="00C32F45">
            <w:pPr>
              <w:rPr>
                <w:rFonts w:cs="Arial"/>
                <w:b/>
              </w:rPr>
            </w:pPr>
            <w:r w:rsidRPr="00AC66D1">
              <w:rPr>
                <w:rFonts w:cs="Arial"/>
                <w:b/>
              </w:rPr>
              <w:t>Questions</w:t>
            </w:r>
          </w:p>
        </w:tc>
        <w:tc>
          <w:tcPr>
            <w:tcW w:w="648" w:type="dxa"/>
            <w:shd w:val="clear" w:color="auto" w:fill="E2EFD9" w:themeFill="accent6" w:themeFillTint="33"/>
            <w:vAlign w:val="center"/>
          </w:tcPr>
          <w:p w14:paraId="4B184289" w14:textId="77777777" w:rsidR="008E2DC8" w:rsidRPr="00AC66D1" w:rsidRDefault="008E2DC8" w:rsidP="00863F7C">
            <w:pPr>
              <w:jc w:val="center"/>
              <w:rPr>
                <w:rFonts w:cs="Arial"/>
                <w:b/>
              </w:rPr>
            </w:pPr>
            <w:r w:rsidRPr="00AC66D1">
              <w:rPr>
                <w:rFonts w:cs="Arial"/>
                <w:b/>
              </w:rPr>
              <w:t>Yes</w:t>
            </w:r>
          </w:p>
        </w:tc>
        <w:tc>
          <w:tcPr>
            <w:tcW w:w="648" w:type="dxa"/>
            <w:shd w:val="clear" w:color="auto" w:fill="E2EFD9" w:themeFill="accent6" w:themeFillTint="33"/>
            <w:vAlign w:val="center"/>
          </w:tcPr>
          <w:p w14:paraId="7CBD4D38" w14:textId="77777777" w:rsidR="008E2DC8" w:rsidRPr="00AC66D1" w:rsidRDefault="008E2DC8" w:rsidP="00863F7C">
            <w:pPr>
              <w:jc w:val="center"/>
              <w:rPr>
                <w:rFonts w:cs="Arial"/>
                <w:b/>
              </w:rPr>
            </w:pPr>
            <w:r w:rsidRPr="00AC66D1">
              <w:rPr>
                <w:rFonts w:cs="Arial"/>
                <w:b/>
              </w:rPr>
              <w:t>No</w:t>
            </w:r>
          </w:p>
        </w:tc>
        <w:tc>
          <w:tcPr>
            <w:tcW w:w="648" w:type="dxa"/>
            <w:shd w:val="clear" w:color="auto" w:fill="E2EFD9" w:themeFill="accent6" w:themeFillTint="33"/>
            <w:vAlign w:val="center"/>
          </w:tcPr>
          <w:p w14:paraId="05485A2E" w14:textId="77777777" w:rsidR="008E2DC8" w:rsidRPr="00AC66D1" w:rsidRDefault="008E2DC8" w:rsidP="00863F7C">
            <w:pPr>
              <w:jc w:val="center"/>
              <w:rPr>
                <w:rFonts w:cs="Arial"/>
                <w:b/>
              </w:rPr>
            </w:pPr>
            <w:r w:rsidRPr="00AC66D1">
              <w:rPr>
                <w:rFonts w:cs="Arial"/>
                <w:b/>
              </w:rPr>
              <w:t>N/A</w:t>
            </w:r>
          </w:p>
        </w:tc>
      </w:tr>
      <w:tr w:rsidR="008E2DC8" w:rsidRPr="00AC66D1" w14:paraId="13C8A9C9" w14:textId="77777777" w:rsidTr="00D21A13">
        <w:tc>
          <w:tcPr>
            <w:tcW w:w="7416" w:type="dxa"/>
            <w:shd w:val="clear" w:color="auto" w:fill="E2EFD9" w:themeFill="accent6" w:themeFillTint="33"/>
          </w:tcPr>
          <w:p w14:paraId="0DCF7E76" w14:textId="3FFAC565" w:rsidR="008E2DC8" w:rsidRPr="00AC66D1" w:rsidRDefault="008E2DC8" w:rsidP="00C32F45">
            <w:pPr>
              <w:rPr>
                <w:rFonts w:cs="Arial"/>
              </w:rPr>
            </w:pPr>
            <w:r>
              <w:rPr>
                <w:rFonts w:cs="Arial"/>
              </w:rPr>
              <w:t>Does the institution adequately train and/or verify that faculty have experience with the principles of distance learning pedagogy in use?</w:t>
            </w:r>
          </w:p>
        </w:tc>
        <w:sdt>
          <w:sdtPr>
            <w:rPr>
              <w:rFonts w:cs="Arial"/>
            </w:rPr>
            <w:id w:val="-154752438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C3329FD" w14:textId="77777777" w:rsidR="008E2DC8" w:rsidRPr="00AC66D1" w:rsidRDefault="008E2DC8" w:rsidP="00863F7C">
                <w:pPr>
                  <w:jc w:val="center"/>
                  <w:rPr>
                    <w:rFonts w:cs="Arial"/>
                  </w:rPr>
                </w:pPr>
                <w:r w:rsidRPr="000C5542">
                  <w:rPr>
                    <w:rFonts w:ascii="MS Gothic" w:eastAsia="MS Gothic" w:hAnsi="MS Gothic" w:cs="Arial" w:hint="eastAsia"/>
                  </w:rPr>
                  <w:t>☐</w:t>
                </w:r>
              </w:p>
            </w:tc>
          </w:sdtContent>
        </w:sdt>
        <w:sdt>
          <w:sdtPr>
            <w:rPr>
              <w:rFonts w:cs="Arial"/>
            </w:rPr>
            <w:id w:val="94842919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1DEC6CD" w14:textId="77777777" w:rsidR="008E2DC8" w:rsidRPr="00AC66D1" w:rsidRDefault="008E2DC8" w:rsidP="00863F7C">
                <w:pPr>
                  <w:jc w:val="center"/>
                  <w:rPr>
                    <w:rFonts w:cs="Arial"/>
                  </w:rPr>
                </w:pPr>
                <w:r w:rsidRPr="000C5542">
                  <w:rPr>
                    <w:rFonts w:ascii="MS Gothic" w:eastAsia="MS Gothic" w:hAnsi="MS Gothic" w:cs="Arial" w:hint="eastAsia"/>
                  </w:rPr>
                  <w:t>☐</w:t>
                </w:r>
              </w:p>
            </w:tc>
          </w:sdtContent>
        </w:sdt>
        <w:sdt>
          <w:sdtPr>
            <w:rPr>
              <w:rFonts w:cs="Arial"/>
            </w:rPr>
            <w:id w:val="-189734943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A7D4B90" w14:textId="77777777" w:rsidR="008E2DC8" w:rsidRPr="00AC66D1" w:rsidRDefault="008E2DC8" w:rsidP="00863F7C">
                <w:pPr>
                  <w:jc w:val="center"/>
                  <w:rPr>
                    <w:rFonts w:cs="Arial"/>
                  </w:rPr>
                </w:pPr>
                <w:r w:rsidRPr="000C5542">
                  <w:rPr>
                    <w:rFonts w:ascii="MS Gothic" w:eastAsia="MS Gothic" w:hAnsi="MS Gothic" w:cs="Arial" w:hint="eastAsia"/>
                  </w:rPr>
                  <w:t>☐</w:t>
                </w:r>
              </w:p>
            </w:tc>
          </w:sdtContent>
        </w:sdt>
      </w:tr>
      <w:tr w:rsidR="008E2DC8" w:rsidRPr="00AC66D1" w14:paraId="5DB7699A" w14:textId="77777777" w:rsidTr="00D21A13">
        <w:tc>
          <w:tcPr>
            <w:tcW w:w="7416" w:type="dxa"/>
            <w:shd w:val="clear" w:color="auto" w:fill="E2EFD9" w:themeFill="accent6" w:themeFillTint="33"/>
          </w:tcPr>
          <w:p w14:paraId="14263FAA" w14:textId="634F5883" w:rsidR="008E2DC8" w:rsidRPr="00AC66D1" w:rsidRDefault="008E2DC8" w:rsidP="00C32F45">
            <w:pPr>
              <w:rPr>
                <w:rFonts w:cs="Arial"/>
              </w:rPr>
            </w:pPr>
            <w:r>
              <w:rPr>
                <w:rFonts w:cstheme="minorHAnsi"/>
              </w:rPr>
              <w:t xml:space="preserve">Are </w:t>
            </w:r>
            <w:r w:rsidRPr="003E0C2C">
              <w:rPr>
                <w:rFonts w:cstheme="minorHAnsi"/>
              </w:rPr>
              <w:t xml:space="preserve">faculty </w:t>
            </w:r>
            <w:r>
              <w:rPr>
                <w:rFonts w:cstheme="minorHAnsi"/>
              </w:rPr>
              <w:t xml:space="preserve">regularly </w:t>
            </w:r>
            <w:r w:rsidRPr="003E0C2C">
              <w:rPr>
                <w:rFonts w:cstheme="minorHAnsi"/>
              </w:rPr>
              <w:t>trained in institutional policies, instructional approaches and techniques, and the use of instructional technology</w:t>
            </w:r>
            <w:r>
              <w:rPr>
                <w:rFonts w:cstheme="minorHAnsi"/>
              </w:rPr>
              <w:t xml:space="preserve"> and resources?</w:t>
            </w:r>
          </w:p>
        </w:tc>
        <w:sdt>
          <w:sdtPr>
            <w:rPr>
              <w:rFonts w:cs="Arial"/>
            </w:rPr>
            <w:id w:val="73034977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A6526B7" w14:textId="77777777" w:rsidR="008E2DC8" w:rsidRPr="00AC66D1" w:rsidRDefault="008E2DC8" w:rsidP="00863F7C">
                <w:pPr>
                  <w:jc w:val="center"/>
                  <w:rPr>
                    <w:rFonts w:cs="Arial"/>
                  </w:rPr>
                </w:pPr>
                <w:r w:rsidRPr="000C5542">
                  <w:rPr>
                    <w:rFonts w:ascii="MS Gothic" w:eastAsia="MS Gothic" w:hAnsi="MS Gothic" w:cs="Arial" w:hint="eastAsia"/>
                  </w:rPr>
                  <w:t>☐</w:t>
                </w:r>
              </w:p>
            </w:tc>
          </w:sdtContent>
        </w:sdt>
        <w:sdt>
          <w:sdtPr>
            <w:rPr>
              <w:rFonts w:cs="Arial"/>
            </w:rPr>
            <w:id w:val="194849581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58AF8AC" w14:textId="77777777" w:rsidR="008E2DC8" w:rsidRPr="00AC66D1" w:rsidRDefault="008E2DC8" w:rsidP="00863F7C">
                <w:pPr>
                  <w:jc w:val="center"/>
                  <w:rPr>
                    <w:rFonts w:cs="Arial"/>
                  </w:rPr>
                </w:pPr>
                <w:r w:rsidRPr="000C5542">
                  <w:rPr>
                    <w:rFonts w:ascii="MS Gothic" w:eastAsia="MS Gothic" w:hAnsi="MS Gothic" w:cs="Arial" w:hint="eastAsia"/>
                  </w:rPr>
                  <w:t>☐</w:t>
                </w:r>
              </w:p>
            </w:tc>
          </w:sdtContent>
        </w:sdt>
        <w:sdt>
          <w:sdtPr>
            <w:rPr>
              <w:rFonts w:cs="Arial"/>
            </w:rPr>
            <w:id w:val="158911801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F72AF2F" w14:textId="77777777" w:rsidR="008E2DC8" w:rsidRPr="00AC66D1" w:rsidRDefault="008E2DC8" w:rsidP="00863F7C">
                <w:pPr>
                  <w:jc w:val="center"/>
                  <w:rPr>
                    <w:rFonts w:cs="Arial"/>
                  </w:rPr>
                </w:pPr>
                <w:r w:rsidRPr="000C5542">
                  <w:rPr>
                    <w:rFonts w:ascii="MS Gothic" w:eastAsia="MS Gothic" w:hAnsi="MS Gothic" w:cs="Arial" w:hint="eastAsia"/>
                  </w:rPr>
                  <w:t>☐</w:t>
                </w:r>
              </w:p>
            </w:tc>
          </w:sdtContent>
        </w:sdt>
      </w:tr>
      <w:tr w:rsidR="008E2DC8" w:rsidRPr="00AC66D1" w14:paraId="4305E582" w14:textId="77777777" w:rsidTr="00D21A13">
        <w:tc>
          <w:tcPr>
            <w:tcW w:w="7416" w:type="dxa"/>
            <w:shd w:val="clear" w:color="auto" w:fill="E2EFD9" w:themeFill="accent6" w:themeFillTint="33"/>
          </w:tcPr>
          <w:p w14:paraId="605B1661" w14:textId="1FEE0E6A" w:rsidR="008E2DC8" w:rsidRPr="00AC66D1" w:rsidRDefault="008E2DC8" w:rsidP="00C32F45">
            <w:pPr>
              <w:rPr>
                <w:rFonts w:cs="Arial"/>
              </w:rPr>
            </w:pPr>
            <w:r>
              <w:rPr>
                <w:rFonts w:cstheme="minorHAnsi"/>
              </w:rPr>
              <w:t>Are</w:t>
            </w:r>
            <w:r w:rsidRPr="00E864AF">
              <w:rPr>
                <w:rFonts w:cstheme="minorHAnsi"/>
              </w:rPr>
              <w:t xml:space="preserve"> faculty</w:t>
            </w:r>
            <w:r>
              <w:rPr>
                <w:rFonts w:cstheme="minorHAnsi"/>
              </w:rPr>
              <w:t xml:space="preserve"> evaluated regularly for effectiveness in teaching and student communication responsiveness?</w:t>
            </w:r>
          </w:p>
        </w:tc>
        <w:sdt>
          <w:sdtPr>
            <w:rPr>
              <w:rFonts w:cs="Arial"/>
            </w:rPr>
            <w:id w:val="-57519869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176747C" w14:textId="77777777" w:rsidR="008E2DC8" w:rsidRPr="00AC66D1" w:rsidRDefault="008E2DC8" w:rsidP="00863F7C">
                <w:pPr>
                  <w:jc w:val="center"/>
                  <w:rPr>
                    <w:rFonts w:cs="Arial"/>
                  </w:rPr>
                </w:pPr>
                <w:r w:rsidRPr="000C5542">
                  <w:rPr>
                    <w:rFonts w:ascii="MS Gothic" w:eastAsia="MS Gothic" w:hAnsi="MS Gothic" w:cs="Arial" w:hint="eastAsia"/>
                  </w:rPr>
                  <w:t>☐</w:t>
                </w:r>
              </w:p>
            </w:tc>
          </w:sdtContent>
        </w:sdt>
        <w:sdt>
          <w:sdtPr>
            <w:rPr>
              <w:rFonts w:cs="Arial"/>
            </w:rPr>
            <w:id w:val="-200126120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85F8C71" w14:textId="77777777" w:rsidR="008E2DC8" w:rsidRPr="00AC66D1" w:rsidRDefault="008E2DC8" w:rsidP="00863F7C">
                <w:pPr>
                  <w:jc w:val="center"/>
                  <w:rPr>
                    <w:rFonts w:cs="Arial"/>
                  </w:rPr>
                </w:pPr>
                <w:r w:rsidRPr="000C5542">
                  <w:rPr>
                    <w:rFonts w:ascii="MS Gothic" w:eastAsia="MS Gothic" w:hAnsi="MS Gothic" w:cs="Arial" w:hint="eastAsia"/>
                  </w:rPr>
                  <w:t>☐</w:t>
                </w:r>
              </w:p>
            </w:tc>
          </w:sdtContent>
        </w:sdt>
        <w:sdt>
          <w:sdtPr>
            <w:rPr>
              <w:rFonts w:cs="Arial"/>
            </w:rPr>
            <w:id w:val="-98323732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49BAB42" w14:textId="77777777" w:rsidR="008E2DC8" w:rsidRPr="00AC66D1" w:rsidRDefault="008E2DC8" w:rsidP="00863F7C">
                <w:pPr>
                  <w:jc w:val="center"/>
                  <w:rPr>
                    <w:rFonts w:cs="Arial"/>
                  </w:rPr>
                </w:pPr>
                <w:r w:rsidRPr="000C5542">
                  <w:rPr>
                    <w:rFonts w:ascii="MS Gothic" w:eastAsia="MS Gothic" w:hAnsi="MS Gothic" w:cs="Arial" w:hint="eastAsia"/>
                  </w:rPr>
                  <w:t>☐</w:t>
                </w:r>
              </w:p>
            </w:tc>
          </w:sdtContent>
        </w:sdt>
      </w:tr>
      <w:tr w:rsidR="008E2DC8" w:rsidRPr="00AC66D1" w14:paraId="670F1EF3" w14:textId="77777777" w:rsidTr="00D21A13">
        <w:tc>
          <w:tcPr>
            <w:tcW w:w="7416" w:type="dxa"/>
            <w:shd w:val="clear" w:color="auto" w:fill="E2EFD9" w:themeFill="accent6" w:themeFillTint="33"/>
          </w:tcPr>
          <w:p w14:paraId="3AE1FD7A" w14:textId="28D8A007" w:rsidR="008E2DC8" w:rsidRPr="00AC66D1" w:rsidRDefault="008E2DC8" w:rsidP="00C32F45">
            <w:pPr>
              <w:rPr>
                <w:rFonts w:cs="Arial"/>
                <w:b/>
              </w:rPr>
            </w:pPr>
            <w:r w:rsidRPr="00AC66D1">
              <w:rPr>
                <w:rFonts w:cs="Arial"/>
                <w:b/>
              </w:rPr>
              <w:t>Standard I</w:t>
            </w:r>
            <w:r>
              <w:rPr>
                <w:rFonts w:cs="Arial"/>
                <w:b/>
              </w:rPr>
              <w:t>X</w:t>
            </w:r>
            <w:r w:rsidRPr="00AC66D1">
              <w:rPr>
                <w:rFonts w:cs="Arial"/>
                <w:b/>
              </w:rPr>
              <w:t>.</w:t>
            </w:r>
            <w:r>
              <w:rPr>
                <w:rFonts w:cs="Arial"/>
                <w:b/>
              </w:rPr>
              <w:t>C</w:t>
            </w:r>
            <w:r w:rsidRPr="00AC66D1">
              <w:rPr>
                <w:rFonts w:cs="Arial"/>
                <w:b/>
              </w:rPr>
              <w:t xml:space="preserve">. – </w:t>
            </w:r>
            <w:r>
              <w:rPr>
                <w:rFonts w:cs="Arial"/>
                <w:b/>
              </w:rPr>
              <w:t>Standard is Evident, Emerging, Not Evident, or Not Applicable</w:t>
            </w:r>
          </w:p>
        </w:tc>
        <w:tc>
          <w:tcPr>
            <w:tcW w:w="1944" w:type="dxa"/>
            <w:gridSpan w:val="3"/>
            <w:shd w:val="clear" w:color="auto" w:fill="E2EFD9" w:themeFill="accent6" w:themeFillTint="33"/>
          </w:tcPr>
          <w:p w14:paraId="0AC5F330" w14:textId="77777777" w:rsidR="008E2DC8" w:rsidRPr="00AC66D1" w:rsidRDefault="00000000" w:rsidP="00C32F45">
            <w:pPr>
              <w:rPr>
                <w:rFonts w:cs="Arial"/>
                <w:b/>
              </w:rPr>
            </w:pPr>
            <w:sdt>
              <w:sdtPr>
                <w:rPr>
                  <w:rStyle w:val="Style1"/>
                </w:rPr>
                <w:alias w:val="Finding "/>
                <w:tag w:val="Finding "/>
                <w:id w:val="692276448"/>
                <w:placeholder>
                  <w:docPart w:val="F47878330EB84A6AA788C66102846AD6"/>
                </w:placeholder>
                <w:showingPlcHdr/>
                <w:comboBox>
                  <w:listItem w:displayText="Standard is Evident" w:value="Standard is Evident"/>
                  <w:listItem w:displayText="Standard is Emerging" w:value="Standard is Emerging"/>
                  <w:listItem w:displayText="Standard is Not Evident" w:value="Standard is Not Evident"/>
                  <w:listItem w:displayText="Not Applicable " w:value="Not Applicable "/>
                </w:comboBox>
              </w:sdtPr>
              <w:sdtEndPr>
                <w:rPr>
                  <w:rStyle w:val="DefaultParagraphFont"/>
                  <w:rFonts w:cs="Arial"/>
                  <w:b/>
                  <w:vanish/>
                  <w:sz w:val="20"/>
                  <w:szCs w:val="20"/>
                </w:rPr>
              </w:sdtEndPr>
              <w:sdtContent>
                <w:r w:rsidR="008E2DC8" w:rsidRPr="00C94CE0">
                  <w:rPr>
                    <w:rStyle w:val="PlaceholderText"/>
                  </w:rPr>
                  <w:t>Choose a finding.</w:t>
                </w:r>
              </w:sdtContent>
            </w:sdt>
          </w:p>
        </w:tc>
      </w:tr>
    </w:tbl>
    <w:p w14:paraId="6B0C4C8C" w14:textId="77777777" w:rsidR="008E2DC8" w:rsidRDefault="008E2DC8" w:rsidP="00341438">
      <w:pPr>
        <w:spacing w:after="0" w:line="240" w:lineRule="auto"/>
        <w:rPr>
          <w:rFonts w:ascii="Calibri" w:eastAsia="Arial" w:hAnsi="Calibri" w:cs="Arial"/>
          <w:b/>
          <w:bCs/>
          <w:sz w:val="24"/>
          <w:szCs w:val="24"/>
          <w:u w:val="single"/>
        </w:rPr>
      </w:pPr>
    </w:p>
    <w:p w14:paraId="522F9FF7" w14:textId="77777777" w:rsidR="00341438" w:rsidRPr="00015A00" w:rsidRDefault="00341438" w:rsidP="00341438">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1326575733"/>
          <w:placeholder>
            <w:docPart w:val="FF54FBBE6938461484DF9E135EAD72E6"/>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08189A81" w14:textId="7A3F5F3D" w:rsidR="00341438" w:rsidRPr="00015A00" w:rsidRDefault="00341438" w:rsidP="00341438">
      <w:pPr>
        <w:spacing w:after="0" w:line="240" w:lineRule="auto"/>
        <w:rPr>
          <w:rFonts w:ascii="Calibri" w:eastAsia="Calibri" w:hAnsi="Calibri" w:cs="Arial"/>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1809548410"/>
          <w:placeholder>
            <w:docPart w:val="6B8A6A3F771A46FD9BD8D973D24EFEE8"/>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32EBFD30" w14:textId="77777777" w:rsidR="00341438" w:rsidRPr="00015A00" w:rsidRDefault="00341438" w:rsidP="00341438">
      <w:pPr>
        <w:spacing w:after="0" w:line="240" w:lineRule="auto"/>
        <w:rPr>
          <w:rFonts w:ascii="Calibri" w:eastAsia="Calibri" w:hAnsi="Calibri" w:cs="Arial"/>
        </w:rPr>
      </w:pPr>
    </w:p>
    <w:p w14:paraId="7CC366F7" w14:textId="527E5A96" w:rsidR="008D4E83" w:rsidRPr="00015A00" w:rsidRDefault="008D4E83" w:rsidP="008D4E83">
      <w:pPr>
        <w:spacing w:after="0" w:line="240" w:lineRule="auto"/>
        <w:rPr>
          <w:rFonts w:cs="Arial"/>
          <w:sz w:val="20"/>
          <w:szCs w:val="20"/>
        </w:rPr>
      </w:pPr>
      <w:r w:rsidRPr="005854FB">
        <w:rPr>
          <w:rFonts w:cs="Arial"/>
          <w:b/>
          <w:smallCaps/>
          <w:sz w:val="24"/>
          <w:szCs w:val="24"/>
          <w:u w:val="single"/>
        </w:rPr>
        <w:t xml:space="preserve">Exhibit </w:t>
      </w:r>
      <w:r>
        <w:rPr>
          <w:rFonts w:cs="Arial"/>
          <w:b/>
          <w:smallCaps/>
          <w:sz w:val="24"/>
          <w:szCs w:val="24"/>
          <w:u w:val="single"/>
        </w:rPr>
        <w:t>19</w:t>
      </w:r>
      <w:r w:rsidRPr="005854FB">
        <w:rPr>
          <w:rFonts w:cs="Arial"/>
          <w:b/>
          <w:smallCaps/>
          <w:sz w:val="24"/>
          <w:szCs w:val="24"/>
          <w:u w:val="single"/>
        </w:rPr>
        <w:t>:</w:t>
      </w:r>
      <w:r w:rsidRPr="007F5C5E">
        <w:rPr>
          <w:rFonts w:cs="Arial"/>
          <w:color w:val="0000FF"/>
          <w:sz w:val="20"/>
          <w:szCs w:val="20"/>
        </w:rPr>
        <w:t xml:space="preserve"> </w:t>
      </w:r>
      <w:sdt>
        <w:sdtPr>
          <w:rPr>
            <w:rFonts w:cs="Arial"/>
            <w:color w:val="0000FF"/>
            <w:sz w:val="20"/>
            <w:szCs w:val="20"/>
          </w:rPr>
          <w:id w:val="-1502507099"/>
          <w:placeholder>
            <w:docPart w:val="6B1819536FED412EBA334E098E146A99"/>
          </w:placeholder>
          <w:temporary/>
          <w:showingPlcHdr/>
        </w:sdtPr>
        <w:sdtContent>
          <w:r w:rsidRPr="00397EB7">
            <w:rPr>
              <w:rFonts w:cs="Arial"/>
              <w:color w:val="767171" w:themeColor="background2" w:themeShade="80"/>
            </w:rPr>
            <w:t xml:space="preserve">Provide detailed feedback for </w:t>
          </w:r>
          <w:r>
            <w:rPr>
              <w:rFonts w:cs="Arial"/>
              <w:color w:val="767171" w:themeColor="background2" w:themeShade="80"/>
            </w:rPr>
            <w:t>the E</w:t>
          </w:r>
          <w:r w:rsidRPr="00397EB7">
            <w:rPr>
              <w:rFonts w:cs="Arial"/>
              <w:color w:val="767171" w:themeColor="background2" w:themeShade="80"/>
            </w:rPr>
            <w:t>xhibit</w:t>
          </w:r>
          <w:r>
            <w:rPr>
              <w:rFonts w:cs="Arial"/>
              <w:color w:val="767171" w:themeColor="background2" w:themeShade="80"/>
            </w:rPr>
            <w:t xml:space="preserve">(s) </w:t>
          </w:r>
          <w:r w:rsidRPr="00397EB7">
            <w:rPr>
              <w:rFonts w:cs="Arial"/>
              <w:color w:val="767171" w:themeColor="background2" w:themeShade="80"/>
            </w:rPr>
            <w:t>related to this core component. The applicant institution uses this feedback to strengthen its documentation, processes, and procedures.</w:t>
          </w:r>
        </w:sdtContent>
      </w:sdt>
    </w:p>
    <w:p w14:paraId="4BC4AD4A" w14:textId="77777777" w:rsidR="008D4E83" w:rsidRPr="00015A00" w:rsidRDefault="008D4E83" w:rsidP="00341438">
      <w:pPr>
        <w:spacing w:after="0" w:line="240" w:lineRule="auto"/>
        <w:rPr>
          <w:rFonts w:ascii="Calibri" w:eastAsia="Calibri" w:hAnsi="Calibri" w:cs="Arial"/>
        </w:rPr>
      </w:pPr>
    </w:p>
    <w:p w14:paraId="225CE85D" w14:textId="77777777" w:rsidR="00341438" w:rsidRDefault="00341438" w:rsidP="00341438">
      <w:pPr>
        <w:spacing w:after="0" w:line="240" w:lineRule="auto"/>
        <w:rPr>
          <w:rFonts w:ascii="Calibri" w:eastAsia="Arial" w:hAnsi="Calibri" w:cs="Arial"/>
          <w:color w:val="767171"/>
        </w:rPr>
      </w:pPr>
      <w:r w:rsidRPr="0027349F">
        <w:rPr>
          <w:rFonts w:ascii="Calibri" w:eastAsia="Arial" w:hAnsi="Calibri" w:cs="Arial"/>
          <w:b/>
          <w:bCs/>
          <w:sz w:val="24"/>
          <w:szCs w:val="24"/>
          <w:u w:val="single"/>
        </w:rPr>
        <w:lastRenderedPageBreak/>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688254767"/>
          <w:placeholder>
            <w:docPart w:val="5BB49014BAAD490F9B913C702D654458"/>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0F9EBBAE" w14:textId="77777777" w:rsidR="00C7457E" w:rsidRPr="00C7457E" w:rsidRDefault="00C7457E" w:rsidP="00C7457E">
      <w:pPr>
        <w:spacing w:after="0" w:line="240" w:lineRule="auto"/>
        <w:ind w:left="720"/>
        <w:contextualSpacing/>
        <w:rPr>
          <w:rFonts w:ascii="Calibri" w:eastAsia="Aptos" w:hAnsi="Calibri" w:cs="Calibri"/>
        </w:rPr>
      </w:pPr>
    </w:p>
    <w:sdt>
      <w:sdtPr>
        <w:rPr>
          <w:rFonts w:ascii="Calibri" w:eastAsia="Times New Roman" w:hAnsi="Calibri" w:cs="Times New Roman"/>
          <w:b/>
          <w:sz w:val="24"/>
          <w:szCs w:val="28"/>
        </w:rPr>
        <w:id w:val="683398415"/>
        <w:lock w:val="sdtContentLocked"/>
        <w:placeholder>
          <w:docPart w:val="DefaultPlaceholder_-1854013440"/>
        </w:placeholder>
      </w:sdtPr>
      <w:sdtEndPr>
        <w:rPr>
          <w:rFonts w:eastAsia="Aptos" w:cs="Calibri"/>
          <w:b w:val="0"/>
          <w:szCs w:val="24"/>
        </w:rPr>
      </w:sdtEndPr>
      <w:sdtContent>
        <w:p w14:paraId="5792AC18" w14:textId="602C08E2" w:rsidR="00C7457E" w:rsidRPr="00C7457E" w:rsidRDefault="00C7457E">
          <w:pPr>
            <w:keepNext/>
            <w:keepLines/>
            <w:numPr>
              <w:ilvl w:val="0"/>
              <w:numId w:val="12"/>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Professional Development and Scholarship</w:t>
          </w:r>
        </w:p>
        <w:p w14:paraId="30E1032A" w14:textId="6C359F45"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Faculty and academic staff are provided professional development and support for scholarly      pursuits aligned to the institution’s mission and level of programs offered.</w:t>
          </w:r>
        </w:p>
      </w:sdtContent>
    </w:sdt>
    <w:p w14:paraId="4343320E" w14:textId="77777777" w:rsidR="00C7457E" w:rsidRPr="00C7457E" w:rsidRDefault="00C7457E" w:rsidP="00C7457E">
      <w:pPr>
        <w:spacing w:after="0" w:line="240" w:lineRule="auto"/>
        <w:ind w:left="360"/>
        <w:rPr>
          <w:rFonts w:ascii="Calibri" w:eastAsia="Aptos" w:hAnsi="Calibri" w:cs="Calibri"/>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8E2DC8" w:rsidRPr="00AC66D1" w14:paraId="7B3A2392" w14:textId="77777777" w:rsidTr="00D21A13">
        <w:tc>
          <w:tcPr>
            <w:tcW w:w="7416" w:type="dxa"/>
            <w:shd w:val="clear" w:color="auto" w:fill="E2EFD9" w:themeFill="accent6" w:themeFillTint="33"/>
          </w:tcPr>
          <w:p w14:paraId="57CB099A" w14:textId="77777777" w:rsidR="008E2DC8" w:rsidRPr="00AC66D1" w:rsidRDefault="008E2DC8" w:rsidP="00C32F45">
            <w:pPr>
              <w:rPr>
                <w:rFonts w:cs="Arial"/>
                <w:b/>
              </w:rPr>
            </w:pPr>
            <w:r w:rsidRPr="00AC66D1">
              <w:rPr>
                <w:rFonts w:cs="Arial"/>
                <w:b/>
              </w:rPr>
              <w:t>Questions</w:t>
            </w:r>
          </w:p>
        </w:tc>
        <w:tc>
          <w:tcPr>
            <w:tcW w:w="648" w:type="dxa"/>
            <w:shd w:val="clear" w:color="auto" w:fill="E2EFD9" w:themeFill="accent6" w:themeFillTint="33"/>
            <w:vAlign w:val="center"/>
          </w:tcPr>
          <w:p w14:paraId="233C3974" w14:textId="77777777" w:rsidR="008E2DC8" w:rsidRPr="00AC66D1" w:rsidRDefault="008E2DC8" w:rsidP="00863F7C">
            <w:pPr>
              <w:jc w:val="center"/>
              <w:rPr>
                <w:rFonts w:cs="Arial"/>
                <w:b/>
              </w:rPr>
            </w:pPr>
            <w:r w:rsidRPr="00AC66D1">
              <w:rPr>
                <w:rFonts w:cs="Arial"/>
                <w:b/>
              </w:rPr>
              <w:t>Yes</w:t>
            </w:r>
          </w:p>
        </w:tc>
        <w:tc>
          <w:tcPr>
            <w:tcW w:w="648" w:type="dxa"/>
            <w:shd w:val="clear" w:color="auto" w:fill="E2EFD9" w:themeFill="accent6" w:themeFillTint="33"/>
            <w:vAlign w:val="center"/>
          </w:tcPr>
          <w:p w14:paraId="5874EF2E" w14:textId="77777777" w:rsidR="008E2DC8" w:rsidRPr="00AC66D1" w:rsidRDefault="008E2DC8" w:rsidP="00863F7C">
            <w:pPr>
              <w:jc w:val="center"/>
              <w:rPr>
                <w:rFonts w:cs="Arial"/>
                <w:b/>
              </w:rPr>
            </w:pPr>
            <w:r w:rsidRPr="00AC66D1">
              <w:rPr>
                <w:rFonts w:cs="Arial"/>
                <w:b/>
              </w:rPr>
              <w:t>No</w:t>
            </w:r>
          </w:p>
        </w:tc>
        <w:tc>
          <w:tcPr>
            <w:tcW w:w="648" w:type="dxa"/>
            <w:shd w:val="clear" w:color="auto" w:fill="E2EFD9" w:themeFill="accent6" w:themeFillTint="33"/>
            <w:vAlign w:val="center"/>
          </w:tcPr>
          <w:p w14:paraId="1908A1F6" w14:textId="77777777" w:rsidR="008E2DC8" w:rsidRPr="00AC66D1" w:rsidRDefault="008E2DC8" w:rsidP="00863F7C">
            <w:pPr>
              <w:jc w:val="center"/>
              <w:rPr>
                <w:rFonts w:cs="Arial"/>
                <w:b/>
              </w:rPr>
            </w:pPr>
            <w:r w:rsidRPr="00AC66D1">
              <w:rPr>
                <w:rFonts w:cs="Arial"/>
                <w:b/>
              </w:rPr>
              <w:t>N/A</w:t>
            </w:r>
          </w:p>
        </w:tc>
      </w:tr>
      <w:tr w:rsidR="008E2DC8" w:rsidRPr="00AC66D1" w14:paraId="5AA4FD0E" w14:textId="77777777" w:rsidTr="00D21A13">
        <w:tc>
          <w:tcPr>
            <w:tcW w:w="7416" w:type="dxa"/>
            <w:shd w:val="clear" w:color="auto" w:fill="E2EFD9" w:themeFill="accent6" w:themeFillTint="33"/>
          </w:tcPr>
          <w:p w14:paraId="007383A4" w14:textId="6E3EB370" w:rsidR="008E2DC8" w:rsidRPr="00AC66D1" w:rsidRDefault="008E2DC8" w:rsidP="00C32F45">
            <w:pPr>
              <w:rPr>
                <w:rFonts w:cs="Arial"/>
              </w:rPr>
            </w:pPr>
            <w:r w:rsidRPr="00AC66D1">
              <w:rPr>
                <w:rFonts w:cs="Arial"/>
              </w:rPr>
              <w:t xml:space="preserve">Does the institution have an adequate professional development </w:t>
            </w:r>
            <w:r>
              <w:rPr>
                <w:rFonts w:cs="Arial"/>
              </w:rPr>
              <w:t xml:space="preserve">and scholarship support </w:t>
            </w:r>
            <w:r w:rsidRPr="00AC66D1">
              <w:rPr>
                <w:rFonts w:cs="Arial"/>
              </w:rPr>
              <w:t xml:space="preserve">policy for faculty and </w:t>
            </w:r>
            <w:r>
              <w:rPr>
                <w:rFonts w:cs="Arial"/>
              </w:rPr>
              <w:t xml:space="preserve">academic </w:t>
            </w:r>
            <w:r w:rsidRPr="00AC66D1">
              <w:rPr>
                <w:rFonts w:cs="Arial"/>
              </w:rPr>
              <w:t xml:space="preserve">staff? </w:t>
            </w:r>
          </w:p>
        </w:tc>
        <w:sdt>
          <w:sdtPr>
            <w:rPr>
              <w:rFonts w:cs="Arial"/>
            </w:rPr>
            <w:id w:val="177452064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A8DD7C2" w14:textId="77777777" w:rsidR="008E2DC8" w:rsidRPr="00AC66D1" w:rsidRDefault="008E2DC8" w:rsidP="00863F7C">
                <w:pPr>
                  <w:jc w:val="center"/>
                  <w:rPr>
                    <w:rFonts w:cs="Arial"/>
                  </w:rPr>
                </w:pPr>
                <w:r w:rsidRPr="000C5542">
                  <w:rPr>
                    <w:rFonts w:ascii="MS Gothic" w:eastAsia="MS Gothic" w:hAnsi="MS Gothic" w:cs="Arial" w:hint="eastAsia"/>
                  </w:rPr>
                  <w:t>☐</w:t>
                </w:r>
              </w:p>
            </w:tc>
          </w:sdtContent>
        </w:sdt>
        <w:sdt>
          <w:sdtPr>
            <w:rPr>
              <w:rFonts w:cs="Arial"/>
            </w:rPr>
            <w:id w:val="139200708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E9B1B9F" w14:textId="77777777" w:rsidR="008E2DC8" w:rsidRPr="00AC66D1" w:rsidRDefault="008E2DC8" w:rsidP="00863F7C">
                <w:pPr>
                  <w:jc w:val="center"/>
                  <w:rPr>
                    <w:rFonts w:cs="Arial"/>
                  </w:rPr>
                </w:pPr>
                <w:r w:rsidRPr="000C5542">
                  <w:rPr>
                    <w:rFonts w:ascii="MS Gothic" w:eastAsia="MS Gothic" w:hAnsi="MS Gothic" w:cs="Arial" w:hint="eastAsia"/>
                  </w:rPr>
                  <w:t>☐</w:t>
                </w:r>
              </w:p>
            </w:tc>
          </w:sdtContent>
        </w:sdt>
        <w:sdt>
          <w:sdtPr>
            <w:rPr>
              <w:rFonts w:cs="Arial"/>
            </w:rPr>
            <w:id w:val="-179289015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F7F8883" w14:textId="77777777" w:rsidR="008E2DC8" w:rsidRPr="00AC66D1" w:rsidRDefault="008E2DC8" w:rsidP="00863F7C">
                <w:pPr>
                  <w:jc w:val="center"/>
                  <w:rPr>
                    <w:rFonts w:cs="Arial"/>
                  </w:rPr>
                </w:pPr>
                <w:r w:rsidRPr="000C5542">
                  <w:rPr>
                    <w:rFonts w:ascii="MS Gothic" w:eastAsia="MS Gothic" w:hAnsi="MS Gothic" w:cs="Arial" w:hint="eastAsia"/>
                  </w:rPr>
                  <w:t>☐</w:t>
                </w:r>
              </w:p>
            </w:tc>
          </w:sdtContent>
        </w:sdt>
      </w:tr>
      <w:tr w:rsidR="008E2DC8" w:rsidRPr="00AC66D1" w14:paraId="21098337" w14:textId="77777777" w:rsidTr="00D21A13">
        <w:tc>
          <w:tcPr>
            <w:tcW w:w="7416" w:type="dxa"/>
            <w:shd w:val="clear" w:color="auto" w:fill="E2EFD9" w:themeFill="accent6" w:themeFillTint="33"/>
          </w:tcPr>
          <w:p w14:paraId="068CD87B" w14:textId="7FD4AD82" w:rsidR="008E2DC8" w:rsidRPr="00AC66D1" w:rsidRDefault="00A442DB" w:rsidP="00C32F45">
            <w:pPr>
              <w:rPr>
                <w:rFonts w:cs="Arial"/>
              </w:rPr>
            </w:pPr>
            <w:r w:rsidRPr="00A442DB">
              <w:rPr>
                <w:rFonts w:cs="Arial"/>
              </w:rPr>
              <w:t xml:space="preserve">Does the institution document that </w:t>
            </w:r>
            <w:bookmarkStart w:id="2" w:name="_Hlk176504506"/>
            <w:r w:rsidRPr="00A442DB">
              <w:rPr>
                <w:rFonts w:cs="Arial"/>
              </w:rPr>
              <w:t>faculty and academic staff participate in appropriate professional development based on their subject area and responsibilities</w:t>
            </w:r>
            <w:bookmarkEnd w:id="2"/>
            <w:r>
              <w:rPr>
                <w:rFonts w:cs="Arial"/>
              </w:rPr>
              <w:t>?</w:t>
            </w:r>
          </w:p>
        </w:tc>
        <w:sdt>
          <w:sdtPr>
            <w:rPr>
              <w:rFonts w:cs="Arial"/>
            </w:rPr>
            <w:id w:val="-92565618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459AAB7" w14:textId="77777777" w:rsidR="008E2DC8" w:rsidRPr="00AC66D1" w:rsidRDefault="008E2DC8" w:rsidP="00863F7C">
                <w:pPr>
                  <w:jc w:val="center"/>
                  <w:rPr>
                    <w:rFonts w:cs="Arial"/>
                  </w:rPr>
                </w:pPr>
                <w:r w:rsidRPr="000C5542">
                  <w:rPr>
                    <w:rFonts w:ascii="MS Gothic" w:eastAsia="MS Gothic" w:hAnsi="MS Gothic" w:cs="Arial" w:hint="eastAsia"/>
                  </w:rPr>
                  <w:t>☐</w:t>
                </w:r>
              </w:p>
            </w:tc>
          </w:sdtContent>
        </w:sdt>
        <w:sdt>
          <w:sdtPr>
            <w:rPr>
              <w:rFonts w:cs="Arial"/>
            </w:rPr>
            <w:id w:val="99067667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EF72BFC" w14:textId="77777777" w:rsidR="008E2DC8" w:rsidRPr="00AC66D1" w:rsidRDefault="008E2DC8" w:rsidP="00863F7C">
                <w:pPr>
                  <w:jc w:val="center"/>
                  <w:rPr>
                    <w:rFonts w:cs="Arial"/>
                  </w:rPr>
                </w:pPr>
                <w:r w:rsidRPr="000C5542">
                  <w:rPr>
                    <w:rFonts w:ascii="MS Gothic" w:eastAsia="MS Gothic" w:hAnsi="MS Gothic" w:cs="Arial" w:hint="eastAsia"/>
                  </w:rPr>
                  <w:t>☐</w:t>
                </w:r>
              </w:p>
            </w:tc>
          </w:sdtContent>
        </w:sdt>
        <w:sdt>
          <w:sdtPr>
            <w:rPr>
              <w:rFonts w:cs="Arial"/>
            </w:rPr>
            <w:id w:val="-30162246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B5F45E7" w14:textId="77777777" w:rsidR="008E2DC8" w:rsidRPr="00AC66D1" w:rsidRDefault="008E2DC8" w:rsidP="00863F7C">
                <w:pPr>
                  <w:jc w:val="center"/>
                  <w:rPr>
                    <w:rFonts w:cs="Arial"/>
                  </w:rPr>
                </w:pPr>
                <w:r w:rsidRPr="000C5542">
                  <w:rPr>
                    <w:rFonts w:ascii="MS Gothic" w:eastAsia="MS Gothic" w:hAnsi="MS Gothic" w:cs="Arial" w:hint="eastAsia"/>
                  </w:rPr>
                  <w:t>☐</w:t>
                </w:r>
              </w:p>
            </w:tc>
          </w:sdtContent>
        </w:sdt>
      </w:tr>
      <w:tr w:rsidR="008E2DC8" w:rsidRPr="00AC66D1" w14:paraId="3BEAB188" w14:textId="77777777" w:rsidTr="00D21A13">
        <w:tc>
          <w:tcPr>
            <w:tcW w:w="7416" w:type="dxa"/>
            <w:shd w:val="clear" w:color="auto" w:fill="E2EFD9" w:themeFill="accent6" w:themeFillTint="33"/>
          </w:tcPr>
          <w:p w14:paraId="04FB95B9" w14:textId="4AA77AEE" w:rsidR="008E2DC8" w:rsidRPr="00AC66D1" w:rsidRDefault="008E2DC8" w:rsidP="00C32F45">
            <w:pPr>
              <w:rPr>
                <w:rFonts w:cs="Arial"/>
              </w:rPr>
            </w:pPr>
            <w:r>
              <w:rPr>
                <w:rFonts w:cs="Arial"/>
              </w:rPr>
              <w:t xml:space="preserve">Do the </w:t>
            </w:r>
            <w:r w:rsidRPr="008E2DC8">
              <w:rPr>
                <w:rFonts w:cs="Arial"/>
              </w:rPr>
              <w:t xml:space="preserve">professional development opportunities and scholarship support </w:t>
            </w:r>
            <w:r>
              <w:rPr>
                <w:rFonts w:cs="Arial"/>
              </w:rPr>
              <w:t xml:space="preserve">provided </w:t>
            </w:r>
            <w:r w:rsidRPr="008E2DC8">
              <w:rPr>
                <w:rFonts w:cs="Arial"/>
              </w:rPr>
              <w:t>align with the institution’s mission and level of programs offered</w:t>
            </w:r>
            <w:r>
              <w:rPr>
                <w:rFonts w:cs="Arial"/>
              </w:rPr>
              <w:t>?</w:t>
            </w:r>
          </w:p>
        </w:tc>
        <w:sdt>
          <w:sdtPr>
            <w:rPr>
              <w:rFonts w:cs="Arial"/>
            </w:rPr>
            <w:id w:val="-140483602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2AB8B49" w14:textId="77777777" w:rsidR="008E2DC8" w:rsidRPr="00AC66D1" w:rsidRDefault="008E2DC8" w:rsidP="00863F7C">
                <w:pPr>
                  <w:jc w:val="center"/>
                  <w:rPr>
                    <w:rFonts w:cs="Arial"/>
                  </w:rPr>
                </w:pPr>
                <w:r w:rsidRPr="000C5542">
                  <w:rPr>
                    <w:rFonts w:ascii="MS Gothic" w:eastAsia="MS Gothic" w:hAnsi="MS Gothic" w:cs="Arial" w:hint="eastAsia"/>
                  </w:rPr>
                  <w:t>☐</w:t>
                </w:r>
              </w:p>
            </w:tc>
          </w:sdtContent>
        </w:sdt>
        <w:sdt>
          <w:sdtPr>
            <w:rPr>
              <w:rFonts w:cs="Arial"/>
            </w:rPr>
            <w:id w:val="87782651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A0B4862" w14:textId="77777777" w:rsidR="008E2DC8" w:rsidRPr="00AC66D1" w:rsidRDefault="008E2DC8" w:rsidP="00863F7C">
                <w:pPr>
                  <w:jc w:val="center"/>
                  <w:rPr>
                    <w:rFonts w:cs="Arial"/>
                  </w:rPr>
                </w:pPr>
                <w:r w:rsidRPr="000C5542">
                  <w:rPr>
                    <w:rFonts w:ascii="MS Gothic" w:eastAsia="MS Gothic" w:hAnsi="MS Gothic" w:cs="Arial" w:hint="eastAsia"/>
                  </w:rPr>
                  <w:t>☐</w:t>
                </w:r>
              </w:p>
            </w:tc>
          </w:sdtContent>
        </w:sdt>
        <w:sdt>
          <w:sdtPr>
            <w:rPr>
              <w:rFonts w:cs="Arial"/>
            </w:rPr>
            <w:id w:val="87003412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DE4C1C7" w14:textId="77777777" w:rsidR="008E2DC8" w:rsidRPr="00AC66D1" w:rsidRDefault="008E2DC8" w:rsidP="00863F7C">
                <w:pPr>
                  <w:jc w:val="center"/>
                  <w:rPr>
                    <w:rFonts w:cs="Arial"/>
                  </w:rPr>
                </w:pPr>
                <w:r w:rsidRPr="000C5542">
                  <w:rPr>
                    <w:rFonts w:ascii="MS Gothic" w:eastAsia="MS Gothic" w:hAnsi="MS Gothic" w:cs="Arial" w:hint="eastAsia"/>
                  </w:rPr>
                  <w:t>☐</w:t>
                </w:r>
              </w:p>
            </w:tc>
          </w:sdtContent>
        </w:sdt>
      </w:tr>
      <w:tr w:rsidR="008E2DC8" w:rsidRPr="00AC66D1" w14:paraId="02B4CDF5" w14:textId="77777777" w:rsidTr="00D21A13">
        <w:tc>
          <w:tcPr>
            <w:tcW w:w="7416" w:type="dxa"/>
            <w:shd w:val="clear" w:color="auto" w:fill="E2EFD9" w:themeFill="accent6" w:themeFillTint="33"/>
          </w:tcPr>
          <w:p w14:paraId="35A977C3" w14:textId="26025696" w:rsidR="008E2DC8" w:rsidRPr="00AC66D1" w:rsidRDefault="008C4638" w:rsidP="00C32F45">
            <w:pPr>
              <w:rPr>
                <w:rFonts w:cs="Arial"/>
              </w:rPr>
            </w:pPr>
            <w:r>
              <w:rPr>
                <w:rFonts w:cs="Arial"/>
              </w:rPr>
              <w:t xml:space="preserve">Do the resources and materials provided to faculty and academic staff include internal and external resources, as appropriate for the institution’s mission and level of programs offered? </w:t>
            </w:r>
          </w:p>
        </w:tc>
        <w:sdt>
          <w:sdtPr>
            <w:rPr>
              <w:rFonts w:cs="Arial"/>
            </w:rPr>
            <w:id w:val="39162242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1644703" w14:textId="77777777" w:rsidR="008E2DC8" w:rsidRPr="00AC66D1" w:rsidRDefault="008E2DC8" w:rsidP="00863F7C">
                <w:pPr>
                  <w:jc w:val="center"/>
                  <w:rPr>
                    <w:rFonts w:cs="Arial"/>
                  </w:rPr>
                </w:pPr>
                <w:r w:rsidRPr="000C5542">
                  <w:rPr>
                    <w:rFonts w:ascii="MS Gothic" w:eastAsia="MS Gothic" w:hAnsi="MS Gothic" w:cs="Arial" w:hint="eastAsia"/>
                  </w:rPr>
                  <w:t>☐</w:t>
                </w:r>
              </w:p>
            </w:tc>
          </w:sdtContent>
        </w:sdt>
        <w:sdt>
          <w:sdtPr>
            <w:rPr>
              <w:rFonts w:cs="Arial"/>
            </w:rPr>
            <w:id w:val="61124926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F050965" w14:textId="77777777" w:rsidR="008E2DC8" w:rsidRPr="00AC66D1" w:rsidRDefault="008E2DC8" w:rsidP="00863F7C">
                <w:pPr>
                  <w:jc w:val="center"/>
                  <w:rPr>
                    <w:rFonts w:cs="Arial"/>
                  </w:rPr>
                </w:pPr>
                <w:r w:rsidRPr="000C5542">
                  <w:rPr>
                    <w:rFonts w:ascii="MS Gothic" w:eastAsia="MS Gothic" w:hAnsi="MS Gothic" w:cs="Arial" w:hint="eastAsia"/>
                  </w:rPr>
                  <w:t>☐</w:t>
                </w:r>
              </w:p>
            </w:tc>
          </w:sdtContent>
        </w:sdt>
        <w:sdt>
          <w:sdtPr>
            <w:rPr>
              <w:rFonts w:cs="Arial"/>
            </w:rPr>
            <w:id w:val="-41301957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F463039" w14:textId="77777777" w:rsidR="008E2DC8" w:rsidRPr="00AC66D1" w:rsidRDefault="008E2DC8" w:rsidP="00863F7C">
                <w:pPr>
                  <w:jc w:val="center"/>
                  <w:rPr>
                    <w:rFonts w:cs="Arial"/>
                  </w:rPr>
                </w:pPr>
                <w:r w:rsidRPr="000C5542">
                  <w:rPr>
                    <w:rFonts w:ascii="MS Gothic" w:eastAsia="MS Gothic" w:hAnsi="MS Gothic" w:cs="Arial" w:hint="eastAsia"/>
                  </w:rPr>
                  <w:t>☐</w:t>
                </w:r>
              </w:p>
            </w:tc>
          </w:sdtContent>
        </w:sdt>
      </w:tr>
      <w:tr w:rsidR="008E2DC8" w:rsidRPr="00AC66D1" w14:paraId="0079CE9E" w14:textId="77777777" w:rsidTr="00D21A13">
        <w:tc>
          <w:tcPr>
            <w:tcW w:w="7416" w:type="dxa"/>
            <w:shd w:val="clear" w:color="auto" w:fill="E2EFD9" w:themeFill="accent6" w:themeFillTint="33"/>
          </w:tcPr>
          <w:p w14:paraId="7E4BAA92" w14:textId="71110AB2" w:rsidR="008E2DC8" w:rsidRPr="00AC66D1" w:rsidRDefault="008E2DC8" w:rsidP="00C32F45">
            <w:pPr>
              <w:rPr>
                <w:rFonts w:cs="Arial"/>
                <w:b/>
              </w:rPr>
            </w:pPr>
            <w:r w:rsidRPr="00AC66D1">
              <w:rPr>
                <w:rFonts w:cs="Arial"/>
                <w:b/>
              </w:rPr>
              <w:t xml:space="preserve">Standard </w:t>
            </w:r>
            <w:r>
              <w:rPr>
                <w:rFonts w:cs="Arial"/>
                <w:b/>
              </w:rPr>
              <w:t>IX.</w:t>
            </w:r>
            <w:r w:rsidRPr="00AC66D1">
              <w:rPr>
                <w:rFonts w:cs="Arial"/>
                <w:b/>
              </w:rPr>
              <w:t xml:space="preserve">D. – </w:t>
            </w:r>
            <w:r>
              <w:rPr>
                <w:rFonts w:cs="Arial"/>
                <w:b/>
              </w:rPr>
              <w:t>Standard is Evident, Emerging, Not Evident, or Not Applicable</w:t>
            </w:r>
          </w:p>
        </w:tc>
        <w:tc>
          <w:tcPr>
            <w:tcW w:w="1944" w:type="dxa"/>
            <w:gridSpan w:val="3"/>
            <w:shd w:val="clear" w:color="auto" w:fill="E2EFD9" w:themeFill="accent6" w:themeFillTint="33"/>
          </w:tcPr>
          <w:p w14:paraId="37DBA5F1" w14:textId="77777777" w:rsidR="008E2DC8" w:rsidRPr="00AC66D1" w:rsidRDefault="00000000" w:rsidP="00C32F45">
            <w:pPr>
              <w:rPr>
                <w:rFonts w:cs="Arial"/>
                <w:b/>
              </w:rPr>
            </w:pPr>
            <w:sdt>
              <w:sdtPr>
                <w:rPr>
                  <w:rStyle w:val="Style1"/>
                </w:rPr>
                <w:alias w:val="Finding "/>
                <w:tag w:val="Finding "/>
                <w:id w:val="-452722954"/>
                <w:placeholder>
                  <w:docPart w:val="7AEC1A007DB6467A90013FE42C250C75"/>
                </w:placeholder>
                <w:showingPlcHdr/>
                <w:comboBox>
                  <w:listItem w:displayText="Standard is Evident" w:value="Standard is Evident"/>
                  <w:listItem w:displayText="Standard is Emerging" w:value="Standard is Emerging"/>
                  <w:listItem w:displayText="Standard is Not Evident" w:value="Standard is Not Evident"/>
                  <w:listItem w:displayText="Not Applicable " w:value="Not Applicable "/>
                </w:comboBox>
              </w:sdtPr>
              <w:sdtEndPr>
                <w:rPr>
                  <w:rStyle w:val="DefaultParagraphFont"/>
                  <w:rFonts w:cs="Arial"/>
                  <w:b/>
                  <w:vanish/>
                  <w:sz w:val="20"/>
                  <w:szCs w:val="20"/>
                </w:rPr>
              </w:sdtEndPr>
              <w:sdtContent>
                <w:r w:rsidR="008E2DC8" w:rsidRPr="00C94CE0">
                  <w:rPr>
                    <w:rStyle w:val="PlaceholderText"/>
                  </w:rPr>
                  <w:t>Choose a finding.</w:t>
                </w:r>
              </w:sdtContent>
            </w:sdt>
          </w:p>
        </w:tc>
      </w:tr>
    </w:tbl>
    <w:p w14:paraId="4601DD13" w14:textId="77777777" w:rsidR="00341438" w:rsidRDefault="00341438" w:rsidP="00341438">
      <w:pPr>
        <w:spacing w:after="0" w:line="240" w:lineRule="auto"/>
        <w:rPr>
          <w:rFonts w:ascii="Calibri" w:eastAsia="Arial" w:hAnsi="Calibri" w:cs="Arial"/>
          <w:b/>
          <w:bCs/>
          <w:sz w:val="24"/>
          <w:szCs w:val="24"/>
          <w:u w:val="single"/>
        </w:rPr>
      </w:pPr>
    </w:p>
    <w:p w14:paraId="508AF3A6" w14:textId="77777777" w:rsidR="00341438" w:rsidRPr="00015A00" w:rsidRDefault="00341438" w:rsidP="00341438">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432129627"/>
          <w:placeholder>
            <w:docPart w:val="1C6AC098E475484CBFB8A8BD7643C673"/>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7DB207A9" w14:textId="7F8C61CB" w:rsidR="00341438" w:rsidRPr="00015A00" w:rsidRDefault="00341438" w:rsidP="00341438">
      <w:pPr>
        <w:spacing w:after="0" w:line="240" w:lineRule="auto"/>
        <w:rPr>
          <w:rFonts w:ascii="Calibri" w:eastAsia="Calibri" w:hAnsi="Calibri" w:cs="Arial"/>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1022008779"/>
          <w:placeholder>
            <w:docPart w:val="8AAA930A6E354F20A76F7B14257179D4"/>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31DCCEDD" w14:textId="77777777" w:rsidR="00341438" w:rsidRPr="00015A00" w:rsidRDefault="00341438" w:rsidP="00341438">
      <w:pPr>
        <w:spacing w:after="0" w:line="240" w:lineRule="auto"/>
        <w:rPr>
          <w:rFonts w:ascii="Calibri" w:eastAsia="Calibri" w:hAnsi="Calibri" w:cs="Arial"/>
        </w:rPr>
      </w:pPr>
    </w:p>
    <w:p w14:paraId="291E04DF" w14:textId="5D852739" w:rsidR="006F5FC5" w:rsidRPr="00015A00" w:rsidRDefault="006F5FC5" w:rsidP="006F5FC5">
      <w:pPr>
        <w:spacing w:after="0" w:line="240" w:lineRule="auto"/>
        <w:rPr>
          <w:rFonts w:cs="Arial"/>
          <w:sz w:val="20"/>
          <w:szCs w:val="20"/>
        </w:rPr>
      </w:pPr>
      <w:r w:rsidRPr="005854FB">
        <w:rPr>
          <w:rFonts w:cs="Arial"/>
          <w:b/>
          <w:smallCaps/>
          <w:sz w:val="24"/>
          <w:szCs w:val="24"/>
          <w:u w:val="single"/>
        </w:rPr>
        <w:t xml:space="preserve">Exhibit </w:t>
      </w:r>
      <w:r>
        <w:rPr>
          <w:rFonts w:cs="Arial"/>
          <w:b/>
          <w:smallCaps/>
          <w:sz w:val="24"/>
          <w:szCs w:val="24"/>
          <w:u w:val="single"/>
        </w:rPr>
        <w:t>20</w:t>
      </w:r>
      <w:r w:rsidRPr="005854FB">
        <w:rPr>
          <w:rFonts w:cs="Arial"/>
          <w:b/>
          <w:smallCaps/>
          <w:sz w:val="24"/>
          <w:szCs w:val="24"/>
          <w:u w:val="single"/>
        </w:rPr>
        <w:t>:</w:t>
      </w:r>
      <w:r w:rsidRPr="007F5C5E">
        <w:rPr>
          <w:rFonts w:cs="Arial"/>
          <w:color w:val="0000FF"/>
          <w:sz w:val="20"/>
          <w:szCs w:val="20"/>
        </w:rPr>
        <w:t xml:space="preserve"> </w:t>
      </w:r>
      <w:sdt>
        <w:sdtPr>
          <w:rPr>
            <w:rFonts w:cs="Arial"/>
            <w:color w:val="0000FF"/>
            <w:sz w:val="20"/>
            <w:szCs w:val="20"/>
          </w:rPr>
          <w:id w:val="-1183040744"/>
          <w:placeholder>
            <w:docPart w:val="4053F8A9C5AB4DBA9D2AFD5058C05F7A"/>
          </w:placeholder>
          <w:temporary/>
          <w:showingPlcHdr/>
        </w:sdtPr>
        <w:sdtContent>
          <w:r w:rsidRPr="00397EB7">
            <w:rPr>
              <w:rFonts w:cs="Arial"/>
              <w:color w:val="767171" w:themeColor="background2" w:themeShade="80"/>
            </w:rPr>
            <w:t xml:space="preserve">Provide detailed feedback for </w:t>
          </w:r>
          <w:r>
            <w:rPr>
              <w:rFonts w:cs="Arial"/>
              <w:color w:val="767171" w:themeColor="background2" w:themeShade="80"/>
            </w:rPr>
            <w:t>the E</w:t>
          </w:r>
          <w:r w:rsidRPr="00397EB7">
            <w:rPr>
              <w:rFonts w:cs="Arial"/>
              <w:color w:val="767171" w:themeColor="background2" w:themeShade="80"/>
            </w:rPr>
            <w:t>xhibit</w:t>
          </w:r>
          <w:r>
            <w:rPr>
              <w:rFonts w:cs="Arial"/>
              <w:color w:val="767171" w:themeColor="background2" w:themeShade="80"/>
            </w:rPr>
            <w:t xml:space="preserve">(s) </w:t>
          </w:r>
          <w:r w:rsidRPr="00397EB7">
            <w:rPr>
              <w:rFonts w:cs="Arial"/>
              <w:color w:val="767171" w:themeColor="background2" w:themeShade="80"/>
            </w:rPr>
            <w:t>related to this core component. The applicant institution uses this feedback to strengthen its documentation, processes, and procedures.</w:t>
          </w:r>
        </w:sdtContent>
      </w:sdt>
    </w:p>
    <w:p w14:paraId="54806565" w14:textId="77777777" w:rsidR="006F5FC5" w:rsidRPr="00015A00" w:rsidRDefault="006F5FC5" w:rsidP="00341438">
      <w:pPr>
        <w:spacing w:after="0" w:line="240" w:lineRule="auto"/>
        <w:rPr>
          <w:rFonts w:ascii="Calibri" w:eastAsia="Calibri" w:hAnsi="Calibri" w:cs="Arial"/>
        </w:rPr>
      </w:pPr>
    </w:p>
    <w:p w14:paraId="5CB0B7E1" w14:textId="44EAC80E" w:rsidR="00C7457E" w:rsidRPr="00C7457E" w:rsidRDefault="00341438" w:rsidP="00015A00">
      <w:pPr>
        <w:spacing w:after="0" w:line="240" w:lineRule="auto"/>
        <w:rPr>
          <w:rFonts w:ascii="Calibri" w:eastAsia="Aptos" w:hAnsi="Calibri" w:cs="Aptos"/>
        </w:rPr>
      </w:pPr>
      <w:r w:rsidRPr="0027349F">
        <w:rPr>
          <w:rFonts w:ascii="Calibri" w:eastAsia="Arial" w:hAnsi="Calibri" w:cs="Arial"/>
          <w:b/>
          <w:bCs/>
          <w:sz w:val="24"/>
          <w:szCs w:val="24"/>
          <w:u w:val="single"/>
        </w:rPr>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287975420"/>
          <w:placeholder>
            <w:docPart w:val="97765AEE854E4566B2FD56EB8743413B"/>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028B0DC8" w14:textId="77777777" w:rsidR="00C7457E" w:rsidRPr="00C7457E" w:rsidRDefault="00C7457E" w:rsidP="00C7457E">
      <w:pPr>
        <w:rPr>
          <w:rFonts w:ascii="Calibri" w:eastAsia="Times New Roman" w:hAnsi="Calibri" w:cs="Calibri"/>
          <w:bCs/>
          <w:smallCaps/>
          <w:sz w:val="28"/>
          <w:szCs w:val="28"/>
        </w:rPr>
      </w:pPr>
      <w:r w:rsidRPr="00C7457E">
        <w:rPr>
          <w:rFonts w:ascii="Calibri" w:eastAsia="Aptos" w:hAnsi="Calibri" w:cs="Times New Roman"/>
        </w:rPr>
        <w:br w:type="page"/>
      </w:r>
    </w:p>
    <w:sdt>
      <w:sdtPr>
        <w:rPr>
          <w:rFonts w:ascii="Calibri" w:eastAsia="Times New Roman" w:hAnsi="Calibri" w:cs="Calibri"/>
          <w:bCs/>
          <w:smallCaps/>
          <w:sz w:val="28"/>
          <w:szCs w:val="28"/>
        </w:rPr>
        <w:id w:val="1011182056"/>
        <w:lock w:val="sdtContentLocked"/>
        <w:placeholder>
          <w:docPart w:val="DefaultPlaceholder_-1854013440"/>
        </w:placeholder>
      </w:sdtPr>
      <w:sdtEndPr>
        <w:rPr>
          <w:rFonts w:eastAsia="Aptos"/>
          <w:bCs w:val="0"/>
          <w:smallCaps w:val="0"/>
          <w:sz w:val="24"/>
          <w:szCs w:val="24"/>
        </w:rPr>
      </w:sdtEndPr>
      <w:sdtContent>
        <w:p w14:paraId="2B9C595F" w14:textId="53CDEDA5"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X: Academic Policies</w:t>
          </w:r>
        </w:p>
        <w:p w14:paraId="077934BE" w14:textId="77777777" w:rsidR="00C7457E" w:rsidRPr="00C7457E" w:rsidRDefault="00C7457E" w:rsidP="00C7457E">
          <w:pPr>
            <w:spacing w:after="0" w:line="240" w:lineRule="auto"/>
            <w:rPr>
              <w:rFonts w:ascii="Calibri" w:eastAsia="Aptos" w:hAnsi="Calibri" w:cs="Calibri"/>
              <w:sz w:val="24"/>
              <w:szCs w:val="24"/>
            </w:rPr>
          </w:pPr>
        </w:p>
        <w:p w14:paraId="4FE90DBA" w14:textId="77777777" w:rsidR="00C7457E" w:rsidRPr="00C7457E" w:rsidRDefault="00C7457E">
          <w:pPr>
            <w:keepNext/>
            <w:keepLines/>
            <w:numPr>
              <w:ilvl w:val="0"/>
              <w:numId w:val="14"/>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Admissions Criteria</w:t>
          </w:r>
        </w:p>
        <w:p w14:paraId="3AC074F5" w14:textId="7E09AA0F"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institution’s admissions criteria align with its mission, program levels, and targeted student population. The admissions criteria are intended to ensure the admission of students who can reasonably be expected to successfully complete the stated educational offerings. Exceptions to admissions criteria are limited and require documentation of a clear and justifiable rationale for the exception.</w:t>
          </w:r>
        </w:p>
      </w:sdtContent>
    </w:sdt>
    <w:p w14:paraId="12E83813"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D94221" w:rsidRPr="008B397B" w14:paraId="633E76C6" w14:textId="77777777" w:rsidTr="00D21A13">
        <w:tc>
          <w:tcPr>
            <w:tcW w:w="7416" w:type="dxa"/>
            <w:shd w:val="clear" w:color="auto" w:fill="E2EFD9" w:themeFill="accent6" w:themeFillTint="33"/>
          </w:tcPr>
          <w:p w14:paraId="55E92919" w14:textId="77777777" w:rsidR="00D94221" w:rsidRPr="008B397B" w:rsidRDefault="00D94221" w:rsidP="00C32F45">
            <w:pPr>
              <w:rPr>
                <w:rFonts w:cs="Arial"/>
                <w:b/>
                <w:szCs w:val="20"/>
              </w:rPr>
            </w:pPr>
            <w:r w:rsidRPr="008B397B">
              <w:rPr>
                <w:rFonts w:cs="Arial"/>
                <w:b/>
                <w:szCs w:val="20"/>
              </w:rPr>
              <w:t>Questions</w:t>
            </w:r>
          </w:p>
        </w:tc>
        <w:tc>
          <w:tcPr>
            <w:tcW w:w="648" w:type="dxa"/>
            <w:shd w:val="clear" w:color="auto" w:fill="E2EFD9" w:themeFill="accent6" w:themeFillTint="33"/>
            <w:vAlign w:val="center"/>
          </w:tcPr>
          <w:p w14:paraId="6CDA85F0" w14:textId="77777777" w:rsidR="00D94221" w:rsidRPr="008B397B" w:rsidRDefault="00D94221" w:rsidP="00863F7C">
            <w:pPr>
              <w:jc w:val="center"/>
              <w:rPr>
                <w:rFonts w:cs="Arial"/>
                <w:b/>
                <w:szCs w:val="20"/>
              </w:rPr>
            </w:pPr>
            <w:r w:rsidRPr="008B397B">
              <w:rPr>
                <w:rFonts w:cs="Arial"/>
                <w:b/>
                <w:szCs w:val="20"/>
              </w:rPr>
              <w:t>Yes</w:t>
            </w:r>
          </w:p>
        </w:tc>
        <w:tc>
          <w:tcPr>
            <w:tcW w:w="648" w:type="dxa"/>
            <w:shd w:val="clear" w:color="auto" w:fill="E2EFD9" w:themeFill="accent6" w:themeFillTint="33"/>
            <w:vAlign w:val="center"/>
          </w:tcPr>
          <w:p w14:paraId="16512A92" w14:textId="77777777" w:rsidR="00D94221" w:rsidRPr="008B397B" w:rsidRDefault="00D94221" w:rsidP="00863F7C">
            <w:pPr>
              <w:jc w:val="center"/>
              <w:rPr>
                <w:rFonts w:cs="Arial"/>
                <w:b/>
                <w:szCs w:val="20"/>
              </w:rPr>
            </w:pPr>
            <w:r w:rsidRPr="008B397B">
              <w:rPr>
                <w:rFonts w:cs="Arial"/>
                <w:b/>
                <w:szCs w:val="20"/>
              </w:rPr>
              <w:t>No</w:t>
            </w:r>
          </w:p>
        </w:tc>
        <w:tc>
          <w:tcPr>
            <w:tcW w:w="648" w:type="dxa"/>
            <w:shd w:val="clear" w:color="auto" w:fill="E2EFD9" w:themeFill="accent6" w:themeFillTint="33"/>
            <w:vAlign w:val="center"/>
          </w:tcPr>
          <w:p w14:paraId="42DAE98C" w14:textId="77777777" w:rsidR="00D94221" w:rsidRPr="008B397B" w:rsidRDefault="00D94221" w:rsidP="00863F7C">
            <w:pPr>
              <w:jc w:val="center"/>
              <w:rPr>
                <w:rFonts w:cs="Arial"/>
                <w:b/>
                <w:szCs w:val="20"/>
              </w:rPr>
            </w:pPr>
            <w:r w:rsidRPr="008B397B">
              <w:rPr>
                <w:rFonts w:cs="Arial"/>
                <w:b/>
                <w:szCs w:val="20"/>
              </w:rPr>
              <w:t>N/A</w:t>
            </w:r>
          </w:p>
        </w:tc>
      </w:tr>
      <w:tr w:rsidR="00863F7C" w:rsidRPr="008B397B" w14:paraId="56441197" w14:textId="77777777" w:rsidTr="00D21A13">
        <w:tc>
          <w:tcPr>
            <w:tcW w:w="7416" w:type="dxa"/>
            <w:shd w:val="clear" w:color="auto" w:fill="E2EFD9" w:themeFill="accent6" w:themeFillTint="33"/>
          </w:tcPr>
          <w:p w14:paraId="1F4F455B" w14:textId="6969A3B3" w:rsidR="00863F7C" w:rsidRPr="008B397B" w:rsidRDefault="00863F7C" w:rsidP="00863F7C">
            <w:pPr>
              <w:rPr>
                <w:rFonts w:cs="Arial"/>
                <w:szCs w:val="20"/>
              </w:rPr>
            </w:pPr>
            <w:r w:rsidRPr="008B397B">
              <w:rPr>
                <w:rFonts w:cs="Arial"/>
                <w:szCs w:val="20"/>
              </w:rPr>
              <w:t>Is the institution’s admissions policy appropriate and consistent with accepted best practices?</w:t>
            </w:r>
          </w:p>
        </w:tc>
        <w:sdt>
          <w:sdtPr>
            <w:rPr>
              <w:rFonts w:cs="Arial"/>
            </w:rPr>
            <w:id w:val="152281761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F247C4A" w14:textId="3F58B24A" w:rsidR="00863F7C" w:rsidRDefault="00863F7C" w:rsidP="00863F7C">
                <w:pPr>
                  <w:jc w:val="center"/>
                  <w:rPr>
                    <w:rFonts w:cs="Arial"/>
                  </w:rPr>
                </w:pPr>
                <w:r w:rsidRPr="000C5542">
                  <w:rPr>
                    <w:rFonts w:ascii="MS Gothic" w:eastAsia="MS Gothic" w:hAnsi="MS Gothic" w:cs="Arial" w:hint="eastAsia"/>
                  </w:rPr>
                  <w:t>☐</w:t>
                </w:r>
              </w:p>
            </w:tc>
          </w:sdtContent>
        </w:sdt>
        <w:sdt>
          <w:sdtPr>
            <w:rPr>
              <w:rFonts w:cs="Arial"/>
            </w:rPr>
            <w:id w:val="-185440454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5C1009D" w14:textId="2008AEA3" w:rsidR="00863F7C" w:rsidRDefault="00863F7C" w:rsidP="00863F7C">
                <w:pPr>
                  <w:jc w:val="center"/>
                  <w:rPr>
                    <w:rFonts w:cs="Arial"/>
                  </w:rPr>
                </w:pPr>
                <w:r w:rsidRPr="000C5542">
                  <w:rPr>
                    <w:rFonts w:ascii="MS Gothic" w:eastAsia="MS Gothic" w:hAnsi="MS Gothic" w:cs="Arial" w:hint="eastAsia"/>
                  </w:rPr>
                  <w:t>☐</w:t>
                </w:r>
              </w:p>
            </w:tc>
          </w:sdtContent>
        </w:sdt>
        <w:sdt>
          <w:sdtPr>
            <w:rPr>
              <w:rFonts w:cs="Arial"/>
            </w:rPr>
            <w:id w:val="27267845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8419028" w14:textId="0A72DD65" w:rsidR="00863F7C" w:rsidRDefault="00863F7C" w:rsidP="00863F7C">
                <w:pPr>
                  <w:jc w:val="center"/>
                  <w:rPr>
                    <w:rFonts w:cs="Arial"/>
                  </w:rPr>
                </w:pPr>
                <w:r w:rsidRPr="000C5542">
                  <w:rPr>
                    <w:rFonts w:ascii="MS Gothic" w:eastAsia="MS Gothic" w:hAnsi="MS Gothic" w:cs="Arial" w:hint="eastAsia"/>
                  </w:rPr>
                  <w:t>☐</w:t>
                </w:r>
              </w:p>
            </w:tc>
          </w:sdtContent>
        </w:sdt>
      </w:tr>
      <w:tr w:rsidR="00863F7C" w:rsidRPr="008B397B" w14:paraId="1F34B627" w14:textId="77777777" w:rsidTr="00D21A13">
        <w:tc>
          <w:tcPr>
            <w:tcW w:w="7416" w:type="dxa"/>
            <w:shd w:val="clear" w:color="auto" w:fill="E2EFD9" w:themeFill="accent6" w:themeFillTint="33"/>
          </w:tcPr>
          <w:p w14:paraId="6E5F7EBE" w14:textId="62934848" w:rsidR="00863F7C" w:rsidRPr="008B397B" w:rsidRDefault="00863F7C" w:rsidP="00863F7C">
            <w:pPr>
              <w:rPr>
                <w:rFonts w:cs="Arial"/>
                <w:szCs w:val="20"/>
              </w:rPr>
            </w:pPr>
            <w:r w:rsidRPr="008B397B">
              <w:rPr>
                <w:rFonts w:cs="Arial"/>
                <w:szCs w:val="20"/>
              </w:rPr>
              <w:t>Do the institution’s admissions criteria align with its mission</w:t>
            </w:r>
            <w:r>
              <w:rPr>
                <w:rFonts w:cs="Arial"/>
                <w:szCs w:val="20"/>
              </w:rPr>
              <w:t>, program levels,</w:t>
            </w:r>
            <w:r w:rsidRPr="008B397B">
              <w:rPr>
                <w:rFonts w:cs="Arial"/>
                <w:szCs w:val="20"/>
              </w:rPr>
              <w:t xml:space="preserve"> and </w:t>
            </w:r>
            <w:r>
              <w:rPr>
                <w:rFonts w:cs="Arial"/>
                <w:szCs w:val="20"/>
              </w:rPr>
              <w:t xml:space="preserve">its </w:t>
            </w:r>
            <w:r w:rsidRPr="008B397B">
              <w:rPr>
                <w:rFonts w:cs="Arial"/>
                <w:szCs w:val="20"/>
              </w:rPr>
              <w:t xml:space="preserve">target student population? </w:t>
            </w:r>
          </w:p>
        </w:tc>
        <w:sdt>
          <w:sdtPr>
            <w:rPr>
              <w:rFonts w:cs="Arial"/>
            </w:rPr>
            <w:id w:val="-201591495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08E1FAE" w14:textId="77777777" w:rsidR="00863F7C" w:rsidRPr="008B397B" w:rsidRDefault="00863F7C" w:rsidP="00863F7C">
                <w:pPr>
                  <w:jc w:val="center"/>
                  <w:rPr>
                    <w:rFonts w:cs="Arial"/>
                    <w:szCs w:val="20"/>
                  </w:rPr>
                </w:pPr>
                <w:r w:rsidRPr="000C5542">
                  <w:rPr>
                    <w:rFonts w:ascii="MS Gothic" w:eastAsia="MS Gothic" w:hAnsi="MS Gothic" w:cs="Arial" w:hint="eastAsia"/>
                  </w:rPr>
                  <w:t>☐</w:t>
                </w:r>
              </w:p>
            </w:tc>
          </w:sdtContent>
        </w:sdt>
        <w:sdt>
          <w:sdtPr>
            <w:rPr>
              <w:rFonts w:cs="Arial"/>
            </w:rPr>
            <w:id w:val="168131381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7623C57" w14:textId="77777777" w:rsidR="00863F7C" w:rsidRPr="008B397B" w:rsidRDefault="00863F7C" w:rsidP="00863F7C">
                <w:pPr>
                  <w:jc w:val="center"/>
                  <w:rPr>
                    <w:rFonts w:cs="Arial"/>
                    <w:szCs w:val="20"/>
                  </w:rPr>
                </w:pPr>
                <w:r w:rsidRPr="000C5542">
                  <w:rPr>
                    <w:rFonts w:ascii="MS Gothic" w:eastAsia="MS Gothic" w:hAnsi="MS Gothic" w:cs="Arial" w:hint="eastAsia"/>
                  </w:rPr>
                  <w:t>☐</w:t>
                </w:r>
              </w:p>
            </w:tc>
          </w:sdtContent>
        </w:sdt>
        <w:sdt>
          <w:sdtPr>
            <w:rPr>
              <w:rFonts w:cs="Arial"/>
            </w:rPr>
            <w:id w:val="-13371776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EB19F30" w14:textId="77777777" w:rsidR="00863F7C" w:rsidRPr="008B397B" w:rsidRDefault="00863F7C" w:rsidP="00863F7C">
                <w:pPr>
                  <w:jc w:val="center"/>
                  <w:rPr>
                    <w:rFonts w:cs="Arial"/>
                    <w:szCs w:val="20"/>
                  </w:rPr>
                </w:pPr>
                <w:r w:rsidRPr="000C5542">
                  <w:rPr>
                    <w:rFonts w:ascii="MS Gothic" w:eastAsia="MS Gothic" w:hAnsi="MS Gothic" w:cs="Arial" w:hint="eastAsia"/>
                  </w:rPr>
                  <w:t>☐</w:t>
                </w:r>
              </w:p>
            </w:tc>
          </w:sdtContent>
        </w:sdt>
      </w:tr>
      <w:tr w:rsidR="00863F7C" w:rsidRPr="008B397B" w14:paraId="335CE8DD" w14:textId="77777777" w:rsidTr="00D21A13">
        <w:tc>
          <w:tcPr>
            <w:tcW w:w="7416" w:type="dxa"/>
            <w:shd w:val="clear" w:color="auto" w:fill="E2EFD9" w:themeFill="accent6" w:themeFillTint="33"/>
          </w:tcPr>
          <w:p w14:paraId="443CB51C" w14:textId="170CB48B" w:rsidR="00863F7C" w:rsidRPr="008B397B" w:rsidRDefault="00863F7C" w:rsidP="00863F7C">
            <w:pPr>
              <w:rPr>
                <w:rFonts w:cs="Arial"/>
                <w:szCs w:val="20"/>
              </w:rPr>
            </w:pPr>
            <w:r w:rsidRPr="008B397B">
              <w:rPr>
                <w:rFonts w:cs="Arial"/>
                <w:szCs w:val="20"/>
              </w:rPr>
              <w:t xml:space="preserve">Does the institution follow an adequate process for developing admissions criteria that </w:t>
            </w:r>
            <w:r>
              <w:rPr>
                <w:rFonts w:cs="Arial"/>
                <w:szCs w:val="20"/>
              </w:rPr>
              <w:t>verify and document that</w:t>
            </w:r>
            <w:r w:rsidRPr="008B397B">
              <w:rPr>
                <w:rFonts w:cs="Arial"/>
                <w:szCs w:val="20"/>
              </w:rPr>
              <w:t xml:space="preserve"> prospective students </w:t>
            </w:r>
            <w:r>
              <w:rPr>
                <w:rFonts w:cstheme="minorHAnsi"/>
              </w:rPr>
              <w:t xml:space="preserve">can reasonably be expected to complete the </w:t>
            </w:r>
            <w:r w:rsidRPr="003E0C2C">
              <w:rPr>
                <w:rFonts w:cstheme="minorHAnsi"/>
              </w:rPr>
              <w:t>stated educational offerings</w:t>
            </w:r>
            <w:r w:rsidRPr="008B397B">
              <w:rPr>
                <w:rFonts w:cs="Arial"/>
                <w:szCs w:val="20"/>
              </w:rPr>
              <w:t>?</w:t>
            </w:r>
          </w:p>
        </w:tc>
        <w:sdt>
          <w:sdtPr>
            <w:rPr>
              <w:rFonts w:cs="Arial"/>
            </w:rPr>
            <w:id w:val="-201268064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7FCBCD3" w14:textId="77777777" w:rsidR="00863F7C" w:rsidRPr="008B397B" w:rsidRDefault="00863F7C" w:rsidP="00863F7C">
                <w:pPr>
                  <w:jc w:val="center"/>
                  <w:rPr>
                    <w:rFonts w:cs="Arial"/>
                    <w:szCs w:val="20"/>
                  </w:rPr>
                </w:pPr>
                <w:r w:rsidRPr="000C5542">
                  <w:rPr>
                    <w:rFonts w:ascii="MS Gothic" w:eastAsia="MS Gothic" w:hAnsi="MS Gothic" w:cs="Arial" w:hint="eastAsia"/>
                  </w:rPr>
                  <w:t>☐</w:t>
                </w:r>
              </w:p>
            </w:tc>
          </w:sdtContent>
        </w:sdt>
        <w:sdt>
          <w:sdtPr>
            <w:rPr>
              <w:rFonts w:cs="Arial"/>
            </w:rPr>
            <w:id w:val="192437329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5E4D9B2" w14:textId="77777777" w:rsidR="00863F7C" w:rsidRPr="008B397B" w:rsidRDefault="00863F7C" w:rsidP="00863F7C">
                <w:pPr>
                  <w:jc w:val="center"/>
                  <w:rPr>
                    <w:rFonts w:cs="Arial"/>
                    <w:szCs w:val="20"/>
                  </w:rPr>
                </w:pPr>
                <w:r w:rsidRPr="000C5542">
                  <w:rPr>
                    <w:rFonts w:ascii="MS Gothic" w:eastAsia="MS Gothic" w:hAnsi="MS Gothic" w:cs="Arial" w:hint="eastAsia"/>
                  </w:rPr>
                  <w:t>☐</w:t>
                </w:r>
              </w:p>
            </w:tc>
          </w:sdtContent>
        </w:sdt>
        <w:sdt>
          <w:sdtPr>
            <w:rPr>
              <w:rFonts w:cs="Arial"/>
            </w:rPr>
            <w:id w:val="46308964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78062D9" w14:textId="77777777" w:rsidR="00863F7C" w:rsidRPr="008B397B" w:rsidRDefault="00863F7C" w:rsidP="00863F7C">
                <w:pPr>
                  <w:jc w:val="center"/>
                  <w:rPr>
                    <w:rFonts w:cs="Arial"/>
                    <w:szCs w:val="20"/>
                  </w:rPr>
                </w:pPr>
                <w:r w:rsidRPr="000C5542">
                  <w:rPr>
                    <w:rFonts w:ascii="MS Gothic" w:eastAsia="MS Gothic" w:hAnsi="MS Gothic" w:cs="Arial" w:hint="eastAsia"/>
                  </w:rPr>
                  <w:t>☐</w:t>
                </w:r>
              </w:p>
            </w:tc>
          </w:sdtContent>
        </w:sdt>
      </w:tr>
      <w:tr w:rsidR="00863F7C" w:rsidRPr="008B397B" w14:paraId="35AB56FB" w14:textId="77777777" w:rsidTr="00D21A13">
        <w:tc>
          <w:tcPr>
            <w:tcW w:w="7416" w:type="dxa"/>
            <w:shd w:val="clear" w:color="auto" w:fill="E2EFD9" w:themeFill="accent6" w:themeFillTint="33"/>
          </w:tcPr>
          <w:p w14:paraId="0E5E2B73" w14:textId="77777777" w:rsidR="00863F7C" w:rsidRPr="008B397B" w:rsidRDefault="00863F7C" w:rsidP="00863F7C">
            <w:pPr>
              <w:rPr>
                <w:rFonts w:cs="Arial"/>
                <w:szCs w:val="20"/>
              </w:rPr>
            </w:pPr>
            <w:r w:rsidRPr="008B397B">
              <w:rPr>
                <w:rFonts w:cs="Arial"/>
                <w:szCs w:val="20"/>
              </w:rPr>
              <w:t xml:space="preserve">Does the institution adequately document that students meet established admissions criteria? </w:t>
            </w:r>
          </w:p>
        </w:tc>
        <w:sdt>
          <w:sdtPr>
            <w:rPr>
              <w:rFonts w:cs="Arial"/>
            </w:rPr>
            <w:id w:val="204069712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DB580FE" w14:textId="77777777" w:rsidR="00863F7C" w:rsidRPr="008B397B" w:rsidRDefault="00863F7C" w:rsidP="00863F7C">
                <w:pPr>
                  <w:jc w:val="center"/>
                  <w:rPr>
                    <w:rFonts w:cs="Arial"/>
                    <w:szCs w:val="20"/>
                  </w:rPr>
                </w:pPr>
                <w:r w:rsidRPr="000C5542">
                  <w:rPr>
                    <w:rFonts w:ascii="MS Gothic" w:eastAsia="MS Gothic" w:hAnsi="MS Gothic" w:cs="Arial" w:hint="eastAsia"/>
                  </w:rPr>
                  <w:t>☐</w:t>
                </w:r>
              </w:p>
            </w:tc>
          </w:sdtContent>
        </w:sdt>
        <w:sdt>
          <w:sdtPr>
            <w:rPr>
              <w:rFonts w:cs="Arial"/>
            </w:rPr>
            <w:id w:val="-182187309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7225C2D" w14:textId="77777777" w:rsidR="00863F7C" w:rsidRPr="008B397B" w:rsidRDefault="00863F7C" w:rsidP="00863F7C">
                <w:pPr>
                  <w:jc w:val="center"/>
                  <w:rPr>
                    <w:rFonts w:cs="Arial"/>
                    <w:szCs w:val="20"/>
                  </w:rPr>
                </w:pPr>
                <w:r w:rsidRPr="000C5542">
                  <w:rPr>
                    <w:rFonts w:ascii="MS Gothic" w:eastAsia="MS Gothic" w:hAnsi="MS Gothic" w:cs="Arial" w:hint="eastAsia"/>
                  </w:rPr>
                  <w:t>☐</w:t>
                </w:r>
              </w:p>
            </w:tc>
          </w:sdtContent>
        </w:sdt>
        <w:sdt>
          <w:sdtPr>
            <w:rPr>
              <w:rFonts w:cs="Arial"/>
            </w:rPr>
            <w:id w:val="-154767683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C370444" w14:textId="77777777" w:rsidR="00863F7C" w:rsidRPr="008B397B" w:rsidRDefault="00863F7C" w:rsidP="00863F7C">
                <w:pPr>
                  <w:jc w:val="center"/>
                  <w:rPr>
                    <w:rFonts w:cs="Arial"/>
                    <w:szCs w:val="20"/>
                  </w:rPr>
                </w:pPr>
                <w:r w:rsidRPr="000C5542">
                  <w:rPr>
                    <w:rFonts w:ascii="MS Gothic" w:eastAsia="MS Gothic" w:hAnsi="MS Gothic" w:cs="Arial" w:hint="eastAsia"/>
                  </w:rPr>
                  <w:t>☐</w:t>
                </w:r>
              </w:p>
            </w:tc>
          </w:sdtContent>
        </w:sdt>
      </w:tr>
      <w:tr w:rsidR="00863F7C" w:rsidRPr="008B397B" w14:paraId="789E3116" w14:textId="77777777" w:rsidTr="00D21A13">
        <w:tc>
          <w:tcPr>
            <w:tcW w:w="7416" w:type="dxa"/>
            <w:shd w:val="clear" w:color="auto" w:fill="E2EFD9" w:themeFill="accent6" w:themeFillTint="33"/>
          </w:tcPr>
          <w:p w14:paraId="0934B075" w14:textId="77777777" w:rsidR="00863F7C" w:rsidRPr="008B397B" w:rsidRDefault="00863F7C" w:rsidP="00863F7C">
            <w:pPr>
              <w:rPr>
                <w:rFonts w:cs="Arial"/>
                <w:szCs w:val="20"/>
              </w:rPr>
            </w:pPr>
            <w:r>
              <w:rPr>
                <w:rFonts w:cs="Arial"/>
                <w:szCs w:val="20"/>
              </w:rPr>
              <w:t>If the institution enrolls students who do not meet its established admissions criteria, are the institution’s policies and procedures for determining the basis for admittance adequate?</w:t>
            </w:r>
          </w:p>
        </w:tc>
        <w:sdt>
          <w:sdtPr>
            <w:rPr>
              <w:rFonts w:cs="Arial"/>
            </w:rPr>
            <w:id w:val="104356081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56220BE" w14:textId="77777777" w:rsidR="00863F7C" w:rsidRDefault="00863F7C" w:rsidP="00863F7C">
                <w:pPr>
                  <w:jc w:val="center"/>
                  <w:rPr>
                    <w:rFonts w:cs="Arial"/>
                  </w:rPr>
                </w:pPr>
                <w:r w:rsidRPr="000C5542">
                  <w:rPr>
                    <w:rFonts w:ascii="MS Gothic" w:eastAsia="MS Gothic" w:hAnsi="MS Gothic" w:cs="Arial" w:hint="eastAsia"/>
                  </w:rPr>
                  <w:t>☐</w:t>
                </w:r>
              </w:p>
            </w:tc>
          </w:sdtContent>
        </w:sdt>
        <w:sdt>
          <w:sdtPr>
            <w:rPr>
              <w:rFonts w:cs="Arial"/>
            </w:rPr>
            <w:id w:val="36302293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08EE141" w14:textId="77777777" w:rsidR="00863F7C" w:rsidRDefault="00863F7C" w:rsidP="00863F7C">
                <w:pPr>
                  <w:jc w:val="center"/>
                  <w:rPr>
                    <w:rFonts w:cs="Arial"/>
                  </w:rPr>
                </w:pPr>
                <w:r w:rsidRPr="000C5542">
                  <w:rPr>
                    <w:rFonts w:ascii="MS Gothic" w:eastAsia="MS Gothic" w:hAnsi="MS Gothic" w:cs="Arial" w:hint="eastAsia"/>
                  </w:rPr>
                  <w:t>☐</w:t>
                </w:r>
              </w:p>
            </w:tc>
          </w:sdtContent>
        </w:sdt>
        <w:sdt>
          <w:sdtPr>
            <w:rPr>
              <w:rFonts w:cs="Arial"/>
            </w:rPr>
            <w:id w:val="-155468822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4645859" w14:textId="77777777" w:rsidR="00863F7C" w:rsidRDefault="00863F7C" w:rsidP="00863F7C">
                <w:pPr>
                  <w:jc w:val="center"/>
                  <w:rPr>
                    <w:rFonts w:cs="Arial"/>
                  </w:rPr>
                </w:pPr>
                <w:r w:rsidRPr="000C5542">
                  <w:rPr>
                    <w:rFonts w:ascii="MS Gothic" w:eastAsia="MS Gothic" w:hAnsi="MS Gothic" w:cs="Arial" w:hint="eastAsia"/>
                  </w:rPr>
                  <w:t>☐</w:t>
                </w:r>
              </w:p>
            </w:tc>
          </w:sdtContent>
        </w:sdt>
      </w:tr>
      <w:tr w:rsidR="00863F7C" w:rsidRPr="008B397B" w14:paraId="5204DFE2" w14:textId="77777777" w:rsidTr="00D21A13">
        <w:tc>
          <w:tcPr>
            <w:tcW w:w="7416" w:type="dxa"/>
            <w:shd w:val="clear" w:color="auto" w:fill="E2EFD9" w:themeFill="accent6" w:themeFillTint="33"/>
          </w:tcPr>
          <w:p w14:paraId="67CE0244" w14:textId="77777777" w:rsidR="00863F7C" w:rsidRPr="008B397B" w:rsidRDefault="00863F7C" w:rsidP="00863F7C">
            <w:pPr>
              <w:rPr>
                <w:rFonts w:cs="Arial"/>
                <w:szCs w:val="20"/>
              </w:rPr>
            </w:pPr>
            <w:r>
              <w:rPr>
                <w:rFonts w:cs="Arial"/>
                <w:szCs w:val="20"/>
              </w:rPr>
              <w:t>Is the institution’s documentation of admissions exceptions adequate and does it clearly indicate that students otherwise meet established admissions criteria?</w:t>
            </w:r>
          </w:p>
        </w:tc>
        <w:sdt>
          <w:sdtPr>
            <w:rPr>
              <w:rFonts w:cs="Arial"/>
            </w:rPr>
            <w:id w:val="-138956848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539CC7C" w14:textId="77777777" w:rsidR="00863F7C" w:rsidRDefault="00863F7C" w:rsidP="00863F7C">
                <w:pPr>
                  <w:jc w:val="center"/>
                  <w:rPr>
                    <w:rFonts w:cs="Arial"/>
                  </w:rPr>
                </w:pPr>
                <w:r w:rsidRPr="000C5542">
                  <w:rPr>
                    <w:rFonts w:ascii="MS Gothic" w:eastAsia="MS Gothic" w:hAnsi="MS Gothic" w:cs="Arial" w:hint="eastAsia"/>
                  </w:rPr>
                  <w:t>☐</w:t>
                </w:r>
              </w:p>
            </w:tc>
          </w:sdtContent>
        </w:sdt>
        <w:sdt>
          <w:sdtPr>
            <w:rPr>
              <w:rFonts w:cs="Arial"/>
            </w:rPr>
            <w:id w:val="-191924741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5668C75" w14:textId="77777777" w:rsidR="00863F7C" w:rsidRDefault="00863F7C" w:rsidP="00863F7C">
                <w:pPr>
                  <w:jc w:val="center"/>
                  <w:rPr>
                    <w:rFonts w:cs="Arial"/>
                  </w:rPr>
                </w:pPr>
                <w:r w:rsidRPr="000C5542">
                  <w:rPr>
                    <w:rFonts w:ascii="MS Gothic" w:eastAsia="MS Gothic" w:hAnsi="MS Gothic" w:cs="Arial" w:hint="eastAsia"/>
                  </w:rPr>
                  <w:t>☐</w:t>
                </w:r>
              </w:p>
            </w:tc>
          </w:sdtContent>
        </w:sdt>
        <w:sdt>
          <w:sdtPr>
            <w:rPr>
              <w:rFonts w:cs="Arial"/>
            </w:rPr>
            <w:id w:val="188451788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A27556B" w14:textId="77777777" w:rsidR="00863F7C" w:rsidRDefault="00863F7C" w:rsidP="00863F7C">
                <w:pPr>
                  <w:jc w:val="center"/>
                  <w:rPr>
                    <w:rFonts w:cs="Arial"/>
                  </w:rPr>
                </w:pPr>
                <w:r w:rsidRPr="000C5542">
                  <w:rPr>
                    <w:rFonts w:ascii="MS Gothic" w:eastAsia="MS Gothic" w:hAnsi="MS Gothic" w:cs="Arial" w:hint="eastAsia"/>
                  </w:rPr>
                  <w:t>☐</w:t>
                </w:r>
              </w:p>
            </w:tc>
          </w:sdtContent>
        </w:sdt>
      </w:tr>
      <w:tr w:rsidR="00863F7C" w:rsidRPr="008B397B" w14:paraId="6405E8B0" w14:textId="77777777" w:rsidTr="00D21A13">
        <w:tc>
          <w:tcPr>
            <w:tcW w:w="7416" w:type="dxa"/>
            <w:shd w:val="clear" w:color="auto" w:fill="E2EFD9" w:themeFill="accent6" w:themeFillTint="33"/>
          </w:tcPr>
          <w:p w14:paraId="200DBE3D" w14:textId="77777777" w:rsidR="00863F7C" w:rsidRPr="008B397B" w:rsidRDefault="00863F7C" w:rsidP="00863F7C">
            <w:pPr>
              <w:rPr>
                <w:rFonts w:cs="Arial"/>
                <w:szCs w:val="20"/>
              </w:rPr>
            </w:pPr>
            <w:r>
              <w:rPr>
                <w:rFonts w:cs="Arial"/>
                <w:szCs w:val="20"/>
              </w:rPr>
              <w:t>Are admissions exceptions only made under limited and exceptional circumstances?</w:t>
            </w:r>
          </w:p>
        </w:tc>
        <w:sdt>
          <w:sdtPr>
            <w:rPr>
              <w:rFonts w:cs="Arial"/>
            </w:rPr>
            <w:id w:val="2814890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A47FB88" w14:textId="77777777" w:rsidR="00863F7C" w:rsidRDefault="00863F7C" w:rsidP="00863F7C">
                <w:pPr>
                  <w:jc w:val="center"/>
                  <w:rPr>
                    <w:rFonts w:cs="Arial"/>
                  </w:rPr>
                </w:pPr>
                <w:r w:rsidRPr="000C5542">
                  <w:rPr>
                    <w:rFonts w:ascii="MS Gothic" w:eastAsia="MS Gothic" w:hAnsi="MS Gothic" w:cs="Arial" w:hint="eastAsia"/>
                  </w:rPr>
                  <w:t>☐</w:t>
                </w:r>
              </w:p>
            </w:tc>
          </w:sdtContent>
        </w:sdt>
        <w:sdt>
          <w:sdtPr>
            <w:rPr>
              <w:rFonts w:cs="Arial"/>
            </w:rPr>
            <w:id w:val="103569661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6897449" w14:textId="77777777" w:rsidR="00863F7C" w:rsidRDefault="00863F7C" w:rsidP="00863F7C">
                <w:pPr>
                  <w:jc w:val="center"/>
                  <w:rPr>
                    <w:rFonts w:cs="Arial"/>
                  </w:rPr>
                </w:pPr>
                <w:r w:rsidRPr="000C5542">
                  <w:rPr>
                    <w:rFonts w:ascii="MS Gothic" w:eastAsia="MS Gothic" w:hAnsi="MS Gothic" w:cs="Arial" w:hint="eastAsia"/>
                  </w:rPr>
                  <w:t>☐</w:t>
                </w:r>
              </w:p>
            </w:tc>
          </w:sdtContent>
        </w:sdt>
        <w:sdt>
          <w:sdtPr>
            <w:rPr>
              <w:rFonts w:cs="Arial"/>
            </w:rPr>
            <w:id w:val="86278054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23EF33B" w14:textId="77777777" w:rsidR="00863F7C" w:rsidRDefault="00863F7C" w:rsidP="00863F7C">
                <w:pPr>
                  <w:jc w:val="center"/>
                  <w:rPr>
                    <w:rFonts w:cs="Arial"/>
                  </w:rPr>
                </w:pPr>
                <w:r w:rsidRPr="000C5542">
                  <w:rPr>
                    <w:rFonts w:ascii="MS Gothic" w:eastAsia="MS Gothic" w:hAnsi="MS Gothic" w:cs="Arial" w:hint="eastAsia"/>
                  </w:rPr>
                  <w:t>☐</w:t>
                </w:r>
              </w:p>
            </w:tc>
          </w:sdtContent>
        </w:sdt>
      </w:tr>
    </w:tbl>
    <w:p w14:paraId="3FA91DCD" w14:textId="77777777" w:rsidR="00D94221" w:rsidRDefault="00D94221" w:rsidP="00341438">
      <w:pPr>
        <w:spacing w:after="0" w:line="240" w:lineRule="auto"/>
        <w:rPr>
          <w:rFonts w:ascii="Calibri" w:eastAsia="Arial" w:hAnsi="Calibri" w:cs="Arial"/>
          <w:b/>
          <w:bCs/>
          <w:sz w:val="24"/>
          <w:szCs w:val="24"/>
          <w:u w:val="single"/>
        </w:rPr>
      </w:pPr>
    </w:p>
    <w:p w14:paraId="71BBFA1B" w14:textId="77777777" w:rsidR="00341438" w:rsidRPr="00015A00" w:rsidRDefault="00341438" w:rsidP="00341438">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1108045366"/>
          <w:placeholder>
            <w:docPart w:val="B1B72E2CAA9543D8BE995E5C21FBBE68"/>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5376C968" w14:textId="2A8B15BA" w:rsidR="00341438" w:rsidRPr="00015A00" w:rsidRDefault="00341438" w:rsidP="00341438">
      <w:pPr>
        <w:spacing w:after="0" w:line="240" w:lineRule="auto"/>
        <w:rPr>
          <w:rFonts w:ascii="Calibri" w:eastAsia="Calibri" w:hAnsi="Calibri" w:cs="Arial"/>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1365790786"/>
          <w:placeholder>
            <w:docPart w:val="DC4105FAD23C45748395A5F12C9831B2"/>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0F196E54" w14:textId="77777777" w:rsidR="00341438" w:rsidRPr="00015A00" w:rsidRDefault="00341438" w:rsidP="00341438">
      <w:pPr>
        <w:spacing w:after="0" w:line="240" w:lineRule="auto"/>
        <w:rPr>
          <w:rFonts w:ascii="Calibri" w:eastAsia="Calibri" w:hAnsi="Calibri" w:cs="Arial"/>
        </w:rPr>
      </w:pPr>
    </w:p>
    <w:p w14:paraId="34FFB4DA" w14:textId="1AA110B4" w:rsidR="006F5FC5" w:rsidRPr="00015A00" w:rsidRDefault="006F5FC5" w:rsidP="006F5FC5">
      <w:pPr>
        <w:spacing w:after="0" w:line="240" w:lineRule="auto"/>
        <w:rPr>
          <w:rFonts w:cs="Arial"/>
          <w:sz w:val="20"/>
          <w:szCs w:val="20"/>
        </w:rPr>
      </w:pPr>
      <w:r w:rsidRPr="005854FB">
        <w:rPr>
          <w:rFonts w:cs="Arial"/>
          <w:b/>
          <w:smallCaps/>
          <w:sz w:val="24"/>
          <w:szCs w:val="24"/>
          <w:u w:val="single"/>
        </w:rPr>
        <w:lastRenderedPageBreak/>
        <w:t xml:space="preserve">Exhibit </w:t>
      </w:r>
      <w:r>
        <w:rPr>
          <w:rFonts w:cs="Arial"/>
          <w:b/>
          <w:smallCaps/>
          <w:sz w:val="24"/>
          <w:szCs w:val="24"/>
          <w:u w:val="single"/>
        </w:rPr>
        <w:t>21</w:t>
      </w:r>
      <w:r w:rsidRPr="005854FB">
        <w:rPr>
          <w:rFonts w:cs="Arial"/>
          <w:b/>
          <w:smallCaps/>
          <w:sz w:val="24"/>
          <w:szCs w:val="24"/>
          <w:u w:val="single"/>
        </w:rPr>
        <w:t>:</w:t>
      </w:r>
      <w:r w:rsidRPr="007F5C5E">
        <w:rPr>
          <w:rFonts w:cs="Arial"/>
          <w:color w:val="0000FF"/>
          <w:sz w:val="20"/>
          <w:szCs w:val="20"/>
        </w:rPr>
        <w:t xml:space="preserve"> </w:t>
      </w:r>
      <w:sdt>
        <w:sdtPr>
          <w:rPr>
            <w:rFonts w:cs="Arial"/>
            <w:color w:val="0000FF"/>
            <w:sz w:val="20"/>
            <w:szCs w:val="20"/>
          </w:rPr>
          <w:id w:val="1667440156"/>
          <w:placeholder>
            <w:docPart w:val="CFA00A6C24F445F5AB8E535B3F7FD69E"/>
          </w:placeholder>
          <w:temporary/>
          <w:showingPlcHdr/>
        </w:sdtPr>
        <w:sdtContent>
          <w:r w:rsidRPr="00397EB7">
            <w:rPr>
              <w:rFonts w:cs="Arial"/>
              <w:color w:val="767171" w:themeColor="background2" w:themeShade="80"/>
            </w:rPr>
            <w:t xml:space="preserve">Provide detailed feedback for </w:t>
          </w:r>
          <w:r>
            <w:rPr>
              <w:rFonts w:cs="Arial"/>
              <w:color w:val="767171" w:themeColor="background2" w:themeShade="80"/>
            </w:rPr>
            <w:t>the E</w:t>
          </w:r>
          <w:r w:rsidRPr="00397EB7">
            <w:rPr>
              <w:rFonts w:cs="Arial"/>
              <w:color w:val="767171" w:themeColor="background2" w:themeShade="80"/>
            </w:rPr>
            <w:t>xhibit</w:t>
          </w:r>
          <w:r>
            <w:rPr>
              <w:rFonts w:cs="Arial"/>
              <w:color w:val="767171" w:themeColor="background2" w:themeShade="80"/>
            </w:rPr>
            <w:t xml:space="preserve">(s) </w:t>
          </w:r>
          <w:r w:rsidRPr="00397EB7">
            <w:rPr>
              <w:rFonts w:cs="Arial"/>
              <w:color w:val="767171" w:themeColor="background2" w:themeShade="80"/>
            </w:rPr>
            <w:t>related to this core component. The applicant institution uses this feedback to strengthen its documentation, processes, and procedures.</w:t>
          </w:r>
        </w:sdtContent>
      </w:sdt>
    </w:p>
    <w:p w14:paraId="75EA1EF0" w14:textId="77777777" w:rsidR="006F5FC5" w:rsidRPr="00015A00" w:rsidRDefault="006F5FC5" w:rsidP="00341438">
      <w:pPr>
        <w:spacing w:after="0" w:line="240" w:lineRule="auto"/>
        <w:rPr>
          <w:rFonts w:ascii="Calibri" w:eastAsia="Calibri" w:hAnsi="Calibri" w:cs="Arial"/>
        </w:rPr>
      </w:pPr>
    </w:p>
    <w:p w14:paraId="5DAA544C" w14:textId="77777777" w:rsidR="00341438" w:rsidRPr="00015A00" w:rsidRDefault="00341438" w:rsidP="00341438">
      <w:pPr>
        <w:spacing w:after="0" w:line="240" w:lineRule="auto"/>
        <w:rPr>
          <w:rFonts w:ascii="Calibri" w:eastAsia="Arial" w:hAnsi="Calibri" w:cs="Arial"/>
        </w:rPr>
      </w:pPr>
      <w:r w:rsidRPr="0027349F">
        <w:rPr>
          <w:rFonts w:ascii="Calibri" w:eastAsia="Arial" w:hAnsi="Calibri" w:cs="Arial"/>
          <w:b/>
          <w:bCs/>
          <w:sz w:val="24"/>
          <w:szCs w:val="24"/>
          <w:u w:val="single"/>
        </w:rPr>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1283304710"/>
          <w:placeholder>
            <w:docPart w:val="14198A7FBA9A4D63A0072203BA797B49"/>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4EB6581F" w14:textId="300A9345" w:rsidR="00C7457E" w:rsidRPr="00015A00" w:rsidRDefault="00C7457E" w:rsidP="00C7457E">
      <w:pPr>
        <w:spacing w:after="0" w:line="240" w:lineRule="auto"/>
        <w:ind w:left="720"/>
        <w:contextualSpacing/>
        <w:rPr>
          <w:rFonts w:ascii="Calibri" w:eastAsia="Aptos" w:hAnsi="Calibri" w:cs="Aptos"/>
        </w:rPr>
      </w:pPr>
    </w:p>
    <w:sdt>
      <w:sdtPr>
        <w:rPr>
          <w:rFonts w:ascii="Calibri" w:eastAsia="Aptos" w:hAnsi="Calibri" w:cs="Calibri"/>
          <w:bCs/>
          <w:sz w:val="24"/>
          <w:szCs w:val="24"/>
          <w:u w:val="single"/>
        </w:rPr>
        <w:id w:val="-1697764610"/>
        <w:lock w:val="sdtContentLocked"/>
        <w:placeholder>
          <w:docPart w:val="DefaultPlaceholder_-1854013440"/>
        </w:placeholder>
      </w:sdtPr>
      <w:sdtEndPr>
        <w:rPr>
          <w:u w:val="none"/>
        </w:rPr>
      </w:sdtEndPr>
      <w:sdtContent>
        <w:p w14:paraId="445F6CC3" w14:textId="40245897" w:rsidR="00C7457E" w:rsidRDefault="00C7457E">
          <w:pPr>
            <w:numPr>
              <w:ilvl w:val="0"/>
              <w:numId w:val="101"/>
            </w:numPr>
            <w:spacing w:after="0" w:line="240" w:lineRule="auto"/>
            <w:contextualSpacing/>
            <w:rPr>
              <w:rFonts w:ascii="Calibri" w:eastAsia="Aptos" w:hAnsi="Calibri" w:cs="Calibri"/>
              <w:bCs/>
              <w:sz w:val="24"/>
              <w:szCs w:val="24"/>
            </w:rPr>
          </w:pPr>
          <w:r w:rsidRPr="00C7457E">
            <w:rPr>
              <w:rFonts w:ascii="Calibri" w:eastAsia="Aptos" w:hAnsi="Calibri" w:cs="Calibri"/>
              <w:bCs/>
              <w:sz w:val="24"/>
              <w:szCs w:val="24"/>
              <w:u w:val="single"/>
            </w:rPr>
            <w:t>Non-Degree Programs</w:t>
          </w:r>
          <w:r w:rsidRPr="00C7457E">
            <w:rPr>
              <w:rFonts w:ascii="Calibri" w:eastAsia="Aptos" w:hAnsi="Calibri" w:cs="Calibri"/>
              <w:bCs/>
              <w:sz w:val="24"/>
              <w:szCs w:val="24"/>
              <w:u w:val="single"/>
            </w:rPr>
            <w:br/>
          </w:r>
          <w:r w:rsidRPr="00C7457E">
            <w:rPr>
              <w:rFonts w:ascii="Calibri" w:eastAsia="Aptos" w:hAnsi="Calibri" w:cs="Calibri"/>
              <w:bCs/>
              <w:sz w:val="24"/>
              <w:szCs w:val="24"/>
            </w:rPr>
            <w:t xml:space="preserve">Applicants possess a high school diploma or its recognized equivalent at the time of admission (e.g., high school diploma, general educational development tests [GED], or self-certification statement). </w:t>
          </w:r>
        </w:p>
      </w:sdtContent>
    </w:sdt>
    <w:p w14:paraId="39912243" w14:textId="77777777" w:rsidR="00D94221" w:rsidRPr="00C7457E" w:rsidRDefault="00D94221" w:rsidP="00D94221">
      <w:pPr>
        <w:spacing w:after="0" w:line="240" w:lineRule="auto"/>
        <w:contextualSpacing/>
        <w:rPr>
          <w:rFonts w:ascii="Calibri" w:eastAsia="Aptos" w:hAnsi="Calibri" w:cs="Calibri"/>
          <w:bCs/>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D94221" w:rsidRPr="008B397B" w14:paraId="54C02A89" w14:textId="77777777" w:rsidTr="00D21A13">
        <w:tc>
          <w:tcPr>
            <w:tcW w:w="7416" w:type="dxa"/>
            <w:shd w:val="clear" w:color="auto" w:fill="E2EFD9" w:themeFill="accent6" w:themeFillTint="33"/>
          </w:tcPr>
          <w:p w14:paraId="7431F909" w14:textId="77777777" w:rsidR="00D94221" w:rsidRPr="008B397B" w:rsidRDefault="00D94221" w:rsidP="00C32F45">
            <w:pPr>
              <w:rPr>
                <w:rFonts w:cs="Arial"/>
                <w:b/>
                <w:szCs w:val="20"/>
              </w:rPr>
            </w:pPr>
            <w:r w:rsidRPr="008B397B">
              <w:rPr>
                <w:rFonts w:cs="Arial"/>
                <w:b/>
                <w:szCs w:val="20"/>
              </w:rPr>
              <w:t>Questions</w:t>
            </w:r>
          </w:p>
        </w:tc>
        <w:tc>
          <w:tcPr>
            <w:tcW w:w="648" w:type="dxa"/>
            <w:shd w:val="clear" w:color="auto" w:fill="E2EFD9" w:themeFill="accent6" w:themeFillTint="33"/>
            <w:vAlign w:val="center"/>
          </w:tcPr>
          <w:p w14:paraId="3C2BD61D" w14:textId="77777777" w:rsidR="00D94221" w:rsidRPr="008B397B" w:rsidRDefault="00D94221" w:rsidP="00863F7C">
            <w:pPr>
              <w:jc w:val="center"/>
              <w:rPr>
                <w:rFonts w:cs="Arial"/>
                <w:b/>
                <w:szCs w:val="20"/>
              </w:rPr>
            </w:pPr>
            <w:r w:rsidRPr="008B397B">
              <w:rPr>
                <w:rFonts w:cs="Arial"/>
                <w:b/>
                <w:szCs w:val="20"/>
              </w:rPr>
              <w:t>Yes</w:t>
            </w:r>
          </w:p>
        </w:tc>
        <w:tc>
          <w:tcPr>
            <w:tcW w:w="648" w:type="dxa"/>
            <w:shd w:val="clear" w:color="auto" w:fill="E2EFD9" w:themeFill="accent6" w:themeFillTint="33"/>
            <w:vAlign w:val="center"/>
          </w:tcPr>
          <w:p w14:paraId="78C1FC82" w14:textId="77777777" w:rsidR="00D94221" w:rsidRPr="008B397B" w:rsidRDefault="00D94221" w:rsidP="00863F7C">
            <w:pPr>
              <w:jc w:val="center"/>
              <w:rPr>
                <w:rFonts w:cs="Arial"/>
                <w:b/>
                <w:szCs w:val="20"/>
              </w:rPr>
            </w:pPr>
            <w:r w:rsidRPr="008B397B">
              <w:rPr>
                <w:rFonts w:cs="Arial"/>
                <w:b/>
                <w:szCs w:val="20"/>
              </w:rPr>
              <w:t>No</w:t>
            </w:r>
          </w:p>
        </w:tc>
        <w:tc>
          <w:tcPr>
            <w:tcW w:w="648" w:type="dxa"/>
            <w:shd w:val="clear" w:color="auto" w:fill="E2EFD9" w:themeFill="accent6" w:themeFillTint="33"/>
            <w:vAlign w:val="center"/>
          </w:tcPr>
          <w:p w14:paraId="45010F99" w14:textId="77777777" w:rsidR="00D94221" w:rsidRPr="008B397B" w:rsidRDefault="00D94221" w:rsidP="00863F7C">
            <w:pPr>
              <w:jc w:val="center"/>
              <w:rPr>
                <w:rFonts w:cs="Arial"/>
                <w:b/>
                <w:szCs w:val="20"/>
              </w:rPr>
            </w:pPr>
            <w:r w:rsidRPr="008B397B">
              <w:rPr>
                <w:rFonts w:cs="Arial"/>
                <w:b/>
                <w:szCs w:val="20"/>
              </w:rPr>
              <w:t>N/A</w:t>
            </w:r>
          </w:p>
        </w:tc>
      </w:tr>
      <w:tr w:rsidR="00D94221" w:rsidRPr="008B397B" w14:paraId="19385CB8" w14:textId="77777777" w:rsidTr="00D21A13">
        <w:tc>
          <w:tcPr>
            <w:tcW w:w="7416" w:type="dxa"/>
            <w:shd w:val="clear" w:color="auto" w:fill="E2EFD9" w:themeFill="accent6" w:themeFillTint="33"/>
          </w:tcPr>
          <w:p w14:paraId="6B2CAE52" w14:textId="77777777" w:rsidR="00D94221" w:rsidRPr="008B397B" w:rsidRDefault="00D94221" w:rsidP="00C32F45">
            <w:pPr>
              <w:rPr>
                <w:rFonts w:cs="Arial"/>
                <w:szCs w:val="20"/>
              </w:rPr>
            </w:pPr>
            <w:r w:rsidRPr="008B397B">
              <w:rPr>
                <w:rFonts w:cs="Arial"/>
                <w:szCs w:val="20"/>
              </w:rPr>
              <w:t xml:space="preserve">Does the institution adequately document the basis for admissions decisions for non-degree programs? </w:t>
            </w:r>
          </w:p>
        </w:tc>
        <w:sdt>
          <w:sdtPr>
            <w:rPr>
              <w:rFonts w:cs="Arial"/>
            </w:rPr>
            <w:id w:val="82047182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C2876DA" w14:textId="77777777" w:rsidR="00D94221" w:rsidRPr="008B397B" w:rsidRDefault="00D94221" w:rsidP="00863F7C">
                <w:pPr>
                  <w:jc w:val="center"/>
                  <w:rPr>
                    <w:rFonts w:cs="Arial"/>
                    <w:szCs w:val="20"/>
                  </w:rPr>
                </w:pPr>
                <w:r w:rsidRPr="000C5542">
                  <w:rPr>
                    <w:rFonts w:ascii="MS Gothic" w:eastAsia="MS Gothic" w:hAnsi="MS Gothic" w:cs="Arial" w:hint="eastAsia"/>
                  </w:rPr>
                  <w:t>☐</w:t>
                </w:r>
              </w:p>
            </w:tc>
          </w:sdtContent>
        </w:sdt>
        <w:sdt>
          <w:sdtPr>
            <w:rPr>
              <w:rFonts w:cs="Arial"/>
            </w:rPr>
            <w:id w:val="-188446735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76454CD" w14:textId="77777777" w:rsidR="00D94221" w:rsidRPr="008B397B" w:rsidRDefault="00D94221" w:rsidP="00863F7C">
                <w:pPr>
                  <w:jc w:val="center"/>
                  <w:rPr>
                    <w:rFonts w:cs="Arial"/>
                    <w:szCs w:val="20"/>
                  </w:rPr>
                </w:pPr>
                <w:r w:rsidRPr="000C5542">
                  <w:rPr>
                    <w:rFonts w:ascii="MS Gothic" w:eastAsia="MS Gothic" w:hAnsi="MS Gothic" w:cs="Arial" w:hint="eastAsia"/>
                  </w:rPr>
                  <w:t>☐</w:t>
                </w:r>
              </w:p>
            </w:tc>
          </w:sdtContent>
        </w:sdt>
        <w:sdt>
          <w:sdtPr>
            <w:rPr>
              <w:rFonts w:cs="Arial"/>
            </w:rPr>
            <w:id w:val="-115906630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F15FA83" w14:textId="77777777" w:rsidR="00D94221" w:rsidRPr="008B397B" w:rsidRDefault="00D94221" w:rsidP="00863F7C">
                <w:pPr>
                  <w:jc w:val="center"/>
                  <w:rPr>
                    <w:rFonts w:cs="Arial"/>
                    <w:szCs w:val="20"/>
                  </w:rPr>
                </w:pPr>
                <w:r w:rsidRPr="000C5542">
                  <w:rPr>
                    <w:rFonts w:ascii="MS Gothic" w:eastAsia="MS Gothic" w:hAnsi="MS Gothic" w:cs="Arial" w:hint="eastAsia"/>
                  </w:rPr>
                  <w:t>☐</w:t>
                </w:r>
              </w:p>
            </w:tc>
          </w:sdtContent>
        </w:sdt>
      </w:tr>
      <w:tr w:rsidR="00D94221" w:rsidRPr="008B397B" w14:paraId="4F99BCD4" w14:textId="77777777" w:rsidTr="00D21A13">
        <w:tc>
          <w:tcPr>
            <w:tcW w:w="7416" w:type="dxa"/>
            <w:shd w:val="clear" w:color="auto" w:fill="E2EFD9" w:themeFill="accent6" w:themeFillTint="33"/>
          </w:tcPr>
          <w:p w14:paraId="2249AC41" w14:textId="77777777" w:rsidR="00D94221" w:rsidRPr="008B397B" w:rsidRDefault="00D94221" w:rsidP="00C32F45">
            <w:pPr>
              <w:rPr>
                <w:rFonts w:cs="Arial"/>
                <w:szCs w:val="20"/>
              </w:rPr>
            </w:pPr>
            <w:r w:rsidRPr="008B397B">
              <w:rPr>
                <w:rFonts w:cs="Arial"/>
                <w:szCs w:val="20"/>
              </w:rPr>
              <w:t xml:space="preserve">Does the institution allow self-certification? </w:t>
            </w:r>
          </w:p>
        </w:tc>
        <w:sdt>
          <w:sdtPr>
            <w:rPr>
              <w:rFonts w:cs="Arial"/>
            </w:rPr>
            <w:id w:val="87673830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F61EFEF" w14:textId="77777777" w:rsidR="00D94221" w:rsidRPr="008B397B" w:rsidRDefault="00D94221" w:rsidP="00863F7C">
                <w:pPr>
                  <w:jc w:val="center"/>
                  <w:rPr>
                    <w:rFonts w:cs="Arial"/>
                    <w:szCs w:val="20"/>
                  </w:rPr>
                </w:pPr>
                <w:r w:rsidRPr="000C5542">
                  <w:rPr>
                    <w:rFonts w:ascii="MS Gothic" w:eastAsia="MS Gothic" w:hAnsi="MS Gothic" w:cs="Arial" w:hint="eastAsia"/>
                  </w:rPr>
                  <w:t>☐</w:t>
                </w:r>
              </w:p>
            </w:tc>
          </w:sdtContent>
        </w:sdt>
        <w:sdt>
          <w:sdtPr>
            <w:rPr>
              <w:rFonts w:cs="Arial"/>
            </w:rPr>
            <w:id w:val="-37316628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B3E981C" w14:textId="77777777" w:rsidR="00D94221" w:rsidRPr="008B397B" w:rsidRDefault="00D94221" w:rsidP="00863F7C">
                <w:pPr>
                  <w:jc w:val="center"/>
                  <w:rPr>
                    <w:rFonts w:cs="Arial"/>
                    <w:szCs w:val="20"/>
                  </w:rPr>
                </w:pPr>
                <w:r w:rsidRPr="000C5542">
                  <w:rPr>
                    <w:rFonts w:ascii="MS Gothic" w:eastAsia="MS Gothic" w:hAnsi="MS Gothic" w:cs="Arial" w:hint="eastAsia"/>
                  </w:rPr>
                  <w:t>☐</w:t>
                </w:r>
              </w:p>
            </w:tc>
          </w:sdtContent>
        </w:sdt>
        <w:sdt>
          <w:sdtPr>
            <w:rPr>
              <w:rFonts w:cs="Arial"/>
            </w:rPr>
            <w:id w:val="159057856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B5E66C7" w14:textId="77777777" w:rsidR="00D94221" w:rsidRPr="008B397B" w:rsidRDefault="00D94221" w:rsidP="00863F7C">
                <w:pPr>
                  <w:jc w:val="center"/>
                  <w:rPr>
                    <w:rFonts w:cs="Arial"/>
                    <w:szCs w:val="20"/>
                  </w:rPr>
                </w:pPr>
                <w:r w:rsidRPr="000C5542">
                  <w:rPr>
                    <w:rFonts w:ascii="MS Gothic" w:eastAsia="MS Gothic" w:hAnsi="MS Gothic" w:cs="Arial" w:hint="eastAsia"/>
                  </w:rPr>
                  <w:t>☐</w:t>
                </w:r>
              </w:p>
            </w:tc>
          </w:sdtContent>
        </w:sdt>
      </w:tr>
      <w:tr w:rsidR="00D94221" w:rsidRPr="008B397B" w14:paraId="46DBA730" w14:textId="77777777" w:rsidTr="00D21A13">
        <w:tc>
          <w:tcPr>
            <w:tcW w:w="7416" w:type="dxa"/>
            <w:shd w:val="clear" w:color="auto" w:fill="E2EFD9" w:themeFill="accent6" w:themeFillTint="33"/>
          </w:tcPr>
          <w:p w14:paraId="57EDF75E" w14:textId="0E3EE86A" w:rsidR="00D94221" w:rsidRPr="008B397B" w:rsidRDefault="00D94221" w:rsidP="00C32F45">
            <w:pPr>
              <w:rPr>
                <w:rFonts w:cs="Arial"/>
                <w:szCs w:val="20"/>
              </w:rPr>
            </w:pPr>
            <w:r w:rsidRPr="008B397B">
              <w:rPr>
                <w:rFonts w:cs="Arial"/>
                <w:szCs w:val="20"/>
              </w:rPr>
              <w:t>If the institution allows self-certification, are the policy and process followed adequate for verification?</w:t>
            </w:r>
          </w:p>
        </w:tc>
        <w:sdt>
          <w:sdtPr>
            <w:rPr>
              <w:rFonts w:cs="Arial"/>
            </w:rPr>
            <w:id w:val="194133229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F37AFA2" w14:textId="77777777" w:rsidR="00D94221" w:rsidRPr="008B397B" w:rsidRDefault="00D94221" w:rsidP="00863F7C">
                <w:pPr>
                  <w:jc w:val="center"/>
                  <w:rPr>
                    <w:rFonts w:cs="Arial"/>
                    <w:szCs w:val="20"/>
                  </w:rPr>
                </w:pPr>
                <w:r w:rsidRPr="000C5542">
                  <w:rPr>
                    <w:rFonts w:ascii="MS Gothic" w:eastAsia="MS Gothic" w:hAnsi="MS Gothic" w:cs="Arial" w:hint="eastAsia"/>
                  </w:rPr>
                  <w:t>☐</w:t>
                </w:r>
              </w:p>
            </w:tc>
          </w:sdtContent>
        </w:sdt>
        <w:sdt>
          <w:sdtPr>
            <w:rPr>
              <w:rFonts w:cs="Arial"/>
            </w:rPr>
            <w:id w:val="48760626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659B590" w14:textId="77777777" w:rsidR="00D94221" w:rsidRPr="008B397B" w:rsidRDefault="00D94221" w:rsidP="00863F7C">
                <w:pPr>
                  <w:jc w:val="center"/>
                  <w:rPr>
                    <w:rFonts w:cs="Arial"/>
                    <w:szCs w:val="20"/>
                  </w:rPr>
                </w:pPr>
                <w:r w:rsidRPr="000C5542">
                  <w:rPr>
                    <w:rFonts w:ascii="MS Gothic" w:eastAsia="MS Gothic" w:hAnsi="MS Gothic" w:cs="Arial" w:hint="eastAsia"/>
                  </w:rPr>
                  <w:t>☐</w:t>
                </w:r>
              </w:p>
            </w:tc>
          </w:sdtContent>
        </w:sdt>
        <w:sdt>
          <w:sdtPr>
            <w:rPr>
              <w:rFonts w:cs="Arial"/>
            </w:rPr>
            <w:id w:val="-96273426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A973BBD" w14:textId="77777777" w:rsidR="00D94221" w:rsidRPr="008B397B" w:rsidRDefault="00D94221" w:rsidP="00863F7C">
                <w:pPr>
                  <w:jc w:val="center"/>
                  <w:rPr>
                    <w:rFonts w:cs="Arial"/>
                    <w:szCs w:val="20"/>
                  </w:rPr>
                </w:pPr>
                <w:r w:rsidRPr="000C5542">
                  <w:rPr>
                    <w:rFonts w:ascii="MS Gothic" w:eastAsia="MS Gothic" w:hAnsi="MS Gothic" w:cs="Arial" w:hint="eastAsia"/>
                  </w:rPr>
                  <w:t>☐</w:t>
                </w:r>
              </w:p>
            </w:tc>
          </w:sdtContent>
        </w:sdt>
      </w:tr>
    </w:tbl>
    <w:p w14:paraId="7642BAB9" w14:textId="77777777" w:rsidR="00341438" w:rsidRDefault="00341438" w:rsidP="00341438">
      <w:pPr>
        <w:spacing w:after="0" w:line="240" w:lineRule="auto"/>
        <w:rPr>
          <w:rFonts w:ascii="Calibri" w:eastAsia="Arial" w:hAnsi="Calibri" w:cs="Arial"/>
          <w:b/>
          <w:bCs/>
          <w:sz w:val="24"/>
          <w:szCs w:val="24"/>
          <w:u w:val="single"/>
        </w:rPr>
      </w:pPr>
    </w:p>
    <w:p w14:paraId="790247A9" w14:textId="77777777" w:rsidR="00341438" w:rsidRPr="00015A00" w:rsidRDefault="00341438" w:rsidP="00341438">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1368906169"/>
          <w:placeholder>
            <w:docPart w:val="47DAA6CFBEE747AE90BAA35AB7B07EA7"/>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6784135B" w14:textId="572A0A6E" w:rsidR="00341438" w:rsidRPr="00015A00" w:rsidRDefault="00341438" w:rsidP="00341438">
      <w:pPr>
        <w:spacing w:after="0" w:line="240" w:lineRule="auto"/>
        <w:rPr>
          <w:rFonts w:ascii="Calibri" w:eastAsia="Calibri" w:hAnsi="Calibri" w:cs="Arial"/>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883711983"/>
          <w:placeholder>
            <w:docPart w:val="EC9CF6B166CA4699A814B96E40608C78"/>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50E778BA" w14:textId="77777777" w:rsidR="00341438" w:rsidRPr="00015A00" w:rsidRDefault="00341438" w:rsidP="00341438">
      <w:pPr>
        <w:spacing w:after="0" w:line="240" w:lineRule="auto"/>
        <w:rPr>
          <w:rFonts w:ascii="Calibri" w:eastAsia="Calibri" w:hAnsi="Calibri" w:cs="Arial"/>
        </w:rPr>
      </w:pPr>
    </w:p>
    <w:p w14:paraId="5B0F5C46" w14:textId="77777777" w:rsidR="00341438" w:rsidRDefault="00341438" w:rsidP="00341438">
      <w:pPr>
        <w:spacing w:after="0" w:line="240" w:lineRule="auto"/>
        <w:rPr>
          <w:rFonts w:ascii="Calibri" w:eastAsia="Arial" w:hAnsi="Calibri" w:cs="Arial"/>
          <w:color w:val="767171"/>
        </w:rPr>
      </w:pPr>
      <w:r w:rsidRPr="0027349F">
        <w:rPr>
          <w:rFonts w:ascii="Calibri" w:eastAsia="Arial" w:hAnsi="Calibri" w:cs="Arial"/>
          <w:b/>
          <w:bCs/>
          <w:sz w:val="24"/>
          <w:szCs w:val="24"/>
          <w:u w:val="single"/>
        </w:rPr>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178475459"/>
          <w:placeholder>
            <w:docPart w:val="884D1B965EB6474B9D552ED7D680CCE5"/>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37613894" w14:textId="77777777" w:rsidR="00C7457E" w:rsidRPr="00C7457E" w:rsidRDefault="00C7457E" w:rsidP="00C7457E">
      <w:pPr>
        <w:spacing w:after="0" w:line="240" w:lineRule="auto"/>
        <w:ind w:left="1080"/>
        <w:contextualSpacing/>
        <w:rPr>
          <w:rFonts w:ascii="Calibri" w:eastAsia="Aptos" w:hAnsi="Calibri" w:cs="Aptos"/>
        </w:rPr>
      </w:pPr>
    </w:p>
    <w:sdt>
      <w:sdtPr>
        <w:rPr>
          <w:rFonts w:ascii="Calibri" w:eastAsia="Aptos" w:hAnsi="Calibri" w:cs="Calibri"/>
          <w:bCs/>
          <w:sz w:val="24"/>
          <w:szCs w:val="24"/>
          <w:u w:val="single"/>
        </w:rPr>
        <w:id w:val="-1231385769"/>
        <w:lock w:val="sdtContentLocked"/>
        <w:placeholder>
          <w:docPart w:val="DefaultPlaceholder_-1854013440"/>
        </w:placeholder>
      </w:sdtPr>
      <w:sdtEndPr>
        <w:rPr>
          <w:u w:val="none"/>
        </w:rPr>
      </w:sdtEndPr>
      <w:sdtContent>
        <w:p w14:paraId="27C4581D" w14:textId="414DA8B1" w:rsidR="00C7457E" w:rsidRPr="00C7457E" w:rsidRDefault="00C7457E">
          <w:pPr>
            <w:numPr>
              <w:ilvl w:val="0"/>
              <w:numId w:val="101"/>
            </w:numPr>
            <w:spacing w:after="0" w:line="240" w:lineRule="auto"/>
            <w:contextualSpacing/>
            <w:rPr>
              <w:rFonts w:ascii="Calibri" w:eastAsia="Aptos" w:hAnsi="Calibri" w:cs="Calibri"/>
              <w:bCs/>
              <w:sz w:val="24"/>
              <w:szCs w:val="24"/>
            </w:rPr>
          </w:pPr>
          <w:r w:rsidRPr="00C7457E">
            <w:rPr>
              <w:rFonts w:ascii="Calibri" w:eastAsia="Aptos" w:hAnsi="Calibri" w:cs="Calibri"/>
              <w:bCs/>
              <w:sz w:val="24"/>
              <w:szCs w:val="24"/>
              <w:u w:val="single"/>
            </w:rPr>
            <w:t>Undergraduate Degrees</w:t>
          </w:r>
          <w:r w:rsidRPr="00C7457E">
            <w:rPr>
              <w:rFonts w:ascii="Calibri" w:eastAsia="Aptos" w:hAnsi="Calibri" w:cs="Calibri"/>
              <w:bCs/>
              <w:sz w:val="24"/>
              <w:szCs w:val="24"/>
              <w:u w:val="single"/>
            </w:rPr>
            <w:br/>
          </w:r>
          <w:r w:rsidRPr="00C7457E">
            <w:rPr>
              <w:rFonts w:ascii="Calibri" w:eastAsia="Aptos" w:hAnsi="Calibri" w:cs="Calibri"/>
              <w:bCs/>
              <w:sz w:val="24"/>
              <w:szCs w:val="24"/>
            </w:rPr>
            <w:t>Applicants possess a high school diploma or its recognized equivalent at the time of admission (e.g., high school diploma or general educational development tests [GED]).</w:t>
          </w:r>
        </w:p>
      </w:sdtContent>
    </w:sdt>
    <w:p w14:paraId="32751BEA" w14:textId="77777777" w:rsidR="00C7457E" w:rsidRPr="00C7457E" w:rsidRDefault="00C7457E" w:rsidP="00C7457E">
      <w:pPr>
        <w:spacing w:after="0" w:line="240" w:lineRule="auto"/>
        <w:ind w:left="720"/>
        <w:contextualSpacing/>
        <w:rPr>
          <w:rFonts w:ascii="Calibri" w:eastAsia="Aptos" w:hAnsi="Calibri" w:cs="Calibri"/>
          <w:bCs/>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D94221" w:rsidRPr="008B397B" w14:paraId="560C2A38" w14:textId="77777777" w:rsidTr="00D21A13">
        <w:tc>
          <w:tcPr>
            <w:tcW w:w="7416" w:type="dxa"/>
            <w:shd w:val="clear" w:color="auto" w:fill="E2EFD9" w:themeFill="accent6" w:themeFillTint="33"/>
          </w:tcPr>
          <w:p w14:paraId="43F9795D" w14:textId="77777777" w:rsidR="00D94221" w:rsidRPr="008B397B" w:rsidRDefault="00D94221" w:rsidP="00C32F45">
            <w:pPr>
              <w:rPr>
                <w:rFonts w:cs="Arial"/>
                <w:b/>
                <w:szCs w:val="20"/>
              </w:rPr>
            </w:pPr>
            <w:r w:rsidRPr="008B397B">
              <w:rPr>
                <w:rFonts w:cs="Arial"/>
                <w:b/>
                <w:szCs w:val="20"/>
              </w:rPr>
              <w:t>Questions</w:t>
            </w:r>
          </w:p>
        </w:tc>
        <w:tc>
          <w:tcPr>
            <w:tcW w:w="648" w:type="dxa"/>
            <w:shd w:val="clear" w:color="auto" w:fill="E2EFD9" w:themeFill="accent6" w:themeFillTint="33"/>
            <w:vAlign w:val="center"/>
          </w:tcPr>
          <w:p w14:paraId="54B1C691" w14:textId="77777777" w:rsidR="00D94221" w:rsidRPr="008B397B" w:rsidRDefault="00D94221" w:rsidP="00863F7C">
            <w:pPr>
              <w:jc w:val="center"/>
              <w:rPr>
                <w:rFonts w:cs="Arial"/>
                <w:b/>
                <w:szCs w:val="20"/>
              </w:rPr>
            </w:pPr>
            <w:r w:rsidRPr="008B397B">
              <w:rPr>
                <w:rFonts w:cs="Arial"/>
                <w:b/>
                <w:szCs w:val="20"/>
              </w:rPr>
              <w:t>Yes</w:t>
            </w:r>
          </w:p>
        </w:tc>
        <w:tc>
          <w:tcPr>
            <w:tcW w:w="648" w:type="dxa"/>
            <w:shd w:val="clear" w:color="auto" w:fill="E2EFD9" w:themeFill="accent6" w:themeFillTint="33"/>
            <w:vAlign w:val="center"/>
          </w:tcPr>
          <w:p w14:paraId="431B8417" w14:textId="77777777" w:rsidR="00D94221" w:rsidRPr="008B397B" w:rsidRDefault="00D94221" w:rsidP="00863F7C">
            <w:pPr>
              <w:jc w:val="center"/>
              <w:rPr>
                <w:rFonts w:cs="Arial"/>
                <w:b/>
                <w:szCs w:val="20"/>
              </w:rPr>
            </w:pPr>
            <w:r w:rsidRPr="008B397B">
              <w:rPr>
                <w:rFonts w:cs="Arial"/>
                <w:b/>
                <w:szCs w:val="20"/>
              </w:rPr>
              <w:t>No</w:t>
            </w:r>
          </w:p>
        </w:tc>
        <w:tc>
          <w:tcPr>
            <w:tcW w:w="648" w:type="dxa"/>
            <w:shd w:val="clear" w:color="auto" w:fill="E2EFD9" w:themeFill="accent6" w:themeFillTint="33"/>
            <w:vAlign w:val="center"/>
          </w:tcPr>
          <w:p w14:paraId="11A730EA" w14:textId="77777777" w:rsidR="00D94221" w:rsidRPr="008B397B" w:rsidRDefault="00D94221" w:rsidP="00863F7C">
            <w:pPr>
              <w:jc w:val="center"/>
              <w:rPr>
                <w:rFonts w:cs="Arial"/>
                <w:b/>
                <w:szCs w:val="20"/>
              </w:rPr>
            </w:pPr>
            <w:r w:rsidRPr="008B397B">
              <w:rPr>
                <w:rFonts w:cs="Arial"/>
                <w:b/>
                <w:szCs w:val="20"/>
              </w:rPr>
              <w:t>N/A</w:t>
            </w:r>
          </w:p>
        </w:tc>
      </w:tr>
      <w:tr w:rsidR="00D94221" w:rsidRPr="008B397B" w14:paraId="66C4AD7D" w14:textId="77777777" w:rsidTr="00D21A13">
        <w:tc>
          <w:tcPr>
            <w:tcW w:w="7416" w:type="dxa"/>
            <w:shd w:val="clear" w:color="auto" w:fill="E2EFD9" w:themeFill="accent6" w:themeFillTint="33"/>
          </w:tcPr>
          <w:p w14:paraId="2BBC7C70" w14:textId="77777777" w:rsidR="00D94221" w:rsidRPr="008B397B" w:rsidRDefault="00D94221" w:rsidP="00C32F45">
            <w:pPr>
              <w:rPr>
                <w:rFonts w:cs="Arial"/>
                <w:szCs w:val="20"/>
              </w:rPr>
            </w:pPr>
            <w:r w:rsidRPr="008B397B">
              <w:rPr>
                <w:rFonts w:cs="Arial"/>
                <w:szCs w:val="20"/>
              </w:rPr>
              <w:lastRenderedPageBreak/>
              <w:t xml:space="preserve">Does the institution adequately document the basis for admissions decisions for undergraduate degree programs? </w:t>
            </w:r>
          </w:p>
        </w:tc>
        <w:sdt>
          <w:sdtPr>
            <w:rPr>
              <w:rFonts w:cs="Arial"/>
            </w:rPr>
            <w:id w:val="-7737021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8FEA336" w14:textId="77777777" w:rsidR="00D94221" w:rsidRPr="008B397B" w:rsidRDefault="00D94221" w:rsidP="00863F7C">
                <w:pPr>
                  <w:jc w:val="center"/>
                  <w:rPr>
                    <w:rFonts w:cs="Arial"/>
                    <w:szCs w:val="20"/>
                  </w:rPr>
                </w:pPr>
                <w:r w:rsidRPr="000C5542">
                  <w:rPr>
                    <w:rFonts w:ascii="MS Gothic" w:eastAsia="MS Gothic" w:hAnsi="MS Gothic" w:cs="Arial" w:hint="eastAsia"/>
                  </w:rPr>
                  <w:t>☐</w:t>
                </w:r>
              </w:p>
            </w:tc>
          </w:sdtContent>
        </w:sdt>
        <w:sdt>
          <w:sdtPr>
            <w:rPr>
              <w:rFonts w:cs="Arial"/>
            </w:rPr>
            <w:id w:val="-151105142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BC8363E" w14:textId="77777777" w:rsidR="00D94221" w:rsidRPr="008B397B" w:rsidRDefault="00D94221" w:rsidP="00863F7C">
                <w:pPr>
                  <w:jc w:val="center"/>
                  <w:rPr>
                    <w:rFonts w:cs="Arial"/>
                    <w:szCs w:val="20"/>
                  </w:rPr>
                </w:pPr>
                <w:r w:rsidRPr="000C5542">
                  <w:rPr>
                    <w:rFonts w:ascii="MS Gothic" w:eastAsia="MS Gothic" w:hAnsi="MS Gothic" w:cs="Arial" w:hint="eastAsia"/>
                  </w:rPr>
                  <w:t>☐</w:t>
                </w:r>
              </w:p>
            </w:tc>
          </w:sdtContent>
        </w:sdt>
        <w:sdt>
          <w:sdtPr>
            <w:rPr>
              <w:rFonts w:cs="Arial"/>
            </w:rPr>
            <w:id w:val="-5484972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AD5CA75" w14:textId="77777777" w:rsidR="00D94221" w:rsidRPr="008B397B" w:rsidRDefault="00D94221" w:rsidP="00863F7C">
                <w:pPr>
                  <w:jc w:val="center"/>
                  <w:rPr>
                    <w:rFonts w:cs="Arial"/>
                    <w:szCs w:val="20"/>
                  </w:rPr>
                </w:pPr>
                <w:r w:rsidRPr="000C5542">
                  <w:rPr>
                    <w:rFonts w:ascii="MS Gothic" w:eastAsia="MS Gothic" w:hAnsi="MS Gothic" w:cs="Arial" w:hint="eastAsia"/>
                  </w:rPr>
                  <w:t>☐</w:t>
                </w:r>
              </w:p>
            </w:tc>
          </w:sdtContent>
        </w:sdt>
      </w:tr>
      <w:tr w:rsidR="00D94221" w:rsidRPr="008B397B" w14:paraId="0BB0A403" w14:textId="77777777" w:rsidTr="00D21A13">
        <w:tc>
          <w:tcPr>
            <w:tcW w:w="7416" w:type="dxa"/>
            <w:shd w:val="clear" w:color="auto" w:fill="E2EFD9" w:themeFill="accent6" w:themeFillTint="33"/>
          </w:tcPr>
          <w:p w14:paraId="22407D16" w14:textId="77777777" w:rsidR="00D94221" w:rsidRPr="008B397B" w:rsidRDefault="00D94221" w:rsidP="00C32F45">
            <w:pPr>
              <w:rPr>
                <w:rFonts w:cs="Arial"/>
                <w:szCs w:val="20"/>
              </w:rPr>
            </w:pPr>
            <w:r w:rsidRPr="008B397B">
              <w:rPr>
                <w:rFonts w:cs="Arial"/>
                <w:szCs w:val="20"/>
              </w:rPr>
              <w:t xml:space="preserve">Does the institution allow self-certification? </w:t>
            </w:r>
          </w:p>
        </w:tc>
        <w:sdt>
          <w:sdtPr>
            <w:rPr>
              <w:rFonts w:cs="Arial"/>
            </w:rPr>
            <w:id w:val="162635350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F0B8551" w14:textId="77777777" w:rsidR="00D94221" w:rsidRPr="008B397B" w:rsidRDefault="00D94221" w:rsidP="00863F7C">
                <w:pPr>
                  <w:jc w:val="center"/>
                  <w:rPr>
                    <w:rFonts w:cs="Arial"/>
                    <w:szCs w:val="20"/>
                  </w:rPr>
                </w:pPr>
                <w:r w:rsidRPr="000C5542">
                  <w:rPr>
                    <w:rFonts w:ascii="MS Gothic" w:eastAsia="MS Gothic" w:hAnsi="MS Gothic" w:cs="Arial" w:hint="eastAsia"/>
                  </w:rPr>
                  <w:t>☐</w:t>
                </w:r>
              </w:p>
            </w:tc>
          </w:sdtContent>
        </w:sdt>
        <w:sdt>
          <w:sdtPr>
            <w:rPr>
              <w:rFonts w:cs="Arial"/>
            </w:rPr>
            <w:id w:val="144704544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806437A" w14:textId="77777777" w:rsidR="00D94221" w:rsidRPr="008B397B" w:rsidRDefault="00D94221" w:rsidP="00863F7C">
                <w:pPr>
                  <w:jc w:val="center"/>
                  <w:rPr>
                    <w:rFonts w:cs="Arial"/>
                    <w:szCs w:val="20"/>
                  </w:rPr>
                </w:pPr>
                <w:r w:rsidRPr="000C5542">
                  <w:rPr>
                    <w:rFonts w:ascii="MS Gothic" w:eastAsia="MS Gothic" w:hAnsi="MS Gothic" w:cs="Arial" w:hint="eastAsia"/>
                  </w:rPr>
                  <w:t>☐</w:t>
                </w:r>
              </w:p>
            </w:tc>
          </w:sdtContent>
        </w:sdt>
        <w:sdt>
          <w:sdtPr>
            <w:rPr>
              <w:rFonts w:cs="Arial"/>
            </w:rPr>
            <w:id w:val="142884971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3576AFF" w14:textId="77777777" w:rsidR="00D94221" w:rsidRPr="008B397B" w:rsidRDefault="00D94221" w:rsidP="00863F7C">
                <w:pPr>
                  <w:jc w:val="center"/>
                  <w:rPr>
                    <w:rFonts w:cs="Arial"/>
                    <w:szCs w:val="20"/>
                  </w:rPr>
                </w:pPr>
                <w:r w:rsidRPr="000C5542">
                  <w:rPr>
                    <w:rFonts w:ascii="MS Gothic" w:eastAsia="MS Gothic" w:hAnsi="MS Gothic" w:cs="Arial" w:hint="eastAsia"/>
                  </w:rPr>
                  <w:t>☐</w:t>
                </w:r>
              </w:p>
            </w:tc>
          </w:sdtContent>
        </w:sdt>
      </w:tr>
      <w:tr w:rsidR="00D94221" w:rsidRPr="008B397B" w14:paraId="11CA5023" w14:textId="77777777" w:rsidTr="00D21A13">
        <w:tc>
          <w:tcPr>
            <w:tcW w:w="7416" w:type="dxa"/>
            <w:shd w:val="clear" w:color="auto" w:fill="E2EFD9" w:themeFill="accent6" w:themeFillTint="33"/>
          </w:tcPr>
          <w:p w14:paraId="1290C5BC" w14:textId="43CCABBC" w:rsidR="00D94221" w:rsidRPr="008B397B" w:rsidRDefault="00D94221" w:rsidP="00C32F45">
            <w:pPr>
              <w:rPr>
                <w:rFonts w:cs="Arial"/>
                <w:szCs w:val="20"/>
              </w:rPr>
            </w:pPr>
            <w:r w:rsidRPr="008B397B">
              <w:rPr>
                <w:rFonts w:cs="Arial"/>
                <w:szCs w:val="20"/>
              </w:rPr>
              <w:t>If the institution allows self-certification, are the policy and process followed adequate for verification?</w:t>
            </w:r>
          </w:p>
        </w:tc>
        <w:sdt>
          <w:sdtPr>
            <w:rPr>
              <w:rFonts w:cs="Arial"/>
            </w:rPr>
            <w:id w:val="124283681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6FE6B14" w14:textId="77777777" w:rsidR="00D94221" w:rsidRPr="008B397B" w:rsidRDefault="00D94221" w:rsidP="00863F7C">
                <w:pPr>
                  <w:jc w:val="center"/>
                  <w:rPr>
                    <w:rFonts w:cs="Arial"/>
                    <w:szCs w:val="20"/>
                  </w:rPr>
                </w:pPr>
                <w:r w:rsidRPr="000C5542">
                  <w:rPr>
                    <w:rFonts w:ascii="MS Gothic" w:eastAsia="MS Gothic" w:hAnsi="MS Gothic" w:cs="Arial" w:hint="eastAsia"/>
                  </w:rPr>
                  <w:t>☐</w:t>
                </w:r>
              </w:p>
            </w:tc>
          </w:sdtContent>
        </w:sdt>
        <w:sdt>
          <w:sdtPr>
            <w:rPr>
              <w:rFonts w:cs="Arial"/>
            </w:rPr>
            <w:id w:val="118902933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95EB76D" w14:textId="77777777" w:rsidR="00D94221" w:rsidRPr="008B397B" w:rsidRDefault="00D94221" w:rsidP="00863F7C">
                <w:pPr>
                  <w:jc w:val="center"/>
                  <w:rPr>
                    <w:rFonts w:cs="Arial"/>
                    <w:szCs w:val="20"/>
                  </w:rPr>
                </w:pPr>
                <w:r w:rsidRPr="000C5542">
                  <w:rPr>
                    <w:rFonts w:ascii="MS Gothic" w:eastAsia="MS Gothic" w:hAnsi="MS Gothic" w:cs="Arial" w:hint="eastAsia"/>
                  </w:rPr>
                  <w:t>☐</w:t>
                </w:r>
              </w:p>
            </w:tc>
          </w:sdtContent>
        </w:sdt>
        <w:sdt>
          <w:sdtPr>
            <w:rPr>
              <w:rFonts w:cs="Arial"/>
            </w:rPr>
            <w:id w:val="60693628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1AFD6A5" w14:textId="77777777" w:rsidR="00D94221" w:rsidRPr="008B397B" w:rsidRDefault="00D94221" w:rsidP="00863F7C">
                <w:pPr>
                  <w:jc w:val="center"/>
                  <w:rPr>
                    <w:rFonts w:cs="Arial"/>
                    <w:szCs w:val="20"/>
                  </w:rPr>
                </w:pPr>
                <w:r w:rsidRPr="000C5542">
                  <w:rPr>
                    <w:rFonts w:ascii="MS Gothic" w:eastAsia="MS Gothic" w:hAnsi="MS Gothic" w:cs="Arial" w:hint="eastAsia"/>
                  </w:rPr>
                  <w:t>☐</w:t>
                </w:r>
              </w:p>
            </w:tc>
          </w:sdtContent>
        </w:sdt>
      </w:tr>
    </w:tbl>
    <w:p w14:paraId="21C7F2A6" w14:textId="77777777" w:rsidR="00341438" w:rsidRDefault="00341438" w:rsidP="00341438">
      <w:pPr>
        <w:spacing w:after="0" w:line="240" w:lineRule="auto"/>
        <w:rPr>
          <w:rFonts w:ascii="Calibri" w:eastAsia="Arial" w:hAnsi="Calibri" w:cs="Arial"/>
          <w:b/>
          <w:bCs/>
          <w:sz w:val="24"/>
          <w:szCs w:val="24"/>
          <w:u w:val="single"/>
        </w:rPr>
      </w:pPr>
    </w:p>
    <w:p w14:paraId="0EB48C2C" w14:textId="77777777" w:rsidR="00341438" w:rsidRPr="00015A00" w:rsidRDefault="00341438" w:rsidP="00341438">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1459765732"/>
          <w:placeholder>
            <w:docPart w:val="7B772762083E40C1B09855ECCD430F18"/>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3F721A7F" w14:textId="7BDBA589" w:rsidR="00341438" w:rsidRPr="00015A00" w:rsidRDefault="00341438" w:rsidP="00341438">
      <w:pPr>
        <w:spacing w:after="0" w:line="240" w:lineRule="auto"/>
        <w:rPr>
          <w:rFonts w:ascii="Calibri" w:eastAsia="Calibri" w:hAnsi="Calibri" w:cs="Arial"/>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170767512"/>
          <w:placeholder>
            <w:docPart w:val="B27F38C3E67342618E3CEF1E08222693"/>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176F61EA" w14:textId="77777777" w:rsidR="00341438" w:rsidRPr="00015A00" w:rsidRDefault="00341438" w:rsidP="00341438">
      <w:pPr>
        <w:spacing w:after="0" w:line="240" w:lineRule="auto"/>
        <w:rPr>
          <w:rFonts w:ascii="Calibri" w:eastAsia="Calibri" w:hAnsi="Calibri" w:cs="Arial"/>
        </w:rPr>
      </w:pPr>
    </w:p>
    <w:p w14:paraId="270C1770" w14:textId="77777777" w:rsidR="00341438" w:rsidRPr="00015A00" w:rsidRDefault="00341438" w:rsidP="00341438">
      <w:pPr>
        <w:spacing w:after="0" w:line="240" w:lineRule="auto"/>
        <w:rPr>
          <w:rFonts w:ascii="Calibri" w:eastAsia="Arial" w:hAnsi="Calibri" w:cs="Arial"/>
        </w:rPr>
      </w:pPr>
      <w:r w:rsidRPr="0027349F">
        <w:rPr>
          <w:rFonts w:ascii="Calibri" w:eastAsia="Arial" w:hAnsi="Calibri" w:cs="Arial"/>
          <w:b/>
          <w:bCs/>
          <w:sz w:val="24"/>
          <w:szCs w:val="24"/>
          <w:u w:val="single"/>
        </w:rPr>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1616983636"/>
          <w:placeholder>
            <w:docPart w:val="3F0C3BA1709047D6A32FDE92C3216A76"/>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4C299857" w14:textId="03F6A5DA" w:rsidR="00C7457E" w:rsidRPr="00015A00" w:rsidRDefault="00C7457E" w:rsidP="00341438">
      <w:pPr>
        <w:spacing w:after="0" w:line="240" w:lineRule="auto"/>
        <w:contextualSpacing/>
        <w:rPr>
          <w:rFonts w:ascii="Calibri" w:eastAsia="Aptos" w:hAnsi="Calibri" w:cs="Aptos"/>
        </w:rPr>
      </w:pPr>
    </w:p>
    <w:sdt>
      <w:sdtPr>
        <w:rPr>
          <w:rFonts w:ascii="Calibri" w:eastAsia="Aptos" w:hAnsi="Calibri" w:cs="Calibri"/>
          <w:bCs/>
          <w:sz w:val="24"/>
          <w:szCs w:val="24"/>
          <w:u w:val="single"/>
        </w:rPr>
        <w:id w:val="689966777"/>
        <w:lock w:val="sdtContentLocked"/>
        <w:placeholder>
          <w:docPart w:val="DefaultPlaceholder_-1854013440"/>
        </w:placeholder>
      </w:sdtPr>
      <w:sdtEndPr>
        <w:rPr>
          <w:u w:val="none"/>
        </w:rPr>
      </w:sdtEndPr>
      <w:sdtContent>
        <w:p w14:paraId="72C628DB" w14:textId="70CA1B91" w:rsidR="00C7457E" w:rsidRDefault="00C7457E">
          <w:pPr>
            <w:numPr>
              <w:ilvl w:val="0"/>
              <w:numId w:val="101"/>
            </w:numPr>
            <w:spacing w:after="0" w:line="240" w:lineRule="auto"/>
            <w:contextualSpacing/>
            <w:rPr>
              <w:rFonts w:ascii="Calibri" w:eastAsia="Aptos" w:hAnsi="Calibri" w:cs="Calibri"/>
              <w:bCs/>
              <w:sz w:val="24"/>
              <w:szCs w:val="24"/>
            </w:rPr>
          </w:pPr>
          <w:r w:rsidRPr="00C7457E">
            <w:rPr>
              <w:rFonts w:ascii="Calibri" w:eastAsia="Aptos" w:hAnsi="Calibri" w:cs="Calibri"/>
              <w:bCs/>
              <w:sz w:val="24"/>
              <w:szCs w:val="24"/>
              <w:u w:val="single"/>
            </w:rPr>
            <w:t xml:space="preserve">Master’s Degrees </w:t>
          </w:r>
          <w:r w:rsidRPr="00C7457E">
            <w:rPr>
              <w:rFonts w:ascii="Calibri" w:eastAsia="Aptos" w:hAnsi="Calibri" w:cs="Calibri"/>
              <w:bCs/>
              <w:sz w:val="24"/>
              <w:szCs w:val="24"/>
              <w:u w:val="single"/>
            </w:rPr>
            <w:br/>
          </w:r>
          <w:r w:rsidRPr="00C7457E">
            <w:rPr>
              <w:rFonts w:ascii="Calibri" w:eastAsia="Aptos" w:hAnsi="Calibri" w:cs="Calibri"/>
              <w:bCs/>
              <w:sz w:val="24"/>
              <w:szCs w:val="24"/>
            </w:rPr>
            <w:t xml:space="preserve">Applicants possess a </w:t>
          </w:r>
          <w:r w:rsidRPr="00C7457E" w:rsidDel="00804992">
            <w:rPr>
              <w:rFonts w:ascii="Calibri" w:eastAsia="Aptos" w:hAnsi="Calibri" w:cs="Calibri"/>
              <w:bCs/>
              <w:sz w:val="24"/>
              <w:szCs w:val="24"/>
            </w:rPr>
            <w:t>b</w:t>
          </w:r>
          <w:r w:rsidRPr="00C7457E">
            <w:rPr>
              <w:rFonts w:ascii="Calibri" w:eastAsia="Aptos" w:hAnsi="Calibri" w:cs="Calibri"/>
              <w:bCs/>
              <w:sz w:val="24"/>
              <w:szCs w:val="24"/>
            </w:rPr>
            <w:t xml:space="preserve">achelor’s degree earned from an appropriately accredited institution. </w:t>
          </w:r>
        </w:p>
      </w:sdtContent>
    </w:sdt>
    <w:p w14:paraId="2A3A4DFE" w14:textId="77777777" w:rsidR="00D94221" w:rsidRPr="00C7457E" w:rsidRDefault="00D94221" w:rsidP="00D94221">
      <w:pPr>
        <w:spacing w:after="0" w:line="240" w:lineRule="auto"/>
        <w:contextualSpacing/>
        <w:rPr>
          <w:rFonts w:ascii="Calibri" w:eastAsia="Aptos" w:hAnsi="Calibri" w:cs="Calibri"/>
          <w:bCs/>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D94221" w:rsidRPr="008B397B" w14:paraId="4897F144" w14:textId="77777777" w:rsidTr="00D21A13">
        <w:tc>
          <w:tcPr>
            <w:tcW w:w="7416" w:type="dxa"/>
            <w:shd w:val="clear" w:color="auto" w:fill="E2EFD9" w:themeFill="accent6" w:themeFillTint="33"/>
          </w:tcPr>
          <w:p w14:paraId="5846C4EA" w14:textId="77777777" w:rsidR="00D94221" w:rsidRPr="008B397B" w:rsidRDefault="00D94221" w:rsidP="00C32F45">
            <w:pPr>
              <w:rPr>
                <w:rFonts w:cs="Arial"/>
                <w:b/>
                <w:szCs w:val="20"/>
              </w:rPr>
            </w:pPr>
            <w:r w:rsidRPr="008B397B">
              <w:rPr>
                <w:rFonts w:cs="Arial"/>
                <w:b/>
                <w:szCs w:val="20"/>
              </w:rPr>
              <w:t>Questions</w:t>
            </w:r>
          </w:p>
        </w:tc>
        <w:tc>
          <w:tcPr>
            <w:tcW w:w="648" w:type="dxa"/>
            <w:shd w:val="clear" w:color="auto" w:fill="E2EFD9" w:themeFill="accent6" w:themeFillTint="33"/>
            <w:vAlign w:val="center"/>
          </w:tcPr>
          <w:p w14:paraId="2DFD1A34" w14:textId="77777777" w:rsidR="00D94221" w:rsidRPr="008B397B" w:rsidRDefault="00D94221" w:rsidP="00863F7C">
            <w:pPr>
              <w:jc w:val="center"/>
              <w:rPr>
                <w:rFonts w:cs="Arial"/>
                <w:b/>
                <w:szCs w:val="20"/>
              </w:rPr>
            </w:pPr>
            <w:r w:rsidRPr="008B397B">
              <w:rPr>
                <w:rFonts w:cs="Arial"/>
                <w:b/>
                <w:szCs w:val="20"/>
              </w:rPr>
              <w:t>Yes</w:t>
            </w:r>
          </w:p>
        </w:tc>
        <w:tc>
          <w:tcPr>
            <w:tcW w:w="648" w:type="dxa"/>
            <w:shd w:val="clear" w:color="auto" w:fill="E2EFD9" w:themeFill="accent6" w:themeFillTint="33"/>
            <w:vAlign w:val="center"/>
          </w:tcPr>
          <w:p w14:paraId="61E30485" w14:textId="77777777" w:rsidR="00D94221" w:rsidRPr="008B397B" w:rsidRDefault="00D94221" w:rsidP="00863F7C">
            <w:pPr>
              <w:jc w:val="center"/>
              <w:rPr>
                <w:rFonts w:cs="Arial"/>
                <w:b/>
                <w:szCs w:val="20"/>
              </w:rPr>
            </w:pPr>
            <w:r w:rsidRPr="008B397B">
              <w:rPr>
                <w:rFonts w:cs="Arial"/>
                <w:b/>
                <w:szCs w:val="20"/>
              </w:rPr>
              <w:t>No</w:t>
            </w:r>
          </w:p>
        </w:tc>
        <w:tc>
          <w:tcPr>
            <w:tcW w:w="648" w:type="dxa"/>
            <w:shd w:val="clear" w:color="auto" w:fill="E2EFD9" w:themeFill="accent6" w:themeFillTint="33"/>
            <w:vAlign w:val="center"/>
          </w:tcPr>
          <w:p w14:paraId="5D315508" w14:textId="77777777" w:rsidR="00D94221" w:rsidRPr="008B397B" w:rsidRDefault="00D94221" w:rsidP="00863F7C">
            <w:pPr>
              <w:jc w:val="center"/>
              <w:rPr>
                <w:rFonts w:cs="Arial"/>
                <w:b/>
                <w:szCs w:val="20"/>
              </w:rPr>
            </w:pPr>
            <w:r w:rsidRPr="008B397B">
              <w:rPr>
                <w:rFonts w:cs="Arial"/>
                <w:b/>
                <w:szCs w:val="20"/>
              </w:rPr>
              <w:t>N/A</w:t>
            </w:r>
          </w:p>
        </w:tc>
      </w:tr>
      <w:tr w:rsidR="00D94221" w:rsidRPr="008B397B" w14:paraId="06339B96" w14:textId="77777777" w:rsidTr="00D21A13">
        <w:tc>
          <w:tcPr>
            <w:tcW w:w="7416" w:type="dxa"/>
            <w:shd w:val="clear" w:color="auto" w:fill="E2EFD9" w:themeFill="accent6" w:themeFillTint="33"/>
          </w:tcPr>
          <w:p w14:paraId="080FA3FC" w14:textId="77777777" w:rsidR="00D94221" w:rsidRPr="008B397B" w:rsidRDefault="00D94221" w:rsidP="00C32F45">
            <w:pPr>
              <w:rPr>
                <w:rFonts w:cs="Arial"/>
                <w:szCs w:val="20"/>
              </w:rPr>
            </w:pPr>
            <w:r w:rsidRPr="008B397B">
              <w:rPr>
                <w:rFonts w:cs="Arial"/>
                <w:szCs w:val="20"/>
              </w:rPr>
              <w:t xml:space="preserve">Does the institution adequately document the basis for admissions decisions for master’s degree programs? </w:t>
            </w:r>
          </w:p>
        </w:tc>
        <w:sdt>
          <w:sdtPr>
            <w:rPr>
              <w:rFonts w:cs="Arial"/>
            </w:rPr>
            <w:id w:val="159173225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B12ABB3" w14:textId="77777777" w:rsidR="00D94221" w:rsidRPr="008B397B" w:rsidRDefault="00D94221" w:rsidP="00863F7C">
                <w:pPr>
                  <w:jc w:val="center"/>
                  <w:rPr>
                    <w:rFonts w:cs="Arial"/>
                    <w:szCs w:val="20"/>
                  </w:rPr>
                </w:pPr>
                <w:r w:rsidRPr="000C5542">
                  <w:rPr>
                    <w:rFonts w:ascii="MS Gothic" w:eastAsia="MS Gothic" w:hAnsi="MS Gothic" w:cs="Arial" w:hint="eastAsia"/>
                  </w:rPr>
                  <w:t>☐</w:t>
                </w:r>
              </w:p>
            </w:tc>
          </w:sdtContent>
        </w:sdt>
        <w:sdt>
          <w:sdtPr>
            <w:rPr>
              <w:rFonts w:cs="Arial"/>
            </w:rPr>
            <w:id w:val="-120216802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651D1DC" w14:textId="77777777" w:rsidR="00D94221" w:rsidRPr="008B397B" w:rsidRDefault="00D94221" w:rsidP="00863F7C">
                <w:pPr>
                  <w:jc w:val="center"/>
                  <w:rPr>
                    <w:rFonts w:cs="Arial"/>
                    <w:szCs w:val="20"/>
                  </w:rPr>
                </w:pPr>
                <w:r w:rsidRPr="000C5542">
                  <w:rPr>
                    <w:rFonts w:ascii="MS Gothic" w:eastAsia="MS Gothic" w:hAnsi="MS Gothic" w:cs="Arial" w:hint="eastAsia"/>
                  </w:rPr>
                  <w:t>☐</w:t>
                </w:r>
              </w:p>
            </w:tc>
          </w:sdtContent>
        </w:sdt>
        <w:sdt>
          <w:sdtPr>
            <w:rPr>
              <w:rFonts w:cs="Arial"/>
            </w:rPr>
            <w:id w:val="-174355768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BECCAFA" w14:textId="77777777" w:rsidR="00D94221" w:rsidRPr="008B397B" w:rsidRDefault="00D94221" w:rsidP="00863F7C">
                <w:pPr>
                  <w:jc w:val="center"/>
                  <w:rPr>
                    <w:rFonts w:cs="Arial"/>
                    <w:szCs w:val="20"/>
                  </w:rPr>
                </w:pPr>
                <w:r w:rsidRPr="000C5542">
                  <w:rPr>
                    <w:rFonts w:ascii="MS Gothic" w:eastAsia="MS Gothic" w:hAnsi="MS Gothic" w:cs="Arial" w:hint="eastAsia"/>
                  </w:rPr>
                  <w:t>☐</w:t>
                </w:r>
              </w:p>
            </w:tc>
          </w:sdtContent>
        </w:sdt>
      </w:tr>
    </w:tbl>
    <w:p w14:paraId="5CA9E6E0" w14:textId="77777777" w:rsidR="00341438" w:rsidRDefault="00341438" w:rsidP="00341438">
      <w:pPr>
        <w:spacing w:after="0" w:line="240" w:lineRule="auto"/>
        <w:rPr>
          <w:rFonts w:ascii="Calibri" w:eastAsia="Arial" w:hAnsi="Calibri" w:cs="Arial"/>
          <w:b/>
          <w:bCs/>
          <w:sz w:val="24"/>
          <w:szCs w:val="24"/>
          <w:u w:val="single"/>
        </w:rPr>
      </w:pPr>
    </w:p>
    <w:p w14:paraId="7D0AF876" w14:textId="77777777" w:rsidR="00341438" w:rsidRPr="00015A00" w:rsidRDefault="00341438" w:rsidP="00341438">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1605023931"/>
          <w:placeholder>
            <w:docPart w:val="242BE291943D4DC9AD28CA0628F60BDD"/>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28EAC5F3" w14:textId="475DE627" w:rsidR="00341438" w:rsidRPr="00512A8E" w:rsidRDefault="00341438" w:rsidP="00341438">
      <w:pPr>
        <w:spacing w:after="0" w:line="240" w:lineRule="auto"/>
        <w:rPr>
          <w:rFonts w:ascii="Calibri" w:eastAsia="Calibri" w:hAnsi="Calibri" w:cs="Arial"/>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2049985890"/>
          <w:placeholder>
            <w:docPart w:val="64A4152302014C3398B3188DECA0D52B"/>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51B8B126" w14:textId="77777777" w:rsidR="00341438" w:rsidRPr="00512A8E" w:rsidRDefault="00341438" w:rsidP="00341438">
      <w:pPr>
        <w:spacing w:after="0" w:line="240" w:lineRule="auto"/>
        <w:rPr>
          <w:rFonts w:ascii="Calibri" w:eastAsia="Calibri" w:hAnsi="Calibri" w:cs="Arial"/>
        </w:rPr>
      </w:pPr>
    </w:p>
    <w:p w14:paraId="3570EFA6" w14:textId="77777777" w:rsidR="00341438" w:rsidRPr="00512A8E" w:rsidRDefault="00341438" w:rsidP="00341438">
      <w:pPr>
        <w:spacing w:after="0" w:line="240" w:lineRule="auto"/>
        <w:rPr>
          <w:rFonts w:ascii="Calibri" w:eastAsia="Arial" w:hAnsi="Calibri" w:cs="Arial"/>
        </w:rPr>
      </w:pPr>
      <w:r w:rsidRPr="0027349F">
        <w:rPr>
          <w:rFonts w:ascii="Calibri" w:eastAsia="Arial" w:hAnsi="Calibri" w:cs="Arial"/>
          <w:b/>
          <w:bCs/>
          <w:sz w:val="24"/>
          <w:szCs w:val="24"/>
          <w:u w:val="single"/>
        </w:rPr>
        <w:lastRenderedPageBreak/>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1134251682"/>
          <w:placeholder>
            <w:docPart w:val="BCA905017B4643189626922968A5F5F1"/>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57342E00" w14:textId="77777777" w:rsidR="00C7457E" w:rsidRPr="00512A8E" w:rsidRDefault="00C7457E" w:rsidP="00C7457E">
      <w:pPr>
        <w:spacing w:after="0" w:line="240" w:lineRule="auto"/>
        <w:ind w:left="1080"/>
        <w:contextualSpacing/>
        <w:rPr>
          <w:rFonts w:ascii="Calibri" w:eastAsia="Aptos" w:hAnsi="Calibri" w:cs="Aptos"/>
        </w:rPr>
      </w:pPr>
    </w:p>
    <w:sdt>
      <w:sdtPr>
        <w:rPr>
          <w:rFonts w:ascii="Calibri" w:eastAsia="Aptos" w:hAnsi="Calibri" w:cs="Calibri"/>
          <w:bCs/>
          <w:sz w:val="24"/>
          <w:szCs w:val="24"/>
          <w:u w:val="single"/>
        </w:rPr>
        <w:id w:val="-1207639753"/>
        <w:lock w:val="sdtContentLocked"/>
        <w:placeholder>
          <w:docPart w:val="DefaultPlaceholder_-1854013440"/>
        </w:placeholder>
      </w:sdtPr>
      <w:sdtEndPr>
        <w:rPr>
          <w:u w:val="none"/>
        </w:rPr>
      </w:sdtEndPr>
      <w:sdtContent>
        <w:p w14:paraId="07D5898C" w14:textId="2B5E4ED3" w:rsidR="00C7457E" w:rsidRPr="00C7457E" w:rsidRDefault="00C7457E">
          <w:pPr>
            <w:numPr>
              <w:ilvl w:val="0"/>
              <w:numId w:val="101"/>
            </w:numPr>
            <w:spacing w:after="0" w:line="240" w:lineRule="auto"/>
            <w:contextualSpacing/>
            <w:rPr>
              <w:rFonts w:ascii="Calibri" w:eastAsia="Aptos" w:hAnsi="Calibri" w:cs="Calibri"/>
              <w:bCs/>
              <w:sz w:val="24"/>
              <w:szCs w:val="24"/>
            </w:rPr>
          </w:pPr>
          <w:r w:rsidRPr="00C7457E">
            <w:rPr>
              <w:rFonts w:ascii="Calibri" w:eastAsia="Aptos" w:hAnsi="Calibri" w:cs="Calibri"/>
              <w:bCs/>
              <w:sz w:val="24"/>
              <w:szCs w:val="24"/>
              <w:u w:val="single"/>
            </w:rPr>
            <w:t>First Professional Degrees</w:t>
          </w:r>
          <w:r w:rsidRPr="00C7457E">
            <w:rPr>
              <w:rFonts w:ascii="Calibri" w:eastAsia="Aptos" w:hAnsi="Calibri" w:cs="Calibri"/>
              <w:bCs/>
              <w:sz w:val="24"/>
              <w:szCs w:val="24"/>
              <w:u w:val="single"/>
            </w:rPr>
            <w:br/>
          </w:r>
          <w:r w:rsidRPr="00C7457E">
            <w:rPr>
              <w:rFonts w:ascii="Calibri" w:eastAsia="Aptos" w:hAnsi="Calibri" w:cs="Calibri"/>
              <w:bCs/>
              <w:sz w:val="24"/>
              <w:szCs w:val="24"/>
            </w:rPr>
            <w:t xml:space="preserve">Applicants possess a bachelor’s or master’s degree earned from an appropriately accredited institution. </w:t>
          </w:r>
        </w:p>
      </w:sdtContent>
    </w:sdt>
    <w:p w14:paraId="06534D88"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D94221" w:rsidRPr="008B397B" w14:paraId="2BB0961F" w14:textId="77777777" w:rsidTr="00D21A13">
        <w:tc>
          <w:tcPr>
            <w:tcW w:w="7416" w:type="dxa"/>
            <w:shd w:val="clear" w:color="auto" w:fill="E2EFD9" w:themeFill="accent6" w:themeFillTint="33"/>
          </w:tcPr>
          <w:p w14:paraId="0BC13B7A" w14:textId="77777777" w:rsidR="00D94221" w:rsidRPr="008B397B" w:rsidRDefault="00D94221" w:rsidP="00C32F45">
            <w:pPr>
              <w:rPr>
                <w:rFonts w:cs="Arial"/>
                <w:b/>
                <w:szCs w:val="20"/>
              </w:rPr>
            </w:pPr>
            <w:r w:rsidRPr="008B397B">
              <w:rPr>
                <w:rFonts w:cs="Arial"/>
                <w:b/>
                <w:szCs w:val="20"/>
              </w:rPr>
              <w:t>Questions</w:t>
            </w:r>
          </w:p>
        </w:tc>
        <w:tc>
          <w:tcPr>
            <w:tcW w:w="648" w:type="dxa"/>
            <w:shd w:val="clear" w:color="auto" w:fill="E2EFD9" w:themeFill="accent6" w:themeFillTint="33"/>
            <w:vAlign w:val="center"/>
          </w:tcPr>
          <w:p w14:paraId="0F136C73" w14:textId="77777777" w:rsidR="00D94221" w:rsidRPr="008B397B" w:rsidRDefault="00D94221" w:rsidP="00863F7C">
            <w:pPr>
              <w:jc w:val="center"/>
              <w:rPr>
                <w:rFonts w:cs="Arial"/>
                <w:b/>
                <w:szCs w:val="20"/>
              </w:rPr>
            </w:pPr>
            <w:r w:rsidRPr="008B397B">
              <w:rPr>
                <w:rFonts w:cs="Arial"/>
                <w:b/>
                <w:szCs w:val="20"/>
              </w:rPr>
              <w:t>Yes</w:t>
            </w:r>
          </w:p>
        </w:tc>
        <w:tc>
          <w:tcPr>
            <w:tcW w:w="648" w:type="dxa"/>
            <w:shd w:val="clear" w:color="auto" w:fill="E2EFD9" w:themeFill="accent6" w:themeFillTint="33"/>
            <w:vAlign w:val="center"/>
          </w:tcPr>
          <w:p w14:paraId="773422EF" w14:textId="77777777" w:rsidR="00D94221" w:rsidRPr="008B397B" w:rsidRDefault="00D94221" w:rsidP="00863F7C">
            <w:pPr>
              <w:jc w:val="center"/>
              <w:rPr>
                <w:rFonts w:cs="Arial"/>
                <w:b/>
                <w:szCs w:val="20"/>
              </w:rPr>
            </w:pPr>
            <w:r w:rsidRPr="008B397B">
              <w:rPr>
                <w:rFonts w:cs="Arial"/>
                <w:b/>
                <w:szCs w:val="20"/>
              </w:rPr>
              <w:t>No</w:t>
            </w:r>
          </w:p>
        </w:tc>
        <w:tc>
          <w:tcPr>
            <w:tcW w:w="648" w:type="dxa"/>
            <w:shd w:val="clear" w:color="auto" w:fill="E2EFD9" w:themeFill="accent6" w:themeFillTint="33"/>
            <w:vAlign w:val="center"/>
          </w:tcPr>
          <w:p w14:paraId="262D1CA4" w14:textId="77777777" w:rsidR="00D94221" w:rsidRPr="008B397B" w:rsidRDefault="00D94221" w:rsidP="00863F7C">
            <w:pPr>
              <w:jc w:val="center"/>
              <w:rPr>
                <w:rFonts w:cs="Arial"/>
                <w:b/>
                <w:szCs w:val="20"/>
              </w:rPr>
            </w:pPr>
            <w:r w:rsidRPr="008B397B">
              <w:rPr>
                <w:rFonts w:cs="Arial"/>
                <w:b/>
                <w:szCs w:val="20"/>
              </w:rPr>
              <w:t>N/A</w:t>
            </w:r>
          </w:p>
        </w:tc>
      </w:tr>
      <w:tr w:rsidR="00D94221" w:rsidRPr="008B397B" w14:paraId="00AB112F" w14:textId="77777777" w:rsidTr="00D21A13">
        <w:tc>
          <w:tcPr>
            <w:tcW w:w="7416" w:type="dxa"/>
            <w:shd w:val="clear" w:color="auto" w:fill="E2EFD9" w:themeFill="accent6" w:themeFillTint="33"/>
          </w:tcPr>
          <w:p w14:paraId="307BF53C" w14:textId="77777777" w:rsidR="00D94221" w:rsidRPr="008B397B" w:rsidRDefault="00D94221" w:rsidP="00C32F45">
            <w:pPr>
              <w:rPr>
                <w:rFonts w:cs="Arial"/>
                <w:szCs w:val="20"/>
              </w:rPr>
            </w:pPr>
            <w:r w:rsidRPr="008B397B">
              <w:rPr>
                <w:rFonts w:cs="Arial"/>
                <w:szCs w:val="20"/>
              </w:rPr>
              <w:t xml:space="preserve">Does the institution adequately document the basis for admissions decisions for first professional degree programs? </w:t>
            </w:r>
          </w:p>
        </w:tc>
        <w:sdt>
          <w:sdtPr>
            <w:rPr>
              <w:rFonts w:cs="Arial"/>
            </w:rPr>
            <w:id w:val="-130592105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E7BCDB3" w14:textId="77777777" w:rsidR="00D94221" w:rsidRPr="008B397B" w:rsidRDefault="00D94221" w:rsidP="00863F7C">
                <w:pPr>
                  <w:jc w:val="center"/>
                  <w:rPr>
                    <w:rFonts w:cs="Arial"/>
                    <w:szCs w:val="20"/>
                  </w:rPr>
                </w:pPr>
                <w:r w:rsidRPr="000C5542">
                  <w:rPr>
                    <w:rFonts w:ascii="MS Gothic" w:eastAsia="MS Gothic" w:hAnsi="MS Gothic" w:cs="Arial" w:hint="eastAsia"/>
                  </w:rPr>
                  <w:t>☐</w:t>
                </w:r>
              </w:p>
            </w:tc>
          </w:sdtContent>
        </w:sdt>
        <w:sdt>
          <w:sdtPr>
            <w:rPr>
              <w:rFonts w:cs="Arial"/>
            </w:rPr>
            <w:id w:val="137788673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E8F09C6" w14:textId="77777777" w:rsidR="00D94221" w:rsidRPr="008B397B" w:rsidRDefault="00D94221" w:rsidP="00863F7C">
                <w:pPr>
                  <w:jc w:val="center"/>
                  <w:rPr>
                    <w:rFonts w:cs="Arial"/>
                    <w:szCs w:val="20"/>
                  </w:rPr>
                </w:pPr>
                <w:r w:rsidRPr="000C5542">
                  <w:rPr>
                    <w:rFonts w:ascii="MS Gothic" w:eastAsia="MS Gothic" w:hAnsi="MS Gothic" w:cs="Arial" w:hint="eastAsia"/>
                  </w:rPr>
                  <w:t>☐</w:t>
                </w:r>
              </w:p>
            </w:tc>
          </w:sdtContent>
        </w:sdt>
        <w:sdt>
          <w:sdtPr>
            <w:rPr>
              <w:rFonts w:cs="Arial"/>
            </w:rPr>
            <w:id w:val="66320487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07697D2" w14:textId="77777777" w:rsidR="00D94221" w:rsidRPr="008B397B" w:rsidRDefault="00D94221" w:rsidP="00863F7C">
                <w:pPr>
                  <w:jc w:val="center"/>
                  <w:rPr>
                    <w:rFonts w:cs="Arial"/>
                    <w:szCs w:val="20"/>
                  </w:rPr>
                </w:pPr>
                <w:r w:rsidRPr="000C5542">
                  <w:rPr>
                    <w:rFonts w:ascii="MS Gothic" w:eastAsia="MS Gothic" w:hAnsi="MS Gothic" w:cs="Arial" w:hint="eastAsia"/>
                  </w:rPr>
                  <w:t>☐</w:t>
                </w:r>
              </w:p>
            </w:tc>
          </w:sdtContent>
        </w:sdt>
      </w:tr>
    </w:tbl>
    <w:p w14:paraId="68C29454" w14:textId="77777777" w:rsidR="00D94221" w:rsidRDefault="00D94221" w:rsidP="00341438">
      <w:pPr>
        <w:spacing w:after="0" w:line="240" w:lineRule="auto"/>
        <w:rPr>
          <w:rFonts w:ascii="Calibri" w:eastAsia="Arial" w:hAnsi="Calibri" w:cs="Arial"/>
          <w:b/>
          <w:bCs/>
          <w:sz w:val="24"/>
          <w:szCs w:val="24"/>
          <w:u w:val="single"/>
        </w:rPr>
      </w:pPr>
    </w:p>
    <w:p w14:paraId="44D20DE2" w14:textId="77777777" w:rsidR="00341438" w:rsidRPr="00512A8E" w:rsidRDefault="00341438" w:rsidP="00341438">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759753411"/>
          <w:placeholder>
            <w:docPart w:val="3387A9DE3C5949B4B832DD905E8B92C1"/>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496B68C6" w14:textId="30C7F05C" w:rsidR="00341438" w:rsidRPr="00512A8E" w:rsidRDefault="00341438" w:rsidP="00341438">
      <w:pPr>
        <w:spacing w:after="0" w:line="240" w:lineRule="auto"/>
        <w:rPr>
          <w:rFonts w:ascii="Calibri" w:eastAsia="Calibri" w:hAnsi="Calibri" w:cs="Arial"/>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43110570"/>
          <w:placeholder>
            <w:docPart w:val="0787A4ED12894BCBAD5F9E240373B44D"/>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389F4D52" w14:textId="77777777" w:rsidR="00341438" w:rsidRPr="00512A8E" w:rsidRDefault="00341438" w:rsidP="00341438">
      <w:pPr>
        <w:spacing w:after="0" w:line="240" w:lineRule="auto"/>
        <w:rPr>
          <w:rFonts w:ascii="Calibri" w:eastAsia="Calibri" w:hAnsi="Calibri" w:cs="Arial"/>
        </w:rPr>
      </w:pPr>
    </w:p>
    <w:p w14:paraId="52661103" w14:textId="77777777" w:rsidR="00341438" w:rsidRDefault="00341438" w:rsidP="00341438">
      <w:pPr>
        <w:spacing w:after="0" w:line="240" w:lineRule="auto"/>
        <w:rPr>
          <w:rFonts w:ascii="Calibri" w:eastAsia="Arial" w:hAnsi="Calibri" w:cs="Arial"/>
          <w:color w:val="767171"/>
        </w:rPr>
      </w:pPr>
      <w:r w:rsidRPr="0027349F">
        <w:rPr>
          <w:rFonts w:ascii="Calibri" w:eastAsia="Arial" w:hAnsi="Calibri" w:cs="Arial"/>
          <w:b/>
          <w:bCs/>
          <w:sz w:val="24"/>
          <w:szCs w:val="24"/>
          <w:u w:val="single"/>
        </w:rPr>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1978718469"/>
          <w:placeholder>
            <w:docPart w:val="FC5D5F15505A4413ACF2E8CE807FD92C"/>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62E3B1C4" w14:textId="77777777" w:rsidR="00C7457E" w:rsidRPr="00C7457E" w:rsidRDefault="00C7457E" w:rsidP="00C7457E">
      <w:pPr>
        <w:spacing w:after="0" w:line="240" w:lineRule="auto"/>
        <w:ind w:left="1080"/>
        <w:contextualSpacing/>
        <w:rPr>
          <w:rFonts w:ascii="Calibri" w:eastAsia="Aptos" w:hAnsi="Calibri" w:cs="Aptos"/>
        </w:rPr>
      </w:pPr>
    </w:p>
    <w:sdt>
      <w:sdtPr>
        <w:rPr>
          <w:rFonts w:ascii="Calibri" w:eastAsia="Aptos" w:hAnsi="Calibri" w:cs="Calibri"/>
          <w:bCs/>
          <w:sz w:val="24"/>
          <w:szCs w:val="24"/>
          <w:u w:val="single"/>
        </w:rPr>
        <w:id w:val="1825930953"/>
        <w:lock w:val="sdtContentLocked"/>
        <w:placeholder>
          <w:docPart w:val="DefaultPlaceholder_-1854013440"/>
        </w:placeholder>
      </w:sdtPr>
      <w:sdtEndPr>
        <w:rPr>
          <w:u w:val="none"/>
        </w:rPr>
      </w:sdtEndPr>
      <w:sdtContent>
        <w:p w14:paraId="5427933B" w14:textId="60584C10" w:rsidR="00C7457E" w:rsidRPr="00C7457E" w:rsidRDefault="00C7457E">
          <w:pPr>
            <w:numPr>
              <w:ilvl w:val="0"/>
              <w:numId w:val="101"/>
            </w:numPr>
            <w:spacing w:after="0" w:line="240" w:lineRule="auto"/>
            <w:contextualSpacing/>
            <w:rPr>
              <w:rFonts w:ascii="Calibri" w:eastAsia="Aptos" w:hAnsi="Calibri" w:cs="Calibri"/>
              <w:bCs/>
              <w:sz w:val="24"/>
              <w:szCs w:val="24"/>
            </w:rPr>
          </w:pPr>
          <w:r w:rsidRPr="00C7457E">
            <w:rPr>
              <w:rFonts w:ascii="Calibri" w:eastAsia="Aptos" w:hAnsi="Calibri" w:cs="Calibri"/>
              <w:bCs/>
              <w:sz w:val="24"/>
              <w:szCs w:val="24"/>
              <w:u w:val="single"/>
            </w:rPr>
            <w:t xml:space="preserve">Professional Doctoral Degrees </w:t>
          </w:r>
          <w:r w:rsidRPr="00C7457E">
            <w:rPr>
              <w:rFonts w:ascii="Calibri" w:eastAsia="Aptos" w:hAnsi="Calibri" w:cs="Calibri"/>
              <w:bCs/>
              <w:sz w:val="24"/>
              <w:szCs w:val="24"/>
              <w:u w:val="single"/>
            </w:rPr>
            <w:br/>
          </w:r>
          <w:r w:rsidRPr="00C7457E">
            <w:rPr>
              <w:rFonts w:ascii="Calibri" w:eastAsia="Aptos" w:hAnsi="Calibri" w:cs="Calibri"/>
              <w:bCs/>
              <w:sz w:val="24"/>
              <w:szCs w:val="24"/>
            </w:rPr>
            <w:t>Applicants possess a bachelor’s or master’s degree earned from an appropriately accredited institution and relevant academic experience. The institution verifies that applicants have completed 30 graduate-level credit hours prior to admission.</w:t>
          </w:r>
        </w:p>
      </w:sdtContent>
    </w:sdt>
    <w:p w14:paraId="7DCD7222"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D94221" w:rsidRPr="008B397B" w14:paraId="2E6B63B9" w14:textId="77777777" w:rsidTr="00D21A13">
        <w:tc>
          <w:tcPr>
            <w:tcW w:w="7416" w:type="dxa"/>
            <w:shd w:val="clear" w:color="auto" w:fill="E2EFD9" w:themeFill="accent6" w:themeFillTint="33"/>
          </w:tcPr>
          <w:p w14:paraId="7FFF08BA" w14:textId="77777777" w:rsidR="00D94221" w:rsidRPr="008B397B" w:rsidRDefault="00D94221" w:rsidP="00C32F45">
            <w:pPr>
              <w:rPr>
                <w:rFonts w:cs="Arial"/>
                <w:b/>
                <w:szCs w:val="20"/>
              </w:rPr>
            </w:pPr>
            <w:r w:rsidRPr="008B397B">
              <w:rPr>
                <w:rFonts w:cs="Arial"/>
                <w:b/>
                <w:szCs w:val="20"/>
              </w:rPr>
              <w:t>Questions</w:t>
            </w:r>
          </w:p>
        </w:tc>
        <w:tc>
          <w:tcPr>
            <w:tcW w:w="648" w:type="dxa"/>
            <w:shd w:val="clear" w:color="auto" w:fill="E2EFD9" w:themeFill="accent6" w:themeFillTint="33"/>
            <w:vAlign w:val="center"/>
          </w:tcPr>
          <w:p w14:paraId="75FEBC75" w14:textId="77777777" w:rsidR="00D94221" w:rsidRPr="008B397B" w:rsidRDefault="00D94221" w:rsidP="00863F7C">
            <w:pPr>
              <w:jc w:val="center"/>
              <w:rPr>
                <w:rFonts w:cs="Arial"/>
                <w:b/>
                <w:szCs w:val="20"/>
              </w:rPr>
            </w:pPr>
            <w:r w:rsidRPr="008B397B">
              <w:rPr>
                <w:rFonts w:cs="Arial"/>
                <w:b/>
                <w:szCs w:val="20"/>
              </w:rPr>
              <w:t>Yes</w:t>
            </w:r>
          </w:p>
        </w:tc>
        <w:tc>
          <w:tcPr>
            <w:tcW w:w="648" w:type="dxa"/>
            <w:shd w:val="clear" w:color="auto" w:fill="E2EFD9" w:themeFill="accent6" w:themeFillTint="33"/>
            <w:vAlign w:val="center"/>
          </w:tcPr>
          <w:p w14:paraId="4890BC21" w14:textId="77777777" w:rsidR="00D94221" w:rsidRPr="008B397B" w:rsidRDefault="00D94221" w:rsidP="00863F7C">
            <w:pPr>
              <w:jc w:val="center"/>
              <w:rPr>
                <w:rFonts w:cs="Arial"/>
                <w:b/>
                <w:szCs w:val="20"/>
              </w:rPr>
            </w:pPr>
            <w:r w:rsidRPr="008B397B">
              <w:rPr>
                <w:rFonts w:cs="Arial"/>
                <w:b/>
                <w:szCs w:val="20"/>
              </w:rPr>
              <w:t>No</w:t>
            </w:r>
          </w:p>
        </w:tc>
        <w:tc>
          <w:tcPr>
            <w:tcW w:w="648" w:type="dxa"/>
            <w:shd w:val="clear" w:color="auto" w:fill="E2EFD9" w:themeFill="accent6" w:themeFillTint="33"/>
            <w:vAlign w:val="center"/>
          </w:tcPr>
          <w:p w14:paraId="738E1FEB" w14:textId="77777777" w:rsidR="00D94221" w:rsidRPr="008B397B" w:rsidRDefault="00D94221" w:rsidP="00863F7C">
            <w:pPr>
              <w:jc w:val="center"/>
              <w:rPr>
                <w:rFonts w:cs="Arial"/>
                <w:b/>
                <w:szCs w:val="20"/>
              </w:rPr>
            </w:pPr>
            <w:r w:rsidRPr="008B397B">
              <w:rPr>
                <w:rFonts w:cs="Arial"/>
                <w:b/>
                <w:szCs w:val="20"/>
              </w:rPr>
              <w:t>N/A</w:t>
            </w:r>
          </w:p>
        </w:tc>
      </w:tr>
      <w:tr w:rsidR="00D94221" w:rsidRPr="008B397B" w14:paraId="33365B5F" w14:textId="77777777" w:rsidTr="00D21A13">
        <w:tc>
          <w:tcPr>
            <w:tcW w:w="7416" w:type="dxa"/>
            <w:shd w:val="clear" w:color="auto" w:fill="E2EFD9" w:themeFill="accent6" w:themeFillTint="33"/>
          </w:tcPr>
          <w:p w14:paraId="68DD72AB" w14:textId="77777777" w:rsidR="00D94221" w:rsidRPr="008B397B" w:rsidRDefault="00D94221" w:rsidP="00C32F45">
            <w:pPr>
              <w:rPr>
                <w:rFonts w:cs="Arial"/>
                <w:szCs w:val="20"/>
              </w:rPr>
            </w:pPr>
            <w:r w:rsidRPr="008B397B">
              <w:rPr>
                <w:rFonts w:cs="Arial"/>
                <w:szCs w:val="20"/>
              </w:rPr>
              <w:t xml:space="preserve">Does the institution adequately document the basis for admissions decisions for professional doctoral degree programs? </w:t>
            </w:r>
          </w:p>
        </w:tc>
        <w:sdt>
          <w:sdtPr>
            <w:rPr>
              <w:rFonts w:cs="Arial"/>
            </w:rPr>
            <w:id w:val="107486333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284E862" w14:textId="77777777" w:rsidR="00D94221" w:rsidRPr="008B397B" w:rsidRDefault="00D94221" w:rsidP="00863F7C">
                <w:pPr>
                  <w:jc w:val="center"/>
                  <w:rPr>
                    <w:rFonts w:cs="Arial"/>
                    <w:szCs w:val="20"/>
                  </w:rPr>
                </w:pPr>
                <w:r w:rsidRPr="000C5542">
                  <w:rPr>
                    <w:rFonts w:ascii="MS Gothic" w:eastAsia="MS Gothic" w:hAnsi="MS Gothic" w:cs="Arial" w:hint="eastAsia"/>
                  </w:rPr>
                  <w:t>☐</w:t>
                </w:r>
              </w:p>
            </w:tc>
          </w:sdtContent>
        </w:sdt>
        <w:sdt>
          <w:sdtPr>
            <w:rPr>
              <w:rFonts w:cs="Arial"/>
            </w:rPr>
            <w:id w:val="-104799084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FD3BE69" w14:textId="77777777" w:rsidR="00D94221" w:rsidRPr="008B397B" w:rsidRDefault="00D94221" w:rsidP="00863F7C">
                <w:pPr>
                  <w:jc w:val="center"/>
                  <w:rPr>
                    <w:rFonts w:cs="Arial"/>
                    <w:szCs w:val="20"/>
                  </w:rPr>
                </w:pPr>
                <w:r w:rsidRPr="000C5542">
                  <w:rPr>
                    <w:rFonts w:ascii="MS Gothic" w:eastAsia="MS Gothic" w:hAnsi="MS Gothic" w:cs="Arial" w:hint="eastAsia"/>
                  </w:rPr>
                  <w:t>☐</w:t>
                </w:r>
              </w:p>
            </w:tc>
          </w:sdtContent>
        </w:sdt>
        <w:sdt>
          <w:sdtPr>
            <w:rPr>
              <w:rFonts w:cs="Arial"/>
            </w:rPr>
            <w:id w:val="-6965595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93C8E92" w14:textId="77777777" w:rsidR="00D94221" w:rsidRPr="008B397B" w:rsidRDefault="00D94221" w:rsidP="00863F7C">
                <w:pPr>
                  <w:jc w:val="center"/>
                  <w:rPr>
                    <w:rFonts w:cs="Arial"/>
                    <w:szCs w:val="20"/>
                  </w:rPr>
                </w:pPr>
                <w:r w:rsidRPr="000C5542">
                  <w:rPr>
                    <w:rFonts w:ascii="MS Gothic" w:eastAsia="MS Gothic" w:hAnsi="MS Gothic" w:cs="Arial" w:hint="eastAsia"/>
                  </w:rPr>
                  <w:t>☐</w:t>
                </w:r>
              </w:p>
            </w:tc>
          </w:sdtContent>
        </w:sdt>
      </w:tr>
    </w:tbl>
    <w:p w14:paraId="2C4F79C3" w14:textId="77777777" w:rsidR="00D94221" w:rsidRDefault="00D94221" w:rsidP="00341438">
      <w:pPr>
        <w:spacing w:after="0" w:line="240" w:lineRule="auto"/>
        <w:rPr>
          <w:rFonts w:ascii="Calibri" w:eastAsia="Arial" w:hAnsi="Calibri" w:cs="Arial"/>
          <w:b/>
          <w:bCs/>
          <w:sz w:val="24"/>
          <w:szCs w:val="24"/>
          <w:u w:val="single"/>
        </w:rPr>
      </w:pPr>
    </w:p>
    <w:p w14:paraId="4DA0804E" w14:textId="77777777" w:rsidR="00341438" w:rsidRPr="00512A8E" w:rsidRDefault="00341438" w:rsidP="00341438">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1290896209"/>
          <w:placeholder>
            <w:docPart w:val="B52CFCD1B4584D5C9ADB2CF986AFE794"/>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21671737" w14:textId="19B9A5C8" w:rsidR="00341438" w:rsidRPr="00512A8E" w:rsidRDefault="00341438" w:rsidP="00341438">
      <w:pPr>
        <w:spacing w:after="0" w:line="240" w:lineRule="auto"/>
        <w:rPr>
          <w:rFonts w:ascii="Calibri" w:eastAsia="Calibri" w:hAnsi="Calibri" w:cs="Arial"/>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1341691457"/>
          <w:placeholder>
            <w:docPart w:val="966EAEB030324281B0A27158FD0DBCB1"/>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w:t>
          </w:r>
          <w:r w:rsidRPr="00D716CF">
            <w:rPr>
              <w:rFonts w:ascii="Calibri" w:eastAsia="Arial" w:hAnsi="Calibri" w:cs="Arial"/>
              <w:color w:val="7F7F7F" w:themeColor="text1" w:themeTint="80"/>
            </w:rPr>
            <w:lastRenderedPageBreak/>
            <w:t xml:space="preserve">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0AF25B85" w14:textId="77777777" w:rsidR="00341438" w:rsidRPr="00512A8E" w:rsidRDefault="00341438" w:rsidP="00341438">
      <w:pPr>
        <w:spacing w:after="0" w:line="240" w:lineRule="auto"/>
        <w:rPr>
          <w:rFonts w:ascii="Calibri" w:eastAsia="Calibri" w:hAnsi="Calibri" w:cs="Arial"/>
        </w:rPr>
      </w:pPr>
    </w:p>
    <w:p w14:paraId="0EADBC2F" w14:textId="77777777" w:rsidR="00341438" w:rsidRPr="00512A8E" w:rsidRDefault="00341438" w:rsidP="00341438">
      <w:pPr>
        <w:spacing w:after="0" w:line="240" w:lineRule="auto"/>
        <w:rPr>
          <w:rFonts w:ascii="Calibri" w:eastAsia="Arial" w:hAnsi="Calibri" w:cs="Arial"/>
        </w:rPr>
      </w:pPr>
      <w:r w:rsidRPr="0027349F">
        <w:rPr>
          <w:rFonts w:ascii="Calibri" w:eastAsia="Arial" w:hAnsi="Calibri" w:cs="Arial"/>
          <w:b/>
          <w:bCs/>
          <w:sz w:val="24"/>
          <w:szCs w:val="24"/>
          <w:u w:val="single"/>
        </w:rPr>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201979580"/>
          <w:placeholder>
            <w:docPart w:val="8E23BCB11F1D4CE1835131244177590A"/>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2070B745" w14:textId="0F4FB666" w:rsidR="00C7457E" w:rsidRPr="00512A8E" w:rsidRDefault="00C7457E" w:rsidP="00341438">
      <w:pPr>
        <w:spacing w:after="0" w:line="240" w:lineRule="auto"/>
        <w:contextualSpacing/>
        <w:rPr>
          <w:rFonts w:ascii="Calibri" w:eastAsia="Aptos" w:hAnsi="Calibri" w:cs="Aptos"/>
        </w:rPr>
      </w:pPr>
    </w:p>
    <w:sdt>
      <w:sdtPr>
        <w:rPr>
          <w:rFonts w:ascii="Calibri" w:eastAsia="Aptos" w:hAnsi="Calibri" w:cs="Calibri"/>
          <w:sz w:val="24"/>
          <w:szCs w:val="24"/>
          <w:u w:val="single"/>
        </w:rPr>
        <w:id w:val="-802386596"/>
        <w:lock w:val="sdtContentLocked"/>
        <w:placeholder>
          <w:docPart w:val="DefaultPlaceholder_-1854013440"/>
        </w:placeholder>
      </w:sdtPr>
      <w:sdtEndPr>
        <w:rPr>
          <w:bCs/>
          <w:u w:val="none"/>
        </w:rPr>
      </w:sdtEndPr>
      <w:sdtContent>
        <w:p w14:paraId="1F339581" w14:textId="30487E00" w:rsidR="00C7457E" w:rsidRPr="00C7457E" w:rsidRDefault="00C7457E">
          <w:pPr>
            <w:numPr>
              <w:ilvl w:val="0"/>
              <w:numId w:val="101"/>
            </w:numPr>
            <w:spacing w:after="0" w:line="240" w:lineRule="auto"/>
            <w:contextualSpacing/>
            <w:rPr>
              <w:rFonts w:ascii="Calibri" w:eastAsia="Aptos" w:hAnsi="Calibri" w:cs="Calibri"/>
              <w:bCs/>
              <w:sz w:val="24"/>
              <w:szCs w:val="24"/>
            </w:rPr>
          </w:pPr>
          <w:r w:rsidRPr="00C7457E">
            <w:rPr>
              <w:rFonts w:ascii="Calibri" w:eastAsia="Aptos" w:hAnsi="Calibri" w:cs="Calibri"/>
              <w:sz w:val="24"/>
              <w:szCs w:val="24"/>
              <w:u w:val="single"/>
            </w:rPr>
            <w:t xml:space="preserve">Research Doctoral Degrees </w:t>
          </w:r>
          <w:r w:rsidRPr="00C7457E">
            <w:rPr>
              <w:rFonts w:ascii="Calibri" w:eastAsia="Aptos" w:hAnsi="Calibri" w:cs="Calibri"/>
              <w:b/>
              <w:bCs/>
              <w:sz w:val="24"/>
              <w:szCs w:val="24"/>
            </w:rPr>
            <w:br/>
          </w:r>
          <w:r w:rsidRPr="00C7457E">
            <w:rPr>
              <w:rFonts w:ascii="Calibri" w:eastAsia="Aptos" w:hAnsi="Calibri" w:cs="Calibri"/>
              <w:bCs/>
              <w:sz w:val="24"/>
              <w:szCs w:val="24"/>
            </w:rPr>
            <w:t xml:space="preserve">Applicants possess a bachelor’s or master’s degree earned from an appropriately accredited institution and relevant academic experience. </w:t>
          </w:r>
          <w:bookmarkStart w:id="3" w:name="_Hlk169821064"/>
          <w:r w:rsidRPr="00C7457E">
            <w:rPr>
              <w:rFonts w:ascii="Calibri" w:eastAsia="Aptos" w:hAnsi="Calibri" w:cs="Calibri"/>
              <w:bCs/>
              <w:sz w:val="24"/>
              <w:szCs w:val="24"/>
            </w:rPr>
            <w:t>The institution verifies that applicants have completed 30 graduate-level credit hours prior to admission.</w:t>
          </w:r>
        </w:p>
        <w:bookmarkEnd w:id="3" w:displacedByCustomXml="next"/>
      </w:sdtContent>
    </w:sdt>
    <w:p w14:paraId="04D4488A"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D94221" w:rsidRPr="008B397B" w14:paraId="3CD77668" w14:textId="77777777" w:rsidTr="00D21A13">
        <w:tc>
          <w:tcPr>
            <w:tcW w:w="7416" w:type="dxa"/>
            <w:shd w:val="clear" w:color="auto" w:fill="E2EFD9" w:themeFill="accent6" w:themeFillTint="33"/>
          </w:tcPr>
          <w:p w14:paraId="4EA76DDC" w14:textId="77777777" w:rsidR="00D94221" w:rsidRPr="008B397B" w:rsidRDefault="00D94221" w:rsidP="00C32F45">
            <w:pPr>
              <w:rPr>
                <w:rFonts w:cs="Arial"/>
                <w:b/>
                <w:szCs w:val="20"/>
              </w:rPr>
            </w:pPr>
            <w:r w:rsidRPr="008B397B">
              <w:rPr>
                <w:rFonts w:cs="Arial"/>
                <w:b/>
                <w:szCs w:val="20"/>
              </w:rPr>
              <w:t>Questions</w:t>
            </w:r>
          </w:p>
        </w:tc>
        <w:tc>
          <w:tcPr>
            <w:tcW w:w="648" w:type="dxa"/>
            <w:shd w:val="clear" w:color="auto" w:fill="E2EFD9" w:themeFill="accent6" w:themeFillTint="33"/>
            <w:vAlign w:val="center"/>
          </w:tcPr>
          <w:p w14:paraId="082E757B" w14:textId="77777777" w:rsidR="00D94221" w:rsidRPr="008B397B" w:rsidRDefault="00D94221" w:rsidP="00863F7C">
            <w:pPr>
              <w:jc w:val="center"/>
              <w:rPr>
                <w:rFonts w:cs="Arial"/>
                <w:b/>
                <w:szCs w:val="20"/>
              </w:rPr>
            </w:pPr>
            <w:r w:rsidRPr="008B397B">
              <w:rPr>
                <w:rFonts w:cs="Arial"/>
                <w:b/>
                <w:szCs w:val="20"/>
              </w:rPr>
              <w:t>Yes</w:t>
            </w:r>
          </w:p>
        </w:tc>
        <w:tc>
          <w:tcPr>
            <w:tcW w:w="648" w:type="dxa"/>
            <w:shd w:val="clear" w:color="auto" w:fill="E2EFD9" w:themeFill="accent6" w:themeFillTint="33"/>
            <w:vAlign w:val="center"/>
          </w:tcPr>
          <w:p w14:paraId="795D9A04" w14:textId="77777777" w:rsidR="00D94221" w:rsidRPr="008B397B" w:rsidRDefault="00D94221" w:rsidP="00863F7C">
            <w:pPr>
              <w:jc w:val="center"/>
              <w:rPr>
                <w:rFonts w:cs="Arial"/>
                <w:b/>
                <w:szCs w:val="20"/>
              </w:rPr>
            </w:pPr>
            <w:r w:rsidRPr="008B397B">
              <w:rPr>
                <w:rFonts w:cs="Arial"/>
                <w:b/>
                <w:szCs w:val="20"/>
              </w:rPr>
              <w:t>No</w:t>
            </w:r>
          </w:p>
        </w:tc>
        <w:tc>
          <w:tcPr>
            <w:tcW w:w="648" w:type="dxa"/>
            <w:shd w:val="clear" w:color="auto" w:fill="E2EFD9" w:themeFill="accent6" w:themeFillTint="33"/>
            <w:vAlign w:val="center"/>
          </w:tcPr>
          <w:p w14:paraId="16EA7D59" w14:textId="77777777" w:rsidR="00D94221" w:rsidRPr="008B397B" w:rsidRDefault="00D94221" w:rsidP="00863F7C">
            <w:pPr>
              <w:jc w:val="center"/>
              <w:rPr>
                <w:rFonts w:cs="Arial"/>
                <w:b/>
                <w:szCs w:val="20"/>
              </w:rPr>
            </w:pPr>
            <w:r w:rsidRPr="008B397B">
              <w:rPr>
                <w:rFonts w:cs="Arial"/>
                <w:b/>
                <w:szCs w:val="20"/>
              </w:rPr>
              <w:t>N/A</w:t>
            </w:r>
          </w:p>
        </w:tc>
      </w:tr>
      <w:tr w:rsidR="00D94221" w:rsidRPr="008B397B" w14:paraId="13FFCE27" w14:textId="77777777" w:rsidTr="00D21A13">
        <w:tc>
          <w:tcPr>
            <w:tcW w:w="7416" w:type="dxa"/>
            <w:shd w:val="clear" w:color="auto" w:fill="E2EFD9" w:themeFill="accent6" w:themeFillTint="33"/>
          </w:tcPr>
          <w:p w14:paraId="30E63AAA" w14:textId="1EE319B2" w:rsidR="00D94221" w:rsidRPr="008B397B" w:rsidRDefault="00D94221" w:rsidP="00C32F45">
            <w:pPr>
              <w:rPr>
                <w:rFonts w:cs="Arial"/>
                <w:szCs w:val="20"/>
              </w:rPr>
            </w:pPr>
            <w:r w:rsidRPr="008B397B">
              <w:rPr>
                <w:rFonts w:cs="Arial"/>
                <w:szCs w:val="20"/>
              </w:rPr>
              <w:t xml:space="preserve">Does the institution adequately document the basis for admissions decisions for </w:t>
            </w:r>
            <w:r>
              <w:rPr>
                <w:rFonts w:cs="Arial"/>
                <w:szCs w:val="20"/>
              </w:rPr>
              <w:t xml:space="preserve">research </w:t>
            </w:r>
            <w:r w:rsidRPr="008B397B">
              <w:rPr>
                <w:rFonts w:cs="Arial"/>
                <w:szCs w:val="20"/>
              </w:rPr>
              <w:t xml:space="preserve">doctoral degree programs? </w:t>
            </w:r>
          </w:p>
        </w:tc>
        <w:sdt>
          <w:sdtPr>
            <w:rPr>
              <w:rFonts w:cs="Arial"/>
            </w:rPr>
            <w:id w:val="14509728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B655F28" w14:textId="77777777" w:rsidR="00D94221" w:rsidRPr="008B397B" w:rsidRDefault="00D94221" w:rsidP="00863F7C">
                <w:pPr>
                  <w:jc w:val="center"/>
                  <w:rPr>
                    <w:rFonts w:cs="Arial"/>
                    <w:szCs w:val="20"/>
                  </w:rPr>
                </w:pPr>
                <w:r w:rsidRPr="000C5542">
                  <w:rPr>
                    <w:rFonts w:ascii="MS Gothic" w:eastAsia="MS Gothic" w:hAnsi="MS Gothic" w:cs="Arial" w:hint="eastAsia"/>
                  </w:rPr>
                  <w:t>☐</w:t>
                </w:r>
              </w:p>
            </w:tc>
          </w:sdtContent>
        </w:sdt>
        <w:sdt>
          <w:sdtPr>
            <w:rPr>
              <w:rFonts w:cs="Arial"/>
            </w:rPr>
            <w:id w:val="-169661748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B003B60" w14:textId="77777777" w:rsidR="00D94221" w:rsidRPr="008B397B" w:rsidRDefault="00D94221" w:rsidP="00863F7C">
                <w:pPr>
                  <w:jc w:val="center"/>
                  <w:rPr>
                    <w:rFonts w:cs="Arial"/>
                    <w:szCs w:val="20"/>
                  </w:rPr>
                </w:pPr>
                <w:r w:rsidRPr="000C5542">
                  <w:rPr>
                    <w:rFonts w:ascii="MS Gothic" w:eastAsia="MS Gothic" w:hAnsi="MS Gothic" w:cs="Arial" w:hint="eastAsia"/>
                  </w:rPr>
                  <w:t>☐</w:t>
                </w:r>
              </w:p>
            </w:tc>
          </w:sdtContent>
        </w:sdt>
        <w:sdt>
          <w:sdtPr>
            <w:rPr>
              <w:rFonts w:cs="Arial"/>
            </w:rPr>
            <w:id w:val="122672404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2F2B467" w14:textId="77777777" w:rsidR="00D94221" w:rsidRPr="008B397B" w:rsidRDefault="00D94221" w:rsidP="00863F7C">
                <w:pPr>
                  <w:jc w:val="center"/>
                  <w:rPr>
                    <w:rFonts w:cs="Arial"/>
                    <w:szCs w:val="20"/>
                  </w:rPr>
                </w:pPr>
                <w:r w:rsidRPr="000C5542">
                  <w:rPr>
                    <w:rFonts w:ascii="MS Gothic" w:eastAsia="MS Gothic" w:hAnsi="MS Gothic" w:cs="Arial" w:hint="eastAsia"/>
                  </w:rPr>
                  <w:t>☐</w:t>
                </w:r>
              </w:p>
            </w:tc>
          </w:sdtContent>
        </w:sdt>
      </w:tr>
    </w:tbl>
    <w:p w14:paraId="02189685" w14:textId="77777777" w:rsidR="00D94221" w:rsidRDefault="00D94221" w:rsidP="00341438">
      <w:pPr>
        <w:spacing w:after="0" w:line="240" w:lineRule="auto"/>
        <w:rPr>
          <w:rFonts w:ascii="Calibri" w:eastAsia="Arial" w:hAnsi="Calibri" w:cs="Arial"/>
          <w:b/>
          <w:bCs/>
          <w:sz w:val="24"/>
          <w:szCs w:val="24"/>
          <w:u w:val="single"/>
        </w:rPr>
      </w:pPr>
    </w:p>
    <w:p w14:paraId="5EEF8A48" w14:textId="77777777" w:rsidR="00341438" w:rsidRPr="00512A8E" w:rsidRDefault="00341438" w:rsidP="00341438">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1012271573"/>
          <w:placeholder>
            <w:docPart w:val="73D77D9402184A708DB9FDDDFBE065B4"/>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2698D62F" w14:textId="2BC1AB0B" w:rsidR="00341438" w:rsidRPr="00512A8E" w:rsidRDefault="00341438" w:rsidP="00341438">
      <w:pPr>
        <w:spacing w:after="0" w:line="240" w:lineRule="auto"/>
        <w:rPr>
          <w:rFonts w:ascii="Calibri" w:eastAsia="Calibri" w:hAnsi="Calibri" w:cs="Arial"/>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1860152628"/>
          <w:placeholder>
            <w:docPart w:val="242D18C6547F489A813FE029BE09EE8D"/>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505D7D60" w14:textId="77777777" w:rsidR="00341438" w:rsidRPr="00512A8E" w:rsidRDefault="00341438" w:rsidP="00341438">
      <w:pPr>
        <w:spacing w:after="0" w:line="240" w:lineRule="auto"/>
        <w:rPr>
          <w:rFonts w:ascii="Calibri" w:eastAsia="Calibri" w:hAnsi="Calibri" w:cs="Arial"/>
        </w:rPr>
      </w:pPr>
    </w:p>
    <w:p w14:paraId="2D9F9D79" w14:textId="77777777" w:rsidR="00341438" w:rsidRPr="00512A8E" w:rsidRDefault="00341438" w:rsidP="00341438">
      <w:pPr>
        <w:spacing w:after="0" w:line="240" w:lineRule="auto"/>
        <w:rPr>
          <w:rFonts w:ascii="Calibri" w:eastAsia="Arial" w:hAnsi="Calibri" w:cs="Arial"/>
        </w:rPr>
      </w:pPr>
      <w:r w:rsidRPr="0027349F">
        <w:rPr>
          <w:rFonts w:ascii="Calibri" w:eastAsia="Arial" w:hAnsi="Calibri" w:cs="Arial"/>
          <w:b/>
          <w:bCs/>
          <w:sz w:val="24"/>
          <w:szCs w:val="24"/>
          <w:u w:val="single"/>
        </w:rPr>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195049575"/>
          <w:placeholder>
            <w:docPart w:val="AE4269A1542943E5AF7EE29D3592A520"/>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792B20B8" w14:textId="47148925" w:rsidR="00C7457E" w:rsidRPr="00512A8E" w:rsidRDefault="00C7457E" w:rsidP="00341438">
      <w:pPr>
        <w:spacing w:after="0" w:line="240" w:lineRule="auto"/>
        <w:contextualSpacing/>
        <w:rPr>
          <w:rFonts w:ascii="Calibri" w:eastAsia="Aptos" w:hAnsi="Calibri" w:cs="Aptos"/>
        </w:rPr>
      </w:pPr>
    </w:p>
    <w:sdt>
      <w:sdtPr>
        <w:rPr>
          <w:rFonts w:ascii="Calibri" w:eastAsia="Aptos" w:hAnsi="Calibri" w:cs="Calibri"/>
          <w:bCs/>
          <w:sz w:val="24"/>
          <w:szCs w:val="24"/>
          <w:u w:val="single"/>
        </w:rPr>
        <w:id w:val="889841134"/>
        <w:lock w:val="sdtContentLocked"/>
        <w:placeholder>
          <w:docPart w:val="DefaultPlaceholder_-1854013440"/>
        </w:placeholder>
      </w:sdtPr>
      <w:sdtEndPr>
        <w:rPr>
          <w:u w:val="none"/>
        </w:rPr>
      </w:sdtEndPr>
      <w:sdtContent>
        <w:p w14:paraId="06932A82" w14:textId="7E68EE24" w:rsidR="00C7457E" w:rsidRPr="00C7457E" w:rsidRDefault="00C7457E">
          <w:pPr>
            <w:numPr>
              <w:ilvl w:val="0"/>
              <w:numId w:val="101"/>
            </w:numPr>
            <w:spacing w:after="0" w:line="240" w:lineRule="auto"/>
            <w:contextualSpacing/>
            <w:rPr>
              <w:rFonts w:ascii="Calibri" w:eastAsia="Aptos" w:hAnsi="Calibri" w:cs="Calibri"/>
              <w:bCs/>
              <w:sz w:val="24"/>
              <w:szCs w:val="24"/>
            </w:rPr>
          </w:pPr>
          <w:r w:rsidRPr="00C7457E">
            <w:rPr>
              <w:rFonts w:ascii="Calibri" w:eastAsia="Aptos" w:hAnsi="Calibri" w:cs="Calibri"/>
              <w:bCs/>
              <w:sz w:val="24"/>
              <w:szCs w:val="24"/>
              <w:u w:val="single"/>
            </w:rPr>
            <w:t xml:space="preserve">Dual Degrees </w:t>
          </w:r>
          <w:r w:rsidRPr="00C7457E">
            <w:rPr>
              <w:rFonts w:ascii="Calibri" w:eastAsia="Aptos" w:hAnsi="Calibri" w:cs="Calibri"/>
              <w:bCs/>
              <w:sz w:val="24"/>
              <w:szCs w:val="24"/>
            </w:rPr>
            <w:br/>
            <w:t>Institutions demonstrate that admissions criteria meet commonly accepted practices and ensure that students are adequately prepared to be successful in the educational offering.</w:t>
          </w:r>
        </w:p>
      </w:sdtContent>
    </w:sdt>
    <w:p w14:paraId="250B4D08"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D94221" w:rsidRPr="008B397B" w14:paraId="07BEC210" w14:textId="77777777" w:rsidTr="002F6E20">
        <w:tc>
          <w:tcPr>
            <w:tcW w:w="7416" w:type="dxa"/>
            <w:shd w:val="clear" w:color="auto" w:fill="E2EFD9" w:themeFill="accent6" w:themeFillTint="33"/>
          </w:tcPr>
          <w:p w14:paraId="12261D48" w14:textId="77777777" w:rsidR="00D94221" w:rsidRPr="008B397B" w:rsidRDefault="00D94221" w:rsidP="00C32F45">
            <w:pPr>
              <w:rPr>
                <w:rFonts w:cs="Arial"/>
                <w:b/>
                <w:szCs w:val="20"/>
              </w:rPr>
            </w:pPr>
            <w:r w:rsidRPr="008B397B">
              <w:rPr>
                <w:rFonts w:cs="Arial"/>
                <w:b/>
                <w:szCs w:val="20"/>
              </w:rPr>
              <w:t>Questions</w:t>
            </w:r>
          </w:p>
        </w:tc>
        <w:tc>
          <w:tcPr>
            <w:tcW w:w="648" w:type="dxa"/>
            <w:shd w:val="clear" w:color="auto" w:fill="E2EFD9" w:themeFill="accent6" w:themeFillTint="33"/>
            <w:vAlign w:val="center"/>
          </w:tcPr>
          <w:p w14:paraId="5B3E202E" w14:textId="77777777" w:rsidR="00D94221" w:rsidRPr="008B397B" w:rsidRDefault="00D94221" w:rsidP="00863F7C">
            <w:pPr>
              <w:jc w:val="center"/>
              <w:rPr>
                <w:rFonts w:cs="Arial"/>
                <w:b/>
                <w:szCs w:val="20"/>
              </w:rPr>
            </w:pPr>
            <w:r w:rsidRPr="008B397B">
              <w:rPr>
                <w:rFonts w:cs="Arial"/>
                <w:b/>
                <w:szCs w:val="20"/>
              </w:rPr>
              <w:t>Yes</w:t>
            </w:r>
          </w:p>
        </w:tc>
        <w:tc>
          <w:tcPr>
            <w:tcW w:w="648" w:type="dxa"/>
            <w:shd w:val="clear" w:color="auto" w:fill="E2EFD9" w:themeFill="accent6" w:themeFillTint="33"/>
            <w:vAlign w:val="center"/>
          </w:tcPr>
          <w:p w14:paraId="79657A6C" w14:textId="77777777" w:rsidR="00D94221" w:rsidRPr="008B397B" w:rsidRDefault="00D94221" w:rsidP="00863F7C">
            <w:pPr>
              <w:jc w:val="center"/>
              <w:rPr>
                <w:rFonts w:cs="Arial"/>
                <w:b/>
                <w:szCs w:val="20"/>
              </w:rPr>
            </w:pPr>
            <w:r w:rsidRPr="008B397B">
              <w:rPr>
                <w:rFonts w:cs="Arial"/>
                <w:b/>
                <w:szCs w:val="20"/>
              </w:rPr>
              <w:t>No</w:t>
            </w:r>
          </w:p>
        </w:tc>
        <w:tc>
          <w:tcPr>
            <w:tcW w:w="648" w:type="dxa"/>
            <w:shd w:val="clear" w:color="auto" w:fill="E2EFD9" w:themeFill="accent6" w:themeFillTint="33"/>
            <w:vAlign w:val="center"/>
          </w:tcPr>
          <w:p w14:paraId="451668C9" w14:textId="77777777" w:rsidR="00D94221" w:rsidRPr="008B397B" w:rsidRDefault="00D94221" w:rsidP="00863F7C">
            <w:pPr>
              <w:jc w:val="center"/>
              <w:rPr>
                <w:rFonts w:cs="Arial"/>
                <w:b/>
                <w:szCs w:val="20"/>
              </w:rPr>
            </w:pPr>
            <w:r w:rsidRPr="008B397B">
              <w:rPr>
                <w:rFonts w:cs="Arial"/>
                <w:b/>
                <w:szCs w:val="20"/>
              </w:rPr>
              <w:t>N/A</w:t>
            </w:r>
          </w:p>
        </w:tc>
      </w:tr>
      <w:tr w:rsidR="00D94221" w:rsidRPr="008B397B" w14:paraId="187113C4" w14:textId="77777777" w:rsidTr="002F6E20">
        <w:tc>
          <w:tcPr>
            <w:tcW w:w="7416" w:type="dxa"/>
            <w:shd w:val="clear" w:color="auto" w:fill="E2EFD9" w:themeFill="accent6" w:themeFillTint="33"/>
          </w:tcPr>
          <w:p w14:paraId="13896364" w14:textId="77777777" w:rsidR="00D94221" w:rsidRPr="008B397B" w:rsidRDefault="00D94221" w:rsidP="00C32F45">
            <w:pPr>
              <w:rPr>
                <w:rFonts w:cs="Arial"/>
                <w:szCs w:val="20"/>
              </w:rPr>
            </w:pPr>
            <w:r w:rsidRPr="008B397B">
              <w:rPr>
                <w:rFonts w:cs="Arial"/>
                <w:szCs w:val="20"/>
              </w:rPr>
              <w:t>Does t</w:t>
            </w:r>
            <w:r>
              <w:rPr>
                <w:rFonts w:cs="Arial"/>
                <w:szCs w:val="20"/>
              </w:rPr>
              <w:t>he institution offer dual degrees (or “double degrees” or similar designation)?</w:t>
            </w:r>
            <w:r w:rsidRPr="008B397B">
              <w:rPr>
                <w:rFonts w:cs="Arial"/>
                <w:szCs w:val="20"/>
              </w:rPr>
              <w:t xml:space="preserve"> </w:t>
            </w:r>
          </w:p>
        </w:tc>
        <w:sdt>
          <w:sdtPr>
            <w:rPr>
              <w:rFonts w:cs="Arial"/>
            </w:rPr>
            <w:id w:val="-18175050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8B6BAD0" w14:textId="77777777" w:rsidR="00D94221" w:rsidRPr="008B397B" w:rsidRDefault="00D94221" w:rsidP="00863F7C">
                <w:pPr>
                  <w:jc w:val="center"/>
                  <w:rPr>
                    <w:rFonts w:cs="Arial"/>
                    <w:szCs w:val="20"/>
                  </w:rPr>
                </w:pPr>
                <w:r w:rsidRPr="000C5542">
                  <w:rPr>
                    <w:rFonts w:ascii="MS Gothic" w:eastAsia="MS Gothic" w:hAnsi="MS Gothic" w:cs="Arial" w:hint="eastAsia"/>
                  </w:rPr>
                  <w:t>☐</w:t>
                </w:r>
              </w:p>
            </w:tc>
          </w:sdtContent>
        </w:sdt>
        <w:sdt>
          <w:sdtPr>
            <w:rPr>
              <w:rFonts w:cs="Arial"/>
            </w:rPr>
            <w:id w:val="-128642584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5297BFB" w14:textId="77777777" w:rsidR="00D94221" w:rsidRPr="008B397B" w:rsidRDefault="00D94221" w:rsidP="00863F7C">
                <w:pPr>
                  <w:jc w:val="center"/>
                  <w:rPr>
                    <w:rFonts w:cs="Arial"/>
                    <w:szCs w:val="20"/>
                  </w:rPr>
                </w:pPr>
                <w:r w:rsidRPr="000C5542">
                  <w:rPr>
                    <w:rFonts w:ascii="MS Gothic" w:eastAsia="MS Gothic" w:hAnsi="MS Gothic" w:cs="Arial" w:hint="eastAsia"/>
                  </w:rPr>
                  <w:t>☐</w:t>
                </w:r>
              </w:p>
            </w:tc>
          </w:sdtContent>
        </w:sdt>
        <w:sdt>
          <w:sdtPr>
            <w:rPr>
              <w:rFonts w:cs="Arial"/>
            </w:rPr>
            <w:id w:val="169911888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3860B6D" w14:textId="77777777" w:rsidR="00D94221" w:rsidRPr="008B397B" w:rsidRDefault="00D94221" w:rsidP="00863F7C">
                <w:pPr>
                  <w:jc w:val="center"/>
                  <w:rPr>
                    <w:rFonts w:cs="Arial"/>
                    <w:szCs w:val="20"/>
                  </w:rPr>
                </w:pPr>
                <w:r w:rsidRPr="000C5542">
                  <w:rPr>
                    <w:rFonts w:ascii="MS Gothic" w:eastAsia="MS Gothic" w:hAnsi="MS Gothic" w:cs="Arial" w:hint="eastAsia"/>
                  </w:rPr>
                  <w:t>☐</w:t>
                </w:r>
              </w:p>
            </w:tc>
          </w:sdtContent>
        </w:sdt>
      </w:tr>
      <w:tr w:rsidR="00D94221" w:rsidRPr="008B397B" w14:paraId="16823F42" w14:textId="77777777" w:rsidTr="002F6E20">
        <w:tc>
          <w:tcPr>
            <w:tcW w:w="7416" w:type="dxa"/>
            <w:shd w:val="clear" w:color="auto" w:fill="E2EFD9" w:themeFill="accent6" w:themeFillTint="33"/>
          </w:tcPr>
          <w:p w14:paraId="3C278786" w14:textId="31E7CC58" w:rsidR="00D94221" w:rsidRPr="008B397B" w:rsidRDefault="00B62AFA" w:rsidP="00C32F45">
            <w:pPr>
              <w:rPr>
                <w:rFonts w:cs="Arial"/>
                <w:szCs w:val="20"/>
              </w:rPr>
            </w:pPr>
            <w:r>
              <w:rPr>
                <w:rFonts w:cs="Arial"/>
                <w:szCs w:val="20"/>
              </w:rPr>
              <w:t>For each dual degree offering, do the institution’s program admissions criteria meet commonly accepted practices and ensure that students are</w:t>
            </w:r>
            <w:r w:rsidR="00D94221" w:rsidRPr="008B397B">
              <w:rPr>
                <w:rFonts w:cs="Arial"/>
                <w:szCs w:val="20"/>
              </w:rPr>
              <w:t xml:space="preserve"> </w:t>
            </w:r>
            <w:r w:rsidRPr="00B62AFA">
              <w:rPr>
                <w:rFonts w:cs="Arial"/>
                <w:szCs w:val="20"/>
              </w:rPr>
              <w:t>adequately prepared to be successful in the education offering</w:t>
            </w:r>
            <w:r>
              <w:rPr>
                <w:rFonts w:cs="Arial"/>
                <w:szCs w:val="20"/>
              </w:rPr>
              <w:t>?</w:t>
            </w:r>
          </w:p>
        </w:tc>
        <w:sdt>
          <w:sdtPr>
            <w:rPr>
              <w:rFonts w:cs="Arial"/>
            </w:rPr>
            <w:id w:val="-108406508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38703DC" w14:textId="77777777" w:rsidR="00D94221" w:rsidRPr="008B397B" w:rsidRDefault="00D94221" w:rsidP="00863F7C">
                <w:pPr>
                  <w:jc w:val="center"/>
                  <w:rPr>
                    <w:rFonts w:cs="Arial"/>
                    <w:szCs w:val="20"/>
                  </w:rPr>
                </w:pPr>
                <w:r w:rsidRPr="000C5542">
                  <w:rPr>
                    <w:rFonts w:ascii="MS Gothic" w:eastAsia="MS Gothic" w:hAnsi="MS Gothic" w:cs="Arial" w:hint="eastAsia"/>
                  </w:rPr>
                  <w:t>☐</w:t>
                </w:r>
              </w:p>
            </w:tc>
          </w:sdtContent>
        </w:sdt>
        <w:sdt>
          <w:sdtPr>
            <w:rPr>
              <w:rFonts w:cs="Arial"/>
            </w:rPr>
            <w:id w:val="91590096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DABE323" w14:textId="77777777" w:rsidR="00D94221" w:rsidRPr="008B397B" w:rsidRDefault="00D94221" w:rsidP="00863F7C">
                <w:pPr>
                  <w:jc w:val="center"/>
                  <w:rPr>
                    <w:rFonts w:cs="Arial"/>
                    <w:szCs w:val="20"/>
                  </w:rPr>
                </w:pPr>
                <w:r w:rsidRPr="000C5542">
                  <w:rPr>
                    <w:rFonts w:ascii="MS Gothic" w:eastAsia="MS Gothic" w:hAnsi="MS Gothic" w:cs="Arial" w:hint="eastAsia"/>
                  </w:rPr>
                  <w:t>☐</w:t>
                </w:r>
              </w:p>
            </w:tc>
          </w:sdtContent>
        </w:sdt>
        <w:sdt>
          <w:sdtPr>
            <w:rPr>
              <w:rFonts w:cs="Arial"/>
            </w:rPr>
            <w:id w:val="161116137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635BC36" w14:textId="77777777" w:rsidR="00D94221" w:rsidRPr="008B397B" w:rsidRDefault="00D94221" w:rsidP="00863F7C">
                <w:pPr>
                  <w:jc w:val="center"/>
                  <w:rPr>
                    <w:rFonts w:cs="Arial"/>
                    <w:szCs w:val="20"/>
                  </w:rPr>
                </w:pPr>
                <w:r w:rsidRPr="000C5542">
                  <w:rPr>
                    <w:rFonts w:ascii="MS Gothic" w:eastAsia="MS Gothic" w:hAnsi="MS Gothic" w:cs="Arial" w:hint="eastAsia"/>
                  </w:rPr>
                  <w:t>☐</w:t>
                </w:r>
              </w:p>
            </w:tc>
          </w:sdtContent>
        </w:sdt>
      </w:tr>
    </w:tbl>
    <w:p w14:paraId="1835B6C7" w14:textId="77777777" w:rsidR="00D94221" w:rsidRDefault="00D94221" w:rsidP="00341438">
      <w:pPr>
        <w:spacing w:after="0" w:line="240" w:lineRule="auto"/>
        <w:rPr>
          <w:rFonts w:ascii="Calibri" w:eastAsia="Arial" w:hAnsi="Calibri" w:cs="Arial"/>
          <w:b/>
          <w:bCs/>
          <w:sz w:val="24"/>
          <w:szCs w:val="24"/>
          <w:u w:val="single"/>
        </w:rPr>
      </w:pPr>
    </w:p>
    <w:p w14:paraId="3D96F5F0" w14:textId="77777777" w:rsidR="00341438" w:rsidRPr="00512A8E" w:rsidRDefault="00341438" w:rsidP="00341438">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1407298785"/>
          <w:placeholder>
            <w:docPart w:val="CD04D955D8D048C58A1C356630DB3E38"/>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6365BD58" w14:textId="1DCD087D" w:rsidR="00341438" w:rsidRPr="00512A8E" w:rsidRDefault="00341438" w:rsidP="00341438">
      <w:pPr>
        <w:spacing w:after="0" w:line="240" w:lineRule="auto"/>
        <w:rPr>
          <w:rFonts w:ascii="Calibri" w:eastAsia="Calibri" w:hAnsi="Calibri" w:cs="Arial"/>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820159337"/>
          <w:placeholder>
            <w:docPart w:val="1953C085949745A3BF49859A173B2466"/>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511DCBE8" w14:textId="77777777" w:rsidR="00341438" w:rsidRPr="00512A8E" w:rsidRDefault="00341438" w:rsidP="00341438">
      <w:pPr>
        <w:spacing w:after="0" w:line="240" w:lineRule="auto"/>
        <w:rPr>
          <w:rFonts w:ascii="Calibri" w:eastAsia="Calibri" w:hAnsi="Calibri" w:cs="Arial"/>
        </w:rPr>
      </w:pPr>
    </w:p>
    <w:p w14:paraId="7F24758B" w14:textId="77777777" w:rsidR="00341438" w:rsidRPr="00512A8E" w:rsidRDefault="00341438" w:rsidP="00341438">
      <w:pPr>
        <w:spacing w:after="0" w:line="240" w:lineRule="auto"/>
        <w:rPr>
          <w:rFonts w:ascii="Calibri" w:eastAsia="Arial" w:hAnsi="Calibri" w:cs="Arial"/>
        </w:rPr>
      </w:pPr>
      <w:r w:rsidRPr="0027349F">
        <w:rPr>
          <w:rFonts w:ascii="Calibri" w:eastAsia="Arial" w:hAnsi="Calibri" w:cs="Arial"/>
          <w:b/>
          <w:bCs/>
          <w:sz w:val="24"/>
          <w:szCs w:val="24"/>
          <w:u w:val="single"/>
        </w:rPr>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1620947104"/>
          <w:placeholder>
            <w:docPart w:val="2E7BB516099E4EF3BF63548E580516DF"/>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145E1327" w14:textId="77777777" w:rsidR="00C7457E" w:rsidRPr="00512A8E" w:rsidRDefault="00C7457E" w:rsidP="00C7457E">
      <w:pPr>
        <w:spacing w:after="0" w:line="240" w:lineRule="auto"/>
        <w:ind w:left="1080"/>
        <w:contextualSpacing/>
        <w:rPr>
          <w:rFonts w:ascii="Calibri" w:eastAsia="Aptos" w:hAnsi="Calibri" w:cs="Calibri"/>
          <w:bCs/>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B62AFA" w:rsidRPr="008B397B" w14:paraId="31C4C1D5" w14:textId="77777777" w:rsidTr="008E5359">
        <w:tc>
          <w:tcPr>
            <w:tcW w:w="7416" w:type="dxa"/>
            <w:shd w:val="clear" w:color="auto" w:fill="E2EFD9" w:themeFill="accent6" w:themeFillTint="33"/>
          </w:tcPr>
          <w:p w14:paraId="57D948A7" w14:textId="1AF31089" w:rsidR="00B62AFA" w:rsidRPr="008B397B" w:rsidRDefault="00B62AFA" w:rsidP="00C32F45">
            <w:pPr>
              <w:rPr>
                <w:rFonts w:cs="Arial"/>
                <w:b/>
                <w:szCs w:val="20"/>
              </w:rPr>
            </w:pPr>
            <w:r w:rsidRPr="008B397B">
              <w:rPr>
                <w:rFonts w:cs="Arial"/>
                <w:b/>
                <w:szCs w:val="20"/>
              </w:rPr>
              <w:t xml:space="preserve">Standard </w:t>
            </w:r>
            <w:r>
              <w:rPr>
                <w:rFonts w:cs="Arial"/>
                <w:b/>
                <w:szCs w:val="20"/>
              </w:rPr>
              <w:t>X</w:t>
            </w:r>
            <w:r w:rsidRPr="008B397B">
              <w:rPr>
                <w:rFonts w:cs="Arial"/>
                <w:b/>
                <w:szCs w:val="20"/>
              </w:rPr>
              <w:t>.</w:t>
            </w:r>
            <w:r>
              <w:rPr>
                <w:rFonts w:cs="Arial"/>
                <w:b/>
                <w:szCs w:val="20"/>
              </w:rPr>
              <w:t>A</w:t>
            </w:r>
            <w:r w:rsidRPr="008B397B">
              <w:rPr>
                <w:rFonts w:cs="Arial"/>
                <w:b/>
                <w:szCs w:val="20"/>
              </w:rPr>
              <w:t xml:space="preserve">. – </w:t>
            </w:r>
            <w:r>
              <w:rPr>
                <w:rFonts w:cs="Arial"/>
                <w:b/>
                <w:szCs w:val="20"/>
              </w:rPr>
              <w:t>Standard is Evident, Emerging, Not Evident, or Not Applicable</w:t>
            </w:r>
          </w:p>
        </w:tc>
        <w:tc>
          <w:tcPr>
            <w:tcW w:w="1944" w:type="dxa"/>
            <w:shd w:val="clear" w:color="auto" w:fill="E2EFD9" w:themeFill="accent6" w:themeFillTint="33"/>
          </w:tcPr>
          <w:p w14:paraId="45C50104" w14:textId="77777777" w:rsidR="00B62AFA" w:rsidRPr="008B397B" w:rsidRDefault="00000000" w:rsidP="00C32F45">
            <w:pPr>
              <w:rPr>
                <w:rFonts w:cs="Arial"/>
                <w:b/>
                <w:szCs w:val="20"/>
              </w:rPr>
            </w:pPr>
            <w:sdt>
              <w:sdtPr>
                <w:rPr>
                  <w:rStyle w:val="Style1"/>
                </w:rPr>
                <w:alias w:val="Finding "/>
                <w:tag w:val="Finding "/>
                <w:id w:val="-703410712"/>
                <w:placeholder>
                  <w:docPart w:val="B9A1814D77934E0FA730EDA12EA35097"/>
                </w:placeholder>
                <w:showingPlcHdr/>
                <w:comboBox>
                  <w:listItem w:displayText="Standard is Evident" w:value="Standard is Evident"/>
                  <w:listItem w:displayText="Standard is Emerging" w:value="Standard is Emerging"/>
                  <w:listItem w:displayText="Standard is Not Evident" w:value="Standard is Not Evident"/>
                  <w:listItem w:displayText="Not Applicable " w:value="Not Applicable "/>
                </w:comboBox>
              </w:sdtPr>
              <w:sdtEndPr>
                <w:rPr>
                  <w:rStyle w:val="DefaultParagraphFont"/>
                  <w:rFonts w:cs="Arial"/>
                  <w:b/>
                  <w:vanish/>
                  <w:sz w:val="20"/>
                  <w:szCs w:val="20"/>
                </w:rPr>
              </w:sdtEndPr>
              <w:sdtContent>
                <w:r w:rsidR="00B62AFA" w:rsidRPr="00C94CE0">
                  <w:rPr>
                    <w:rStyle w:val="PlaceholderText"/>
                  </w:rPr>
                  <w:t>Choose a finding.</w:t>
                </w:r>
              </w:sdtContent>
            </w:sdt>
          </w:p>
        </w:tc>
      </w:tr>
    </w:tbl>
    <w:p w14:paraId="76453398" w14:textId="77777777" w:rsidR="00B62AFA" w:rsidRPr="00C7457E" w:rsidRDefault="00B62AFA" w:rsidP="00C7457E">
      <w:pPr>
        <w:spacing w:after="0" w:line="240" w:lineRule="auto"/>
        <w:ind w:left="1080"/>
        <w:contextualSpacing/>
        <w:rPr>
          <w:rFonts w:ascii="Calibri" w:eastAsia="Aptos" w:hAnsi="Calibri" w:cs="Calibri"/>
          <w:bCs/>
          <w:sz w:val="24"/>
          <w:szCs w:val="24"/>
        </w:rPr>
      </w:pPr>
    </w:p>
    <w:sdt>
      <w:sdtPr>
        <w:rPr>
          <w:rFonts w:ascii="Calibri" w:eastAsia="Times New Roman" w:hAnsi="Calibri" w:cs="Times New Roman"/>
          <w:b/>
          <w:sz w:val="24"/>
          <w:szCs w:val="28"/>
        </w:rPr>
        <w:id w:val="-1144422986"/>
        <w:lock w:val="sdtContentLocked"/>
        <w:placeholder>
          <w:docPart w:val="DefaultPlaceholder_-1854013440"/>
        </w:placeholder>
      </w:sdtPr>
      <w:sdtEndPr>
        <w:rPr>
          <w:rFonts w:eastAsia="Aptos" w:cs="Calibri"/>
          <w:b w:val="0"/>
          <w:szCs w:val="24"/>
        </w:rPr>
      </w:sdtEndPr>
      <w:sdtContent>
        <w:p w14:paraId="781175B6" w14:textId="5D388F7B" w:rsidR="00C7457E" w:rsidRPr="00C7457E" w:rsidRDefault="00C7457E">
          <w:pPr>
            <w:keepNext/>
            <w:keepLines/>
            <w:numPr>
              <w:ilvl w:val="0"/>
              <w:numId w:val="14"/>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Transfer Credit</w:t>
          </w:r>
        </w:p>
        <w:p w14:paraId="50DDD04F" w14:textId="5DCB5995"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implements a fair and equitable transfer credit policy that is published in the catalog. The steps for requesting transfer credit are clear and disclose the documentation required for review. Students may appeal transfer credit decisions using published procedures. The institution clearly discloses that the transfer of institutional credits to other institutions is at the discretion of the other institution.</w:t>
          </w:r>
        </w:p>
      </w:sdtContent>
    </w:sdt>
    <w:p w14:paraId="08D08922"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B62AFA" w:rsidRPr="008B397B" w14:paraId="11B25FE3" w14:textId="77777777" w:rsidTr="00B71169">
        <w:tc>
          <w:tcPr>
            <w:tcW w:w="7416" w:type="dxa"/>
            <w:shd w:val="clear" w:color="auto" w:fill="E2EFD9" w:themeFill="accent6" w:themeFillTint="33"/>
          </w:tcPr>
          <w:p w14:paraId="3992ECFF" w14:textId="77777777" w:rsidR="00B62AFA" w:rsidRPr="008B397B" w:rsidRDefault="00B62AFA" w:rsidP="00C32F45">
            <w:pPr>
              <w:rPr>
                <w:rFonts w:cs="Arial"/>
                <w:b/>
                <w:szCs w:val="20"/>
              </w:rPr>
            </w:pPr>
            <w:r w:rsidRPr="008B397B">
              <w:rPr>
                <w:rFonts w:cs="Arial"/>
                <w:b/>
                <w:szCs w:val="20"/>
              </w:rPr>
              <w:t>Questions</w:t>
            </w:r>
          </w:p>
        </w:tc>
        <w:tc>
          <w:tcPr>
            <w:tcW w:w="648" w:type="dxa"/>
            <w:shd w:val="clear" w:color="auto" w:fill="E2EFD9" w:themeFill="accent6" w:themeFillTint="33"/>
          </w:tcPr>
          <w:p w14:paraId="549AD491" w14:textId="77777777" w:rsidR="00B62AFA" w:rsidRPr="008B397B" w:rsidRDefault="00B62AFA" w:rsidP="00C32F45">
            <w:pPr>
              <w:rPr>
                <w:rFonts w:cs="Arial"/>
                <w:b/>
                <w:szCs w:val="20"/>
              </w:rPr>
            </w:pPr>
            <w:r w:rsidRPr="008B397B">
              <w:rPr>
                <w:rFonts w:cs="Arial"/>
                <w:b/>
                <w:szCs w:val="20"/>
              </w:rPr>
              <w:t>Yes</w:t>
            </w:r>
          </w:p>
        </w:tc>
        <w:tc>
          <w:tcPr>
            <w:tcW w:w="648" w:type="dxa"/>
            <w:shd w:val="clear" w:color="auto" w:fill="E2EFD9" w:themeFill="accent6" w:themeFillTint="33"/>
          </w:tcPr>
          <w:p w14:paraId="52D9A806" w14:textId="77777777" w:rsidR="00B62AFA" w:rsidRPr="008B397B" w:rsidRDefault="00B62AFA" w:rsidP="00C32F45">
            <w:pPr>
              <w:rPr>
                <w:rFonts w:cs="Arial"/>
                <w:b/>
                <w:szCs w:val="20"/>
              </w:rPr>
            </w:pPr>
            <w:r w:rsidRPr="008B397B">
              <w:rPr>
                <w:rFonts w:cs="Arial"/>
                <w:b/>
                <w:szCs w:val="20"/>
              </w:rPr>
              <w:t>No</w:t>
            </w:r>
          </w:p>
        </w:tc>
        <w:tc>
          <w:tcPr>
            <w:tcW w:w="648" w:type="dxa"/>
            <w:shd w:val="clear" w:color="auto" w:fill="E2EFD9" w:themeFill="accent6" w:themeFillTint="33"/>
          </w:tcPr>
          <w:p w14:paraId="030FD6DC" w14:textId="77777777" w:rsidR="00B62AFA" w:rsidRPr="008B397B" w:rsidRDefault="00B62AFA" w:rsidP="00C32F45">
            <w:pPr>
              <w:rPr>
                <w:rFonts w:cs="Arial"/>
                <w:b/>
                <w:szCs w:val="20"/>
              </w:rPr>
            </w:pPr>
            <w:r w:rsidRPr="008B397B">
              <w:rPr>
                <w:rFonts w:cs="Arial"/>
                <w:b/>
                <w:szCs w:val="20"/>
              </w:rPr>
              <w:t>N/A</w:t>
            </w:r>
          </w:p>
        </w:tc>
      </w:tr>
      <w:tr w:rsidR="00B62AFA" w:rsidRPr="008B397B" w14:paraId="5B7DE5DC" w14:textId="77777777" w:rsidTr="00B71169">
        <w:tc>
          <w:tcPr>
            <w:tcW w:w="7416" w:type="dxa"/>
            <w:shd w:val="clear" w:color="auto" w:fill="E2EFD9" w:themeFill="accent6" w:themeFillTint="33"/>
          </w:tcPr>
          <w:p w14:paraId="03153028" w14:textId="77777777" w:rsidR="00B62AFA" w:rsidRPr="008B397B" w:rsidRDefault="00B62AFA" w:rsidP="00C32F45">
            <w:pPr>
              <w:rPr>
                <w:rFonts w:cs="Arial"/>
                <w:szCs w:val="20"/>
              </w:rPr>
            </w:pPr>
            <w:r w:rsidRPr="008B397B">
              <w:rPr>
                <w:rFonts w:cs="Arial"/>
                <w:szCs w:val="20"/>
              </w:rPr>
              <w:t xml:space="preserve">Is the institution’s transfer credit policy fair and equitable? </w:t>
            </w:r>
          </w:p>
        </w:tc>
        <w:sdt>
          <w:sdtPr>
            <w:rPr>
              <w:rFonts w:cs="Arial"/>
            </w:rPr>
            <w:id w:val="125964375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EE52AD9" w14:textId="77777777" w:rsidR="00B62AFA" w:rsidRPr="008B397B" w:rsidRDefault="00B62AFA" w:rsidP="00C32F45">
                <w:pPr>
                  <w:jc w:val="center"/>
                  <w:rPr>
                    <w:rFonts w:cs="Arial"/>
                    <w:szCs w:val="20"/>
                  </w:rPr>
                </w:pPr>
                <w:r w:rsidRPr="000C5542">
                  <w:rPr>
                    <w:rFonts w:ascii="MS Gothic" w:eastAsia="MS Gothic" w:hAnsi="MS Gothic" w:cs="Arial" w:hint="eastAsia"/>
                  </w:rPr>
                  <w:t>☐</w:t>
                </w:r>
              </w:p>
            </w:tc>
          </w:sdtContent>
        </w:sdt>
        <w:sdt>
          <w:sdtPr>
            <w:rPr>
              <w:rFonts w:cs="Arial"/>
            </w:rPr>
            <w:id w:val="175662190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8A9A925" w14:textId="77777777" w:rsidR="00B62AFA" w:rsidRPr="008B397B" w:rsidRDefault="00B62AFA" w:rsidP="00C32F45">
                <w:pPr>
                  <w:jc w:val="center"/>
                  <w:rPr>
                    <w:rFonts w:cs="Arial"/>
                    <w:szCs w:val="20"/>
                  </w:rPr>
                </w:pPr>
                <w:r w:rsidRPr="000C5542">
                  <w:rPr>
                    <w:rFonts w:ascii="MS Gothic" w:eastAsia="MS Gothic" w:hAnsi="MS Gothic" w:cs="Arial" w:hint="eastAsia"/>
                  </w:rPr>
                  <w:t>☐</w:t>
                </w:r>
              </w:p>
            </w:tc>
          </w:sdtContent>
        </w:sdt>
        <w:sdt>
          <w:sdtPr>
            <w:rPr>
              <w:rFonts w:cs="Arial"/>
            </w:rPr>
            <w:id w:val="-27564521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FCAA08C" w14:textId="77777777" w:rsidR="00B62AFA" w:rsidRPr="008B397B" w:rsidRDefault="00B62AFA" w:rsidP="00C32F45">
                <w:pPr>
                  <w:jc w:val="center"/>
                  <w:rPr>
                    <w:rFonts w:cs="Arial"/>
                    <w:szCs w:val="20"/>
                  </w:rPr>
                </w:pPr>
                <w:r w:rsidRPr="000C5542">
                  <w:rPr>
                    <w:rFonts w:ascii="MS Gothic" w:eastAsia="MS Gothic" w:hAnsi="MS Gothic" w:cs="Arial" w:hint="eastAsia"/>
                  </w:rPr>
                  <w:t>☐</w:t>
                </w:r>
              </w:p>
            </w:tc>
          </w:sdtContent>
        </w:sdt>
      </w:tr>
      <w:tr w:rsidR="00B62AFA" w:rsidRPr="008B397B" w14:paraId="5642F2FC" w14:textId="77777777" w:rsidTr="00B71169">
        <w:tc>
          <w:tcPr>
            <w:tcW w:w="7416" w:type="dxa"/>
            <w:shd w:val="clear" w:color="auto" w:fill="E2EFD9" w:themeFill="accent6" w:themeFillTint="33"/>
          </w:tcPr>
          <w:p w14:paraId="07E8224F" w14:textId="77777777" w:rsidR="00B62AFA" w:rsidRPr="008B397B" w:rsidRDefault="00B62AFA" w:rsidP="00C32F45">
            <w:pPr>
              <w:rPr>
                <w:rFonts w:cs="Arial"/>
                <w:szCs w:val="20"/>
              </w:rPr>
            </w:pPr>
            <w:r w:rsidRPr="008B397B">
              <w:rPr>
                <w:rFonts w:cs="Arial"/>
                <w:szCs w:val="20"/>
              </w:rPr>
              <w:t>Is the institution’s transfer credit policy appropriately published?</w:t>
            </w:r>
          </w:p>
        </w:tc>
        <w:sdt>
          <w:sdtPr>
            <w:rPr>
              <w:rFonts w:cs="Arial"/>
            </w:rPr>
            <w:id w:val="159451357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F78EE10" w14:textId="77777777" w:rsidR="00B62AFA" w:rsidRPr="008B397B" w:rsidRDefault="00B62AFA" w:rsidP="00C32F45">
                <w:pPr>
                  <w:jc w:val="center"/>
                  <w:rPr>
                    <w:rFonts w:cs="Arial"/>
                    <w:szCs w:val="20"/>
                  </w:rPr>
                </w:pPr>
                <w:r w:rsidRPr="000C5542">
                  <w:rPr>
                    <w:rFonts w:ascii="MS Gothic" w:eastAsia="MS Gothic" w:hAnsi="MS Gothic" w:cs="Arial" w:hint="eastAsia"/>
                  </w:rPr>
                  <w:t>☐</w:t>
                </w:r>
              </w:p>
            </w:tc>
          </w:sdtContent>
        </w:sdt>
        <w:sdt>
          <w:sdtPr>
            <w:rPr>
              <w:rFonts w:cs="Arial"/>
            </w:rPr>
            <w:id w:val="-29236823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D51D2F4" w14:textId="77777777" w:rsidR="00B62AFA" w:rsidRPr="008B397B" w:rsidRDefault="00B62AFA" w:rsidP="00C32F45">
                <w:pPr>
                  <w:jc w:val="center"/>
                  <w:rPr>
                    <w:rFonts w:cs="Arial"/>
                    <w:szCs w:val="20"/>
                  </w:rPr>
                </w:pPr>
                <w:r w:rsidRPr="000C5542">
                  <w:rPr>
                    <w:rFonts w:ascii="MS Gothic" w:eastAsia="MS Gothic" w:hAnsi="MS Gothic" w:cs="Arial" w:hint="eastAsia"/>
                  </w:rPr>
                  <w:t>☐</w:t>
                </w:r>
              </w:p>
            </w:tc>
          </w:sdtContent>
        </w:sdt>
        <w:sdt>
          <w:sdtPr>
            <w:rPr>
              <w:rFonts w:cs="Arial"/>
            </w:rPr>
            <w:id w:val="-97567369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71686ED" w14:textId="77777777" w:rsidR="00B62AFA" w:rsidRPr="008B397B" w:rsidRDefault="00B62AFA" w:rsidP="00C32F45">
                <w:pPr>
                  <w:jc w:val="center"/>
                  <w:rPr>
                    <w:rFonts w:cs="Arial"/>
                    <w:szCs w:val="20"/>
                  </w:rPr>
                </w:pPr>
                <w:r w:rsidRPr="000C5542">
                  <w:rPr>
                    <w:rFonts w:ascii="MS Gothic" w:eastAsia="MS Gothic" w:hAnsi="MS Gothic" w:cs="Arial" w:hint="eastAsia"/>
                  </w:rPr>
                  <w:t>☐</w:t>
                </w:r>
              </w:p>
            </w:tc>
          </w:sdtContent>
        </w:sdt>
      </w:tr>
      <w:tr w:rsidR="00B62AFA" w:rsidRPr="008B397B" w14:paraId="564D3A59" w14:textId="77777777" w:rsidTr="00B71169">
        <w:tc>
          <w:tcPr>
            <w:tcW w:w="7416" w:type="dxa"/>
            <w:shd w:val="clear" w:color="auto" w:fill="E2EFD9" w:themeFill="accent6" w:themeFillTint="33"/>
          </w:tcPr>
          <w:p w14:paraId="617092EC" w14:textId="262AEC4A" w:rsidR="00B62AFA" w:rsidRPr="00742B50" w:rsidRDefault="00B62AFA" w:rsidP="00C32F45">
            <w:pPr>
              <w:rPr>
                <w:rFonts w:cs="Arial"/>
                <w:szCs w:val="20"/>
              </w:rPr>
            </w:pPr>
            <w:r w:rsidRPr="00742B50">
              <w:rPr>
                <w:rFonts w:cs="Arial"/>
                <w:szCs w:val="20"/>
              </w:rPr>
              <w:t xml:space="preserve">Is the institution’s process for students requesting transfer credit </w:t>
            </w:r>
            <w:r>
              <w:rPr>
                <w:rFonts w:cs="Arial"/>
                <w:szCs w:val="20"/>
              </w:rPr>
              <w:t xml:space="preserve">clear, </w:t>
            </w:r>
            <w:r w:rsidRPr="00742B50">
              <w:rPr>
                <w:rFonts w:cs="Arial"/>
                <w:szCs w:val="20"/>
              </w:rPr>
              <w:t>adequate</w:t>
            </w:r>
            <w:r>
              <w:rPr>
                <w:rFonts w:cs="Arial"/>
                <w:szCs w:val="20"/>
              </w:rPr>
              <w:t>,</w:t>
            </w:r>
            <w:r w:rsidRPr="00742B50">
              <w:rPr>
                <w:rFonts w:cs="Arial"/>
                <w:szCs w:val="20"/>
              </w:rPr>
              <w:t xml:space="preserve"> and consistent with accepted best practices?</w:t>
            </w:r>
          </w:p>
        </w:tc>
        <w:sdt>
          <w:sdtPr>
            <w:rPr>
              <w:rFonts w:cs="Arial"/>
            </w:rPr>
            <w:id w:val="210360850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6C15EB9" w14:textId="77777777" w:rsidR="00B62AFA" w:rsidRPr="00742B50" w:rsidRDefault="00B62AFA" w:rsidP="00C32F45">
                <w:pPr>
                  <w:jc w:val="center"/>
                  <w:rPr>
                    <w:rFonts w:cs="Arial"/>
                    <w:szCs w:val="20"/>
                  </w:rPr>
                </w:pPr>
                <w:r w:rsidRPr="00742B50">
                  <w:rPr>
                    <w:rFonts w:ascii="MS Gothic" w:eastAsia="MS Gothic" w:hAnsi="MS Gothic" w:cs="Arial" w:hint="eastAsia"/>
                  </w:rPr>
                  <w:t>☐</w:t>
                </w:r>
              </w:p>
            </w:tc>
          </w:sdtContent>
        </w:sdt>
        <w:sdt>
          <w:sdtPr>
            <w:rPr>
              <w:rFonts w:cs="Arial"/>
            </w:rPr>
            <w:id w:val="-54375354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35BA3C4" w14:textId="77777777" w:rsidR="00B62AFA" w:rsidRPr="00742B50" w:rsidRDefault="00B62AFA" w:rsidP="00C32F45">
                <w:pPr>
                  <w:jc w:val="center"/>
                  <w:rPr>
                    <w:rFonts w:cs="Arial"/>
                    <w:szCs w:val="20"/>
                  </w:rPr>
                </w:pPr>
                <w:r w:rsidRPr="00742B50">
                  <w:rPr>
                    <w:rFonts w:ascii="MS Gothic" w:eastAsia="MS Gothic" w:hAnsi="MS Gothic" w:cs="Arial" w:hint="eastAsia"/>
                  </w:rPr>
                  <w:t>☐</w:t>
                </w:r>
              </w:p>
            </w:tc>
          </w:sdtContent>
        </w:sdt>
        <w:sdt>
          <w:sdtPr>
            <w:rPr>
              <w:rFonts w:cs="Arial"/>
            </w:rPr>
            <w:id w:val="92599850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DA677C2" w14:textId="77777777" w:rsidR="00B62AFA" w:rsidRPr="008B397B" w:rsidRDefault="00B62AFA" w:rsidP="00C32F45">
                <w:pPr>
                  <w:jc w:val="center"/>
                  <w:rPr>
                    <w:rFonts w:cs="Arial"/>
                    <w:szCs w:val="20"/>
                  </w:rPr>
                </w:pPr>
                <w:r w:rsidRPr="00742B50">
                  <w:rPr>
                    <w:rFonts w:ascii="MS Gothic" w:eastAsia="MS Gothic" w:hAnsi="MS Gothic" w:cs="Arial" w:hint="eastAsia"/>
                  </w:rPr>
                  <w:t>☐</w:t>
                </w:r>
              </w:p>
            </w:tc>
          </w:sdtContent>
        </w:sdt>
      </w:tr>
      <w:tr w:rsidR="00B62AFA" w:rsidRPr="008B397B" w14:paraId="7973A31E" w14:textId="77777777" w:rsidTr="00B71169">
        <w:tc>
          <w:tcPr>
            <w:tcW w:w="7416" w:type="dxa"/>
            <w:shd w:val="clear" w:color="auto" w:fill="E2EFD9" w:themeFill="accent6" w:themeFillTint="33"/>
          </w:tcPr>
          <w:p w14:paraId="6BC43F3F" w14:textId="77777777" w:rsidR="00B62AFA" w:rsidRPr="008B397B" w:rsidRDefault="00B62AFA" w:rsidP="00C32F45">
            <w:pPr>
              <w:rPr>
                <w:rFonts w:cs="Arial"/>
                <w:szCs w:val="20"/>
              </w:rPr>
            </w:pPr>
            <w:r w:rsidRPr="008B397B">
              <w:rPr>
                <w:rFonts w:cs="Arial"/>
                <w:szCs w:val="20"/>
              </w:rPr>
              <w:t>Does the institution evaluate transfer credit</w:t>
            </w:r>
            <w:r>
              <w:rPr>
                <w:rFonts w:cs="Arial"/>
                <w:szCs w:val="20"/>
              </w:rPr>
              <w:t xml:space="preserve"> in a manner</w:t>
            </w:r>
            <w:r w:rsidRPr="008B397B">
              <w:rPr>
                <w:rFonts w:cs="Arial"/>
                <w:szCs w:val="20"/>
              </w:rPr>
              <w:t xml:space="preserve"> consistent with accepted best practices? </w:t>
            </w:r>
          </w:p>
        </w:tc>
        <w:sdt>
          <w:sdtPr>
            <w:rPr>
              <w:rFonts w:cs="Arial"/>
            </w:rPr>
            <w:id w:val="183665192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2BB48B3" w14:textId="77777777" w:rsidR="00B62AFA" w:rsidRPr="008B397B" w:rsidRDefault="00B62AFA" w:rsidP="00C32F45">
                <w:pPr>
                  <w:jc w:val="center"/>
                  <w:rPr>
                    <w:rFonts w:cs="Arial"/>
                    <w:szCs w:val="20"/>
                  </w:rPr>
                </w:pPr>
                <w:r w:rsidRPr="000C5542">
                  <w:rPr>
                    <w:rFonts w:ascii="MS Gothic" w:eastAsia="MS Gothic" w:hAnsi="MS Gothic" w:cs="Arial" w:hint="eastAsia"/>
                  </w:rPr>
                  <w:t>☐</w:t>
                </w:r>
              </w:p>
            </w:tc>
          </w:sdtContent>
        </w:sdt>
        <w:sdt>
          <w:sdtPr>
            <w:rPr>
              <w:rFonts w:cs="Arial"/>
            </w:rPr>
            <w:id w:val="189399999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5E0DBC2" w14:textId="77777777" w:rsidR="00B62AFA" w:rsidRPr="008B397B" w:rsidRDefault="00B62AFA" w:rsidP="00C32F45">
                <w:pPr>
                  <w:jc w:val="center"/>
                  <w:rPr>
                    <w:rFonts w:cs="Arial"/>
                    <w:szCs w:val="20"/>
                  </w:rPr>
                </w:pPr>
                <w:r w:rsidRPr="000C5542">
                  <w:rPr>
                    <w:rFonts w:ascii="MS Gothic" w:eastAsia="MS Gothic" w:hAnsi="MS Gothic" w:cs="Arial" w:hint="eastAsia"/>
                  </w:rPr>
                  <w:t>☐</w:t>
                </w:r>
              </w:p>
            </w:tc>
          </w:sdtContent>
        </w:sdt>
        <w:sdt>
          <w:sdtPr>
            <w:rPr>
              <w:rFonts w:cs="Arial"/>
            </w:rPr>
            <w:id w:val="-132265739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E5B8E6C" w14:textId="77777777" w:rsidR="00B62AFA" w:rsidRPr="008B397B" w:rsidRDefault="00B62AFA" w:rsidP="00C32F45">
                <w:pPr>
                  <w:jc w:val="center"/>
                  <w:rPr>
                    <w:rFonts w:cs="Arial"/>
                    <w:szCs w:val="20"/>
                  </w:rPr>
                </w:pPr>
                <w:r w:rsidRPr="000C5542">
                  <w:rPr>
                    <w:rFonts w:ascii="MS Gothic" w:eastAsia="MS Gothic" w:hAnsi="MS Gothic" w:cs="Arial" w:hint="eastAsia"/>
                  </w:rPr>
                  <w:t>☐</w:t>
                </w:r>
              </w:p>
            </w:tc>
          </w:sdtContent>
        </w:sdt>
      </w:tr>
      <w:tr w:rsidR="00B62AFA" w:rsidRPr="008B397B" w14:paraId="6DB44A8A" w14:textId="77777777" w:rsidTr="00B71169">
        <w:tc>
          <w:tcPr>
            <w:tcW w:w="7416" w:type="dxa"/>
            <w:shd w:val="clear" w:color="auto" w:fill="E2EFD9" w:themeFill="accent6" w:themeFillTint="33"/>
          </w:tcPr>
          <w:p w14:paraId="6445A697" w14:textId="77777777" w:rsidR="00B62AFA" w:rsidRPr="008B397B" w:rsidRDefault="00B62AFA" w:rsidP="00C32F45">
            <w:pPr>
              <w:rPr>
                <w:rFonts w:cs="Arial"/>
                <w:szCs w:val="20"/>
              </w:rPr>
            </w:pPr>
            <w:r w:rsidRPr="008B397B">
              <w:rPr>
                <w:rFonts w:cs="Arial"/>
                <w:szCs w:val="20"/>
              </w:rPr>
              <w:t xml:space="preserve">Does the institution maintain appropriate documentation to substantiate the award of transfer credits? </w:t>
            </w:r>
          </w:p>
        </w:tc>
        <w:sdt>
          <w:sdtPr>
            <w:rPr>
              <w:rFonts w:cs="Arial"/>
            </w:rPr>
            <w:id w:val="-126052672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F14CFE3" w14:textId="77777777" w:rsidR="00B62AFA" w:rsidRPr="008B397B" w:rsidRDefault="00B62AFA" w:rsidP="00C32F45">
                <w:pPr>
                  <w:jc w:val="center"/>
                  <w:rPr>
                    <w:rFonts w:cs="Arial"/>
                    <w:szCs w:val="20"/>
                  </w:rPr>
                </w:pPr>
                <w:r w:rsidRPr="000C5542">
                  <w:rPr>
                    <w:rFonts w:ascii="MS Gothic" w:eastAsia="MS Gothic" w:hAnsi="MS Gothic" w:cs="Arial" w:hint="eastAsia"/>
                  </w:rPr>
                  <w:t>☐</w:t>
                </w:r>
              </w:p>
            </w:tc>
          </w:sdtContent>
        </w:sdt>
        <w:sdt>
          <w:sdtPr>
            <w:rPr>
              <w:rFonts w:cs="Arial"/>
            </w:rPr>
            <w:id w:val="-162437291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C7819EC" w14:textId="77777777" w:rsidR="00B62AFA" w:rsidRPr="008B397B" w:rsidRDefault="00B62AFA" w:rsidP="00C32F45">
                <w:pPr>
                  <w:jc w:val="center"/>
                  <w:rPr>
                    <w:rFonts w:cs="Arial"/>
                    <w:szCs w:val="20"/>
                  </w:rPr>
                </w:pPr>
                <w:r w:rsidRPr="000C5542">
                  <w:rPr>
                    <w:rFonts w:ascii="MS Gothic" w:eastAsia="MS Gothic" w:hAnsi="MS Gothic" w:cs="Arial" w:hint="eastAsia"/>
                  </w:rPr>
                  <w:t>☐</w:t>
                </w:r>
              </w:p>
            </w:tc>
          </w:sdtContent>
        </w:sdt>
        <w:sdt>
          <w:sdtPr>
            <w:rPr>
              <w:rFonts w:cs="Arial"/>
            </w:rPr>
            <w:id w:val="86757249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6874022" w14:textId="77777777" w:rsidR="00B62AFA" w:rsidRPr="008B397B" w:rsidRDefault="00B62AFA" w:rsidP="00C32F45">
                <w:pPr>
                  <w:jc w:val="center"/>
                  <w:rPr>
                    <w:rFonts w:cs="Arial"/>
                    <w:szCs w:val="20"/>
                  </w:rPr>
                </w:pPr>
                <w:r w:rsidRPr="000C5542">
                  <w:rPr>
                    <w:rFonts w:ascii="MS Gothic" w:eastAsia="MS Gothic" w:hAnsi="MS Gothic" w:cs="Arial" w:hint="eastAsia"/>
                  </w:rPr>
                  <w:t>☐</w:t>
                </w:r>
              </w:p>
            </w:tc>
          </w:sdtContent>
        </w:sdt>
      </w:tr>
      <w:tr w:rsidR="00B62AFA" w:rsidRPr="008B397B" w14:paraId="3D77A92A" w14:textId="77777777" w:rsidTr="00B71169">
        <w:tc>
          <w:tcPr>
            <w:tcW w:w="7416" w:type="dxa"/>
            <w:shd w:val="clear" w:color="auto" w:fill="E2EFD9" w:themeFill="accent6" w:themeFillTint="33"/>
          </w:tcPr>
          <w:p w14:paraId="389C8971" w14:textId="27385F24" w:rsidR="00B62AFA" w:rsidRPr="008B397B" w:rsidRDefault="00B62AFA" w:rsidP="00C32F45">
            <w:pPr>
              <w:rPr>
                <w:rFonts w:cs="Arial"/>
                <w:szCs w:val="20"/>
              </w:rPr>
            </w:pPr>
            <w:r>
              <w:rPr>
                <w:rFonts w:cs="Arial"/>
                <w:szCs w:val="20"/>
              </w:rPr>
              <w:lastRenderedPageBreak/>
              <w:t>As appropriate for each program level offered, a</w:t>
            </w:r>
            <w:r w:rsidRPr="008B397B">
              <w:rPr>
                <w:rFonts w:cs="Arial"/>
                <w:szCs w:val="20"/>
              </w:rPr>
              <w:t>re transfer credit evaluations performed by qualified individuals with experience in evaluating transcripts</w:t>
            </w:r>
            <w:r>
              <w:rPr>
                <w:rFonts w:cs="Arial"/>
                <w:szCs w:val="20"/>
              </w:rPr>
              <w:t xml:space="preserve"> and academic content equivalency</w:t>
            </w:r>
            <w:r w:rsidRPr="008B397B">
              <w:rPr>
                <w:rFonts w:cs="Arial"/>
                <w:szCs w:val="20"/>
              </w:rPr>
              <w:t xml:space="preserve">? </w:t>
            </w:r>
          </w:p>
        </w:tc>
        <w:sdt>
          <w:sdtPr>
            <w:rPr>
              <w:rFonts w:cs="Arial"/>
            </w:rPr>
            <w:id w:val="-202185237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85190E3" w14:textId="77777777" w:rsidR="00B62AFA" w:rsidRPr="008B397B" w:rsidRDefault="00B62AFA" w:rsidP="00C32F45">
                <w:pPr>
                  <w:jc w:val="center"/>
                  <w:rPr>
                    <w:rFonts w:cs="Arial"/>
                    <w:szCs w:val="20"/>
                  </w:rPr>
                </w:pPr>
                <w:r w:rsidRPr="000C5542">
                  <w:rPr>
                    <w:rFonts w:ascii="MS Gothic" w:eastAsia="MS Gothic" w:hAnsi="MS Gothic" w:cs="Arial" w:hint="eastAsia"/>
                  </w:rPr>
                  <w:t>☐</w:t>
                </w:r>
              </w:p>
            </w:tc>
          </w:sdtContent>
        </w:sdt>
        <w:sdt>
          <w:sdtPr>
            <w:rPr>
              <w:rFonts w:cs="Arial"/>
            </w:rPr>
            <w:id w:val="-173469713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C303054" w14:textId="77777777" w:rsidR="00B62AFA" w:rsidRPr="008B397B" w:rsidRDefault="00B62AFA" w:rsidP="00C32F45">
                <w:pPr>
                  <w:jc w:val="center"/>
                  <w:rPr>
                    <w:rFonts w:cs="Arial"/>
                    <w:szCs w:val="20"/>
                  </w:rPr>
                </w:pPr>
                <w:r w:rsidRPr="000C5542">
                  <w:rPr>
                    <w:rFonts w:ascii="MS Gothic" w:eastAsia="MS Gothic" w:hAnsi="MS Gothic" w:cs="Arial" w:hint="eastAsia"/>
                  </w:rPr>
                  <w:t>☐</w:t>
                </w:r>
              </w:p>
            </w:tc>
          </w:sdtContent>
        </w:sdt>
        <w:sdt>
          <w:sdtPr>
            <w:rPr>
              <w:rFonts w:cs="Arial"/>
            </w:rPr>
            <w:id w:val="26211949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FBAD483" w14:textId="77777777" w:rsidR="00B62AFA" w:rsidRPr="008B397B" w:rsidRDefault="00B62AFA" w:rsidP="00C32F45">
                <w:pPr>
                  <w:jc w:val="center"/>
                  <w:rPr>
                    <w:rFonts w:cs="Arial"/>
                    <w:szCs w:val="20"/>
                  </w:rPr>
                </w:pPr>
                <w:r w:rsidRPr="000C5542">
                  <w:rPr>
                    <w:rFonts w:ascii="MS Gothic" w:eastAsia="MS Gothic" w:hAnsi="MS Gothic" w:cs="Arial" w:hint="eastAsia"/>
                  </w:rPr>
                  <w:t>☐</w:t>
                </w:r>
              </w:p>
            </w:tc>
          </w:sdtContent>
        </w:sdt>
      </w:tr>
      <w:tr w:rsidR="00B62AFA" w:rsidRPr="008B397B" w14:paraId="17D8289A" w14:textId="77777777" w:rsidTr="00B71169">
        <w:tc>
          <w:tcPr>
            <w:tcW w:w="7416" w:type="dxa"/>
            <w:shd w:val="clear" w:color="auto" w:fill="E2EFD9" w:themeFill="accent6" w:themeFillTint="33"/>
          </w:tcPr>
          <w:p w14:paraId="32A18899" w14:textId="5A29D0DA" w:rsidR="00B62AFA" w:rsidRPr="008B397B" w:rsidRDefault="00B62AFA" w:rsidP="00C32F45">
            <w:pPr>
              <w:rPr>
                <w:rFonts w:cs="Arial"/>
                <w:szCs w:val="20"/>
              </w:rPr>
            </w:pPr>
            <w:r>
              <w:rPr>
                <w:rFonts w:cs="Arial"/>
                <w:szCs w:val="20"/>
              </w:rPr>
              <w:t>Does the institution have a clear, published transfer credit appeal procedure?</w:t>
            </w:r>
          </w:p>
        </w:tc>
        <w:sdt>
          <w:sdtPr>
            <w:rPr>
              <w:rFonts w:cs="Arial"/>
            </w:rPr>
            <w:id w:val="155203514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A023556" w14:textId="77777777" w:rsidR="00B62AFA" w:rsidRPr="008B397B" w:rsidRDefault="00B62AFA" w:rsidP="00C32F45">
                <w:pPr>
                  <w:jc w:val="center"/>
                  <w:rPr>
                    <w:rFonts w:cs="Arial"/>
                    <w:szCs w:val="20"/>
                  </w:rPr>
                </w:pPr>
                <w:r w:rsidRPr="000C5542">
                  <w:rPr>
                    <w:rFonts w:ascii="MS Gothic" w:eastAsia="MS Gothic" w:hAnsi="MS Gothic" w:cs="Arial" w:hint="eastAsia"/>
                  </w:rPr>
                  <w:t>☐</w:t>
                </w:r>
              </w:p>
            </w:tc>
          </w:sdtContent>
        </w:sdt>
        <w:sdt>
          <w:sdtPr>
            <w:rPr>
              <w:rFonts w:cs="Arial"/>
            </w:rPr>
            <w:id w:val="-75081331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1C529B1" w14:textId="77777777" w:rsidR="00B62AFA" w:rsidRPr="008B397B" w:rsidRDefault="00B62AFA" w:rsidP="00C32F45">
                <w:pPr>
                  <w:jc w:val="center"/>
                  <w:rPr>
                    <w:rFonts w:cs="Arial"/>
                    <w:szCs w:val="20"/>
                  </w:rPr>
                </w:pPr>
                <w:r w:rsidRPr="000C5542">
                  <w:rPr>
                    <w:rFonts w:ascii="MS Gothic" w:eastAsia="MS Gothic" w:hAnsi="MS Gothic" w:cs="Arial" w:hint="eastAsia"/>
                  </w:rPr>
                  <w:t>☐</w:t>
                </w:r>
              </w:p>
            </w:tc>
          </w:sdtContent>
        </w:sdt>
        <w:sdt>
          <w:sdtPr>
            <w:rPr>
              <w:rFonts w:cs="Arial"/>
            </w:rPr>
            <w:id w:val="-160572395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3DD321C" w14:textId="77777777" w:rsidR="00B62AFA" w:rsidRPr="008B397B" w:rsidRDefault="00B62AFA" w:rsidP="00C32F45">
                <w:pPr>
                  <w:jc w:val="center"/>
                  <w:rPr>
                    <w:rFonts w:cs="Arial"/>
                    <w:szCs w:val="20"/>
                  </w:rPr>
                </w:pPr>
                <w:r w:rsidRPr="000C5542">
                  <w:rPr>
                    <w:rFonts w:ascii="MS Gothic" w:eastAsia="MS Gothic" w:hAnsi="MS Gothic" w:cs="Arial" w:hint="eastAsia"/>
                  </w:rPr>
                  <w:t>☐</w:t>
                </w:r>
              </w:p>
            </w:tc>
          </w:sdtContent>
        </w:sdt>
      </w:tr>
      <w:tr w:rsidR="00B62AFA" w:rsidRPr="008B397B" w14:paraId="11BC4167" w14:textId="77777777" w:rsidTr="00B71169">
        <w:tc>
          <w:tcPr>
            <w:tcW w:w="7416" w:type="dxa"/>
            <w:shd w:val="clear" w:color="auto" w:fill="E2EFD9" w:themeFill="accent6" w:themeFillTint="33"/>
          </w:tcPr>
          <w:p w14:paraId="5A9A59E9" w14:textId="7FA18FA1" w:rsidR="00B62AFA" w:rsidRPr="008B397B" w:rsidRDefault="00B62AFA" w:rsidP="00C32F45">
            <w:pPr>
              <w:rPr>
                <w:rFonts w:cs="Arial"/>
                <w:szCs w:val="20"/>
              </w:rPr>
            </w:pPr>
            <w:r>
              <w:rPr>
                <w:rFonts w:cs="Arial"/>
                <w:szCs w:val="20"/>
              </w:rPr>
              <w:t xml:space="preserve">Does the institution clearly disclose </w:t>
            </w:r>
            <w:r w:rsidRPr="00B62AFA">
              <w:rPr>
                <w:rFonts w:cs="Arial"/>
                <w:szCs w:val="20"/>
              </w:rPr>
              <w:t>that transfer of institutional credits to other institutions is at the discretion of the receiving institution</w:t>
            </w:r>
            <w:r>
              <w:rPr>
                <w:rFonts w:cs="Arial"/>
                <w:szCs w:val="20"/>
              </w:rPr>
              <w:t>?</w:t>
            </w:r>
          </w:p>
        </w:tc>
        <w:sdt>
          <w:sdtPr>
            <w:rPr>
              <w:rFonts w:cs="Arial"/>
            </w:rPr>
            <w:id w:val="-100042288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E7821CC" w14:textId="77777777" w:rsidR="00B62AFA" w:rsidRPr="008B397B" w:rsidRDefault="00B62AFA" w:rsidP="00C32F45">
                <w:pPr>
                  <w:jc w:val="center"/>
                  <w:rPr>
                    <w:rFonts w:cs="Arial"/>
                    <w:szCs w:val="20"/>
                  </w:rPr>
                </w:pPr>
                <w:r w:rsidRPr="000C5542">
                  <w:rPr>
                    <w:rFonts w:ascii="MS Gothic" w:eastAsia="MS Gothic" w:hAnsi="MS Gothic" w:cs="Arial" w:hint="eastAsia"/>
                  </w:rPr>
                  <w:t>☐</w:t>
                </w:r>
              </w:p>
            </w:tc>
          </w:sdtContent>
        </w:sdt>
        <w:sdt>
          <w:sdtPr>
            <w:rPr>
              <w:rFonts w:cs="Arial"/>
            </w:rPr>
            <w:id w:val="41613942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1B58D5E" w14:textId="77777777" w:rsidR="00B62AFA" w:rsidRPr="008B397B" w:rsidRDefault="00B62AFA" w:rsidP="00C32F45">
                <w:pPr>
                  <w:jc w:val="center"/>
                  <w:rPr>
                    <w:rFonts w:cs="Arial"/>
                    <w:szCs w:val="20"/>
                  </w:rPr>
                </w:pPr>
                <w:r w:rsidRPr="000C5542">
                  <w:rPr>
                    <w:rFonts w:ascii="MS Gothic" w:eastAsia="MS Gothic" w:hAnsi="MS Gothic" w:cs="Arial" w:hint="eastAsia"/>
                  </w:rPr>
                  <w:t>☐</w:t>
                </w:r>
              </w:p>
            </w:tc>
          </w:sdtContent>
        </w:sdt>
        <w:sdt>
          <w:sdtPr>
            <w:rPr>
              <w:rFonts w:cs="Arial"/>
            </w:rPr>
            <w:id w:val="-28589484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CFD052B" w14:textId="77777777" w:rsidR="00B62AFA" w:rsidRPr="008B397B" w:rsidRDefault="00B62AFA" w:rsidP="00C32F45">
                <w:pPr>
                  <w:jc w:val="center"/>
                  <w:rPr>
                    <w:rFonts w:cs="Arial"/>
                    <w:szCs w:val="20"/>
                  </w:rPr>
                </w:pPr>
                <w:r w:rsidRPr="000C5542">
                  <w:rPr>
                    <w:rFonts w:ascii="MS Gothic" w:eastAsia="MS Gothic" w:hAnsi="MS Gothic" w:cs="Arial" w:hint="eastAsia"/>
                  </w:rPr>
                  <w:t>☐</w:t>
                </w:r>
              </w:p>
            </w:tc>
          </w:sdtContent>
        </w:sdt>
      </w:tr>
      <w:tr w:rsidR="00B62AFA" w:rsidRPr="008B397B" w14:paraId="095A7ED9" w14:textId="77777777" w:rsidTr="00B71169">
        <w:tc>
          <w:tcPr>
            <w:tcW w:w="7416" w:type="dxa"/>
            <w:shd w:val="clear" w:color="auto" w:fill="E2EFD9" w:themeFill="accent6" w:themeFillTint="33"/>
          </w:tcPr>
          <w:p w14:paraId="21B95E21" w14:textId="58B0D668" w:rsidR="00B62AFA" w:rsidRPr="008B397B" w:rsidRDefault="00B62AFA" w:rsidP="00C32F45">
            <w:pPr>
              <w:rPr>
                <w:rFonts w:cs="Arial"/>
                <w:b/>
                <w:szCs w:val="20"/>
              </w:rPr>
            </w:pPr>
            <w:r w:rsidRPr="008B397B">
              <w:rPr>
                <w:rFonts w:cs="Arial"/>
                <w:b/>
                <w:szCs w:val="20"/>
              </w:rPr>
              <w:t xml:space="preserve">Standard </w:t>
            </w:r>
            <w:r>
              <w:rPr>
                <w:rFonts w:cs="Arial"/>
                <w:b/>
                <w:szCs w:val="20"/>
              </w:rPr>
              <w:t>X</w:t>
            </w:r>
            <w:r w:rsidRPr="008B397B">
              <w:rPr>
                <w:rFonts w:cs="Arial"/>
                <w:b/>
                <w:szCs w:val="20"/>
              </w:rPr>
              <w:t>.</w:t>
            </w:r>
            <w:r>
              <w:rPr>
                <w:rFonts w:cs="Arial"/>
                <w:b/>
                <w:szCs w:val="20"/>
              </w:rPr>
              <w:t>B</w:t>
            </w:r>
            <w:r w:rsidRPr="008B397B">
              <w:rPr>
                <w:rFonts w:cs="Arial"/>
                <w:b/>
                <w:szCs w:val="20"/>
              </w:rPr>
              <w:t xml:space="preserve">. – </w:t>
            </w:r>
            <w:r>
              <w:rPr>
                <w:rFonts w:cs="Arial"/>
                <w:b/>
                <w:szCs w:val="20"/>
              </w:rPr>
              <w:t>Standard is Evident, Emerging, Not Evident, or Not Applicable</w:t>
            </w:r>
          </w:p>
        </w:tc>
        <w:tc>
          <w:tcPr>
            <w:tcW w:w="1944" w:type="dxa"/>
            <w:gridSpan w:val="3"/>
            <w:shd w:val="clear" w:color="auto" w:fill="E2EFD9" w:themeFill="accent6" w:themeFillTint="33"/>
          </w:tcPr>
          <w:p w14:paraId="5F5CE217" w14:textId="77777777" w:rsidR="00B62AFA" w:rsidRPr="008B397B" w:rsidRDefault="00000000" w:rsidP="00C32F45">
            <w:pPr>
              <w:rPr>
                <w:rFonts w:cs="Arial"/>
                <w:b/>
                <w:szCs w:val="20"/>
              </w:rPr>
            </w:pPr>
            <w:sdt>
              <w:sdtPr>
                <w:rPr>
                  <w:rStyle w:val="Style1"/>
                </w:rPr>
                <w:alias w:val="Finding "/>
                <w:tag w:val="Finding "/>
                <w:id w:val="-1170636521"/>
                <w:placeholder>
                  <w:docPart w:val="62CA333902D5432B842E30A88692C8E5"/>
                </w:placeholder>
                <w:showingPlcHdr/>
                <w:comboBox>
                  <w:listItem w:displayText="Standard is Evident" w:value="Standard is Evident"/>
                  <w:listItem w:displayText="Standard is Emerging" w:value="Standard is Emerging"/>
                  <w:listItem w:displayText="Standard is Not Evident" w:value="Standard is Not Evident"/>
                  <w:listItem w:displayText="Not Applicable " w:value="Not Applicable "/>
                </w:comboBox>
              </w:sdtPr>
              <w:sdtEndPr>
                <w:rPr>
                  <w:rStyle w:val="DefaultParagraphFont"/>
                  <w:rFonts w:cs="Arial"/>
                  <w:b/>
                  <w:vanish/>
                  <w:sz w:val="20"/>
                  <w:szCs w:val="20"/>
                </w:rPr>
              </w:sdtEndPr>
              <w:sdtContent>
                <w:r w:rsidR="00B62AFA" w:rsidRPr="00C94CE0">
                  <w:rPr>
                    <w:rStyle w:val="PlaceholderText"/>
                  </w:rPr>
                  <w:t>Choose a finding.</w:t>
                </w:r>
              </w:sdtContent>
            </w:sdt>
          </w:p>
        </w:tc>
      </w:tr>
    </w:tbl>
    <w:p w14:paraId="6E6526EB" w14:textId="77777777" w:rsidR="00B62AFA" w:rsidRDefault="00B62AFA" w:rsidP="00341438">
      <w:pPr>
        <w:spacing w:after="0" w:line="240" w:lineRule="auto"/>
        <w:rPr>
          <w:rFonts w:ascii="Calibri" w:eastAsia="Arial" w:hAnsi="Calibri" w:cs="Arial"/>
          <w:b/>
          <w:bCs/>
          <w:sz w:val="24"/>
          <w:szCs w:val="24"/>
          <w:u w:val="single"/>
        </w:rPr>
      </w:pPr>
    </w:p>
    <w:p w14:paraId="4329A535" w14:textId="77777777" w:rsidR="00341438" w:rsidRPr="00512A8E" w:rsidRDefault="00341438" w:rsidP="00341438">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1514337695"/>
          <w:placeholder>
            <w:docPart w:val="AF5CEEEBCCC84A5199EAEF4E4F486D40"/>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2FB3C383" w14:textId="07C9DC4F" w:rsidR="00341438" w:rsidRPr="00512A8E" w:rsidRDefault="00341438" w:rsidP="00341438">
      <w:pPr>
        <w:spacing w:after="0" w:line="240" w:lineRule="auto"/>
        <w:rPr>
          <w:rFonts w:ascii="Calibri" w:eastAsia="Calibri" w:hAnsi="Calibri" w:cs="Arial"/>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971644564"/>
          <w:placeholder>
            <w:docPart w:val="30652E825BBE48B488F54BC8EE4B1189"/>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1E604997" w14:textId="77777777" w:rsidR="00341438" w:rsidRPr="00512A8E" w:rsidRDefault="00341438" w:rsidP="00341438">
      <w:pPr>
        <w:spacing w:after="0" w:line="240" w:lineRule="auto"/>
        <w:rPr>
          <w:rFonts w:ascii="Calibri" w:eastAsia="Calibri" w:hAnsi="Calibri" w:cs="Arial"/>
        </w:rPr>
      </w:pPr>
    </w:p>
    <w:p w14:paraId="46C1A818" w14:textId="02EA7E52" w:rsidR="006F5FC5" w:rsidRPr="00512A8E" w:rsidRDefault="006F5FC5" w:rsidP="006F5FC5">
      <w:pPr>
        <w:spacing w:after="0" w:line="240" w:lineRule="auto"/>
        <w:rPr>
          <w:rFonts w:cs="Arial"/>
          <w:sz w:val="20"/>
          <w:szCs w:val="20"/>
        </w:rPr>
      </w:pPr>
      <w:r w:rsidRPr="005854FB">
        <w:rPr>
          <w:rFonts w:cs="Arial"/>
          <w:b/>
          <w:smallCaps/>
          <w:sz w:val="24"/>
          <w:szCs w:val="24"/>
          <w:u w:val="single"/>
        </w:rPr>
        <w:t xml:space="preserve">Exhibit </w:t>
      </w:r>
      <w:r>
        <w:rPr>
          <w:rFonts w:cs="Arial"/>
          <w:b/>
          <w:smallCaps/>
          <w:sz w:val="24"/>
          <w:szCs w:val="24"/>
          <w:u w:val="single"/>
        </w:rPr>
        <w:t>22</w:t>
      </w:r>
      <w:r w:rsidRPr="005854FB">
        <w:rPr>
          <w:rFonts w:cs="Arial"/>
          <w:b/>
          <w:smallCaps/>
          <w:sz w:val="24"/>
          <w:szCs w:val="24"/>
          <w:u w:val="single"/>
        </w:rPr>
        <w:t>:</w:t>
      </w:r>
      <w:r w:rsidRPr="007F5C5E">
        <w:rPr>
          <w:rFonts w:cs="Arial"/>
          <w:color w:val="0000FF"/>
          <w:sz w:val="20"/>
          <w:szCs w:val="20"/>
        </w:rPr>
        <w:t xml:space="preserve"> </w:t>
      </w:r>
      <w:sdt>
        <w:sdtPr>
          <w:rPr>
            <w:rFonts w:cs="Arial"/>
            <w:color w:val="0000FF"/>
            <w:sz w:val="20"/>
            <w:szCs w:val="20"/>
          </w:rPr>
          <w:id w:val="-1679113376"/>
          <w:placeholder>
            <w:docPart w:val="A27871D8C0FD4233AC694E4879366732"/>
          </w:placeholder>
          <w:temporary/>
          <w:showingPlcHdr/>
        </w:sdtPr>
        <w:sdtContent>
          <w:r w:rsidRPr="00397EB7">
            <w:rPr>
              <w:rFonts w:cs="Arial"/>
              <w:color w:val="767171" w:themeColor="background2" w:themeShade="80"/>
            </w:rPr>
            <w:t xml:space="preserve">Provide detailed feedback for </w:t>
          </w:r>
          <w:r>
            <w:rPr>
              <w:rFonts w:cs="Arial"/>
              <w:color w:val="767171" w:themeColor="background2" w:themeShade="80"/>
            </w:rPr>
            <w:t>the E</w:t>
          </w:r>
          <w:r w:rsidRPr="00397EB7">
            <w:rPr>
              <w:rFonts w:cs="Arial"/>
              <w:color w:val="767171" w:themeColor="background2" w:themeShade="80"/>
            </w:rPr>
            <w:t>xhibit</w:t>
          </w:r>
          <w:r>
            <w:rPr>
              <w:rFonts w:cs="Arial"/>
              <w:color w:val="767171" w:themeColor="background2" w:themeShade="80"/>
            </w:rPr>
            <w:t xml:space="preserve">(s) </w:t>
          </w:r>
          <w:r w:rsidRPr="00397EB7">
            <w:rPr>
              <w:rFonts w:cs="Arial"/>
              <w:color w:val="767171" w:themeColor="background2" w:themeShade="80"/>
            </w:rPr>
            <w:t>related to this core component. The applicant institution uses this feedback to strengthen its documentation, processes, and procedures.</w:t>
          </w:r>
        </w:sdtContent>
      </w:sdt>
    </w:p>
    <w:p w14:paraId="69827CAB" w14:textId="77777777" w:rsidR="006F5FC5" w:rsidRPr="00512A8E" w:rsidRDefault="006F5FC5" w:rsidP="00341438">
      <w:pPr>
        <w:spacing w:after="0" w:line="240" w:lineRule="auto"/>
        <w:rPr>
          <w:rFonts w:ascii="Calibri" w:eastAsia="Calibri" w:hAnsi="Calibri" w:cs="Arial"/>
        </w:rPr>
      </w:pPr>
    </w:p>
    <w:p w14:paraId="6EF3E6E4" w14:textId="77777777" w:rsidR="00341438" w:rsidRDefault="00341438" w:rsidP="00341438">
      <w:pPr>
        <w:spacing w:after="0" w:line="240" w:lineRule="auto"/>
        <w:rPr>
          <w:rFonts w:ascii="Calibri" w:eastAsia="Arial" w:hAnsi="Calibri" w:cs="Arial"/>
          <w:color w:val="767171"/>
        </w:rPr>
      </w:pPr>
      <w:r w:rsidRPr="0027349F">
        <w:rPr>
          <w:rFonts w:ascii="Calibri" w:eastAsia="Arial" w:hAnsi="Calibri" w:cs="Arial"/>
          <w:b/>
          <w:bCs/>
          <w:sz w:val="24"/>
          <w:szCs w:val="24"/>
          <w:u w:val="single"/>
        </w:rPr>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1922677789"/>
          <w:placeholder>
            <w:docPart w:val="B26CF17E2ABD49B193D9027401BB1FAE"/>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39AA84D0" w14:textId="77777777" w:rsidR="00C7457E" w:rsidRPr="00C7457E" w:rsidRDefault="00C7457E" w:rsidP="00C7457E">
      <w:pPr>
        <w:spacing w:after="0" w:line="240" w:lineRule="auto"/>
        <w:ind w:left="720"/>
        <w:contextualSpacing/>
        <w:rPr>
          <w:rFonts w:ascii="Calibri" w:eastAsia="Aptos" w:hAnsi="Calibri" w:cs="Aptos"/>
        </w:rPr>
      </w:pPr>
    </w:p>
    <w:sdt>
      <w:sdtPr>
        <w:rPr>
          <w:rFonts w:ascii="Calibri" w:eastAsia="Times New Roman" w:hAnsi="Calibri" w:cs="Times New Roman"/>
          <w:b/>
          <w:sz w:val="24"/>
          <w:szCs w:val="28"/>
        </w:rPr>
        <w:id w:val="1279604334"/>
        <w:lock w:val="sdtContentLocked"/>
        <w:placeholder>
          <w:docPart w:val="DefaultPlaceholder_-1854013440"/>
        </w:placeholder>
      </w:sdtPr>
      <w:sdtEndPr>
        <w:rPr>
          <w:rFonts w:eastAsia="Aptos" w:cs="Calibri"/>
          <w:b w:val="0"/>
          <w:szCs w:val="24"/>
        </w:rPr>
      </w:sdtEndPr>
      <w:sdtContent>
        <w:p w14:paraId="5DB5E6AB" w14:textId="6220F9F9" w:rsidR="00C7457E" w:rsidRPr="00C7457E" w:rsidRDefault="00C7457E">
          <w:pPr>
            <w:keepNext/>
            <w:keepLines/>
            <w:numPr>
              <w:ilvl w:val="0"/>
              <w:numId w:val="14"/>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Prior Learning Assessment</w:t>
          </w:r>
        </w:p>
        <w:p w14:paraId="265F166C" w14:textId="661581C9" w:rsid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Credit may be awarded for demonstrated learning appropriate for the level, subject, and amount of credit awarded based on the student’s prior professional/military experience, training, credit recommendation services, or other educational experiences outside of traditional academic learning consistent with CAEL’s Ten Standards for Assessing Learning (Available in Part IV, Appendix XV, DEAC Accreditation Handbook).The institution must publish its prior learning assessment policy in its catalog. Institutions maintain official documentation of the evidence of prior learning and the rationale of the instances of awarding credit for prior learning.</w:t>
          </w:r>
        </w:p>
      </w:sdtContent>
    </w:sdt>
    <w:p w14:paraId="134F2C8D" w14:textId="77777777" w:rsidR="00863F7C" w:rsidRPr="00C7457E" w:rsidRDefault="00863F7C" w:rsidP="00C7457E">
      <w:pPr>
        <w:spacing w:after="0" w:line="240" w:lineRule="auto"/>
        <w:ind w:left="360"/>
        <w:rPr>
          <w:rFonts w:ascii="Calibri" w:eastAsia="Aptos" w:hAnsi="Calibri" w:cs="Calibri"/>
          <w:sz w:val="24"/>
          <w:szCs w:val="24"/>
        </w:rPr>
      </w:pPr>
    </w:p>
    <w:tbl>
      <w:tblPr>
        <w:tblStyle w:val="TableGrid"/>
        <w:tblW w:w="9360" w:type="dxa"/>
        <w:tblLook w:val="04A0" w:firstRow="1" w:lastRow="0" w:firstColumn="1" w:lastColumn="0" w:noHBand="0" w:noVBand="1"/>
      </w:tblPr>
      <w:tblGrid>
        <w:gridCol w:w="7416"/>
        <w:gridCol w:w="648"/>
        <w:gridCol w:w="648"/>
        <w:gridCol w:w="648"/>
      </w:tblGrid>
      <w:tr w:rsidR="00863F7C" w:rsidRPr="008B397B" w14:paraId="723BDC1F" w14:textId="77777777" w:rsidTr="00B71169">
        <w:tc>
          <w:tcPr>
            <w:tcW w:w="7416" w:type="dxa"/>
            <w:shd w:val="clear" w:color="auto" w:fill="E2EFD9" w:themeFill="accent6" w:themeFillTint="33"/>
          </w:tcPr>
          <w:p w14:paraId="67D60691" w14:textId="77777777" w:rsidR="00863F7C" w:rsidRPr="008B397B" w:rsidRDefault="00863F7C" w:rsidP="00C32F45">
            <w:pPr>
              <w:rPr>
                <w:rFonts w:cs="Arial"/>
                <w:b/>
                <w:szCs w:val="20"/>
              </w:rPr>
            </w:pPr>
            <w:r w:rsidRPr="008B397B">
              <w:rPr>
                <w:rFonts w:cs="Arial"/>
                <w:b/>
                <w:szCs w:val="20"/>
              </w:rPr>
              <w:t>Questions</w:t>
            </w:r>
          </w:p>
        </w:tc>
        <w:tc>
          <w:tcPr>
            <w:tcW w:w="648" w:type="dxa"/>
            <w:shd w:val="clear" w:color="auto" w:fill="E2EFD9" w:themeFill="accent6" w:themeFillTint="33"/>
            <w:vAlign w:val="center"/>
          </w:tcPr>
          <w:p w14:paraId="18C6E18A" w14:textId="77777777" w:rsidR="00863F7C" w:rsidRPr="008B397B" w:rsidRDefault="00863F7C" w:rsidP="00863F7C">
            <w:pPr>
              <w:jc w:val="center"/>
              <w:rPr>
                <w:rFonts w:cs="Arial"/>
                <w:b/>
                <w:szCs w:val="20"/>
              </w:rPr>
            </w:pPr>
            <w:r w:rsidRPr="008B397B">
              <w:rPr>
                <w:rFonts w:cs="Arial"/>
                <w:b/>
                <w:szCs w:val="20"/>
              </w:rPr>
              <w:t>Yes</w:t>
            </w:r>
          </w:p>
        </w:tc>
        <w:tc>
          <w:tcPr>
            <w:tcW w:w="648" w:type="dxa"/>
            <w:shd w:val="clear" w:color="auto" w:fill="E2EFD9" w:themeFill="accent6" w:themeFillTint="33"/>
            <w:vAlign w:val="center"/>
          </w:tcPr>
          <w:p w14:paraId="20C71E16" w14:textId="77777777" w:rsidR="00863F7C" w:rsidRPr="008B397B" w:rsidRDefault="00863F7C" w:rsidP="00863F7C">
            <w:pPr>
              <w:jc w:val="center"/>
              <w:rPr>
                <w:rFonts w:cs="Arial"/>
                <w:b/>
                <w:szCs w:val="20"/>
              </w:rPr>
            </w:pPr>
            <w:r w:rsidRPr="008B397B">
              <w:rPr>
                <w:rFonts w:cs="Arial"/>
                <w:b/>
                <w:szCs w:val="20"/>
              </w:rPr>
              <w:t>No</w:t>
            </w:r>
          </w:p>
        </w:tc>
        <w:tc>
          <w:tcPr>
            <w:tcW w:w="648" w:type="dxa"/>
            <w:shd w:val="clear" w:color="auto" w:fill="E2EFD9" w:themeFill="accent6" w:themeFillTint="33"/>
            <w:vAlign w:val="center"/>
          </w:tcPr>
          <w:p w14:paraId="11D9F941" w14:textId="77777777" w:rsidR="00863F7C" w:rsidRPr="008B397B" w:rsidRDefault="00863F7C" w:rsidP="00863F7C">
            <w:pPr>
              <w:jc w:val="center"/>
              <w:rPr>
                <w:rFonts w:cs="Arial"/>
                <w:b/>
                <w:szCs w:val="20"/>
              </w:rPr>
            </w:pPr>
            <w:r w:rsidRPr="008B397B">
              <w:rPr>
                <w:rFonts w:cs="Arial"/>
                <w:b/>
                <w:szCs w:val="20"/>
              </w:rPr>
              <w:t>N/A</w:t>
            </w:r>
          </w:p>
        </w:tc>
      </w:tr>
      <w:tr w:rsidR="00B62AFA" w:rsidRPr="008B397B" w14:paraId="663C64E6" w14:textId="77777777" w:rsidTr="00B71169">
        <w:tblPrEx>
          <w:shd w:val="clear" w:color="auto" w:fill="E2EFD9" w:themeFill="accent6" w:themeFillTint="33"/>
        </w:tblPrEx>
        <w:tc>
          <w:tcPr>
            <w:tcW w:w="7416" w:type="dxa"/>
            <w:shd w:val="clear" w:color="auto" w:fill="E2EFD9" w:themeFill="accent6" w:themeFillTint="33"/>
          </w:tcPr>
          <w:p w14:paraId="0EBC882D" w14:textId="2FD012E3" w:rsidR="00B62AFA" w:rsidRPr="008B397B" w:rsidRDefault="00B62AFA" w:rsidP="00C32F45">
            <w:pPr>
              <w:rPr>
                <w:rFonts w:cs="Arial"/>
                <w:szCs w:val="20"/>
              </w:rPr>
            </w:pPr>
            <w:r w:rsidRPr="008B397B">
              <w:rPr>
                <w:rFonts w:cs="Arial"/>
                <w:szCs w:val="20"/>
              </w:rPr>
              <w:t xml:space="preserve">Does the institution award credit for </w:t>
            </w:r>
            <w:r>
              <w:rPr>
                <w:rFonts w:cs="Arial"/>
                <w:szCs w:val="20"/>
              </w:rPr>
              <w:t>prior</w:t>
            </w:r>
            <w:r w:rsidRPr="008B397B">
              <w:rPr>
                <w:rFonts w:cs="Arial"/>
                <w:szCs w:val="20"/>
              </w:rPr>
              <w:t xml:space="preserve"> learning? </w:t>
            </w:r>
          </w:p>
        </w:tc>
        <w:sdt>
          <w:sdtPr>
            <w:rPr>
              <w:rFonts w:cs="Arial"/>
            </w:rPr>
            <w:id w:val="-94476228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1C0DA92" w14:textId="77777777" w:rsidR="00B62AFA" w:rsidRPr="008B397B" w:rsidRDefault="00B62AFA" w:rsidP="00863F7C">
                <w:pPr>
                  <w:jc w:val="center"/>
                  <w:rPr>
                    <w:rFonts w:cs="Arial"/>
                    <w:szCs w:val="20"/>
                  </w:rPr>
                </w:pPr>
                <w:r w:rsidRPr="000C5542">
                  <w:rPr>
                    <w:rFonts w:ascii="MS Gothic" w:eastAsia="MS Gothic" w:hAnsi="MS Gothic" w:cs="Arial" w:hint="eastAsia"/>
                  </w:rPr>
                  <w:t>☐</w:t>
                </w:r>
              </w:p>
            </w:tc>
          </w:sdtContent>
        </w:sdt>
        <w:sdt>
          <w:sdtPr>
            <w:rPr>
              <w:rFonts w:cs="Arial"/>
            </w:rPr>
            <w:id w:val="-68691289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E8E0F89" w14:textId="77777777" w:rsidR="00B62AFA" w:rsidRPr="008B397B" w:rsidRDefault="00B62AFA" w:rsidP="00863F7C">
                <w:pPr>
                  <w:jc w:val="center"/>
                  <w:rPr>
                    <w:rFonts w:cs="Arial"/>
                    <w:szCs w:val="20"/>
                  </w:rPr>
                </w:pPr>
                <w:r w:rsidRPr="000C5542">
                  <w:rPr>
                    <w:rFonts w:ascii="MS Gothic" w:eastAsia="MS Gothic" w:hAnsi="MS Gothic" w:cs="Arial" w:hint="eastAsia"/>
                  </w:rPr>
                  <w:t>☐</w:t>
                </w:r>
              </w:p>
            </w:tc>
          </w:sdtContent>
        </w:sdt>
        <w:sdt>
          <w:sdtPr>
            <w:rPr>
              <w:rFonts w:cs="Arial"/>
            </w:rPr>
            <w:id w:val="-122606966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AF6B9A2" w14:textId="77777777" w:rsidR="00B62AFA" w:rsidRPr="008B397B" w:rsidRDefault="00B62AFA" w:rsidP="00863F7C">
                <w:pPr>
                  <w:jc w:val="center"/>
                  <w:rPr>
                    <w:rFonts w:cs="Arial"/>
                    <w:szCs w:val="20"/>
                  </w:rPr>
                </w:pPr>
                <w:r w:rsidRPr="000C5542">
                  <w:rPr>
                    <w:rFonts w:ascii="MS Gothic" w:eastAsia="MS Gothic" w:hAnsi="MS Gothic" w:cs="Arial" w:hint="eastAsia"/>
                  </w:rPr>
                  <w:t>☐</w:t>
                </w:r>
              </w:p>
            </w:tc>
          </w:sdtContent>
        </w:sdt>
      </w:tr>
      <w:tr w:rsidR="00B62AFA" w:rsidRPr="008B397B" w14:paraId="0DCF8BC7" w14:textId="77777777" w:rsidTr="00B71169">
        <w:tblPrEx>
          <w:shd w:val="clear" w:color="auto" w:fill="E2EFD9" w:themeFill="accent6" w:themeFillTint="33"/>
        </w:tblPrEx>
        <w:tc>
          <w:tcPr>
            <w:tcW w:w="7416" w:type="dxa"/>
            <w:shd w:val="clear" w:color="auto" w:fill="E2EFD9" w:themeFill="accent6" w:themeFillTint="33"/>
          </w:tcPr>
          <w:p w14:paraId="4E69BF75" w14:textId="063FEB5E" w:rsidR="00B62AFA" w:rsidRPr="008B397B" w:rsidRDefault="0058528E" w:rsidP="00C32F45">
            <w:pPr>
              <w:rPr>
                <w:rFonts w:cs="Arial"/>
                <w:szCs w:val="20"/>
              </w:rPr>
            </w:pPr>
            <w:r>
              <w:rPr>
                <w:rFonts w:cs="Arial"/>
                <w:szCs w:val="20"/>
              </w:rPr>
              <w:lastRenderedPageBreak/>
              <w:t>Are</w:t>
            </w:r>
            <w:r w:rsidRPr="008B397B">
              <w:rPr>
                <w:rFonts w:cs="Arial"/>
                <w:szCs w:val="20"/>
              </w:rPr>
              <w:t xml:space="preserve"> the institution’s polic</w:t>
            </w:r>
            <w:r>
              <w:rPr>
                <w:rFonts w:cs="Arial"/>
                <w:szCs w:val="20"/>
              </w:rPr>
              <w:t>ies for assessment of prior learning</w:t>
            </w:r>
            <w:r w:rsidRPr="008B397B">
              <w:rPr>
                <w:rFonts w:cs="Arial"/>
                <w:szCs w:val="20"/>
              </w:rPr>
              <w:t xml:space="preserve"> </w:t>
            </w:r>
            <w:r w:rsidR="00B62AFA" w:rsidRPr="008B397B">
              <w:rPr>
                <w:rFonts w:cs="Arial"/>
                <w:szCs w:val="20"/>
              </w:rPr>
              <w:t>appropriately published?</w:t>
            </w:r>
          </w:p>
        </w:tc>
        <w:sdt>
          <w:sdtPr>
            <w:rPr>
              <w:rFonts w:cs="Arial"/>
            </w:rPr>
            <w:id w:val="73898936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9E2C172" w14:textId="77777777" w:rsidR="00B62AFA" w:rsidRPr="008B397B" w:rsidRDefault="00B62AFA" w:rsidP="00863F7C">
                <w:pPr>
                  <w:jc w:val="center"/>
                  <w:rPr>
                    <w:rFonts w:cs="Arial"/>
                    <w:szCs w:val="20"/>
                  </w:rPr>
                </w:pPr>
                <w:r w:rsidRPr="000C5542">
                  <w:rPr>
                    <w:rFonts w:ascii="MS Gothic" w:eastAsia="MS Gothic" w:hAnsi="MS Gothic" w:cs="Arial" w:hint="eastAsia"/>
                  </w:rPr>
                  <w:t>☐</w:t>
                </w:r>
              </w:p>
            </w:tc>
          </w:sdtContent>
        </w:sdt>
        <w:sdt>
          <w:sdtPr>
            <w:rPr>
              <w:rFonts w:cs="Arial"/>
            </w:rPr>
            <w:id w:val="-41416642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B24195E" w14:textId="77777777" w:rsidR="00B62AFA" w:rsidRPr="008B397B" w:rsidRDefault="00B62AFA" w:rsidP="00863F7C">
                <w:pPr>
                  <w:jc w:val="center"/>
                  <w:rPr>
                    <w:rFonts w:cs="Arial"/>
                    <w:szCs w:val="20"/>
                  </w:rPr>
                </w:pPr>
                <w:r w:rsidRPr="000C5542">
                  <w:rPr>
                    <w:rFonts w:ascii="MS Gothic" w:eastAsia="MS Gothic" w:hAnsi="MS Gothic" w:cs="Arial" w:hint="eastAsia"/>
                  </w:rPr>
                  <w:t>☐</w:t>
                </w:r>
              </w:p>
            </w:tc>
          </w:sdtContent>
        </w:sdt>
        <w:sdt>
          <w:sdtPr>
            <w:rPr>
              <w:rFonts w:cs="Arial"/>
            </w:rPr>
            <w:id w:val="-9925808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2EDF4A7" w14:textId="77777777" w:rsidR="00B62AFA" w:rsidRPr="008B397B" w:rsidRDefault="00B62AFA" w:rsidP="00863F7C">
                <w:pPr>
                  <w:jc w:val="center"/>
                  <w:rPr>
                    <w:rFonts w:cs="Arial"/>
                    <w:szCs w:val="20"/>
                  </w:rPr>
                </w:pPr>
                <w:r w:rsidRPr="000C5542">
                  <w:rPr>
                    <w:rFonts w:ascii="MS Gothic" w:eastAsia="MS Gothic" w:hAnsi="MS Gothic" w:cs="Arial" w:hint="eastAsia"/>
                  </w:rPr>
                  <w:t>☐</w:t>
                </w:r>
              </w:p>
            </w:tc>
          </w:sdtContent>
        </w:sdt>
      </w:tr>
      <w:tr w:rsidR="0058528E" w:rsidRPr="008B397B" w14:paraId="67A225AD" w14:textId="77777777" w:rsidTr="00B71169">
        <w:tblPrEx>
          <w:shd w:val="clear" w:color="auto" w:fill="E2EFD9" w:themeFill="accent6" w:themeFillTint="33"/>
        </w:tblPrEx>
        <w:tc>
          <w:tcPr>
            <w:tcW w:w="7416" w:type="dxa"/>
            <w:shd w:val="clear" w:color="auto" w:fill="E2EFD9" w:themeFill="accent6" w:themeFillTint="33"/>
          </w:tcPr>
          <w:p w14:paraId="0E6302FD" w14:textId="26113963" w:rsidR="0058528E" w:rsidRPr="008B397B" w:rsidRDefault="0058528E" w:rsidP="00C32F45">
            <w:pPr>
              <w:rPr>
                <w:rFonts w:cs="Arial"/>
                <w:szCs w:val="20"/>
              </w:rPr>
            </w:pPr>
            <w:r>
              <w:rPr>
                <w:rFonts w:cstheme="minorHAnsi"/>
              </w:rPr>
              <w:t>For each type of prior learning offered by the institution, is the process by which students are required to demonstrate/document their prior learning adequate?</w:t>
            </w:r>
          </w:p>
        </w:tc>
        <w:sdt>
          <w:sdtPr>
            <w:rPr>
              <w:rFonts w:cs="Arial"/>
            </w:rPr>
            <w:id w:val="-109624232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776506C" w14:textId="77777777" w:rsidR="0058528E" w:rsidRPr="008B397B" w:rsidRDefault="0058528E" w:rsidP="00863F7C">
                <w:pPr>
                  <w:jc w:val="center"/>
                  <w:rPr>
                    <w:rFonts w:cs="Arial"/>
                    <w:szCs w:val="20"/>
                  </w:rPr>
                </w:pPr>
                <w:r w:rsidRPr="000C5542">
                  <w:rPr>
                    <w:rFonts w:ascii="MS Gothic" w:eastAsia="MS Gothic" w:hAnsi="MS Gothic" w:cs="Arial" w:hint="eastAsia"/>
                  </w:rPr>
                  <w:t>☐</w:t>
                </w:r>
              </w:p>
            </w:tc>
          </w:sdtContent>
        </w:sdt>
        <w:sdt>
          <w:sdtPr>
            <w:rPr>
              <w:rFonts w:cs="Arial"/>
            </w:rPr>
            <w:id w:val="107486524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0F7EEAA" w14:textId="77777777" w:rsidR="0058528E" w:rsidRPr="008B397B" w:rsidRDefault="0058528E" w:rsidP="00863F7C">
                <w:pPr>
                  <w:jc w:val="center"/>
                  <w:rPr>
                    <w:rFonts w:cs="Arial"/>
                    <w:szCs w:val="20"/>
                  </w:rPr>
                </w:pPr>
                <w:r w:rsidRPr="000C5542">
                  <w:rPr>
                    <w:rFonts w:ascii="MS Gothic" w:eastAsia="MS Gothic" w:hAnsi="MS Gothic" w:cs="Arial" w:hint="eastAsia"/>
                  </w:rPr>
                  <w:t>☐</w:t>
                </w:r>
              </w:p>
            </w:tc>
          </w:sdtContent>
        </w:sdt>
        <w:sdt>
          <w:sdtPr>
            <w:rPr>
              <w:rFonts w:cs="Arial"/>
            </w:rPr>
            <w:id w:val="-37439174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28BC8C6" w14:textId="77777777" w:rsidR="0058528E" w:rsidRPr="008B397B" w:rsidRDefault="0058528E" w:rsidP="00863F7C">
                <w:pPr>
                  <w:jc w:val="center"/>
                  <w:rPr>
                    <w:rFonts w:cs="Arial"/>
                    <w:szCs w:val="20"/>
                  </w:rPr>
                </w:pPr>
                <w:r w:rsidRPr="000C5542">
                  <w:rPr>
                    <w:rFonts w:ascii="MS Gothic" w:eastAsia="MS Gothic" w:hAnsi="MS Gothic" w:cs="Arial" w:hint="eastAsia"/>
                  </w:rPr>
                  <w:t>☐</w:t>
                </w:r>
              </w:p>
            </w:tc>
          </w:sdtContent>
        </w:sdt>
      </w:tr>
      <w:tr w:rsidR="0058528E" w:rsidRPr="008B397B" w14:paraId="59B111B9" w14:textId="77777777" w:rsidTr="00B71169">
        <w:tblPrEx>
          <w:shd w:val="clear" w:color="auto" w:fill="E2EFD9" w:themeFill="accent6" w:themeFillTint="33"/>
        </w:tblPrEx>
        <w:tc>
          <w:tcPr>
            <w:tcW w:w="7416" w:type="dxa"/>
            <w:shd w:val="clear" w:color="auto" w:fill="E2EFD9" w:themeFill="accent6" w:themeFillTint="33"/>
          </w:tcPr>
          <w:p w14:paraId="60263F9F" w14:textId="0203C3B2" w:rsidR="0058528E" w:rsidRPr="008B397B" w:rsidRDefault="0058528E" w:rsidP="00C32F45">
            <w:pPr>
              <w:rPr>
                <w:rFonts w:cs="Arial"/>
                <w:szCs w:val="20"/>
              </w:rPr>
            </w:pPr>
            <w:r>
              <w:rPr>
                <w:rFonts w:cs="Arial"/>
                <w:szCs w:val="20"/>
              </w:rPr>
              <w:t>Are</w:t>
            </w:r>
            <w:r w:rsidRPr="008B397B">
              <w:rPr>
                <w:rFonts w:cs="Arial"/>
                <w:szCs w:val="20"/>
              </w:rPr>
              <w:t xml:space="preserve"> the institution’s polic</w:t>
            </w:r>
            <w:r>
              <w:rPr>
                <w:rFonts w:cs="Arial"/>
                <w:szCs w:val="20"/>
              </w:rPr>
              <w:t>ies and evaluation criteria for awarding credit for prior learning</w:t>
            </w:r>
            <w:r w:rsidRPr="008B397B">
              <w:rPr>
                <w:rFonts w:cs="Arial"/>
                <w:szCs w:val="20"/>
              </w:rPr>
              <w:t xml:space="preserve"> fair and equitable</w:t>
            </w:r>
            <w:r>
              <w:rPr>
                <w:rFonts w:cs="Arial"/>
                <w:szCs w:val="20"/>
              </w:rPr>
              <w:t>, and is the rationale for credited awarded appropriately documented</w:t>
            </w:r>
            <w:r w:rsidRPr="008B397B">
              <w:rPr>
                <w:rFonts w:cs="Arial"/>
                <w:szCs w:val="20"/>
              </w:rPr>
              <w:t xml:space="preserve">? </w:t>
            </w:r>
          </w:p>
        </w:tc>
        <w:sdt>
          <w:sdtPr>
            <w:rPr>
              <w:rFonts w:cs="Arial"/>
            </w:rPr>
            <w:id w:val="164562418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663A967" w14:textId="77777777" w:rsidR="0058528E" w:rsidRPr="008B397B" w:rsidRDefault="0058528E" w:rsidP="00863F7C">
                <w:pPr>
                  <w:jc w:val="center"/>
                  <w:rPr>
                    <w:rFonts w:cs="Arial"/>
                    <w:szCs w:val="20"/>
                  </w:rPr>
                </w:pPr>
                <w:r w:rsidRPr="000C5542">
                  <w:rPr>
                    <w:rFonts w:ascii="MS Gothic" w:eastAsia="MS Gothic" w:hAnsi="MS Gothic" w:cs="Arial" w:hint="eastAsia"/>
                  </w:rPr>
                  <w:t>☐</w:t>
                </w:r>
              </w:p>
            </w:tc>
          </w:sdtContent>
        </w:sdt>
        <w:sdt>
          <w:sdtPr>
            <w:rPr>
              <w:rFonts w:cs="Arial"/>
            </w:rPr>
            <w:id w:val="60199653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866AAD0" w14:textId="77777777" w:rsidR="0058528E" w:rsidRPr="008B397B" w:rsidRDefault="0058528E" w:rsidP="00863F7C">
                <w:pPr>
                  <w:jc w:val="center"/>
                  <w:rPr>
                    <w:rFonts w:cs="Arial"/>
                    <w:szCs w:val="20"/>
                  </w:rPr>
                </w:pPr>
                <w:r w:rsidRPr="000C5542">
                  <w:rPr>
                    <w:rFonts w:ascii="MS Gothic" w:eastAsia="MS Gothic" w:hAnsi="MS Gothic" w:cs="Arial" w:hint="eastAsia"/>
                  </w:rPr>
                  <w:t>☐</w:t>
                </w:r>
              </w:p>
            </w:tc>
          </w:sdtContent>
        </w:sdt>
        <w:sdt>
          <w:sdtPr>
            <w:rPr>
              <w:rFonts w:cs="Arial"/>
            </w:rPr>
            <w:id w:val="38908071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5B3B19A" w14:textId="77777777" w:rsidR="0058528E" w:rsidRPr="008B397B" w:rsidRDefault="0058528E" w:rsidP="00863F7C">
                <w:pPr>
                  <w:jc w:val="center"/>
                  <w:rPr>
                    <w:rFonts w:cs="Arial"/>
                    <w:szCs w:val="20"/>
                  </w:rPr>
                </w:pPr>
                <w:r w:rsidRPr="000C5542">
                  <w:rPr>
                    <w:rFonts w:ascii="MS Gothic" w:eastAsia="MS Gothic" w:hAnsi="MS Gothic" w:cs="Arial" w:hint="eastAsia"/>
                  </w:rPr>
                  <w:t>☐</w:t>
                </w:r>
              </w:p>
            </w:tc>
          </w:sdtContent>
        </w:sdt>
      </w:tr>
      <w:tr w:rsidR="00B62AFA" w:rsidRPr="008B397B" w14:paraId="77CEE27B" w14:textId="77777777" w:rsidTr="00B71169">
        <w:tblPrEx>
          <w:shd w:val="clear" w:color="auto" w:fill="E2EFD9" w:themeFill="accent6" w:themeFillTint="33"/>
        </w:tblPrEx>
        <w:tc>
          <w:tcPr>
            <w:tcW w:w="7416" w:type="dxa"/>
            <w:shd w:val="clear" w:color="auto" w:fill="E2EFD9" w:themeFill="accent6" w:themeFillTint="33"/>
          </w:tcPr>
          <w:p w14:paraId="35F7BEDF" w14:textId="18BB55B2" w:rsidR="00B62AFA" w:rsidRPr="008B397B" w:rsidRDefault="0058528E" w:rsidP="00C32F45">
            <w:pPr>
              <w:rPr>
                <w:rFonts w:cs="Arial"/>
                <w:szCs w:val="20"/>
              </w:rPr>
            </w:pPr>
            <w:r>
              <w:rPr>
                <w:rFonts w:cs="Arial"/>
                <w:szCs w:val="20"/>
              </w:rPr>
              <w:t>I</w:t>
            </w:r>
            <w:r w:rsidRPr="008B397B">
              <w:rPr>
                <w:rFonts w:cs="Arial"/>
                <w:szCs w:val="20"/>
              </w:rPr>
              <w:t>s prior learning assessment performed by qualified individuals with experience in evaluating prior learning?</w:t>
            </w:r>
          </w:p>
        </w:tc>
        <w:sdt>
          <w:sdtPr>
            <w:rPr>
              <w:rFonts w:cs="Arial"/>
            </w:rPr>
            <w:id w:val="158873652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C623964" w14:textId="77777777" w:rsidR="00B62AFA" w:rsidRPr="008B397B" w:rsidRDefault="00B62AFA" w:rsidP="00863F7C">
                <w:pPr>
                  <w:jc w:val="center"/>
                  <w:rPr>
                    <w:rFonts w:cs="Arial"/>
                    <w:szCs w:val="20"/>
                  </w:rPr>
                </w:pPr>
                <w:r w:rsidRPr="000C5542">
                  <w:rPr>
                    <w:rFonts w:ascii="MS Gothic" w:eastAsia="MS Gothic" w:hAnsi="MS Gothic" w:cs="Arial" w:hint="eastAsia"/>
                  </w:rPr>
                  <w:t>☐</w:t>
                </w:r>
              </w:p>
            </w:tc>
          </w:sdtContent>
        </w:sdt>
        <w:sdt>
          <w:sdtPr>
            <w:rPr>
              <w:rFonts w:cs="Arial"/>
            </w:rPr>
            <w:id w:val="41730055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F409D00" w14:textId="77777777" w:rsidR="00B62AFA" w:rsidRPr="008B397B" w:rsidRDefault="00B62AFA" w:rsidP="00863F7C">
                <w:pPr>
                  <w:jc w:val="center"/>
                  <w:rPr>
                    <w:rFonts w:cs="Arial"/>
                    <w:szCs w:val="20"/>
                  </w:rPr>
                </w:pPr>
                <w:r w:rsidRPr="000C5542">
                  <w:rPr>
                    <w:rFonts w:ascii="MS Gothic" w:eastAsia="MS Gothic" w:hAnsi="MS Gothic" w:cs="Arial" w:hint="eastAsia"/>
                  </w:rPr>
                  <w:t>☐</w:t>
                </w:r>
              </w:p>
            </w:tc>
          </w:sdtContent>
        </w:sdt>
        <w:sdt>
          <w:sdtPr>
            <w:rPr>
              <w:rFonts w:cs="Arial"/>
            </w:rPr>
            <w:id w:val="118724618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CD3E396" w14:textId="77777777" w:rsidR="00B62AFA" w:rsidRPr="008B397B" w:rsidRDefault="00B62AFA" w:rsidP="00863F7C">
                <w:pPr>
                  <w:jc w:val="center"/>
                  <w:rPr>
                    <w:rFonts w:cs="Arial"/>
                    <w:szCs w:val="20"/>
                  </w:rPr>
                </w:pPr>
                <w:r w:rsidRPr="000C5542">
                  <w:rPr>
                    <w:rFonts w:ascii="MS Gothic" w:eastAsia="MS Gothic" w:hAnsi="MS Gothic" w:cs="Arial" w:hint="eastAsia"/>
                  </w:rPr>
                  <w:t>☐</w:t>
                </w:r>
              </w:p>
            </w:tc>
          </w:sdtContent>
        </w:sdt>
      </w:tr>
      <w:tr w:rsidR="00B62AFA" w:rsidRPr="008B397B" w14:paraId="54A1B0FD" w14:textId="77777777" w:rsidTr="00B71169">
        <w:tblPrEx>
          <w:shd w:val="clear" w:color="auto" w:fill="E2EFD9" w:themeFill="accent6" w:themeFillTint="33"/>
        </w:tblPrEx>
        <w:tc>
          <w:tcPr>
            <w:tcW w:w="7416" w:type="dxa"/>
            <w:shd w:val="clear" w:color="auto" w:fill="E2EFD9" w:themeFill="accent6" w:themeFillTint="33"/>
          </w:tcPr>
          <w:p w14:paraId="56D38597" w14:textId="2653BA73" w:rsidR="00B62AFA" w:rsidRPr="008B397B" w:rsidRDefault="0058528E" w:rsidP="00C32F45">
            <w:pPr>
              <w:rPr>
                <w:rFonts w:cs="Arial"/>
                <w:szCs w:val="20"/>
              </w:rPr>
            </w:pPr>
            <w:r>
              <w:rPr>
                <w:rFonts w:cstheme="minorHAnsi"/>
              </w:rPr>
              <w:t xml:space="preserve">For educational experiences outside of traditional academic learning, are institution’s policies and procedures appropriately aligned with CAEL’s </w:t>
            </w:r>
            <w:r w:rsidRPr="00466AA6">
              <w:rPr>
                <w:rFonts w:cstheme="minorHAnsi"/>
              </w:rPr>
              <w:t>Ten Standards for Assessing Learning</w:t>
            </w:r>
            <w:r>
              <w:rPr>
                <w:rFonts w:cstheme="minorHAnsi"/>
              </w:rPr>
              <w:t>?</w:t>
            </w:r>
          </w:p>
        </w:tc>
        <w:sdt>
          <w:sdtPr>
            <w:rPr>
              <w:rFonts w:cs="Arial"/>
            </w:rPr>
            <w:id w:val="42970784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BB8C3E8" w14:textId="77777777" w:rsidR="00B62AFA" w:rsidRPr="008B397B" w:rsidRDefault="00B62AFA" w:rsidP="00863F7C">
                <w:pPr>
                  <w:jc w:val="center"/>
                  <w:rPr>
                    <w:rFonts w:cs="Arial"/>
                    <w:szCs w:val="20"/>
                  </w:rPr>
                </w:pPr>
                <w:r w:rsidRPr="000C5542">
                  <w:rPr>
                    <w:rFonts w:ascii="MS Gothic" w:eastAsia="MS Gothic" w:hAnsi="MS Gothic" w:cs="Arial" w:hint="eastAsia"/>
                  </w:rPr>
                  <w:t>☐</w:t>
                </w:r>
              </w:p>
            </w:tc>
          </w:sdtContent>
        </w:sdt>
        <w:sdt>
          <w:sdtPr>
            <w:rPr>
              <w:rFonts w:cs="Arial"/>
            </w:rPr>
            <w:id w:val="-25390450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A404AC9" w14:textId="77777777" w:rsidR="00B62AFA" w:rsidRPr="008B397B" w:rsidRDefault="00B62AFA" w:rsidP="00863F7C">
                <w:pPr>
                  <w:jc w:val="center"/>
                  <w:rPr>
                    <w:rFonts w:cs="Arial"/>
                    <w:szCs w:val="20"/>
                  </w:rPr>
                </w:pPr>
                <w:r w:rsidRPr="000C5542">
                  <w:rPr>
                    <w:rFonts w:ascii="MS Gothic" w:eastAsia="MS Gothic" w:hAnsi="MS Gothic" w:cs="Arial" w:hint="eastAsia"/>
                  </w:rPr>
                  <w:t>☐</w:t>
                </w:r>
              </w:p>
            </w:tc>
          </w:sdtContent>
        </w:sdt>
        <w:sdt>
          <w:sdtPr>
            <w:rPr>
              <w:rFonts w:cs="Arial"/>
            </w:rPr>
            <w:id w:val="138043204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F81E101" w14:textId="77777777" w:rsidR="00B62AFA" w:rsidRPr="008B397B" w:rsidRDefault="00B62AFA" w:rsidP="00863F7C">
                <w:pPr>
                  <w:jc w:val="center"/>
                  <w:rPr>
                    <w:rFonts w:cs="Arial"/>
                    <w:szCs w:val="20"/>
                  </w:rPr>
                </w:pPr>
                <w:r w:rsidRPr="000C5542">
                  <w:rPr>
                    <w:rFonts w:ascii="MS Gothic" w:eastAsia="MS Gothic" w:hAnsi="MS Gothic" w:cs="Arial" w:hint="eastAsia"/>
                  </w:rPr>
                  <w:t>☐</w:t>
                </w:r>
              </w:p>
            </w:tc>
          </w:sdtContent>
        </w:sdt>
      </w:tr>
      <w:tr w:rsidR="0058528E" w:rsidRPr="008B397B" w14:paraId="6CC76DDA" w14:textId="77777777" w:rsidTr="00B71169">
        <w:tblPrEx>
          <w:shd w:val="clear" w:color="auto" w:fill="E2EFD9" w:themeFill="accent6" w:themeFillTint="33"/>
        </w:tblPrEx>
        <w:tc>
          <w:tcPr>
            <w:tcW w:w="7416" w:type="dxa"/>
            <w:shd w:val="clear" w:color="auto" w:fill="E2EFD9" w:themeFill="accent6" w:themeFillTint="33"/>
          </w:tcPr>
          <w:p w14:paraId="6F325D8E" w14:textId="421D94F3" w:rsidR="0058528E" w:rsidRPr="008B397B" w:rsidRDefault="0058528E" w:rsidP="00C32F45">
            <w:pPr>
              <w:rPr>
                <w:rFonts w:cs="Arial"/>
                <w:b/>
                <w:szCs w:val="20"/>
              </w:rPr>
            </w:pPr>
            <w:r w:rsidRPr="008B397B">
              <w:rPr>
                <w:rFonts w:cs="Arial"/>
                <w:b/>
                <w:szCs w:val="20"/>
              </w:rPr>
              <w:t xml:space="preserve">Standard </w:t>
            </w:r>
            <w:r>
              <w:rPr>
                <w:rFonts w:cs="Arial"/>
                <w:b/>
                <w:szCs w:val="20"/>
              </w:rPr>
              <w:t>X</w:t>
            </w:r>
            <w:r w:rsidRPr="008B397B">
              <w:rPr>
                <w:rFonts w:cs="Arial"/>
                <w:b/>
                <w:szCs w:val="20"/>
              </w:rPr>
              <w:t>.</w:t>
            </w:r>
            <w:r>
              <w:rPr>
                <w:rFonts w:cs="Arial"/>
                <w:b/>
                <w:szCs w:val="20"/>
              </w:rPr>
              <w:t>C</w:t>
            </w:r>
            <w:r w:rsidRPr="008B397B">
              <w:rPr>
                <w:rFonts w:cs="Arial"/>
                <w:b/>
                <w:szCs w:val="20"/>
              </w:rPr>
              <w:t xml:space="preserve">. – </w:t>
            </w:r>
            <w:r>
              <w:rPr>
                <w:rFonts w:cs="Arial"/>
                <w:b/>
                <w:szCs w:val="20"/>
              </w:rPr>
              <w:t>Standard is Evident, Emerging, Not Evident, or Not Applicable</w:t>
            </w:r>
          </w:p>
        </w:tc>
        <w:tc>
          <w:tcPr>
            <w:tcW w:w="1944" w:type="dxa"/>
            <w:gridSpan w:val="3"/>
            <w:shd w:val="clear" w:color="auto" w:fill="E2EFD9" w:themeFill="accent6" w:themeFillTint="33"/>
          </w:tcPr>
          <w:p w14:paraId="7A3C0CE4" w14:textId="77777777" w:rsidR="0058528E" w:rsidRPr="008B397B" w:rsidRDefault="00000000" w:rsidP="00C32F45">
            <w:pPr>
              <w:rPr>
                <w:rFonts w:cs="Arial"/>
                <w:b/>
                <w:szCs w:val="20"/>
              </w:rPr>
            </w:pPr>
            <w:sdt>
              <w:sdtPr>
                <w:rPr>
                  <w:rStyle w:val="Style1"/>
                </w:rPr>
                <w:alias w:val="Finding "/>
                <w:tag w:val="Finding "/>
                <w:id w:val="152655702"/>
                <w:placeholder>
                  <w:docPart w:val="81CBEB4D301B480A8CE23BC6D5D492FA"/>
                </w:placeholder>
                <w:showingPlcHdr/>
                <w:comboBox>
                  <w:listItem w:displayText="Standard is Evident" w:value="Standard is Evident"/>
                  <w:listItem w:displayText="Standard is Emerging" w:value="Standard is Emerging"/>
                  <w:listItem w:displayText="Standard is Not Evident" w:value="Standard is Not Evident"/>
                  <w:listItem w:displayText="Not Applicable " w:value="Not Applicable "/>
                </w:comboBox>
              </w:sdtPr>
              <w:sdtEndPr>
                <w:rPr>
                  <w:rStyle w:val="DefaultParagraphFont"/>
                  <w:rFonts w:cs="Arial"/>
                  <w:b/>
                  <w:vanish/>
                  <w:sz w:val="20"/>
                  <w:szCs w:val="20"/>
                </w:rPr>
              </w:sdtEndPr>
              <w:sdtContent>
                <w:r w:rsidR="0058528E" w:rsidRPr="00C94CE0">
                  <w:rPr>
                    <w:rStyle w:val="PlaceholderText"/>
                  </w:rPr>
                  <w:t>Choose a finding.</w:t>
                </w:r>
              </w:sdtContent>
            </w:sdt>
          </w:p>
        </w:tc>
      </w:tr>
    </w:tbl>
    <w:p w14:paraId="62B02FDF" w14:textId="77777777" w:rsidR="00341438" w:rsidRDefault="00341438" w:rsidP="00341438">
      <w:pPr>
        <w:spacing w:after="0" w:line="240" w:lineRule="auto"/>
        <w:rPr>
          <w:rFonts w:ascii="Calibri" w:eastAsia="Arial" w:hAnsi="Calibri" w:cs="Arial"/>
          <w:b/>
          <w:bCs/>
          <w:sz w:val="24"/>
          <w:szCs w:val="24"/>
          <w:u w:val="single"/>
        </w:rPr>
      </w:pPr>
    </w:p>
    <w:p w14:paraId="1C295A40" w14:textId="77777777" w:rsidR="00341438" w:rsidRPr="00512A8E" w:rsidRDefault="00341438" w:rsidP="00341438">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947970184"/>
          <w:placeholder>
            <w:docPart w:val="CDC08590BC574A359ED82CC040C82379"/>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797813BA" w14:textId="31E84AA2" w:rsidR="00341438" w:rsidRPr="00512A8E" w:rsidRDefault="00341438" w:rsidP="00341438">
      <w:pPr>
        <w:spacing w:after="0" w:line="240" w:lineRule="auto"/>
        <w:rPr>
          <w:rFonts w:ascii="Calibri" w:eastAsia="Calibri" w:hAnsi="Calibri" w:cs="Arial"/>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479044630"/>
          <w:placeholder>
            <w:docPart w:val="A3AA0970A4A345588B0DEE5B6DDDA80D"/>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0E99B58B" w14:textId="77777777" w:rsidR="00341438" w:rsidRPr="00512A8E" w:rsidRDefault="00341438" w:rsidP="00341438">
      <w:pPr>
        <w:spacing w:after="0" w:line="240" w:lineRule="auto"/>
        <w:rPr>
          <w:rFonts w:ascii="Calibri" w:eastAsia="Calibri" w:hAnsi="Calibri" w:cs="Arial"/>
        </w:rPr>
      </w:pPr>
    </w:p>
    <w:p w14:paraId="68C7B0AC" w14:textId="46685497" w:rsidR="006F5FC5" w:rsidRPr="00512A8E" w:rsidRDefault="006F5FC5" w:rsidP="006F5FC5">
      <w:pPr>
        <w:spacing w:after="0" w:line="240" w:lineRule="auto"/>
        <w:rPr>
          <w:rFonts w:cs="Arial"/>
          <w:sz w:val="20"/>
          <w:szCs w:val="20"/>
        </w:rPr>
      </w:pPr>
      <w:r w:rsidRPr="005854FB">
        <w:rPr>
          <w:rFonts w:cs="Arial"/>
          <w:b/>
          <w:smallCaps/>
          <w:sz w:val="24"/>
          <w:szCs w:val="24"/>
          <w:u w:val="single"/>
        </w:rPr>
        <w:t xml:space="preserve">Exhibit </w:t>
      </w:r>
      <w:r>
        <w:rPr>
          <w:rFonts w:cs="Arial"/>
          <w:b/>
          <w:smallCaps/>
          <w:sz w:val="24"/>
          <w:szCs w:val="24"/>
          <w:u w:val="single"/>
        </w:rPr>
        <w:t>23</w:t>
      </w:r>
      <w:r w:rsidRPr="005854FB">
        <w:rPr>
          <w:rFonts w:cs="Arial"/>
          <w:b/>
          <w:smallCaps/>
          <w:sz w:val="24"/>
          <w:szCs w:val="24"/>
          <w:u w:val="single"/>
        </w:rPr>
        <w:t>:</w:t>
      </w:r>
      <w:r w:rsidRPr="007F5C5E">
        <w:rPr>
          <w:rFonts w:cs="Arial"/>
          <w:color w:val="0000FF"/>
          <w:sz w:val="20"/>
          <w:szCs w:val="20"/>
        </w:rPr>
        <w:t xml:space="preserve"> </w:t>
      </w:r>
      <w:sdt>
        <w:sdtPr>
          <w:rPr>
            <w:rFonts w:cs="Arial"/>
            <w:color w:val="0000FF"/>
            <w:sz w:val="20"/>
            <w:szCs w:val="20"/>
          </w:rPr>
          <w:id w:val="1643004513"/>
          <w:placeholder>
            <w:docPart w:val="2ECC7E31921545DB8DB0D8DFB51BF4C3"/>
          </w:placeholder>
          <w:temporary/>
          <w:showingPlcHdr/>
        </w:sdtPr>
        <w:sdtContent>
          <w:r w:rsidRPr="00397EB7">
            <w:rPr>
              <w:rFonts w:cs="Arial"/>
              <w:color w:val="767171" w:themeColor="background2" w:themeShade="80"/>
            </w:rPr>
            <w:t xml:space="preserve">Provide detailed feedback for </w:t>
          </w:r>
          <w:r>
            <w:rPr>
              <w:rFonts w:cs="Arial"/>
              <w:color w:val="767171" w:themeColor="background2" w:themeShade="80"/>
            </w:rPr>
            <w:t>the E</w:t>
          </w:r>
          <w:r w:rsidRPr="00397EB7">
            <w:rPr>
              <w:rFonts w:cs="Arial"/>
              <w:color w:val="767171" w:themeColor="background2" w:themeShade="80"/>
            </w:rPr>
            <w:t>xhibit</w:t>
          </w:r>
          <w:r>
            <w:rPr>
              <w:rFonts w:cs="Arial"/>
              <w:color w:val="767171" w:themeColor="background2" w:themeShade="80"/>
            </w:rPr>
            <w:t xml:space="preserve">(s) </w:t>
          </w:r>
          <w:r w:rsidRPr="00397EB7">
            <w:rPr>
              <w:rFonts w:cs="Arial"/>
              <w:color w:val="767171" w:themeColor="background2" w:themeShade="80"/>
            </w:rPr>
            <w:t>related to this core component. The applicant institution uses this feedback to strengthen its documentation, processes, and procedures.</w:t>
          </w:r>
        </w:sdtContent>
      </w:sdt>
    </w:p>
    <w:p w14:paraId="15712725" w14:textId="77777777" w:rsidR="006F5FC5" w:rsidRPr="00512A8E" w:rsidRDefault="006F5FC5" w:rsidP="00341438">
      <w:pPr>
        <w:spacing w:after="0" w:line="240" w:lineRule="auto"/>
        <w:rPr>
          <w:rFonts w:ascii="Calibri" w:eastAsia="Calibri" w:hAnsi="Calibri" w:cs="Arial"/>
        </w:rPr>
      </w:pPr>
    </w:p>
    <w:p w14:paraId="39D6496C" w14:textId="77777777" w:rsidR="00341438" w:rsidRDefault="00341438" w:rsidP="00341438">
      <w:pPr>
        <w:spacing w:after="0" w:line="240" w:lineRule="auto"/>
        <w:rPr>
          <w:rFonts w:ascii="Calibri" w:eastAsia="Arial" w:hAnsi="Calibri" w:cs="Arial"/>
          <w:color w:val="767171"/>
        </w:rPr>
      </w:pPr>
      <w:r w:rsidRPr="0027349F">
        <w:rPr>
          <w:rFonts w:ascii="Calibri" w:eastAsia="Arial" w:hAnsi="Calibri" w:cs="Arial"/>
          <w:b/>
          <w:bCs/>
          <w:sz w:val="24"/>
          <w:szCs w:val="24"/>
          <w:u w:val="single"/>
        </w:rPr>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1264732015"/>
          <w:placeholder>
            <w:docPart w:val="1A5E89AFED154C6EBDC5563267AF9851"/>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198D6EA6" w14:textId="77777777" w:rsidR="00C7457E" w:rsidRPr="00C7457E" w:rsidRDefault="00C7457E" w:rsidP="00C7457E">
      <w:pPr>
        <w:spacing w:after="0" w:line="240" w:lineRule="auto"/>
        <w:ind w:left="720"/>
        <w:contextualSpacing/>
        <w:rPr>
          <w:rFonts w:ascii="Calibri" w:eastAsia="Aptos" w:hAnsi="Calibri" w:cs="Aptos"/>
        </w:rPr>
      </w:pPr>
    </w:p>
    <w:sdt>
      <w:sdtPr>
        <w:rPr>
          <w:rFonts w:ascii="Calibri" w:eastAsia="Times New Roman" w:hAnsi="Calibri" w:cs="Times New Roman"/>
          <w:b/>
          <w:sz w:val="24"/>
          <w:szCs w:val="28"/>
        </w:rPr>
        <w:id w:val="776997960"/>
        <w:lock w:val="sdtContentLocked"/>
        <w:placeholder>
          <w:docPart w:val="DefaultPlaceholder_-1854013440"/>
        </w:placeholder>
      </w:sdtPr>
      <w:sdtEndPr>
        <w:rPr>
          <w:rFonts w:eastAsia="Aptos" w:cs="Calibri"/>
          <w:b w:val="0"/>
          <w:szCs w:val="24"/>
        </w:rPr>
      </w:sdtEndPr>
      <w:sdtContent>
        <w:p w14:paraId="61DA8702" w14:textId="5AE17A94" w:rsidR="00C7457E" w:rsidRPr="00C7457E" w:rsidRDefault="00C7457E">
          <w:pPr>
            <w:keepNext/>
            <w:keepLines/>
            <w:numPr>
              <w:ilvl w:val="0"/>
              <w:numId w:val="14"/>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Student Integrity and Academic Honesty</w:t>
          </w:r>
        </w:p>
        <w:p w14:paraId="177A341E" w14:textId="3783EB2A"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publishes clear, specific policies related to student integrity and academic honesty. Students acknowledge in writing their receipt and review of the policies prior to beginning their first course. The institution affirms that the student who takes an assessment is the same person who enrolled in the program. The institution implements procedures to ensure that assessments will reflect a student’s own knowledge and competence in accordance with stated learning outcomes.</w:t>
          </w:r>
        </w:p>
      </w:sdtContent>
    </w:sdt>
    <w:p w14:paraId="0EEA5E65"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58528E" w:rsidRPr="00397EB7" w14:paraId="68B61988" w14:textId="77777777" w:rsidTr="00B71169">
        <w:tc>
          <w:tcPr>
            <w:tcW w:w="7416" w:type="dxa"/>
            <w:shd w:val="clear" w:color="auto" w:fill="E2EFD9" w:themeFill="accent6" w:themeFillTint="33"/>
          </w:tcPr>
          <w:p w14:paraId="301192A0" w14:textId="77777777" w:rsidR="0058528E" w:rsidRPr="00397EB7" w:rsidRDefault="0058528E" w:rsidP="00C32F45">
            <w:pPr>
              <w:rPr>
                <w:rFonts w:cs="Arial"/>
                <w:b/>
              </w:rPr>
            </w:pPr>
            <w:r w:rsidRPr="00397EB7">
              <w:rPr>
                <w:rFonts w:cs="Arial"/>
                <w:b/>
              </w:rPr>
              <w:t>Questions</w:t>
            </w:r>
          </w:p>
        </w:tc>
        <w:tc>
          <w:tcPr>
            <w:tcW w:w="648" w:type="dxa"/>
            <w:shd w:val="clear" w:color="auto" w:fill="E2EFD9" w:themeFill="accent6" w:themeFillTint="33"/>
            <w:vAlign w:val="center"/>
          </w:tcPr>
          <w:p w14:paraId="2D32C072" w14:textId="77777777" w:rsidR="0058528E" w:rsidRPr="00397EB7" w:rsidRDefault="0058528E" w:rsidP="00863F7C">
            <w:pPr>
              <w:jc w:val="center"/>
              <w:rPr>
                <w:rFonts w:cs="Arial"/>
                <w:b/>
              </w:rPr>
            </w:pPr>
            <w:r w:rsidRPr="00397EB7">
              <w:rPr>
                <w:rFonts w:cs="Arial"/>
                <w:b/>
              </w:rPr>
              <w:t>Yes</w:t>
            </w:r>
          </w:p>
        </w:tc>
        <w:tc>
          <w:tcPr>
            <w:tcW w:w="648" w:type="dxa"/>
            <w:shd w:val="clear" w:color="auto" w:fill="E2EFD9" w:themeFill="accent6" w:themeFillTint="33"/>
            <w:vAlign w:val="center"/>
          </w:tcPr>
          <w:p w14:paraId="0F0D915C" w14:textId="77777777" w:rsidR="0058528E" w:rsidRPr="00397EB7" w:rsidRDefault="0058528E" w:rsidP="00863F7C">
            <w:pPr>
              <w:jc w:val="center"/>
              <w:rPr>
                <w:rFonts w:cs="Arial"/>
                <w:b/>
              </w:rPr>
            </w:pPr>
            <w:r w:rsidRPr="00397EB7">
              <w:rPr>
                <w:rFonts w:cs="Arial"/>
                <w:b/>
              </w:rPr>
              <w:t>No</w:t>
            </w:r>
          </w:p>
        </w:tc>
        <w:tc>
          <w:tcPr>
            <w:tcW w:w="648" w:type="dxa"/>
            <w:shd w:val="clear" w:color="auto" w:fill="E2EFD9" w:themeFill="accent6" w:themeFillTint="33"/>
            <w:vAlign w:val="center"/>
          </w:tcPr>
          <w:p w14:paraId="168E35E4" w14:textId="77777777" w:rsidR="0058528E" w:rsidRPr="00397EB7" w:rsidRDefault="0058528E" w:rsidP="00863F7C">
            <w:pPr>
              <w:jc w:val="center"/>
              <w:rPr>
                <w:rFonts w:cs="Arial"/>
                <w:b/>
              </w:rPr>
            </w:pPr>
            <w:r w:rsidRPr="00397EB7">
              <w:rPr>
                <w:rFonts w:cs="Arial"/>
                <w:b/>
              </w:rPr>
              <w:t>N/A</w:t>
            </w:r>
          </w:p>
        </w:tc>
      </w:tr>
      <w:tr w:rsidR="0058528E" w:rsidRPr="00397EB7" w14:paraId="5B36186B" w14:textId="77777777" w:rsidTr="00B71169">
        <w:tc>
          <w:tcPr>
            <w:tcW w:w="7416" w:type="dxa"/>
            <w:shd w:val="clear" w:color="auto" w:fill="E2EFD9" w:themeFill="accent6" w:themeFillTint="33"/>
          </w:tcPr>
          <w:p w14:paraId="2CFE6EF8" w14:textId="77777777" w:rsidR="0058528E" w:rsidRPr="00397EB7" w:rsidRDefault="0058528E" w:rsidP="00C32F45">
            <w:pPr>
              <w:rPr>
                <w:rFonts w:cs="Arial"/>
              </w:rPr>
            </w:pPr>
            <w:r w:rsidRPr="00397EB7">
              <w:rPr>
                <w:rFonts w:cs="Arial"/>
              </w:rPr>
              <w:t xml:space="preserve">Are the institution’s student integrity and academic honesty policies adequate? </w:t>
            </w:r>
          </w:p>
        </w:tc>
        <w:sdt>
          <w:sdtPr>
            <w:rPr>
              <w:rFonts w:cs="Arial"/>
            </w:rPr>
            <w:id w:val="175709081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7F3DD89" w14:textId="77777777" w:rsidR="0058528E" w:rsidRPr="00397EB7" w:rsidRDefault="0058528E" w:rsidP="00863F7C">
                <w:pPr>
                  <w:jc w:val="center"/>
                  <w:rPr>
                    <w:rFonts w:cs="Arial"/>
                  </w:rPr>
                </w:pPr>
                <w:r w:rsidRPr="000C5542">
                  <w:rPr>
                    <w:rFonts w:ascii="MS Gothic" w:eastAsia="MS Gothic" w:hAnsi="MS Gothic" w:cs="Arial" w:hint="eastAsia"/>
                  </w:rPr>
                  <w:t>☐</w:t>
                </w:r>
              </w:p>
            </w:tc>
          </w:sdtContent>
        </w:sdt>
        <w:sdt>
          <w:sdtPr>
            <w:rPr>
              <w:rFonts w:cs="Arial"/>
            </w:rPr>
            <w:id w:val="5383017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186A883" w14:textId="77777777" w:rsidR="0058528E" w:rsidRPr="00397EB7" w:rsidRDefault="0058528E" w:rsidP="00863F7C">
                <w:pPr>
                  <w:jc w:val="center"/>
                  <w:rPr>
                    <w:rFonts w:cs="Arial"/>
                  </w:rPr>
                </w:pPr>
                <w:r w:rsidRPr="000C5542">
                  <w:rPr>
                    <w:rFonts w:ascii="MS Gothic" w:eastAsia="MS Gothic" w:hAnsi="MS Gothic" w:cs="Arial" w:hint="eastAsia"/>
                  </w:rPr>
                  <w:t>☐</w:t>
                </w:r>
              </w:p>
            </w:tc>
          </w:sdtContent>
        </w:sdt>
        <w:sdt>
          <w:sdtPr>
            <w:rPr>
              <w:rFonts w:cs="Arial"/>
            </w:rPr>
            <w:id w:val="-29228974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5FB77F7" w14:textId="77777777" w:rsidR="0058528E" w:rsidRPr="00397EB7" w:rsidRDefault="0058528E" w:rsidP="00863F7C">
                <w:pPr>
                  <w:jc w:val="center"/>
                  <w:rPr>
                    <w:rFonts w:cs="Arial"/>
                  </w:rPr>
                </w:pPr>
                <w:r w:rsidRPr="000C5542">
                  <w:rPr>
                    <w:rFonts w:ascii="MS Gothic" w:eastAsia="MS Gothic" w:hAnsi="MS Gothic" w:cs="Arial" w:hint="eastAsia"/>
                  </w:rPr>
                  <w:t>☐</w:t>
                </w:r>
              </w:p>
            </w:tc>
          </w:sdtContent>
        </w:sdt>
      </w:tr>
      <w:tr w:rsidR="0058528E" w:rsidRPr="00397EB7" w14:paraId="3CEB666E" w14:textId="77777777" w:rsidTr="00B71169">
        <w:tc>
          <w:tcPr>
            <w:tcW w:w="7416" w:type="dxa"/>
            <w:shd w:val="clear" w:color="auto" w:fill="E2EFD9" w:themeFill="accent6" w:themeFillTint="33"/>
          </w:tcPr>
          <w:p w14:paraId="4553AAF8" w14:textId="77777777" w:rsidR="0058528E" w:rsidRPr="00397EB7" w:rsidRDefault="0058528E" w:rsidP="00C32F45">
            <w:pPr>
              <w:rPr>
                <w:rFonts w:cs="Arial"/>
              </w:rPr>
            </w:pPr>
            <w:r w:rsidRPr="00397EB7">
              <w:rPr>
                <w:rFonts w:cs="Arial"/>
              </w:rPr>
              <w:t xml:space="preserve">Does the institution consistently enforce its student integrity and academic honesty policies?  </w:t>
            </w:r>
          </w:p>
        </w:tc>
        <w:sdt>
          <w:sdtPr>
            <w:rPr>
              <w:rFonts w:cs="Arial"/>
            </w:rPr>
            <w:id w:val="-98200614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5D2CDBA" w14:textId="77777777" w:rsidR="0058528E" w:rsidRPr="00397EB7" w:rsidRDefault="0058528E" w:rsidP="00863F7C">
                <w:pPr>
                  <w:jc w:val="center"/>
                  <w:rPr>
                    <w:rFonts w:cs="Arial"/>
                  </w:rPr>
                </w:pPr>
                <w:r w:rsidRPr="000C5542">
                  <w:rPr>
                    <w:rFonts w:ascii="MS Gothic" w:eastAsia="MS Gothic" w:hAnsi="MS Gothic" w:cs="Arial" w:hint="eastAsia"/>
                  </w:rPr>
                  <w:t>☐</w:t>
                </w:r>
              </w:p>
            </w:tc>
          </w:sdtContent>
        </w:sdt>
        <w:sdt>
          <w:sdtPr>
            <w:rPr>
              <w:rFonts w:cs="Arial"/>
            </w:rPr>
            <w:id w:val="15442790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32B260B" w14:textId="77777777" w:rsidR="0058528E" w:rsidRPr="00397EB7" w:rsidRDefault="0058528E" w:rsidP="00863F7C">
                <w:pPr>
                  <w:jc w:val="center"/>
                  <w:rPr>
                    <w:rFonts w:cs="Arial"/>
                  </w:rPr>
                </w:pPr>
                <w:r w:rsidRPr="000C5542">
                  <w:rPr>
                    <w:rFonts w:ascii="MS Gothic" w:eastAsia="MS Gothic" w:hAnsi="MS Gothic" w:cs="Arial" w:hint="eastAsia"/>
                  </w:rPr>
                  <w:t>☐</w:t>
                </w:r>
              </w:p>
            </w:tc>
          </w:sdtContent>
        </w:sdt>
        <w:sdt>
          <w:sdtPr>
            <w:rPr>
              <w:rFonts w:cs="Arial"/>
            </w:rPr>
            <w:id w:val="134482687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95F6D27" w14:textId="77777777" w:rsidR="0058528E" w:rsidRPr="00397EB7" w:rsidRDefault="0058528E" w:rsidP="00863F7C">
                <w:pPr>
                  <w:jc w:val="center"/>
                  <w:rPr>
                    <w:rFonts w:cs="Arial"/>
                  </w:rPr>
                </w:pPr>
                <w:r w:rsidRPr="000C5542">
                  <w:rPr>
                    <w:rFonts w:ascii="MS Gothic" w:eastAsia="MS Gothic" w:hAnsi="MS Gothic" w:cs="Arial" w:hint="eastAsia"/>
                  </w:rPr>
                  <w:t>☐</w:t>
                </w:r>
              </w:p>
            </w:tc>
          </w:sdtContent>
        </w:sdt>
      </w:tr>
      <w:tr w:rsidR="0058528E" w:rsidRPr="00397EB7" w14:paraId="520E2113" w14:textId="77777777" w:rsidTr="00B71169">
        <w:tc>
          <w:tcPr>
            <w:tcW w:w="7416" w:type="dxa"/>
            <w:shd w:val="clear" w:color="auto" w:fill="E2EFD9" w:themeFill="accent6" w:themeFillTint="33"/>
          </w:tcPr>
          <w:p w14:paraId="5B2FAFE7" w14:textId="5ABD1A0D" w:rsidR="0058528E" w:rsidRPr="00397EB7" w:rsidRDefault="0058528E" w:rsidP="00C32F45">
            <w:pPr>
              <w:rPr>
                <w:rFonts w:cs="Arial"/>
              </w:rPr>
            </w:pPr>
            <w:r>
              <w:rPr>
                <w:rFonts w:cs="Arial"/>
              </w:rPr>
              <w:t xml:space="preserve">Does </w:t>
            </w:r>
            <w:r w:rsidRPr="0058528E">
              <w:rPr>
                <w:rFonts w:cs="Arial"/>
              </w:rPr>
              <w:t>the institution require students to acknowledge, in writing, their receipt and review of student integrity and academic honesty policies prior to beginning their first course</w:t>
            </w:r>
            <w:r>
              <w:rPr>
                <w:rFonts w:cs="Arial"/>
              </w:rPr>
              <w:t>?</w:t>
            </w:r>
          </w:p>
        </w:tc>
        <w:sdt>
          <w:sdtPr>
            <w:rPr>
              <w:rFonts w:cs="Arial"/>
            </w:rPr>
            <w:id w:val="85901216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F7C2834" w14:textId="77777777" w:rsidR="0058528E" w:rsidRPr="00397EB7" w:rsidRDefault="0058528E" w:rsidP="00863F7C">
                <w:pPr>
                  <w:jc w:val="center"/>
                  <w:rPr>
                    <w:rFonts w:cs="Arial"/>
                  </w:rPr>
                </w:pPr>
                <w:r w:rsidRPr="000C5542">
                  <w:rPr>
                    <w:rFonts w:ascii="MS Gothic" w:eastAsia="MS Gothic" w:hAnsi="MS Gothic" w:cs="Arial" w:hint="eastAsia"/>
                  </w:rPr>
                  <w:t>☐</w:t>
                </w:r>
              </w:p>
            </w:tc>
          </w:sdtContent>
        </w:sdt>
        <w:sdt>
          <w:sdtPr>
            <w:rPr>
              <w:rFonts w:cs="Arial"/>
            </w:rPr>
            <w:id w:val="-1685657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91F3352" w14:textId="77777777" w:rsidR="0058528E" w:rsidRPr="00397EB7" w:rsidRDefault="0058528E" w:rsidP="00863F7C">
                <w:pPr>
                  <w:jc w:val="center"/>
                  <w:rPr>
                    <w:rFonts w:cs="Arial"/>
                  </w:rPr>
                </w:pPr>
                <w:r w:rsidRPr="000C5542">
                  <w:rPr>
                    <w:rFonts w:ascii="MS Gothic" w:eastAsia="MS Gothic" w:hAnsi="MS Gothic" w:cs="Arial" w:hint="eastAsia"/>
                  </w:rPr>
                  <w:t>☐</w:t>
                </w:r>
              </w:p>
            </w:tc>
          </w:sdtContent>
        </w:sdt>
        <w:sdt>
          <w:sdtPr>
            <w:rPr>
              <w:rFonts w:cs="Arial"/>
            </w:rPr>
            <w:id w:val="-210780342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D00C839" w14:textId="77777777" w:rsidR="0058528E" w:rsidRPr="00397EB7" w:rsidRDefault="0058528E" w:rsidP="00863F7C">
                <w:pPr>
                  <w:jc w:val="center"/>
                  <w:rPr>
                    <w:rFonts w:cs="Arial"/>
                  </w:rPr>
                </w:pPr>
                <w:r w:rsidRPr="000C5542">
                  <w:rPr>
                    <w:rFonts w:ascii="MS Gothic" w:eastAsia="MS Gothic" w:hAnsi="MS Gothic" w:cs="Arial" w:hint="eastAsia"/>
                  </w:rPr>
                  <w:t>☐</w:t>
                </w:r>
              </w:p>
            </w:tc>
          </w:sdtContent>
        </w:sdt>
      </w:tr>
      <w:tr w:rsidR="0058528E" w:rsidRPr="00397EB7" w14:paraId="42F88FB4" w14:textId="77777777" w:rsidTr="00B71169">
        <w:tc>
          <w:tcPr>
            <w:tcW w:w="7416" w:type="dxa"/>
            <w:shd w:val="clear" w:color="auto" w:fill="E2EFD9" w:themeFill="accent6" w:themeFillTint="33"/>
          </w:tcPr>
          <w:p w14:paraId="29151AE3" w14:textId="41D9E117" w:rsidR="0058528E" w:rsidRPr="00397EB7" w:rsidRDefault="0058528E" w:rsidP="00C32F45">
            <w:pPr>
              <w:rPr>
                <w:rFonts w:cs="Arial"/>
              </w:rPr>
            </w:pPr>
            <w:r>
              <w:rPr>
                <w:rFonts w:cstheme="minorHAnsi"/>
              </w:rPr>
              <w:t xml:space="preserve">Does the </w:t>
            </w:r>
            <w:r w:rsidRPr="003E0C2C">
              <w:rPr>
                <w:rFonts w:cstheme="minorHAnsi"/>
              </w:rPr>
              <w:t xml:space="preserve">institution </w:t>
            </w:r>
            <w:r>
              <w:rPr>
                <w:rFonts w:cstheme="minorHAnsi"/>
              </w:rPr>
              <w:t xml:space="preserve">adequately </w:t>
            </w:r>
            <w:r w:rsidRPr="003E0C2C">
              <w:rPr>
                <w:rFonts w:cstheme="minorHAnsi"/>
              </w:rPr>
              <w:t>affirm</w:t>
            </w:r>
            <w:r>
              <w:rPr>
                <w:rFonts w:cstheme="minorHAnsi"/>
              </w:rPr>
              <w:t xml:space="preserve"> </w:t>
            </w:r>
            <w:r w:rsidRPr="003E0C2C">
              <w:rPr>
                <w:rFonts w:cstheme="minorHAnsi"/>
              </w:rPr>
              <w:t>that the student who takes the assessment is the same person who enrolled in the program</w:t>
            </w:r>
            <w:r w:rsidR="00620A4F">
              <w:rPr>
                <w:rFonts w:cstheme="minorHAnsi"/>
              </w:rPr>
              <w:t xml:space="preserve"> and</w:t>
            </w:r>
            <w:r>
              <w:rPr>
                <w:rFonts w:cstheme="minorHAnsi"/>
              </w:rPr>
              <w:t xml:space="preserve"> </w:t>
            </w:r>
            <w:r w:rsidRPr="003E0C2C">
              <w:rPr>
                <w:rFonts w:cstheme="minorHAnsi"/>
              </w:rPr>
              <w:t xml:space="preserve">that </w:t>
            </w:r>
            <w:r>
              <w:rPr>
                <w:rFonts w:cstheme="minorHAnsi"/>
              </w:rPr>
              <w:t>assessment</w:t>
            </w:r>
            <w:r w:rsidRPr="003E0C2C">
              <w:rPr>
                <w:rFonts w:cstheme="minorHAnsi"/>
              </w:rPr>
              <w:t xml:space="preserve"> results will reflect the student’s own knowledge and competence in accordance with stated learning outcomes</w:t>
            </w:r>
            <w:r w:rsidR="00620A4F">
              <w:rPr>
                <w:rFonts w:cstheme="minorHAnsi"/>
              </w:rPr>
              <w:t>?</w:t>
            </w:r>
          </w:p>
        </w:tc>
        <w:sdt>
          <w:sdtPr>
            <w:rPr>
              <w:rFonts w:cs="Arial"/>
            </w:rPr>
            <w:id w:val="99267227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9B53F86" w14:textId="77777777" w:rsidR="0058528E" w:rsidRPr="00397EB7" w:rsidRDefault="0058528E" w:rsidP="00863F7C">
                <w:pPr>
                  <w:jc w:val="center"/>
                  <w:rPr>
                    <w:rFonts w:cs="Arial"/>
                  </w:rPr>
                </w:pPr>
                <w:r w:rsidRPr="000C5542">
                  <w:rPr>
                    <w:rFonts w:ascii="MS Gothic" w:eastAsia="MS Gothic" w:hAnsi="MS Gothic" w:cs="Arial" w:hint="eastAsia"/>
                  </w:rPr>
                  <w:t>☐</w:t>
                </w:r>
              </w:p>
            </w:tc>
          </w:sdtContent>
        </w:sdt>
        <w:sdt>
          <w:sdtPr>
            <w:rPr>
              <w:rFonts w:cs="Arial"/>
            </w:rPr>
            <w:id w:val="196268988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952AEFA" w14:textId="77777777" w:rsidR="0058528E" w:rsidRPr="00397EB7" w:rsidRDefault="0058528E" w:rsidP="00863F7C">
                <w:pPr>
                  <w:jc w:val="center"/>
                  <w:rPr>
                    <w:rFonts w:cs="Arial"/>
                  </w:rPr>
                </w:pPr>
                <w:r w:rsidRPr="000C5542">
                  <w:rPr>
                    <w:rFonts w:ascii="MS Gothic" w:eastAsia="MS Gothic" w:hAnsi="MS Gothic" w:cs="Arial" w:hint="eastAsia"/>
                  </w:rPr>
                  <w:t>☐</w:t>
                </w:r>
              </w:p>
            </w:tc>
          </w:sdtContent>
        </w:sdt>
        <w:sdt>
          <w:sdtPr>
            <w:rPr>
              <w:rFonts w:cs="Arial"/>
            </w:rPr>
            <w:id w:val="36579827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40F889B" w14:textId="77777777" w:rsidR="0058528E" w:rsidRPr="00397EB7" w:rsidRDefault="0058528E" w:rsidP="00863F7C">
                <w:pPr>
                  <w:jc w:val="center"/>
                  <w:rPr>
                    <w:rFonts w:cs="Arial"/>
                  </w:rPr>
                </w:pPr>
                <w:r w:rsidRPr="000C5542">
                  <w:rPr>
                    <w:rFonts w:ascii="MS Gothic" w:eastAsia="MS Gothic" w:hAnsi="MS Gothic" w:cs="Arial" w:hint="eastAsia"/>
                  </w:rPr>
                  <w:t>☐</w:t>
                </w:r>
              </w:p>
            </w:tc>
          </w:sdtContent>
        </w:sdt>
      </w:tr>
      <w:tr w:rsidR="00620A4F" w:rsidRPr="008B397B" w14:paraId="24133BAC" w14:textId="77777777" w:rsidTr="00B71169">
        <w:tc>
          <w:tcPr>
            <w:tcW w:w="7416" w:type="dxa"/>
            <w:shd w:val="clear" w:color="auto" w:fill="E2EFD9" w:themeFill="accent6" w:themeFillTint="33"/>
          </w:tcPr>
          <w:p w14:paraId="63A6F700" w14:textId="415D7C37" w:rsidR="00620A4F" w:rsidRPr="008B397B" w:rsidRDefault="00620A4F" w:rsidP="00C32F45">
            <w:pPr>
              <w:rPr>
                <w:rFonts w:cs="Arial"/>
                <w:b/>
                <w:szCs w:val="20"/>
              </w:rPr>
            </w:pPr>
            <w:r w:rsidRPr="008B397B">
              <w:rPr>
                <w:rFonts w:cs="Arial"/>
                <w:b/>
                <w:szCs w:val="20"/>
              </w:rPr>
              <w:t xml:space="preserve">Standard </w:t>
            </w:r>
            <w:r>
              <w:rPr>
                <w:rFonts w:cs="Arial"/>
                <w:b/>
                <w:szCs w:val="20"/>
              </w:rPr>
              <w:t>X</w:t>
            </w:r>
            <w:r w:rsidRPr="008B397B">
              <w:rPr>
                <w:rFonts w:cs="Arial"/>
                <w:b/>
                <w:szCs w:val="20"/>
              </w:rPr>
              <w:t>.</w:t>
            </w:r>
            <w:r>
              <w:rPr>
                <w:rFonts w:cs="Arial"/>
                <w:b/>
                <w:szCs w:val="20"/>
              </w:rPr>
              <w:t>D</w:t>
            </w:r>
            <w:r w:rsidRPr="008B397B">
              <w:rPr>
                <w:rFonts w:cs="Arial"/>
                <w:b/>
                <w:szCs w:val="20"/>
              </w:rPr>
              <w:t xml:space="preserve">. – </w:t>
            </w:r>
            <w:r>
              <w:rPr>
                <w:rFonts w:cs="Arial"/>
                <w:b/>
                <w:szCs w:val="20"/>
              </w:rPr>
              <w:t>Standard is Evident, Emerging, Not Evident, or Not Applicable</w:t>
            </w:r>
          </w:p>
        </w:tc>
        <w:tc>
          <w:tcPr>
            <w:tcW w:w="1944" w:type="dxa"/>
            <w:gridSpan w:val="3"/>
            <w:shd w:val="clear" w:color="auto" w:fill="E2EFD9" w:themeFill="accent6" w:themeFillTint="33"/>
          </w:tcPr>
          <w:p w14:paraId="175E9F55" w14:textId="77777777" w:rsidR="00620A4F" w:rsidRPr="008B397B" w:rsidRDefault="00000000" w:rsidP="00C32F45">
            <w:pPr>
              <w:rPr>
                <w:rFonts w:cs="Arial"/>
                <w:b/>
                <w:szCs w:val="20"/>
              </w:rPr>
            </w:pPr>
            <w:sdt>
              <w:sdtPr>
                <w:rPr>
                  <w:rStyle w:val="Style1"/>
                </w:rPr>
                <w:alias w:val="Finding "/>
                <w:tag w:val="Finding "/>
                <w:id w:val="-2141172484"/>
                <w:placeholder>
                  <w:docPart w:val="122656DF9EAE480CB4D8CDE42EAC4D0E"/>
                </w:placeholder>
                <w:showingPlcHdr/>
                <w:comboBox>
                  <w:listItem w:displayText="Standard is Evident" w:value="Standard is Evident"/>
                  <w:listItem w:displayText="Standard is Emerging" w:value="Standard is Emerging"/>
                  <w:listItem w:displayText="Standard is Not Evident" w:value="Standard is Not Evident"/>
                  <w:listItem w:displayText="Not Applicable " w:value="Not Applicable "/>
                </w:comboBox>
              </w:sdtPr>
              <w:sdtEndPr>
                <w:rPr>
                  <w:rStyle w:val="DefaultParagraphFont"/>
                  <w:rFonts w:cs="Arial"/>
                  <w:b/>
                  <w:vanish/>
                  <w:sz w:val="20"/>
                  <w:szCs w:val="20"/>
                </w:rPr>
              </w:sdtEndPr>
              <w:sdtContent>
                <w:r w:rsidR="00620A4F" w:rsidRPr="00C94CE0">
                  <w:rPr>
                    <w:rStyle w:val="PlaceholderText"/>
                  </w:rPr>
                  <w:t>Choose a finding.</w:t>
                </w:r>
              </w:sdtContent>
            </w:sdt>
          </w:p>
        </w:tc>
      </w:tr>
    </w:tbl>
    <w:p w14:paraId="7BD83260" w14:textId="77777777" w:rsidR="0058528E" w:rsidRDefault="0058528E" w:rsidP="00341438">
      <w:pPr>
        <w:spacing w:after="0" w:line="240" w:lineRule="auto"/>
        <w:rPr>
          <w:rFonts w:ascii="Calibri" w:eastAsia="Arial" w:hAnsi="Calibri" w:cs="Arial"/>
          <w:b/>
          <w:bCs/>
          <w:sz w:val="24"/>
          <w:szCs w:val="24"/>
          <w:u w:val="single"/>
        </w:rPr>
      </w:pPr>
    </w:p>
    <w:p w14:paraId="50340023" w14:textId="77777777" w:rsidR="00341438" w:rsidRPr="00512A8E" w:rsidRDefault="00341438" w:rsidP="00341438">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1724792900"/>
          <w:placeholder>
            <w:docPart w:val="B619F89DAA0D43FF8FCBB46B0C710BD8"/>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75F62870" w14:textId="35878E57" w:rsidR="00341438" w:rsidRPr="00512A8E" w:rsidRDefault="00341438" w:rsidP="00341438">
      <w:pPr>
        <w:spacing w:after="0" w:line="240" w:lineRule="auto"/>
        <w:rPr>
          <w:rFonts w:ascii="Calibri" w:eastAsia="Calibri" w:hAnsi="Calibri" w:cs="Arial"/>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898207460"/>
          <w:placeholder>
            <w:docPart w:val="3CE278B9E1B3451F9050C5B1DE90A267"/>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7F7A35D6" w14:textId="77777777" w:rsidR="00341438" w:rsidRPr="00512A8E" w:rsidRDefault="00341438" w:rsidP="00341438">
      <w:pPr>
        <w:spacing w:after="0" w:line="240" w:lineRule="auto"/>
        <w:rPr>
          <w:rFonts w:ascii="Calibri" w:eastAsia="Calibri" w:hAnsi="Calibri" w:cs="Arial"/>
        </w:rPr>
      </w:pPr>
    </w:p>
    <w:p w14:paraId="21B8F473" w14:textId="7A721649" w:rsidR="006F5FC5" w:rsidRPr="00512A8E" w:rsidRDefault="006F5FC5" w:rsidP="006F5FC5">
      <w:pPr>
        <w:spacing w:after="0" w:line="240" w:lineRule="auto"/>
        <w:rPr>
          <w:rFonts w:cs="Arial"/>
          <w:sz w:val="20"/>
          <w:szCs w:val="20"/>
        </w:rPr>
      </w:pPr>
      <w:r w:rsidRPr="005854FB">
        <w:rPr>
          <w:rFonts w:cs="Arial"/>
          <w:b/>
          <w:smallCaps/>
          <w:sz w:val="24"/>
          <w:szCs w:val="24"/>
          <w:u w:val="single"/>
        </w:rPr>
        <w:t xml:space="preserve">Exhibit </w:t>
      </w:r>
      <w:r>
        <w:rPr>
          <w:rFonts w:cs="Arial"/>
          <w:b/>
          <w:smallCaps/>
          <w:sz w:val="24"/>
          <w:szCs w:val="24"/>
          <w:u w:val="single"/>
        </w:rPr>
        <w:t>24</w:t>
      </w:r>
      <w:r w:rsidRPr="005854FB">
        <w:rPr>
          <w:rFonts w:cs="Arial"/>
          <w:b/>
          <w:smallCaps/>
          <w:sz w:val="24"/>
          <w:szCs w:val="24"/>
          <w:u w:val="single"/>
        </w:rPr>
        <w:t>:</w:t>
      </w:r>
      <w:r w:rsidRPr="007F5C5E">
        <w:rPr>
          <w:rFonts w:cs="Arial"/>
          <w:color w:val="0000FF"/>
          <w:sz w:val="20"/>
          <w:szCs w:val="20"/>
        </w:rPr>
        <w:t xml:space="preserve"> </w:t>
      </w:r>
      <w:sdt>
        <w:sdtPr>
          <w:rPr>
            <w:rFonts w:cs="Arial"/>
            <w:color w:val="0000FF"/>
            <w:sz w:val="20"/>
            <w:szCs w:val="20"/>
          </w:rPr>
          <w:id w:val="1209226743"/>
          <w:placeholder>
            <w:docPart w:val="33D358B9CCAD4F16B013E8E39834B542"/>
          </w:placeholder>
          <w:temporary/>
          <w:showingPlcHdr/>
        </w:sdtPr>
        <w:sdtContent>
          <w:r w:rsidRPr="00397EB7">
            <w:rPr>
              <w:rFonts w:cs="Arial"/>
              <w:color w:val="767171" w:themeColor="background2" w:themeShade="80"/>
            </w:rPr>
            <w:t xml:space="preserve">Provide detailed feedback for </w:t>
          </w:r>
          <w:r>
            <w:rPr>
              <w:rFonts w:cs="Arial"/>
              <w:color w:val="767171" w:themeColor="background2" w:themeShade="80"/>
            </w:rPr>
            <w:t>the E</w:t>
          </w:r>
          <w:r w:rsidRPr="00397EB7">
            <w:rPr>
              <w:rFonts w:cs="Arial"/>
              <w:color w:val="767171" w:themeColor="background2" w:themeShade="80"/>
            </w:rPr>
            <w:t>xhibit</w:t>
          </w:r>
          <w:r>
            <w:rPr>
              <w:rFonts w:cs="Arial"/>
              <w:color w:val="767171" w:themeColor="background2" w:themeShade="80"/>
            </w:rPr>
            <w:t xml:space="preserve">(s) </w:t>
          </w:r>
          <w:r w:rsidRPr="00397EB7">
            <w:rPr>
              <w:rFonts w:cs="Arial"/>
              <w:color w:val="767171" w:themeColor="background2" w:themeShade="80"/>
            </w:rPr>
            <w:t>related to this core component. The applicant institution uses this feedback to strengthen its documentation, processes, and procedures.</w:t>
          </w:r>
        </w:sdtContent>
      </w:sdt>
    </w:p>
    <w:p w14:paraId="353742C9" w14:textId="77777777" w:rsidR="006F5FC5" w:rsidRPr="00512A8E" w:rsidRDefault="006F5FC5" w:rsidP="00341438">
      <w:pPr>
        <w:spacing w:after="0" w:line="240" w:lineRule="auto"/>
        <w:rPr>
          <w:rFonts w:ascii="Calibri" w:eastAsia="Calibri" w:hAnsi="Calibri" w:cs="Arial"/>
        </w:rPr>
      </w:pPr>
    </w:p>
    <w:p w14:paraId="0E705B57" w14:textId="77777777" w:rsidR="00341438" w:rsidRDefault="00341438" w:rsidP="00341438">
      <w:pPr>
        <w:spacing w:after="0" w:line="240" w:lineRule="auto"/>
        <w:rPr>
          <w:rFonts w:ascii="Calibri" w:eastAsia="Arial" w:hAnsi="Calibri" w:cs="Arial"/>
          <w:color w:val="767171"/>
        </w:rPr>
      </w:pPr>
      <w:r w:rsidRPr="0027349F">
        <w:rPr>
          <w:rFonts w:ascii="Calibri" w:eastAsia="Arial" w:hAnsi="Calibri" w:cs="Arial"/>
          <w:b/>
          <w:bCs/>
          <w:sz w:val="24"/>
          <w:szCs w:val="24"/>
          <w:u w:val="single"/>
        </w:rPr>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1719653431"/>
          <w:placeholder>
            <w:docPart w:val="356B98A43CB34324AE7E873D504545B9"/>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00083591" w14:textId="77777777" w:rsidR="00C7457E" w:rsidRPr="00C7457E" w:rsidRDefault="00C7457E" w:rsidP="00C7457E">
      <w:pPr>
        <w:spacing w:after="0" w:line="240" w:lineRule="auto"/>
        <w:ind w:left="720"/>
        <w:contextualSpacing/>
        <w:rPr>
          <w:rFonts w:ascii="Calibri" w:eastAsia="Aptos" w:hAnsi="Calibri" w:cs="Aptos"/>
        </w:rPr>
      </w:pPr>
    </w:p>
    <w:sdt>
      <w:sdtPr>
        <w:rPr>
          <w:rFonts w:ascii="Calibri" w:eastAsia="Times New Roman" w:hAnsi="Calibri" w:cs="Times New Roman"/>
          <w:b/>
          <w:sz w:val="24"/>
          <w:szCs w:val="28"/>
        </w:rPr>
        <w:id w:val="-1984074279"/>
        <w:lock w:val="sdtContentLocked"/>
        <w:placeholder>
          <w:docPart w:val="DefaultPlaceholder_-1854013440"/>
        </w:placeholder>
      </w:sdtPr>
      <w:sdtEndPr>
        <w:rPr>
          <w:rFonts w:eastAsia="Aptos" w:cs="Calibri"/>
          <w:b w:val="0"/>
          <w:szCs w:val="24"/>
        </w:rPr>
      </w:sdtEndPr>
      <w:sdtContent>
        <w:p w14:paraId="55FBBAEA" w14:textId="54686B08" w:rsidR="00C7457E" w:rsidRPr="00C7457E" w:rsidRDefault="00C7457E">
          <w:pPr>
            <w:keepNext/>
            <w:keepLines/>
            <w:numPr>
              <w:ilvl w:val="0"/>
              <w:numId w:val="14"/>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Grading Polices</w:t>
          </w:r>
        </w:p>
        <w:p w14:paraId="353E888A" w14:textId="2C6C5E3F"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Student academic performance is measured using published grading policies that include prompt return of accurately and consistently graded assessments that are supervised by a qualified faculty member. The institution publishes its grade scale system, policy for course extension, and information on incomplete grades.</w:t>
          </w:r>
        </w:p>
      </w:sdtContent>
    </w:sdt>
    <w:p w14:paraId="3B08DBF7" w14:textId="77777777" w:rsidR="00C7457E" w:rsidRPr="00C7457E" w:rsidRDefault="00C7457E" w:rsidP="00C7457E">
      <w:pPr>
        <w:spacing w:after="0" w:line="240" w:lineRule="auto"/>
        <w:ind w:left="360"/>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620A4F" w:rsidRPr="00E732CF" w14:paraId="44F40CB6" w14:textId="77777777" w:rsidTr="00B71169">
        <w:tc>
          <w:tcPr>
            <w:tcW w:w="7416" w:type="dxa"/>
            <w:shd w:val="clear" w:color="auto" w:fill="E2EFD9" w:themeFill="accent6" w:themeFillTint="33"/>
          </w:tcPr>
          <w:p w14:paraId="6DFA50B1" w14:textId="77777777" w:rsidR="00620A4F" w:rsidRPr="00E732CF" w:rsidRDefault="00620A4F" w:rsidP="00C32F45">
            <w:pPr>
              <w:rPr>
                <w:rFonts w:cs="Arial"/>
                <w:b/>
              </w:rPr>
            </w:pPr>
            <w:r w:rsidRPr="00E732CF">
              <w:rPr>
                <w:rFonts w:cs="Arial"/>
                <w:b/>
              </w:rPr>
              <w:t>Questions</w:t>
            </w:r>
          </w:p>
        </w:tc>
        <w:tc>
          <w:tcPr>
            <w:tcW w:w="648" w:type="dxa"/>
            <w:shd w:val="clear" w:color="auto" w:fill="E2EFD9" w:themeFill="accent6" w:themeFillTint="33"/>
            <w:vAlign w:val="center"/>
          </w:tcPr>
          <w:p w14:paraId="36F6868B" w14:textId="77777777" w:rsidR="00620A4F" w:rsidRPr="00E732CF" w:rsidRDefault="00620A4F" w:rsidP="00863F7C">
            <w:pPr>
              <w:jc w:val="center"/>
              <w:rPr>
                <w:rFonts w:cs="Arial"/>
                <w:b/>
              </w:rPr>
            </w:pPr>
            <w:r w:rsidRPr="00E732CF">
              <w:rPr>
                <w:rFonts w:cs="Arial"/>
                <w:b/>
              </w:rPr>
              <w:t>Yes</w:t>
            </w:r>
          </w:p>
        </w:tc>
        <w:tc>
          <w:tcPr>
            <w:tcW w:w="648" w:type="dxa"/>
            <w:shd w:val="clear" w:color="auto" w:fill="E2EFD9" w:themeFill="accent6" w:themeFillTint="33"/>
            <w:vAlign w:val="center"/>
          </w:tcPr>
          <w:p w14:paraId="2A94603C" w14:textId="77777777" w:rsidR="00620A4F" w:rsidRPr="00E732CF" w:rsidRDefault="00620A4F" w:rsidP="00863F7C">
            <w:pPr>
              <w:jc w:val="center"/>
              <w:rPr>
                <w:rFonts w:cs="Arial"/>
                <w:b/>
              </w:rPr>
            </w:pPr>
            <w:r w:rsidRPr="00E732CF">
              <w:rPr>
                <w:rFonts w:cs="Arial"/>
                <w:b/>
              </w:rPr>
              <w:t>No</w:t>
            </w:r>
          </w:p>
        </w:tc>
        <w:tc>
          <w:tcPr>
            <w:tcW w:w="648" w:type="dxa"/>
            <w:shd w:val="clear" w:color="auto" w:fill="E2EFD9" w:themeFill="accent6" w:themeFillTint="33"/>
            <w:vAlign w:val="center"/>
          </w:tcPr>
          <w:p w14:paraId="193C9A31" w14:textId="77777777" w:rsidR="00620A4F" w:rsidRPr="00E732CF" w:rsidRDefault="00620A4F" w:rsidP="00863F7C">
            <w:pPr>
              <w:jc w:val="center"/>
              <w:rPr>
                <w:rFonts w:cs="Arial"/>
                <w:b/>
              </w:rPr>
            </w:pPr>
            <w:r w:rsidRPr="00E732CF">
              <w:rPr>
                <w:rFonts w:cs="Arial"/>
                <w:b/>
              </w:rPr>
              <w:t>N/A</w:t>
            </w:r>
          </w:p>
        </w:tc>
      </w:tr>
      <w:tr w:rsidR="00620A4F" w:rsidRPr="00E732CF" w14:paraId="50C96A76" w14:textId="77777777" w:rsidTr="00B71169">
        <w:tc>
          <w:tcPr>
            <w:tcW w:w="7416" w:type="dxa"/>
            <w:shd w:val="clear" w:color="auto" w:fill="E2EFD9" w:themeFill="accent6" w:themeFillTint="33"/>
          </w:tcPr>
          <w:p w14:paraId="619883D2" w14:textId="3A4DC1A9" w:rsidR="00620A4F" w:rsidRPr="00E732CF" w:rsidRDefault="00620A4F" w:rsidP="00C32F45">
            <w:pPr>
              <w:rPr>
                <w:rFonts w:cs="Arial"/>
              </w:rPr>
            </w:pPr>
            <w:r w:rsidRPr="00E732CF">
              <w:rPr>
                <w:rFonts w:cs="Arial"/>
              </w:rPr>
              <w:lastRenderedPageBreak/>
              <w:t>Is the institution’s approach to grading adequate and consistent with accepted best practices?</w:t>
            </w:r>
          </w:p>
        </w:tc>
        <w:sdt>
          <w:sdtPr>
            <w:rPr>
              <w:rFonts w:cs="Arial"/>
            </w:rPr>
            <w:id w:val="-72992152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3060A19"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3092682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9BE2FC3"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23551572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03AF4AD"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tr>
      <w:tr w:rsidR="00620A4F" w:rsidRPr="00E732CF" w14:paraId="3C7953E7" w14:textId="77777777" w:rsidTr="00B71169">
        <w:tc>
          <w:tcPr>
            <w:tcW w:w="7416" w:type="dxa"/>
            <w:shd w:val="clear" w:color="auto" w:fill="E2EFD9" w:themeFill="accent6" w:themeFillTint="33"/>
          </w:tcPr>
          <w:p w14:paraId="6D49C019" w14:textId="77777777" w:rsidR="00620A4F" w:rsidRPr="00E732CF" w:rsidRDefault="00620A4F" w:rsidP="00C32F45">
            <w:pPr>
              <w:rPr>
                <w:rFonts w:cs="Arial"/>
              </w:rPr>
            </w:pPr>
            <w:r w:rsidRPr="00E732CF">
              <w:rPr>
                <w:rFonts w:cs="Arial"/>
              </w:rPr>
              <w:t xml:space="preserve">Did the institution provide a link to its published grading policies and other related academic policies? </w:t>
            </w:r>
          </w:p>
        </w:tc>
        <w:sdt>
          <w:sdtPr>
            <w:rPr>
              <w:rFonts w:cs="Arial"/>
            </w:rPr>
            <w:id w:val="-81187324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15B6D87"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43016349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B85A3FD"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72521793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0F119D9"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tr>
      <w:tr w:rsidR="00620A4F" w:rsidRPr="00E732CF" w14:paraId="6C9A3138" w14:textId="77777777" w:rsidTr="00B71169">
        <w:tc>
          <w:tcPr>
            <w:tcW w:w="7416" w:type="dxa"/>
            <w:shd w:val="clear" w:color="auto" w:fill="E2EFD9" w:themeFill="accent6" w:themeFillTint="33"/>
          </w:tcPr>
          <w:p w14:paraId="5A0613FF" w14:textId="271615E7" w:rsidR="00620A4F" w:rsidRPr="00E732CF" w:rsidRDefault="00620A4F" w:rsidP="00C32F45">
            <w:pPr>
              <w:rPr>
                <w:rFonts w:cs="Arial"/>
              </w:rPr>
            </w:pPr>
            <w:r w:rsidRPr="00E732CF">
              <w:rPr>
                <w:rFonts w:cs="Arial"/>
              </w:rPr>
              <w:t xml:space="preserve">Does the institution </w:t>
            </w:r>
            <w:r>
              <w:rPr>
                <w:rFonts w:cs="Arial"/>
              </w:rPr>
              <w:t xml:space="preserve">have </w:t>
            </w:r>
            <w:r w:rsidRPr="00E732CF">
              <w:rPr>
                <w:rFonts w:cs="Arial"/>
              </w:rPr>
              <w:t xml:space="preserve">procedures </w:t>
            </w:r>
            <w:r>
              <w:rPr>
                <w:rFonts w:cs="Arial"/>
              </w:rPr>
              <w:t xml:space="preserve">in place </w:t>
            </w:r>
            <w:r w:rsidRPr="00E732CF">
              <w:rPr>
                <w:rFonts w:cs="Arial"/>
              </w:rPr>
              <w:t xml:space="preserve">to </w:t>
            </w:r>
            <w:r>
              <w:rPr>
                <w:rFonts w:cs="Arial"/>
              </w:rPr>
              <w:t>en</w:t>
            </w:r>
            <w:r w:rsidRPr="00E732CF">
              <w:rPr>
                <w:rFonts w:cs="Arial"/>
              </w:rPr>
              <w:t>sure that faculty</w:t>
            </w:r>
            <w:r w:rsidR="0088450F">
              <w:rPr>
                <w:rFonts w:cs="Arial"/>
              </w:rPr>
              <w:t xml:space="preserve"> </w:t>
            </w:r>
            <w:r w:rsidR="00291BB0">
              <w:rPr>
                <w:rFonts w:cs="Arial"/>
              </w:rPr>
              <w:t>(</w:t>
            </w:r>
            <w:r w:rsidR="0088450F">
              <w:rPr>
                <w:rFonts w:cs="Arial"/>
              </w:rPr>
              <w:t>and those individuals supervised by faculty</w:t>
            </w:r>
            <w:r w:rsidR="00291BB0">
              <w:rPr>
                <w:rFonts w:cs="Arial"/>
              </w:rPr>
              <w:t>)</w:t>
            </w:r>
            <w:r w:rsidR="0088450F">
              <w:rPr>
                <w:rFonts w:cs="Arial"/>
              </w:rPr>
              <w:t xml:space="preserve"> </w:t>
            </w:r>
            <w:r w:rsidRPr="00E732CF">
              <w:rPr>
                <w:rFonts w:cs="Arial"/>
              </w:rPr>
              <w:t>apply the grading policy with</w:t>
            </w:r>
            <w:r w:rsidR="00EF49AA">
              <w:rPr>
                <w:rFonts w:cs="Arial"/>
              </w:rPr>
              <w:t xml:space="preserve"> </w:t>
            </w:r>
            <w:r w:rsidR="009F19B7" w:rsidRPr="00EF49AA">
              <w:rPr>
                <w:rFonts w:cs="Arial"/>
              </w:rPr>
              <w:t xml:space="preserve">accuracy </w:t>
            </w:r>
            <w:r w:rsidRPr="00EF49AA">
              <w:rPr>
                <w:rFonts w:cs="Arial"/>
              </w:rPr>
              <w:t>a</w:t>
            </w:r>
            <w:r>
              <w:rPr>
                <w:rFonts w:cs="Arial"/>
              </w:rPr>
              <w:t xml:space="preserve">nd </w:t>
            </w:r>
            <w:r w:rsidRPr="00E732CF">
              <w:rPr>
                <w:rFonts w:cs="Arial"/>
              </w:rPr>
              <w:t xml:space="preserve">consistency? </w:t>
            </w:r>
          </w:p>
        </w:tc>
        <w:sdt>
          <w:sdtPr>
            <w:rPr>
              <w:rFonts w:cs="Arial"/>
            </w:rPr>
            <w:id w:val="-68983074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63A0364"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24477970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AA0E06D"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110647121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8CEB247"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tr>
      <w:tr w:rsidR="00620A4F" w:rsidRPr="00E732CF" w14:paraId="574A1C4D" w14:textId="77777777" w:rsidTr="00B71169">
        <w:tc>
          <w:tcPr>
            <w:tcW w:w="7416" w:type="dxa"/>
            <w:shd w:val="clear" w:color="auto" w:fill="E2EFD9" w:themeFill="accent6" w:themeFillTint="33"/>
          </w:tcPr>
          <w:p w14:paraId="725F32F8" w14:textId="5FBF7BBF" w:rsidR="00620A4F" w:rsidRPr="00E732CF" w:rsidRDefault="00620A4F" w:rsidP="00C32F45">
            <w:pPr>
              <w:rPr>
                <w:rFonts w:cs="Arial"/>
              </w:rPr>
            </w:pPr>
            <w:r w:rsidRPr="00E732CF">
              <w:rPr>
                <w:rFonts w:cs="Arial"/>
              </w:rPr>
              <w:t xml:space="preserve">Did the institution identify who is responsible for </w:t>
            </w:r>
            <w:r>
              <w:rPr>
                <w:rFonts w:cs="Arial"/>
              </w:rPr>
              <w:t>en</w:t>
            </w:r>
            <w:r w:rsidRPr="00E732CF">
              <w:rPr>
                <w:rFonts w:cs="Arial"/>
              </w:rPr>
              <w:t xml:space="preserve">suring that all grading is conducted accurately and consistently?  </w:t>
            </w:r>
          </w:p>
        </w:tc>
        <w:sdt>
          <w:sdtPr>
            <w:rPr>
              <w:rFonts w:cs="Arial"/>
            </w:rPr>
            <w:id w:val="-111274267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9333739"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75232302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CDA6B89"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127648193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25C3AD6"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tr>
      <w:tr w:rsidR="00620A4F" w:rsidRPr="00E732CF" w14:paraId="452DAD2A" w14:textId="77777777" w:rsidTr="00B71169">
        <w:tc>
          <w:tcPr>
            <w:tcW w:w="7416" w:type="dxa"/>
            <w:shd w:val="clear" w:color="auto" w:fill="E2EFD9" w:themeFill="accent6" w:themeFillTint="33"/>
          </w:tcPr>
          <w:p w14:paraId="3220DE08" w14:textId="2C5028D6" w:rsidR="00620A4F" w:rsidRPr="00E732CF" w:rsidRDefault="00620A4F" w:rsidP="00C32F45">
            <w:pPr>
              <w:rPr>
                <w:rFonts w:cs="Arial"/>
                <w:b/>
                <w:color w:val="0000FF"/>
              </w:rPr>
            </w:pPr>
            <w:r w:rsidRPr="00E732CF">
              <w:rPr>
                <w:rFonts w:cs="Arial"/>
                <w:b/>
              </w:rPr>
              <w:t xml:space="preserve">Standard </w:t>
            </w:r>
            <w:r>
              <w:rPr>
                <w:rFonts w:cs="Arial"/>
                <w:b/>
              </w:rPr>
              <w:t>X</w:t>
            </w:r>
            <w:r w:rsidRPr="00E732CF">
              <w:rPr>
                <w:rFonts w:cs="Arial"/>
                <w:b/>
              </w:rPr>
              <w:t>.</w:t>
            </w:r>
            <w:r>
              <w:rPr>
                <w:rFonts w:cs="Arial"/>
                <w:b/>
              </w:rPr>
              <w:t>E</w:t>
            </w:r>
            <w:r w:rsidRPr="00E732CF">
              <w:rPr>
                <w:rFonts w:cs="Arial"/>
                <w:b/>
              </w:rPr>
              <w:t xml:space="preserve">. – </w:t>
            </w:r>
            <w:r>
              <w:rPr>
                <w:rFonts w:cs="Arial"/>
                <w:b/>
              </w:rPr>
              <w:t>Standard is Evident, Emerging, Not Evident, or Not Applicable</w:t>
            </w:r>
          </w:p>
        </w:tc>
        <w:tc>
          <w:tcPr>
            <w:tcW w:w="1944" w:type="dxa"/>
            <w:gridSpan w:val="3"/>
            <w:shd w:val="clear" w:color="auto" w:fill="E2EFD9" w:themeFill="accent6" w:themeFillTint="33"/>
          </w:tcPr>
          <w:p w14:paraId="31F2A842" w14:textId="77777777" w:rsidR="00620A4F" w:rsidRPr="00E732CF" w:rsidRDefault="00000000" w:rsidP="00C32F45">
            <w:pPr>
              <w:rPr>
                <w:rFonts w:cs="Arial"/>
                <w:b/>
              </w:rPr>
            </w:pPr>
            <w:sdt>
              <w:sdtPr>
                <w:rPr>
                  <w:rStyle w:val="Style1"/>
                </w:rPr>
                <w:alias w:val="Finding "/>
                <w:tag w:val="Finding "/>
                <w:id w:val="-155298646"/>
                <w:placeholder>
                  <w:docPart w:val="D16FC21663E847DF81B43434015486D9"/>
                </w:placeholder>
                <w:showingPlcHdr/>
                <w:comboBox>
                  <w:listItem w:displayText="Standard is Evident" w:value="Standard is Evident"/>
                  <w:listItem w:displayText="Standard is Emerging" w:value="Standard is Emerging"/>
                  <w:listItem w:displayText="Standard is Not Evident" w:value="Standard is Not Evident"/>
                  <w:listItem w:displayText="Not Applicable " w:value="Not Applicable "/>
                </w:comboBox>
              </w:sdtPr>
              <w:sdtEndPr>
                <w:rPr>
                  <w:rStyle w:val="DefaultParagraphFont"/>
                  <w:rFonts w:cs="Arial"/>
                  <w:b/>
                  <w:vanish/>
                  <w:sz w:val="20"/>
                  <w:szCs w:val="20"/>
                </w:rPr>
              </w:sdtEndPr>
              <w:sdtContent>
                <w:r w:rsidR="00620A4F" w:rsidRPr="00C94CE0">
                  <w:rPr>
                    <w:rStyle w:val="PlaceholderText"/>
                  </w:rPr>
                  <w:t>Choose a finding.</w:t>
                </w:r>
              </w:sdtContent>
            </w:sdt>
          </w:p>
        </w:tc>
      </w:tr>
    </w:tbl>
    <w:p w14:paraId="29109BC9" w14:textId="77777777" w:rsidR="00341438" w:rsidRDefault="00341438" w:rsidP="00341438">
      <w:pPr>
        <w:spacing w:after="0" w:line="240" w:lineRule="auto"/>
        <w:rPr>
          <w:rFonts w:ascii="Calibri" w:eastAsia="Arial" w:hAnsi="Calibri" w:cs="Arial"/>
          <w:b/>
          <w:bCs/>
          <w:sz w:val="24"/>
          <w:szCs w:val="24"/>
          <w:u w:val="single"/>
        </w:rPr>
      </w:pPr>
    </w:p>
    <w:p w14:paraId="7D352696" w14:textId="77777777" w:rsidR="00341438" w:rsidRPr="00512A8E" w:rsidRDefault="00341438" w:rsidP="00341438">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1898501164"/>
          <w:placeholder>
            <w:docPart w:val="3A7240B9229549108B9AACB91799CBFD"/>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7B164E03" w14:textId="3AEEEFD3" w:rsidR="00341438" w:rsidRPr="00512A8E" w:rsidRDefault="00341438" w:rsidP="00341438">
      <w:pPr>
        <w:spacing w:after="0" w:line="240" w:lineRule="auto"/>
        <w:rPr>
          <w:rFonts w:ascii="Calibri" w:eastAsia="Calibri" w:hAnsi="Calibri" w:cs="Arial"/>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1283257628"/>
          <w:placeholder>
            <w:docPart w:val="36F0C23E07554CCE8427FEC9857964D5"/>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21BBBD4E" w14:textId="77777777" w:rsidR="00341438" w:rsidRPr="00512A8E" w:rsidRDefault="00341438" w:rsidP="00341438">
      <w:pPr>
        <w:spacing w:after="0" w:line="240" w:lineRule="auto"/>
        <w:rPr>
          <w:rFonts w:ascii="Calibri" w:eastAsia="Calibri" w:hAnsi="Calibri" w:cs="Arial"/>
        </w:rPr>
      </w:pPr>
    </w:p>
    <w:p w14:paraId="7B921715" w14:textId="6E7B8566" w:rsidR="006F5FC5" w:rsidRPr="00512A8E" w:rsidRDefault="006F5FC5" w:rsidP="006F5FC5">
      <w:pPr>
        <w:spacing w:after="0" w:line="240" w:lineRule="auto"/>
        <w:rPr>
          <w:rFonts w:cs="Arial"/>
          <w:sz w:val="20"/>
          <w:szCs w:val="20"/>
        </w:rPr>
      </w:pPr>
      <w:r w:rsidRPr="005854FB">
        <w:rPr>
          <w:rFonts w:cs="Arial"/>
          <w:b/>
          <w:smallCaps/>
          <w:sz w:val="24"/>
          <w:szCs w:val="24"/>
          <w:u w:val="single"/>
        </w:rPr>
        <w:t xml:space="preserve">Exhibit </w:t>
      </w:r>
      <w:r>
        <w:rPr>
          <w:rFonts w:cs="Arial"/>
          <w:b/>
          <w:smallCaps/>
          <w:sz w:val="24"/>
          <w:szCs w:val="24"/>
          <w:u w:val="single"/>
        </w:rPr>
        <w:t>25</w:t>
      </w:r>
      <w:r w:rsidRPr="005854FB">
        <w:rPr>
          <w:rFonts w:cs="Arial"/>
          <w:b/>
          <w:smallCaps/>
          <w:sz w:val="24"/>
          <w:szCs w:val="24"/>
          <w:u w:val="single"/>
        </w:rPr>
        <w:t>:</w:t>
      </w:r>
      <w:r w:rsidRPr="007F5C5E">
        <w:rPr>
          <w:rFonts w:cs="Arial"/>
          <w:color w:val="0000FF"/>
          <w:sz w:val="20"/>
          <w:szCs w:val="20"/>
        </w:rPr>
        <w:t xml:space="preserve"> </w:t>
      </w:r>
      <w:sdt>
        <w:sdtPr>
          <w:rPr>
            <w:rFonts w:cs="Arial"/>
            <w:color w:val="0000FF"/>
            <w:sz w:val="20"/>
            <w:szCs w:val="20"/>
          </w:rPr>
          <w:id w:val="1110547589"/>
          <w:placeholder>
            <w:docPart w:val="9310F67881C74591AAB7C0EFCF5A9F10"/>
          </w:placeholder>
          <w:temporary/>
          <w:showingPlcHdr/>
        </w:sdtPr>
        <w:sdtContent>
          <w:r w:rsidRPr="00397EB7">
            <w:rPr>
              <w:rFonts w:cs="Arial"/>
              <w:color w:val="767171" w:themeColor="background2" w:themeShade="80"/>
            </w:rPr>
            <w:t xml:space="preserve">Provide detailed feedback for </w:t>
          </w:r>
          <w:r>
            <w:rPr>
              <w:rFonts w:cs="Arial"/>
              <w:color w:val="767171" w:themeColor="background2" w:themeShade="80"/>
            </w:rPr>
            <w:t>the E</w:t>
          </w:r>
          <w:r w:rsidRPr="00397EB7">
            <w:rPr>
              <w:rFonts w:cs="Arial"/>
              <w:color w:val="767171" w:themeColor="background2" w:themeShade="80"/>
            </w:rPr>
            <w:t>xhibit</w:t>
          </w:r>
          <w:r>
            <w:rPr>
              <w:rFonts w:cs="Arial"/>
              <w:color w:val="767171" w:themeColor="background2" w:themeShade="80"/>
            </w:rPr>
            <w:t xml:space="preserve">(s) </w:t>
          </w:r>
          <w:r w:rsidRPr="00397EB7">
            <w:rPr>
              <w:rFonts w:cs="Arial"/>
              <w:color w:val="767171" w:themeColor="background2" w:themeShade="80"/>
            </w:rPr>
            <w:t>related to this core component. The applicant institution uses this feedback to strengthen its documentation, processes, and procedures.</w:t>
          </w:r>
        </w:sdtContent>
      </w:sdt>
    </w:p>
    <w:p w14:paraId="47158EEC" w14:textId="77777777" w:rsidR="006F5FC5" w:rsidRPr="00512A8E" w:rsidRDefault="006F5FC5" w:rsidP="00341438">
      <w:pPr>
        <w:spacing w:after="0" w:line="240" w:lineRule="auto"/>
        <w:rPr>
          <w:rFonts w:ascii="Calibri" w:eastAsia="Calibri" w:hAnsi="Calibri" w:cs="Arial"/>
        </w:rPr>
      </w:pPr>
    </w:p>
    <w:p w14:paraId="3A5A28B0" w14:textId="77777777" w:rsidR="00341438" w:rsidRPr="00512A8E" w:rsidRDefault="00341438" w:rsidP="00341438">
      <w:pPr>
        <w:spacing w:after="0" w:line="240" w:lineRule="auto"/>
        <w:rPr>
          <w:rFonts w:ascii="Calibri" w:eastAsia="Arial" w:hAnsi="Calibri" w:cs="Arial"/>
        </w:rPr>
      </w:pPr>
      <w:r w:rsidRPr="0027349F">
        <w:rPr>
          <w:rFonts w:ascii="Calibri" w:eastAsia="Arial" w:hAnsi="Calibri" w:cs="Arial"/>
          <w:b/>
          <w:bCs/>
          <w:sz w:val="24"/>
          <w:szCs w:val="24"/>
          <w:u w:val="single"/>
        </w:rPr>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513615529"/>
          <w:placeholder>
            <w:docPart w:val="B45329A43B2B432DA5008D21CE571A9B"/>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07E0595E" w14:textId="13B97E16" w:rsidR="00C7457E" w:rsidRPr="00512A8E" w:rsidRDefault="00C7457E" w:rsidP="00341438">
      <w:pPr>
        <w:spacing w:after="0" w:line="240" w:lineRule="auto"/>
        <w:contextualSpacing/>
        <w:rPr>
          <w:rFonts w:ascii="Calibri" w:eastAsia="Aptos" w:hAnsi="Calibri" w:cs="Aptos"/>
          <w:sz w:val="24"/>
          <w:szCs w:val="24"/>
        </w:rPr>
      </w:pPr>
    </w:p>
    <w:sdt>
      <w:sdtPr>
        <w:rPr>
          <w:rFonts w:ascii="Calibri" w:eastAsia="Times New Roman" w:hAnsi="Calibri" w:cs="Times New Roman"/>
          <w:b/>
          <w:sz w:val="24"/>
          <w:szCs w:val="28"/>
        </w:rPr>
        <w:id w:val="137150289"/>
        <w:lock w:val="sdtContentLocked"/>
        <w:placeholder>
          <w:docPart w:val="DefaultPlaceholder_-1854013440"/>
        </w:placeholder>
      </w:sdtPr>
      <w:sdtEndPr>
        <w:rPr>
          <w:rFonts w:eastAsia="Aptos" w:cs="Calibri"/>
          <w:b w:val="0"/>
          <w:szCs w:val="24"/>
        </w:rPr>
      </w:sdtEndPr>
      <w:sdtContent>
        <w:p w14:paraId="44D11C14" w14:textId="0EE50C50" w:rsidR="00C7457E" w:rsidRPr="00C7457E" w:rsidRDefault="00C7457E">
          <w:pPr>
            <w:keepNext/>
            <w:keepLines/>
            <w:numPr>
              <w:ilvl w:val="0"/>
              <w:numId w:val="14"/>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Satisfactory Academic Progress</w:t>
          </w:r>
        </w:p>
        <w:p w14:paraId="252EF632" w14:textId="7B733C81"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 xml:space="preserve">The institution implements and consistently applies a satisfactory academic progress (SAP) policy and discloses this policy to students. Criteria for measuring satisfactory academic progress include qualitative and quantitative standards used for evaluation of student progress. The institution takes appropriate action if students do not meet the institution’s minimum standards of progress. Students are informed of their academic progress and standing in the program at regular intervals throughout their enrollment. </w:t>
          </w:r>
        </w:p>
      </w:sdtContent>
    </w:sdt>
    <w:p w14:paraId="5F64E965"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499" w:type="dxa"/>
        <w:shd w:val="clear" w:color="auto" w:fill="E2EFD9" w:themeFill="accent6" w:themeFillTint="33"/>
        <w:tblLook w:val="04A0" w:firstRow="1" w:lastRow="0" w:firstColumn="1" w:lastColumn="0" w:noHBand="0" w:noVBand="1"/>
      </w:tblPr>
      <w:tblGrid>
        <w:gridCol w:w="7555"/>
        <w:gridCol w:w="648"/>
        <w:gridCol w:w="648"/>
        <w:gridCol w:w="648"/>
      </w:tblGrid>
      <w:tr w:rsidR="00620A4F" w:rsidRPr="00E732CF" w14:paraId="4BA03A57" w14:textId="77777777" w:rsidTr="00863F7C">
        <w:tc>
          <w:tcPr>
            <w:tcW w:w="7555" w:type="dxa"/>
            <w:shd w:val="clear" w:color="auto" w:fill="E2EFD9" w:themeFill="accent6" w:themeFillTint="33"/>
          </w:tcPr>
          <w:p w14:paraId="3ADCA3F5" w14:textId="77777777" w:rsidR="00620A4F" w:rsidRPr="00E732CF" w:rsidRDefault="00620A4F" w:rsidP="00C32F45">
            <w:pPr>
              <w:rPr>
                <w:rFonts w:cs="Arial"/>
                <w:b/>
              </w:rPr>
            </w:pPr>
            <w:r w:rsidRPr="00E732CF">
              <w:rPr>
                <w:rFonts w:cs="Arial"/>
                <w:b/>
              </w:rPr>
              <w:t>Questions</w:t>
            </w:r>
          </w:p>
        </w:tc>
        <w:tc>
          <w:tcPr>
            <w:tcW w:w="648" w:type="dxa"/>
            <w:shd w:val="clear" w:color="auto" w:fill="E2EFD9" w:themeFill="accent6" w:themeFillTint="33"/>
            <w:vAlign w:val="center"/>
          </w:tcPr>
          <w:p w14:paraId="3D8AD089" w14:textId="77777777" w:rsidR="00620A4F" w:rsidRPr="00E732CF" w:rsidRDefault="00620A4F" w:rsidP="00863F7C">
            <w:pPr>
              <w:jc w:val="center"/>
              <w:rPr>
                <w:rFonts w:cs="Arial"/>
                <w:b/>
              </w:rPr>
            </w:pPr>
            <w:r w:rsidRPr="00E732CF">
              <w:rPr>
                <w:rFonts w:cs="Arial"/>
                <w:b/>
              </w:rPr>
              <w:t>Yes</w:t>
            </w:r>
          </w:p>
        </w:tc>
        <w:tc>
          <w:tcPr>
            <w:tcW w:w="648" w:type="dxa"/>
            <w:shd w:val="clear" w:color="auto" w:fill="E2EFD9" w:themeFill="accent6" w:themeFillTint="33"/>
            <w:vAlign w:val="center"/>
          </w:tcPr>
          <w:p w14:paraId="116EEC24" w14:textId="77777777" w:rsidR="00620A4F" w:rsidRPr="00E732CF" w:rsidRDefault="00620A4F" w:rsidP="00863F7C">
            <w:pPr>
              <w:jc w:val="center"/>
              <w:rPr>
                <w:rFonts w:cs="Arial"/>
                <w:b/>
              </w:rPr>
            </w:pPr>
            <w:r w:rsidRPr="00E732CF">
              <w:rPr>
                <w:rFonts w:cs="Arial"/>
                <w:b/>
              </w:rPr>
              <w:t>No</w:t>
            </w:r>
          </w:p>
        </w:tc>
        <w:tc>
          <w:tcPr>
            <w:tcW w:w="648" w:type="dxa"/>
            <w:shd w:val="clear" w:color="auto" w:fill="E2EFD9" w:themeFill="accent6" w:themeFillTint="33"/>
            <w:vAlign w:val="center"/>
          </w:tcPr>
          <w:p w14:paraId="6765E8C8" w14:textId="77777777" w:rsidR="00620A4F" w:rsidRPr="00E732CF" w:rsidRDefault="00620A4F" w:rsidP="00863F7C">
            <w:pPr>
              <w:jc w:val="center"/>
              <w:rPr>
                <w:rFonts w:cs="Arial"/>
                <w:b/>
              </w:rPr>
            </w:pPr>
            <w:r w:rsidRPr="00E732CF">
              <w:rPr>
                <w:rFonts w:cs="Arial"/>
                <w:b/>
              </w:rPr>
              <w:t>N/A</w:t>
            </w:r>
          </w:p>
        </w:tc>
      </w:tr>
      <w:tr w:rsidR="00620A4F" w:rsidRPr="00E732CF" w14:paraId="6720D3D0" w14:textId="77777777" w:rsidTr="00863F7C">
        <w:tc>
          <w:tcPr>
            <w:tcW w:w="7555" w:type="dxa"/>
            <w:shd w:val="clear" w:color="auto" w:fill="E2EFD9" w:themeFill="accent6" w:themeFillTint="33"/>
          </w:tcPr>
          <w:p w14:paraId="5CEAF4D8" w14:textId="77777777" w:rsidR="00620A4F" w:rsidRPr="00E732CF" w:rsidRDefault="00620A4F" w:rsidP="00C32F45">
            <w:pPr>
              <w:rPr>
                <w:rFonts w:cs="Arial"/>
              </w:rPr>
            </w:pPr>
            <w:r w:rsidRPr="00E732CF">
              <w:rPr>
                <w:rFonts w:cs="Arial"/>
              </w:rPr>
              <w:lastRenderedPageBreak/>
              <w:t>Is the institution’s satisfactory academic progress policy adequate</w:t>
            </w:r>
            <w:r>
              <w:rPr>
                <w:rFonts w:cs="Arial"/>
              </w:rPr>
              <w:t>,</w:t>
            </w:r>
            <w:r w:rsidRPr="00E732CF">
              <w:rPr>
                <w:rFonts w:cs="Arial"/>
              </w:rPr>
              <w:t xml:space="preserve"> based on its educational offerings and mission? </w:t>
            </w:r>
          </w:p>
        </w:tc>
        <w:sdt>
          <w:sdtPr>
            <w:rPr>
              <w:rFonts w:cs="Arial"/>
            </w:rPr>
            <w:id w:val="137210698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CBFE91F"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129864851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95F1E42"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141986819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1189534"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tr>
      <w:tr w:rsidR="00620A4F" w:rsidRPr="00E732CF" w14:paraId="6161E36D" w14:textId="77777777" w:rsidTr="00863F7C">
        <w:tc>
          <w:tcPr>
            <w:tcW w:w="7555" w:type="dxa"/>
            <w:shd w:val="clear" w:color="auto" w:fill="E2EFD9" w:themeFill="accent6" w:themeFillTint="33"/>
          </w:tcPr>
          <w:p w14:paraId="716AD04A" w14:textId="77777777" w:rsidR="00620A4F" w:rsidRPr="00E732CF" w:rsidRDefault="00620A4F" w:rsidP="00C32F45">
            <w:pPr>
              <w:rPr>
                <w:rFonts w:cs="Arial"/>
              </w:rPr>
            </w:pPr>
            <w:r w:rsidRPr="00E732CF">
              <w:rPr>
                <w:rFonts w:cs="Arial"/>
              </w:rPr>
              <w:t xml:space="preserve">Does the institution have appropriate qualitative and quantitative standards that adequately measure student progress? </w:t>
            </w:r>
          </w:p>
        </w:tc>
        <w:sdt>
          <w:sdtPr>
            <w:rPr>
              <w:rFonts w:cs="Arial"/>
            </w:rPr>
            <w:id w:val="-213555892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9C59F25"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100050484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D771673"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80913341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CA5029B"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tr>
      <w:tr w:rsidR="00620A4F" w:rsidRPr="00E732CF" w14:paraId="7432C6FB" w14:textId="77777777" w:rsidTr="00863F7C">
        <w:tc>
          <w:tcPr>
            <w:tcW w:w="7555" w:type="dxa"/>
            <w:shd w:val="clear" w:color="auto" w:fill="E2EFD9" w:themeFill="accent6" w:themeFillTint="33"/>
          </w:tcPr>
          <w:p w14:paraId="035EB4D4" w14:textId="719D84A8" w:rsidR="00620A4F" w:rsidRPr="00E732CF" w:rsidRDefault="00620A4F" w:rsidP="00C32F45">
            <w:pPr>
              <w:rPr>
                <w:rFonts w:cs="Arial"/>
              </w:rPr>
            </w:pPr>
            <w:r w:rsidRPr="00E732CF">
              <w:rPr>
                <w:rFonts w:cs="Arial"/>
              </w:rPr>
              <w:t xml:space="preserve">Does the institution consistently enforce its satisfactory academic progress policy if </w:t>
            </w:r>
            <w:r>
              <w:rPr>
                <w:rFonts w:cs="Arial"/>
              </w:rPr>
              <w:t xml:space="preserve">a </w:t>
            </w:r>
            <w:r w:rsidRPr="00E732CF">
              <w:rPr>
                <w:rFonts w:cs="Arial"/>
              </w:rPr>
              <w:t xml:space="preserve">student is unable to meet minimum standards of progress? </w:t>
            </w:r>
          </w:p>
        </w:tc>
        <w:sdt>
          <w:sdtPr>
            <w:rPr>
              <w:rFonts w:cs="Arial"/>
            </w:rPr>
            <w:id w:val="-82281509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34BCF87"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28539791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E6555D1"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162904629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09A22B8"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tr>
      <w:tr w:rsidR="00620A4F" w:rsidRPr="00E732CF" w14:paraId="5C6FD4CA" w14:textId="77777777" w:rsidTr="00863F7C">
        <w:tc>
          <w:tcPr>
            <w:tcW w:w="7555" w:type="dxa"/>
            <w:shd w:val="clear" w:color="auto" w:fill="E2EFD9" w:themeFill="accent6" w:themeFillTint="33"/>
          </w:tcPr>
          <w:p w14:paraId="5B0878BA" w14:textId="77777777" w:rsidR="00620A4F" w:rsidRPr="00E732CF" w:rsidRDefault="00620A4F" w:rsidP="00C32F45">
            <w:pPr>
              <w:rPr>
                <w:rFonts w:cs="Arial"/>
              </w:rPr>
            </w:pPr>
            <w:r w:rsidRPr="00E732CF">
              <w:rPr>
                <w:rFonts w:cs="Arial"/>
              </w:rPr>
              <w:t xml:space="preserve">Did the institution identify who is responsible for monitoring student progress?  </w:t>
            </w:r>
          </w:p>
        </w:tc>
        <w:sdt>
          <w:sdtPr>
            <w:rPr>
              <w:rFonts w:cs="Arial"/>
            </w:rPr>
            <w:id w:val="-108383756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F0C66FC"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144830711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9D7D592"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140788138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8291DF9"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tr>
      <w:tr w:rsidR="00620A4F" w:rsidRPr="00E732CF" w14:paraId="19E94449" w14:textId="77777777" w:rsidTr="00863F7C">
        <w:tc>
          <w:tcPr>
            <w:tcW w:w="7555" w:type="dxa"/>
            <w:shd w:val="clear" w:color="auto" w:fill="E2EFD9" w:themeFill="accent6" w:themeFillTint="33"/>
          </w:tcPr>
          <w:p w14:paraId="4943229F" w14:textId="7276C052" w:rsidR="00620A4F" w:rsidRPr="00E732CF" w:rsidRDefault="00620A4F" w:rsidP="00C32F45">
            <w:pPr>
              <w:rPr>
                <w:rFonts w:cs="Arial"/>
              </w:rPr>
            </w:pPr>
            <w:r w:rsidRPr="00E732CF">
              <w:rPr>
                <w:rFonts w:cs="Arial"/>
              </w:rPr>
              <w:t xml:space="preserve">Does the institution monitor and verify student progress </w:t>
            </w:r>
            <w:r>
              <w:rPr>
                <w:rFonts w:cs="Arial"/>
              </w:rPr>
              <w:t xml:space="preserve">with sufficient frequency, </w:t>
            </w:r>
            <w:r w:rsidRPr="00E732CF">
              <w:rPr>
                <w:rFonts w:cs="Arial"/>
              </w:rPr>
              <w:t xml:space="preserve">based on its </w:t>
            </w:r>
            <w:r>
              <w:rPr>
                <w:rFonts w:cs="Arial"/>
              </w:rPr>
              <w:t xml:space="preserve">published </w:t>
            </w:r>
            <w:r w:rsidRPr="00E732CF">
              <w:rPr>
                <w:rFonts w:cs="Arial"/>
              </w:rPr>
              <w:t xml:space="preserve">satisfactory academic progress policy? </w:t>
            </w:r>
          </w:p>
        </w:tc>
        <w:sdt>
          <w:sdtPr>
            <w:rPr>
              <w:rFonts w:cs="Arial"/>
            </w:rPr>
            <w:id w:val="142831094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F94146A"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99356112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EDFFA80"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112989822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199F217"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tr>
      <w:tr w:rsidR="00620A4F" w:rsidRPr="00E732CF" w14:paraId="5124FBC7" w14:textId="77777777" w:rsidTr="00863F7C">
        <w:tc>
          <w:tcPr>
            <w:tcW w:w="7555" w:type="dxa"/>
            <w:shd w:val="clear" w:color="auto" w:fill="E2EFD9" w:themeFill="accent6" w:themeFillTint="33"/>
          </w:tcPr>
          <w:p w14:paraId="24ED5586" w14:textId="77777777" w:rsidR="00620A4F" w:rsidRPr="00E732CF" w:rsidRDefault="00620A4F" w:rsidP="00C32F45">
            <w:pPr>
              <w:rPr>
                <w:rFonts w:cs="Arial"/>
              </w:rPr>
            </w:pPr>
            <w:r>
              <w:rPr>
                <w:rFonts w:cs="Arial"/>
              </w:rPr>
              <w:t xml:space="preserve">Does the institution inform students of their academic progress and standing in the program at appropriate intervals? </w:t>
            </w:r>
          </w:p>
        </w:tc>
        <w:sdt>
          <w:sdtPr>
            <w:rPr>
              <w:rFonts w:cs="Arial"/>
            </w:rPr>
            <w:id w:val="-173554528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FF6C794" w14:textId="77777777" w:rsidR="00620A4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211253765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95340B2" w14:textId="77777777" w:rsidR="00620A4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46396708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9E5D4E5" w14:textId="77777777" w:rsidR="00620A4F" w:rsidRDefault="00620A4F" w:rsidP="00863F7C">
                <w:pPr>
                  <w:jc w:val="center"/>
                  <w:rPr>
                    <w:rFonts w:cs="Arial"/>
                  </w:rPr>
                </w:pPr>
                <w:r w:rsidRPr="000C5542">
                  <w:rPr>
                    <w:rFonts w:ascii="MS Gothic" w:eastAsia="MS Gothic" w:hAnsi="MS Gothic" w:cs="Arial" w:hint="eastAsia"/>
                  </w:rPr>
                  <w:t>☐</w:t>
                </w:r>
              </w:p>
            </w:tc>
          </w:sdtContent>
        </w:sdt>
      </w:tr>
      <w:tr w:rsidR="00620A4F" w:rsidRPr="00E732CF" w14:paraId="4C571C10" w14:textId="77777777" w:rsidTr="00863F7C">
        <w:tc>
          <w:tcPr>
            <w:tcW w:w="7555" w:type="dxa"/>
            <w:shd w:val="clear" w:color="auto" w:fill="E2EFD9" w:themeFill="accent6" w:themeFillTint="33"/>
          </w:tcPr>
          <w:p w14:paraId="12DBF00A" w14:textId="6449B3B4" w:rsidR="00620A4F" w:rsidRPr="00E732CF" w:rsidRDefault="00620A4F" w:rsidP="00C32F45">
            <w:pPr>
              <w:rPr>
                <w:rFonts w:cs="Arial"/>
                <w:b/>
              </w:rPr>
            </w:pPr>
            <w:r w:rsidRPr="00E732CF">
              <w:rPr>
                <w:rFonts w:cs="Arial"/>
                <w:b/>
              </w:rPr>
              <w:t xml:space="preserve">Standard </w:t>
            </w:r>
            <w:r>
              <w:rPr>
                <w:rFonts w:cs="Arial"/>
                <w:b/>
              </w:rPr>
              <w:t>X</w:t>
            </w:r>
            <w:r w:rsidRPr="00E732CF">
              <w:rPr>
                <w:rFonts w:cs="Arial"/>
                <w:b/>
              </w:rPr>
              <w:t>.</w:t>
            </w:r>
            <w:r>
              <w:rPr>
                <w:rFonts w:cs="Arial"/>
                <w:b/>
              </w:rPr>
              <w:t>F</w:t>
            </w:r>
            <w:r w:rsidRPr="00E732CF">
              <w:rPr>
                <w:rFonts w:cs="Arial"/>
                <w:b/>
              </w:rPr>
              <w:t xml:space="preserve">. – </w:t>
            </w:r>
            <w:r>
              <w:rPr>
                <w:rFonts w:cs="Arial"/>
                <w:b/>
              </w:rPr>
              <w:t>Standard is Evident, Emerging, Not Evident, or Not Applicable</w:t>
            </w:r>
          </w:p>
        </w:tc>
        <w:tc>
          <w:tcPr>
            <w:tcW w:w="1944" w:type="dxa"/>
            <w:gridSpan w:val="3"/>
            <w:shd w:val="clear" w:color="auto" w:fill="E2EFD9" w:themeFill="accent6" w:themeFillTint="33"/>
          </w:tcPr>
          <w:p w14:paraId="1A9474F2" w14:textId="77777777" w:rsidR="00620A4F" w:rsidRPr="00E732CF" w:rsidRDefault="00000000" w:rsidP="00C32F45">
            <w:pPr>
              <w:rPr>
                <w:rFonts w:cs="Arial"/>
                <w:b/>
              </w:rPr>
            </w:pPr>
            <w:sdt>
              <w:sdtPr>
                <w:rPr>
                  <w:rStyle w:val="Style1"/>
                </w:rPr>
                <w:alias w:val="Finding "/>
                <w:tag w:val="Finding "/>
                <w:id w:val="2075306469"/>
                <w:placeholder>
                  <w:docPart w:val="E35BB19C2AE240E691B2FE3355E7DE29"/>
                </w:placeholder>
                <w:showingPlcHdr/>
                <w:comboBox>
                  <w:listItem w:displayText="Standard is Evident" w:value="Standard is Evident"/>
                  <w:listItem w:displayText="Standard is Emerging" w:value="Standard is Emerging"/>
                  <w:listItem w:displayText="Standard is Not Evident" w:value="Standard is Not Evident"/>
                  <w:listItem w:displayText="Not Applicable " w:value="Not Applicable "/>
                </w:comboBox>
              </w:sdtPr>
              <w:sdtEndPr>
                <w:rPr>
                  <w:rStyle w:val="DefaultParagraphFont"/>
                  <w:rFonts w:cs="Arial"/>
                  <w:b/>
                  <w:vanish/>
                  <w:sz w:val="20"/>
                  <w:szCs w:val="20"/>
                </w:rPr>
              </w:sdtEndPr>
              <w:sdtContent>
                <w:r w:rsidR="00620A4F" w:rsidRPr="00C94CE0">
                  <w:rPr>
                    <w:rStyle w:val="PlaceholderText"/>
                  </w:rPr>
                  <w:t>Choose a finding.</w:t>
                </w:r>
              </w:sdtContent>
            </w:sdt>
          </w:p>
        </w:tc>
      </w:tr>
    </w:tbl>
    <w:p w14:paraId="766925D0" w14:textId="77777777" w:rsidR="00620A4F" w:rsidRDefault="00620A4F" w:rsidP="00341438">
      <w:pPr>
        <w:spacing w:after="0" w:line="240" w:lineRule="auto"/>
        <w:rPr>
          <w:rFonts w:ascii="Calibri" w:eastAsia="Arial" w:hAnsi="Calibri" w:cs="Arial"/>
          <w:b/>
          <w:bCs/>
          <w:sz w:val="24"/>
          <w:szCs w:val="24"/>
          <w:u w:val="single"/>
        </w:rPr>
      </w:pPr>
    </w:p>
    <w:p w14:paraId="3D5AB264" w14:textId="77777777" w:rsidR="00341438" w:rsidRPr="00512A8E" w:rsidRDefault="00341438" w:rsidP="00341438">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1234038372"/>
          <w:placeholder>
            <w:docPart w:val="26E8674D23B7452386F2BA56C336C991"/>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5B7A72FA" w14:textId="7A79348B" w:rsidR="00341438" w:rsidRPr="00512A8E" w:rsidRDefault="00341438" w:rsidP="00341438">
      <w:pPr>
        <w:spacing w:after="0" w:line="240" w:lineRule="auto"/>
        <w:rPr>
          <w:rFonts w:ascii="Calibri" w:eastAsia="Calibri" w:hAnsi="Calibri" w:cs="Arial"/>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273252170"/>
          <w:placeholder>
            <w:docPart w:val="96D00FB1EBD94C30ADAD06ECDBBB93B7"/>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0399DA0F" w14:textId="77777777" w:rsidR="00341438" w:rsidRPr="00512A8E" w:rsidRDefault="00341438" w:rsidP="00341438">
      <w:pPr>
        <w:spacing w:after="0" w:line="240" w:lineRule="auto"/>
        <w:rPr>
          <w:rFonts w:ascii="Calibri" w:eastAsia="Calibri" w:hAnsi="Calibri" w:cs="Arial"/>
        </w:rPr>
      </w:pPr>
    </w:p>
    <w:p w14:paraId="38C2CEA7" w14:textId="6F223AC2" w:rsidR="006F5FC5" w:rsidRPr="00512A8E" w:rsidRDefault="006F5FC5" w:rsidP="006F5FC5">
      <w:pPr>
        <w:spacing w:after="0" w:line="240" w:lineRule="auto"/>
        <w:rPr>
          <w:rFonts w:cs="Arial"/>
          <w:sz w:val="20"/>
          <w:szCs w:val="20"/>
        </w:rPr>
      </w:pPr>
      <w:r w:rsidRPr="005854FB">
        <w:rPr>
          <w:rFonts w:cs="Arial"/>
          <w:b/>
          <w:smallCaps/>
          <w:sz w:val="24"/>
          <w:szCs w:val="24"/>
          <w:u w:val="single"/>
        </w:rPr>
        <w:t xml:space="preserve">Exhibit </w:t>
      </w:r>
      <w:r>
        <w:rPr>
          <w:rFonts w:cs="Arial"/>
          <w:b/>
          <w:smallCaps/>
          <w:sz w:val="24"/>
          <w:szCs w:val="24"/>
          <w:u w:val="single"/>
        </w:rPr>
        <w:t>26</w:t>
      </w:r>
      <w:r w:rsidRPr="005854FB">
        <w:rPr>
          <w:rFonts w:cs="Arial"/>
          <w:b/>
          <w:smallCaps/>
          <w:sz w:val="24"/>
          <w:szCs w:val="24"/>
          <w:u w:val="single"/>
        </w:rPr>
        <w:t>:</w:t>
      </w:r>
      <w:r w:rsidRPr="007F5C5E">
        <w:rPr>
          <w:rFonts w:cs="Arial"/>
          <w:color w:val="0000FF"/>
          <w:sz w:val="20"/>
          <w:szCs w:val="20"/>
        </w:rPr>
        <w:t xml:space="preserve"> </w:t>
      </w:r>
      <w:sdt>
        <w:sdtPr>
          <w:rPr>
            <w:rFonts w:cs="Arial"/>
            <w:color w:val="0000FF"/>
            <w:sz w:val="20"/>
            <w:szCs w:val="20"/>
          </w:rPr>
          <w:id w:val="399413367"/>
          <w:placeholder>
            <w:docPart w:val="5D11CA79BA1E4072A5206B0E92274079"/>
          </w:placeholder>
          <w:temporary/>
          <w:showingPlcHdr/>
        </w:sdtPr>
        <w:sdtContent>
          <w:r w:rsidRPr="00397EB7">
            <w:rPr>
              <w:rFonts w:cs="Arial"/>
              <w:color w:val="767171" w:themeColor="background2" w:themeShade="80"/>
            </w:rPr>
            <w:t xml:space="preserve">Provide detailed feedback for </w:t>
          </w:r>
          <w:r>
            <w:rPr>
              <w:rFonts w:cs="Arial"/>
              <w:color w:val="767171" w:themeColor="background2" w:themeShade="80"/>
            </w:rPr>
            <w:t>the E</w:t>
          </w:r>
          <w:r w:rsidRPr="00397EB7">
            <w:rPr>
              <w:rFonts w:cs="Arial"/>
              <w:color w:val="767171" w:themeColor="background2" w:themeShade="80"/>
            </w:rPr>
            <w:t>xhibit</w:t>
          </w:r>
          <w:r>
            <w:rPr>
              <w:rFonts w:cs="Arial"/>
              <w:color w:val="767171" w:themeColor="background2" w:themeShade="80"/>
            </w:rPr>
            <w:t xml:space="preserve">(s) </w:t>
          </w:r>
          <w:r w:rsidRPr="00397EB7">
            <w:rPr>
              <w:rFonts w:cs="Arial"/>
              <w:color w:val="767171" w:themeColor="background2" w:themeShade="80"/>
            </w:rPr>
            <w:t>related to this core component. The applicant institution uses this feedback to strengthen its documentation, processes, and procedures.</w:t>
          </w:r>
        </w:sdtContent>
      </w:sdt>
    </w:p>
    <w:p w14:paraId="4346BDAD" w14:textId="77777777" w:rsidR="006F5FC5" w:rsidRPr="00512A8E" w:rsidRDefault="006F5FC5" w:rsidP="00341438">
      <w:pPr>
        <w:spacing w:after="0" w:line="240" w:lineRule="auto"/>
        <w:rPr>
          <w:rFonts w:ascii="Calibri" w:eastAsia="Calibri" w:hAnsi="Calibri" w:cs="Arial"/>
        </w:rPr>
      </w:pPr>
    </w:p>
    <w:p w14:paraId="404F20E1" w14:textId="77777777" w:rsidR="00341438" w:rsidRPr="00512A8E" w:rsidRDefault="00341438" w:rsidP="00341438">
      <w:pPr>
        <w:spacing w:after="0" w:line="240" w:lineRule="auto"/>
        <w:rPr>
          <w:rFonts w:ascii="Calibri" w:eastAsia="Arial" w:hAnsi="Calibri" w:cs="Arial"/>
        </w:rPr>
      </w:pPr>
      <w:r w:rsidRPr="0027349F">
        <w:rPr>
          <w:rFonts w:ascii="Calibri" w:eastAsia="Arial" w:hAnsi="Calibri" w:cs="Arial"/>
          <w:b/>
          <w:bCs/>
          <w:sz w:val="24"/>
          <w:szCs w:val="24"/>
          <w:u w:val="single"/>
        </w:rPr>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765200501"/>
          <w:placeholder>
            <w:docPart w:val="98C18348B03747759CCD77AE3B63AB0C"/>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3470FFB4" w14:textId="77777777" w:rsidR="00C7457E" w:rsidRPr="00512A8E" w:rsidRDefault="00C7457E" w:rsidP="00C7457E">
      <w:pPr>
        <w:spacing w:after="0" w:line="240" w:lineRule="auto"/>
        <w:ind w:left="720"/>
        <w:contextualSpacing/>
        <w:rPr>
          <w:rFonts w:ascii="Calibri" w:eastAsia="Aptos" w:hAnsi="Calibri" w:cs="Aptos"/>
          <w:szCs w:val="24"/>
        </w:rPr>
      </w:pPr>
    </w:p>
    <w:sdt>
      <w:sdtPr>
        <w:rPr>
          <w:rFonts w:ascii="Calibri" w:eastAsia="Times New Roman" w:hAnsi="Calibri" w:cs="Times New Roman"/>
          <w:b/>
          <w:sz w:val="24"/>
          <w:szCs w:val="28"/>
        </w:rPr>
        <w:id w:val="-797143226"/>
        <w:lock w:val="sdtContentLocked"/>
        <w:placeholder>
          <w:docPart w:val="DefaultPlaceholder_-1854013440"/>
        </w:placeholder>
      </w:sdtPr>
      <w:sdtEndPr>
        <w:rPr>
          <w:rFonts w:eastAsia="Aptos" w:cs="Calibri"/>
          <w:b w:val="0"/>
          <w:szCs w:val="24"/>
        </w:rPr>
      </w:sdtEndPr>
      <w:sdtContent>
        <w:p w14:paraId="6E0E6C30" w14:textId="6CED5765" w:rsidR="00C7457E" w:rsidRPr="00C7457E" w:rsidRDefault="00C7457E">
          <w:pPr>
            <w:keepNext/>
            <w:keepLines/>
            <w:numPr>
              <w:ilvl w:val="0"/>
              <w:numId w:val="14"/>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Institutional Review Board</w:t>
          </w:r>
        </w:p>
        <w:p w14:paraId="3A595870" w14:textId="16E1BBC6"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 xml:space="preserve">Any institution that has students or faculty engage in research involving human subjects implements an institutional review board (IRB). The IRB ensures that such research studies comply with U.S. Department of Health and Human Services regulations under 45 CFR Part </w:t>
          </w:r>
          <w:r w:rsidRPr="00C7457E">
            <w:rPr>
              <w:rFonts w:ascii="Calibri" w:eastAsia="Aptos" w:hAnsi="Calibri" w:cs="Calibri"/>
              <w:sz w:val="24"/>
              <w:szCs w:val="24"/>
            </w:rPr>
            <w:lastRenderedPageBreak/>
            <w:t>56 and other applicable regulations, meets commonly accepted ethical standards, follows institutional policy, and adequately protects research participants. The IRB is responsible for approving and providing oversight on all research activities involving human subjects conducted by students, faculty, and other academic support personnel.</w:t>
          </w:r>
        </w:p>
      </w:sdtContent>
    </w:sdt>
    <w:p w14:paraId="1D91B525"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620A4F" w:rsidRPr="00E732CF" w14:paraId="5741665B" w14:textId="77777777" w:rsidTr="00B71169">
        <w:tc>
          <w:tcPr>
            <w:tcW w:w="7416" w:type="dxa"/>
            <w:shd w:val="clear" w:color="auto" w:fill="E2EFD9" w:themeFill="accent6" w:themeFillTint="33"/>
          </w:tcPr>
          <w:p w14:paraId="1B463553" w14:textId="77777777" w:rsidR="00620A4F" w:rsidRPr="00E732CF" w:rsidRDefault="00620A4F" w:rsidP="00C32F45">
            <w:pPr>
              <w:rPr>
                <w:rFonts w:cs="Arial"/>
                <w:b/>
              </w:rPr>
            </w:pPr>
            <w:r w:rsidRPr="00E732CF">
              <w:rPr>
                <w:rFonts w:cs="Arial"/>
                <w:b/>
              </w:rPr>
              <w:t>Questions</w:t>
            </w:r>
          </w:p>
        </w:tc>
        <w:tc>
          <w:tcPr>
            <w:tcW w:w="648" w:type="dxa"/>
            <w:shd w:val="clear" w:color="auto" w:fill="E2EFD9" w:themeFill="accent6" w:themeFillTint="33"/>
            <w:vAlign w:val="center"/>
          </w:tcPr>
          <w:p w14:paraId="6F7874CF" w14:textId="77777777" w:rsidR="00620A4F" w:rsidRPr="00E732CF" w:rsidRDefault="00620A4F" w:rsidP="00863F7C">
            <w:pPr>
              <w:jc w:val="center"/>
              <w:rPr>
                <w:rFonts w:cs="Arial"/>
                <w:b/>
              </w:rPr>
            </w:pPr>
            <w:r w:rsidRPr="00E732CF">
              <w:rPr>
                <w:rFonts w:cs="Arial"/>
                <w:b/>
              </w:rPr>
              <w:t>Yes</w:t>
            </w:r>
          </w:p>
        </w:tc>
        <w:tc>
          <w:tcPr>
            <w:tcW w:w="648" w:type="dxa"/>
            <w:shd w:val="clear" w:color="auto" w:fill="E2EFD9" w:themeFill="accent6" w:themeFillTint="33"/>
            <w:vAlign w:val="center"/>
          </w:tcPr>
          <w:p w14:paraId="7B262A39" w14:textId="77777777" w:rsidR="00620A4F" w:rsidRPr="00E732CF" w:rsidRDefault="00620A4F" w:rsidP="00863F7C">
            <w:pPr>
              <w:jc w:val="center"/>
              <w:rPr>
                <w:rFonts w:cs="Arial"/>
                <w:b/>
              </w:rPr>
            </w:pPr>
            <w:r w:rsidRPr="00E732CF">
              <w:rPr>
                <w:rFonts w:cs="Arial"/>
                <w:b/>
              </w:rPr>
              <w:t>No</w:t>
            </w:r>
          </w:p>
        </w:tc>
        <w:tc>
          <w:tcPr>
            <w:tcW w:w="648" w:type="dxa"/>
            <w:shd w:val="clear" w:color="auto" w:fill="E2EFD9" w:themeFill="accent6" w:themeFillTint="33"/>
            <w:vAlign w:val="center"/>
          </w:tcPr>
          <w:p w14:paraId="022EC4D2" w14:textId="77777777" w:rsidR="00620A4F" w:rsidRPr="00E732CF" w:rsidRDefault="00620A4F" w:rsidP="00863F7C">
            <w:pPr>
              <w:jc w:val="center"/>
              <w:rPr>
                <w:rFonts w:cs="Arial"/>
                <w:b/>
              </w:rPr>
            </w:pPr>
            <w:r w:rsidRPr="00E732CF">
              <w:rPr>
                <w:rFonts w:cs="Arial"/>
                <w:b/>
              </w:rPr>
              <w:t>N/A</w:t>
            </w:r>
          </w:p>
        </w:tc>
      </w:tr>
      <w:tr w:rsidR="00620A4F" w:rsidRPr="00E732CF" w14:paraId="5D8B33C5" w14:textId="77777777" w:rsidTr="00B71169">
        <w:tc>
          <w:tcPr>
            <w:tcW w:w="7416" w:type="dxa"/>
            <w:shd w:val="clear" w:color="auto" w:fill="E2EFD9" w:themeFill="accent6" w:themeFillTint="33"/>
          </w:tcPr>
          <w:p w14:paraId="0300A880" w14:textId="24AD7110" w:rsidR="00620A4F" w:rsidRPr="00E732CF" w:rsidRDefault="00620A4F" w:rsidP="00C32F45">
            <w:pPr>
              <w:rPr>
                <w:rFonts w:cs="Arial"/>
              </w:rPr>
            </w:pPr>
            <w:r>
              <w:rPr>
                <w:rFonts w:cs="Arial"/>
              </w:rPr>
              <w:t>Does the institution have students or faculty engage in research involving human subjects?</w:t>
            </w:r>
          </w:p>
        </w:tc>
        <w:sdt>
          <w:sdtPr>
            <w:rPr>
              <w:rFonts w:cs="Arial"/>
            </w:rPr>
            <w:id w:val="195273937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B4CEF25"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213270216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17F4492"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13872355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A76759F"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tr>
      <w:tr w:rsidR="00620A4F" w:rsidRPr="00E732CF" w14:paraId="77AB3A1E" w14:textId="77777777" w:rsidTr="00B71169">
        <w:tc>
          <w:tcPr>
            <w:tcW w:w="7416" w:type="dxa"/>
            <w:shd w:val="clear" w:color="auto" w:fill="E2EFD9" w:themeFill="accent6" w:themeFillTint="33"/>
          </w:tcPr>
          <w:p w14:paraId="404DF2B2" w14:textId="5677E7CB" w:rsidR="00620A4F" w:rsidRPr="00E732CF" w:rsidRDefault="00620A4F" w:rsidP="00C32F45">
            <w:pPr>
              <w:rPr>
                <w:rFonts w:cs="Arial"/>
              </w:rPr>
            </w:pPr>
            <w:r>
              <w:rPr>
                <w:rFonts w:cs="Arial"/>
              </w:rPr>
              <w:t xml:space="preserve">Do </w:t>
            </w:r>
            <w:r w:rsidRPr="00620A4F">
              <w:rPr>
                <w:rFonts w:cs="Arial"/>
              </w:rPr>
              <w:t>the institution’s policy and procedures that students and faculty follow for research involving human subjects adequately protect research participants</w:t>
            </w:r>
            <w:r>
              <w:rPr>
                <w:rFonts w:cs="Arial"/>
              </w:rPr>
              <w:t>?</w:t>
            </w:r>
          </w:p>
        </w:tc>
        <w:sdt>
          <w:sdtPr>
            <w:rPr>
              <w:rFonts w:cs="Arial"/>
            </w:rPr>
            <w:id w:val="5582080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964603F"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61983381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ACD1299"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27494547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84F5CE2"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tr>
      <w:tr w:rsidR="00620A4F" w:rsidRPr="00E732CF" w14:paraId="1F1B9DB9" w14:textId="77777777" w:rsidTr="00B71169">
        <w:tc>
          <w:tcPr>
            <w:tcW w:w="7416" w:type="dxa"/>
            <w:shd w:val="clear" w:color="auto" w:fill="E2EFD9" w:themeFill="accent6" w:themeFillTint="33"/>
          </w:tcPr>
          <w:p w14:paraId="7EE17FF0" w14:textId="6AFD3E7D" w:rsidR="00620A4F" w:rsidRPr="00E732CF" w:rsidRDefault="00620A4F" w:rsidP="00C32F45">
            <w:pPr>
              <w:rPr>
                <w:rFonts w:cs="Arial"/>
              </w:rPr>
            </w:pPr>
            <w:r>
              <w:rPr>
                <w:rFonts w:cs="Arial"/>
              </w:rPr>
              <w:t>Did the institution provide an adequate Institutional Review Board policy?</w:t>
            </w:r>
          </w:p>
        </w:tc>
        <w:sdt>
          <w:sdtPr>
            <w:rPr>
              <w:rFonts w:cs="Arial"/>
            </w:rPr>
            <w:id w:val="205272612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BF621E2"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89573406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C7EB325"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73069052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3AB5654"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tr>
      <w:tr w:rsidR="00620A4F" w:rsidRPr="00E732CF" w14:paraId="53EDDA1B" w14:textId="77777777" w:rsidTr="00B71169">
        <w:tc>
          <w:tcPr>
            <w:tcW w:w="7416" w:type="dxa"/>
            <w:shd w:val="clear" w:color="auto" w:fill="E2EFD9" w:themeFill="accent6" w:themeFillTint="33"/>
          </w:tcPr>
          <w:p w14:paraId="017E8772" w14:textId="4B915069" w:rsidR="00620A4F" w:rsidRPr="00E732CF" w:rsidRDefault="00620A4F" w:rsidP="00C32F45">
            <w:pPr>
              <w:rPr>
                <w:rFonts w:cs="Arial"/>
              </w:rPr>
            </w:pPr>
            <w:r>
              <w:rPr>
                <w:rFonts w:cs="Arial"/>
              </w:rPr>
              <w:t xml:space="preserve">Does the institution have an appropriate </w:t>
            </w:r>
            <w:r w:rsidRPr="00620A4F">
              <w:rPr>
                <w:rFonts w:cs="Arial"/>
              </w:rPr>
              <w:t xml:space="preserve">training </w:t>
            </w:r>
            <w:r>
              <w:rPr>
                <w:rFonts w:cs="Arial"/>
              </w:rPr>
              <w:t>process for</w:t>
            </w:r>
            <w:r w:rsidRPr="00620A4F">
              <w:rPr>
                <w:rFonts w:cs="Arial"/>
              </w:rPr>
              <w:t xml:space="preserve"> faculty and students</w:t>
            </w:r>
            <w:r>
              <w:rPr>
                <w:rFonts w:cs="Arial"/>
              </w:rPr>
              <w:t xml:space="preserve"> </w:t>
            </w:r>
            <w:r w:rsidRPr="00620A4F">
              <w:rPr>
                <w:rFonts w:cs="Arial"/>
              </w:rPr>
              <w:t xml:space="preserve">prior to </w:t>
            </w:r>
            <w:r>
              <w:rPr>
                <w:rFonts w:cs="Arial"/>
              </w:rPr>
              <w:t xml:space="preserve">their </w:t>
            </w:r>
            <w:r w:rsidRPr="00620A4F">
              <w:rPr>
                <w:rFonts w:cs="Arial"/>
              </w:rPr>
              <w:t>engag</w:t>
            </w:r>
            <w:r>
              <w:rPr>
                <w:rFonts w:cs="Arial"/>
              </w:rPr>
              <w:t>ement</w:t>
            </w:r>
            <w:r w:rsidRPr="00620A4F">
              <w:rPr>
                <w:rFonts w:cs="Arial"/>
              </w:rPr>
              <w:t xml:space="preserve"> in research projects involving human subjects</w:t>
            </w:r>
            <w:r>
              <w:rPr>
                <w:rFonts w:cs="Arial"/>
              </w:rPr>
              <w:t>?</w:t>
            </w:r>
          </w:p>
        </w:tc>
        <w:sdt>
          <w:sdtPr>
            <w:rPr>
              <w:rFonts w:cs="Arial"/>
            </w:rPr>
            <w:id w:val="-73455400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E1ECD98"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22025807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EC22E5E"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128287935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A798B9C"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tr>
      <w:tr w:rsidR="00620A4F" w:rsidRPr="00E732CF" w14:paraId="047A9796" w14:textId="77777777" w:rsidTr="00B71169">
        <w:tc>
          <w:tcPr>
            <w:tcW w:w="7416" w:type="dxa"/>
            <w:shd w:val="clear" w:color="auto" w:fill="E2EFD9" w:themeFill="accent6" w:themeFillTint="33"/>
          </w:tcPr>
          <w:p w14:paraId="66D51001" w14:textId="19863245" w:rsidR="00620A4F" w:rsidRPr="00E732CF" w:rsidRDefault="00620A4F" w:rsidP="00C32F45">
            <w:pPr>
              <w:rPr>
                <w:rFonts w:cs="Arial"/>
              </w:rPr>
            </w:pPr>
            <w:r>
              <w:rPr>
                <w:rFonts w:cs="Arial"/>
              </w:rPr>
              <w:t xml:space="preserve">Did the institution provide appropriate certification documentation for its Institution Review Board members? </w:t>
            </w:r>
          </w:p>
        </w:tc>
        <w:sdt>
          <w:sdtPr>
            <w:rPr>
              <w:rFonts w:cs="Arial"/>
            </w:rPr>
            <w:id w:val="-169236697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6D3DA2C"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209954575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8657B5C"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200050111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83A6D29"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tr>
      <w:tr w:rsidR="002D2E0E" w:rsidRPr="00E732CF" w14:paraId="798CB1CD" w14:textId="77777777" w:rsidTr="00B71169">
        <w:tc>
          <w:tcPr>
            <w:tcW w:w="7416" w:type="dxa"/>
            <w:shd w:val="clear" w:color="auto" w:fill="E2EFD9" w:themeFill="accent6" w:themeFillTint="33"/>
          </w:tcPr>
          <w:p w14:paraId="79019972" w14:textId="77777777" w:rsidR="002D2E0E" w:rsidRPr="00E732CF" w:rsidRDefault="002D2E0E" w:rsidP="00C32F45">
            <w:pPr>
              <w:rPr>
                <w:rFonts w:cs="Arial"/>
              </w:rPr>
            </w:pPr>
            <w:r>
              <w:rPr>
                <w:rFonts w:cstheme="minorHAnsi"/>
              </w:rPr>
              <w:t>Did the institution adequately d</w:t>
            </w:r>
            <w:r w:rsidRPr="003E0C2C">
              <w:rPr>
                <w:rFonts w:cstheme="minorHAnsi"/>
              </w:rPr>
              <w:t xml:space="preserve">escribe </w:t>
            </w:r>
            <w:r>
              <w:rPr>
                <w:rFonts w:cstheme="minorHAnsi"/>
              </w:rPr>
              <w:t>how its institutional review board (IRB) ensures that research studies comply with applicable regulations and meet commonly accepted ethical standards?</w:t>
            </w:r>
          </w:p>
        </w:tc>
        <w:sdt>
          <w:sdtPr>
            <w:rPr>
              <w:rFonts w:cs="Arial"/>
            </w:rPr>
            <w:id w:val="117823291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D6895A3" w14:textId="77777777" w:rsidR="002D2E0E" w:rsidRDefault="002D2E0E" w:rsidP="00863F7C">
                <w:pPr>
                  <w:jc w:val="center"/>
                  <w:rPr>
                    <w:rFonts w:cs="Arial"/>
                  </w:rPr>
                </w:pPr>
                <w:r w:rsidRPr="000C5542">
                  <w:rPr>
                    <w:rFonts w:ascii="MS Gothic" w:eastAsia="MS Gothic" w:hAnsi="MS Gothic" w:cs="Arial" w:hint="eastAsia"/>
                  </w:rPr>
                  <w:t>☐</w:t>
                </w:r>
              </w:p>
            </w:tc>
          </w:sdtContent>
        </w:sdt>
        <w:sdt>
          <w:sdtPr>
            <w:rPr>
              <w:rFonts w:cs="Arial"/>
            </w:rPr>
            <w:id w:val="191226439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041655B" w14:textId="77777777" w:rsidR="002D2E0E" w:rsidRDefault="002D2E0E" w:rsidP="00863F7C">
                <w:pPr>
                  <w:jc w:val="center"/>
                  <w:rPr>
                    <w:rFonts w:cs="Arial"/>
                  </w:rPr>
                </w:pPr>
                <w:r w:rsidRPr="000C5542">
                  <w:rPr>
                    <w:rFonts w:ascii="MS Gothic" w:eastAsia="MS Gothic" w:hAnsi="MS Gothic" w:cs="Arial" w:hint="eastAsia"/>
                  </w:rPr>
                  <w:t>☐</w:t>
                </w:r>
              </w:p>
            </w:tc>
          </w:sdtContent>
        </w:sdt>
        <w:sdt>
          <w:sdtPr>
            <w:rPr>
              <w:rFonts w:cs="Arial"/>
            </w:rPr>
            <w:id w:val="88675809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7DA376A" w14:textId="77777777" w:rsidR="002D2E0E" w:rsidRDefault="002D2E0E" w:rsidP="00863F7C">
                <w:pPr>
                  <w:jc w:val="center"/>
                  <w:rPr>
                    <w:rFonts w:cs="Arial"/>
                  </w:rPr>
                </w:pPr>
                <w:r w:rsidRPr="000C5542">
                  <w:rPr>
                    <w:rFonts w:ascii="MS Gothic" w:eastAsia="MS Gothic" w:hAnsi="MS Gothic" w:cs="Arial" w:hint="eastAsia"/>
                  </w:rPr>
                  <w:t>☐</w:t>
                </w:r>
              </w:p>
            </w:tc>
          </w:sdtContent>
        </w:sdt>
      </w:tr>
      <w:tr w:rsidR="00620A4F" w:rsidRPr="00E732CF" w14:paraId="458A6221" w14:textId="77777777" w:rsidTr="00B71169">
        <w:tc>
          <w:tcPr>
            <w:tcW w:w="7416" w:type="dxa"/>
            <w:shd w:val="clear" w:color="auto" w:fill="E2EFD9" w:themeFill="accent6" w:themeFillTint="33"/>
          </w:tcPr>
          <w:p w14:paraId="6E16193A" w14:textId="59BF9289" w:rsidR="00620A4F" w:rsidRPr="00E732CF" w:rsidRDefault="002D2E0E" w:rsidP="00C32F45">
            <w:pPr>
              <w:rPr>
                <w:rFonts w:cs="Arial"/>
              </w:rPr>
            </w:pPr>
            <w:r>
              <w:rPr>
                <w:rFonts w:cstheme="minorHAnsi"/>
              </w:rPr>
              <w:t>Does the institution have appropriate mechanisms and processes in place to ensure that the IRB has appropriate oversight over research activities conducted by students, faculty, and other academic support personnel involving human subjects?</w:t>
            </w:r>
          </w:p>
        </w:tc>
        <w:sdt>
          <w:sdtPr>
            <w:rPr>
              <w:rFonts w:cs="Arial"/>
            </w:rPr>
            <w:id w:val="-156409630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0D2A7B3" w14:textId="77777777" w:rsidR="00620A4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75628700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C7871F2" w14:textId="77777777" w:rsidR="00620A4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126075304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3B80452" w14:textId="77777777" w:rsidR="00620A4F" w:rsidRDefault="00620A4F" w:rsidP="00863F7C">
                <w:pPr>
                  <w:jc w:val="center"/>
                  <w:rPr>
                    <w:rFonts w:cs="Arial"/>
                  </w:rPr>
                </w:pPr>
                <w:r w:rsidRPr="000C5542">
                  <w:rPr>
                    <w:rFonts w:ascii="MS Gothic" w:eastAsia="MS Gothic" w:hAnsi="MS Gothic" w:cs="Arial" w:hint="eastAsia"/>
                  </w:rPr>
                  <w:t>☐</w:t>
                </w:r>
              </w:p>
            </w:tc>
          </w:sdtContent>
        </w:sdt>
      </w:tr>
      <w:tr w:rsidR="00620A4F" w:rsidRPr="00E732CF" w14:paraId="4B3348F8" w14:textId="77777777" w:rsidTr="00B71169">
        <w:tc>
          <w:tcPr>
            <w:tcW w:w="7416" w:type="dxa"/>
            <w:shd w:val="clear" w:color="auto" w:fill="E2EFD9" w:themeFill="accent6" w:themeFillTint="33"/>
          </w:tcPr>
          <w:p w14:paraId="68E3697F" w14:textId="535C7617" w:rsidR="00620A4F" w:rsidRPr="00E732CF" w:rsidRDefault="00620A4F" w:rsidP="00C32F45">
            <w:pPr>
              <w:rPr>
                <w:rFonts w:cs="Arial"/>
                <w:b/>
              </w:rPr>
            </w:pPr>
            <w:r w:rsidRPr="00E732CF">
              <w:rPr>
                <w:rFonts w:cs="Arial"/>
                <w:b/>
              </w:rPr>
              <w:t xml:space="preserve">Standard </w:t>
            </w:r>
            <w:r>
              <w:rPr>
                <w:rFonts w:cs="Arial"/>
                <w:b/>
              </w:rPr>
              <w:t>X</w:t>
            </w:r>
            <w:r w:rsidRPr="00E732CF">
              <w:rPr>
                <w:rFonts w:cs="Arial"/>
                <w:b/>
              </w:rPr>
              <w:t>.</w:t>
            </w:r>
            <w:r>
              <w:rPr>
                <w:rFonts w:cs="Arial"/>
                <w:b/>
              </w:rPr>
              <w:t>G</w:t>
            </w:r>
            <w:r w:rsidRPr="00E732CF">
              <w:rPr>
                <w:rFonts w:cs="Arial"/>
                <w:b/>
              </w:rPr>
              <w:t xml:space="preserve">. – </w:t>
            </w:r>
            <w:r>
              <w:rPr>
                <w:rFonts w:cs="Arial"/>
                <w:b/>
              </w:rPr>
              <w:t>Standard is Evident, Emerging, Not Evident, or Not Applicable</w:t>
            </w:r>
          </w:p>
        </w:tc>
        <w:tc>
          <w:tcPr>
            <w:tcW w:w="1944" w:type="dxa"/>
            <w:gridSpan w:val="3"/>
            <w:shd w:val="clear" w:color="auto" w:fill="E2EFD9" w:themeFill="accent6" w:themeFillTint="33"/>
          </w:tcPr>
          <w:p w14:paraId="77532159" w14:textId="77777777" w:rsidR="00620A4F" w:rsidRPr="00E732CF" w:rsidRDefault="00000000" w:rsidP="00C32F45">
            <w:pPr>
              <w:rPr>
                <w:rFonts w:cs="Arial"/>
                <w:b/>
              </w:rPr>
            </w:pPr>
            <w:sdt>
              <w:sdtPr>
                <w:rPr>
                  <w:rStyle w:val="Style1"/>
                </w:rPr>
                <w:alias w:val="Finding "/>
                <w:tag w:val="Finding "/>
                <w:id w:val="1471630958"/>
                <w:placeholder>
                  <w:docPart w:val="CE7FF1490669403E85F18FFB27792DAB"/>
                </w:placeholder>
                <w:showingPlcHdr/>
                <w:comboBox>
                  <w:listItem w:displayText="Standard is Evident" w:value="Standard is Evident"/>
                  <w:listItem w:displayText="Standard is Emerging" w:value="Standard is Emerging"/>
                  <w:listItem w:displayText="Standard is Not Evident" w:value="Standard is Not Evident"/>
                  <w:listItem w:displayText="Not Applicable " w:value="Not Applicable "/>
                </w:comboBox>
              </w:sdtPr>
              <w:sdtEndPr>
                <w:rPr>
                  <w:rStyle w:val="DefaultParagraphFont"/>
                  <w:rFonts w:cs="Arial"/>
                  <w:b/>
                  <w:vanish/>
                  <w:sz w:val="20"/>
                  <w:szCs w:val="20"/>
                </w:rPr>
              </w:sdtEndPr>
              <w:sdtContent>
                <w:r w:rsidR="00620A4F" w:rsidRPr="00C94CE0">
                  <w:rPr>
                    <w:rStyle w:val="PlaceholderText"/>
                  </w:rPr>
                  <w:t>Choose a finding.</w:t>
                </w:r>
              </w:sdtContent>
            </w:sdt>
          </w:p>
        </w:tc>
      </w:tr>
    </w:tbl>
    <w:p w14:paraId="7DE7A1AD" w14:textId="77777777" w:rsidR="00620A4F" w:rsidRDefault="00620A4F" w:rsidP="00341438">
      <w:pPr>
        <w:spacing w:after="0" w:line="240" w:lineRule="auto"/>
        <w:rPr>
          <w:rFonts w:ascii="Calibri" w:eastAsia="Arial" w:hAnsi="Calibri" w:cs="Arial"/>
          <w:b/>
          <w:bCs/>
          <w:sz w:val="24"/>
          <w:szCs w:val="24"/>
          <w:u w:val="single"/>
        </w:rPr>
      </w:pPr>
    </w:p>
    <w:p w14:paraId="79DEFC9E" w14:textId="77777777" w:rsidR="00341438" w:rsidRPr="00512A8E" w:rsidRDefault="00341438" w:rsidP="00341438">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844858767"/>
          <w:placeholder>
            <w:docPart w:val="6FADC316CA37491C98A09D1F866AB037"/>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7A8E31BB" w14:textId="67945BB4" w:rsidR="00341438" w:rsidRPr="00512A8E" w:rsidRDefault="00341438" w:rsidP="00341438">
      <w:pPr>
        <w:spacing w:after="0" w:line="240" w:lineRule="auto"/>
        <w:rPr>
          <w:rFonts w:ascii="Calibri" w:eastAsia="Calibri" w:hAnsi="Calibri" w:cs="Arial"/>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1702312706"/>
          <w:placeholder>
            <w:docPart w:val="F801B5A996CC49C088D30A3B69B995C4"/>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3C16C859" w14:textId="77777777" w:rsidR="00341438" w:rsidRPr="00512A8E" w:rsidRDefault="00341438" w:rsidP="00341438">
      <w:pPr>
        <w:spacing w:after="0" w:line="240" w:lineRule="auto"/>
        <w:rPr>
          <w:rFonts w:ascii="Calibri" w:eastAsia="Calibri" w:hAnsi="Calibri" w:cs="Arial"/>
        </w:rPr>
      </w:pPr>
    </w:p>
    <w:p w14:paraId="67F62D8F" w14:textId="2B3B69DE" w:rsidR="006F5FC5" w:rsidRPr="00512A8E" w:rsidRDefault="006F5FC5" w:rsidP="006F5FC5">
      <w:pPr>
        <w:spacing w:after="0" w:line="240" w:lineRule="auto"/>
        <w:rPr>
          <w:rFonts w:cs="Arial"/>
          <w:sz w:val="20"/>
          <w:szCs w:val="20"/>
        </w:rPr>
      </w:pPr>
      <w:r w:rsidRPr="005854FB">
        <w:rPr>
          <w:rFonts w:cs="Arial"/>
          <w:b/>
          <w:smallCaps/>
          <w:sz w:val="24"/>
          <w:szCs w:val="24"/>
          <w:u w:val="single"/>
        </w:rPr>
        <w:lastRenderedPageBreak/>
        <w:t xml:space="preserve">Exhibit </w:t>
      </w:r>
      <w:r>
        <w:rPr>
          <w:rFonts w:cs="Arial"/>
          <w:b/>
          <w:smallCaps/>
          <w:sz w:val="24"/>
          <w:szCs w:val="24"/>
          <w:u w:val="single"/>
        </w:rPr>
        <w:t>27</w:t>
      </w:r>
      <w:r w:rsidRPr="005854FB">
        <w:rPr>
          <w:rFonts w:cs="Arial"/>
          <w:b/>
          <w:smallCaps/>
          <w:sz w:val="24"/>
          <w:szCs w:val="24"/>
          <w:u w:val="single"/>
        </w:rPr>
        <w:t>:</w:t>
      </w:r>
      <w:r w:rsidRPr="007F5C5E">
        <w:rPr>
          <w:rFonts w:cs="Arial"/>
          <w:color w:val="0000FF"/>
          <w:sz w:val="20"/>
          <w:szCs w:val="20"/>
        </w:rPr>
        <w:t xml:space="preserve"> </w:t>
      </w:r>
      <w:sdt>
        <w:sdtPr>
          <w:rPr>
            <w:rFonts w:cs="Arial"/>
            <w:color w:val="0000FF"/>
            <w:sz w:val="20"/>
            <w:szCs w:val="20"/>
          </w:rPr>
          <w:id w:val="-922331380"/>
          <w:placeholder>
            <w:docPart w:val="05122E01FE8641258229C6536FDBC7DF"/>
          </w:placeholder>
          <w:temporary/>
          <w:showingPlcHdr/>
        </w:sdtPr>
        <w:sdtContent>
          <w:r w:rsidRPr="00397EB7">
            <w:rPr>
              <w:rFonts w:cs="Arial"/>
              <w:color w:val="767171" w:themeColor="background2" w:themeShade="80"/>
            </w:rPr>
            <w:t xml:space="preserve">Provide detailed feedback for </w:t>
          </w:r>
          <w:r>
            <w:rPr>
              <w:rFonts w:cs="Arial"/>
              <w:color w:val="767171" w:themeColor="background2" w:themeShade="80"/>
            </w:rPr>
            <w:t>the E</w:t>
          </w:r>
          <w:r w:rsidRPr="00397EB7">
            <w:rPr>
              <w:rFonts w:cs="Arial"/>
              <w:color w:val="767171" w:themeColor="background2" w:themeShade="80"/>
            </w:rPr>
            <w:t>xhibit</w:t>
          </w:r>
          <w:r>
            <w:rPr>
              <w:rFonts w:cs="Arial"/>
              <w:color w:val="767171" w:themeColor="background2" w:themeShade="80"/>
            </w:rPr>
            <w:t xml:space="preserve">(s) </w:t>
          </w:r>
          <w:r w:rsidRPr="00397EB7">
            <w:rPr>
              <w:rFonts w:cs="Arial"/>
              <w:color w:val="767171" w:themeColor="background2" w:themeShade="80"/>
            </w:rPr>
            <w:t>related to this core component. The applicant institution uses this feedback to strengthen its documentation, processes, and procedures.</w:t>
          </w:r>
        </w:sdtContent>
      </w:sdt>
    </w:p>
    <w:p w14:paraId="51A5E65F" w14:textId="77777777" w:rsidR="006F5FC5" w:rsidRPr="00512A8E" w:rsidRDefault="006F5FC5" w:rsidP="00341438">
      <w:pPr>
        <w:spacing w:after="0" w:line="240" w:lineRule="auto"/>
        <w:rPr>
          <w:rFonts w:ascii="Calibri" w:eastAsia="Calibri" w:hAnsi="Calibri" w:cs="Arial"/>
        </w:rPr>
      </w:pPr>
    </w:p>
    <w:p w14:paraId="5110CA15" w14:textId="77777777" w:rsidR="00341438" w:rsidRDefault="00341438" w:rsidP="00341438">
      <w:pPr>
        <w:spacing w:after="0" w:line="240" w:lineRule="auto"/>
        <w:rPr>
          <w:rFonts w:ascii="Calibri" w:eastAsia="Arial" w:hAnsi="Calibri" w:cs="Arial"/>
          <w:color w:val="767171"/>
        </w:rPr>
      </w:pPr>
      <w:r w:rsidRPr="0027349F">
        <w:rPr>
          <w:rFonts w:ascii="Calibri" w:eastAsia="Arial" w:hAnsi="Calibri" w:cs="Arial"/>
          <w:b/>
          <w:bCs/>
          <w:sz w:val="24"/>
          <w:szCs w:val="24"/>
          <w:u w:val="single"/>
        </w:rPr>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1624147052"/>
          <w:placeholder>
            <w:docPart w:val="F30D9B3FA519496B87D56FD71ED1D888"/>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12FF27D6" w14:textId="398D4347" w:rsidR="00C7457E" w:rsidRPr="00C7457E" w:rsidRDefault="00C7457E" w:rsidP="00C7457E">
      <w:pPr>
        <w:rPr>
          <w:rFonts w:ascii="Calibri" w:eastAsia="Aptos" w:hAnsi="Calibri" w:cs="Aptos"/>
        </w:rPr>
      </w:pPr>
      <w:r w:rsidRPr="00C7457E">
        <w:rPr>
          <w:rFonts w:ascii="Calibri" w:eastAsia="Aptos" w:hAnsi="Calibri" w:cs="Aptos"/>
        </w:rPr>
        <w:br w:type="page"/>
      </w:r>
    </w:p>
    <w:sdt>
      <w:sdtPr>
        <w:rPr>
          <w:rFonts w:ascii="Calibri" w:eastAsia="Times New Roman" w:hAnsi="Calibri" w:cs="Calibri"/>
          <w:bCs/>
          <w:smallCaps/>
          <w:sz w:val="28"/>
          <w:szCs w:val="28"/>
        </w:rPr>
        <w:id w:val="-210878082"/>
        <w:lock w:val="sdtContentLocked"/>
        <w:placeholder>
          <w:docPart w:val="DefaultPlaceholder_-1854013440"/>
        </w:placeholder>
      </w:sdtPr>
      <w:sdtEndPr>
        <w:rPr>
          <w:rFonts w:eastAsia="Aptos"/>
          <w:bCs w:val="0"/>
          <w:smallCaps w:val="0"/>
          <w:sz w:val="24"/>
          <w:szCs w:val="24"/>
        </w:rPr>
      </w:sdtEndPr>
      <w:sdtContent>
        <w:p w14:paraId="61A805F2" w14:textId="23D9E877"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XI: Recruitment and Enrollment</w:t>
          </w:r>
        </w:p>
        <w:p w14:paraId="3C957523" w14:textId="77777777" w:rsidR="00C7457E" w:rsidRPr="00C7457E" w:rsidRDefault="00C7457E" w:rsidP="00C7457E">
          <w:pPr>
            <w:spacing w:after="0" w:line="240" w:lineRule="auto"/>
            <w:rPr>
              <w:rFonts w:ascii="Calibri" w:eastAsia="Aptos" w:hAnsi="Calibri" w:cs="Calibri"/>
              <w:sz w:val="24"/>
              <w:szCs w:val="24"/>
            </w:rPr>
          </w:pPr>
        </w:p>
        <w:p w14:paraId="4CBB877F" w14:textId="77777777" w:rsidR="00C7457E" w:rsidRPr="00C7457E" w:rsidRDefault="00C7457E">
          <w:pPr>
            <w:keepNext/>
            <w:keepLines/>
            <w:numPr>
              <w:ilvl w:val="0"/>
              <w:numId w:val="15"/>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Student Recruitment</w:t>
          </w:r>
        </w:p>
        <w:p w14:paraId="5149ED6D" w14:textId="418EF1AA"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demonstrates that ethical processes and procedures are followed throughout the recruitment of prospective students. The qualifications and experience of the institution’s recruitment personnel are aligned to identified roles and responsibilities. Recruitment personnel are trained in the tasks and expectations of their positions. Authorized recruitment personnel are provided with appropriate materials to perform their tasks and are routinely monitored to ensure compliance with laws applicable to the jurisdiction(s) in which the institution operates, the DEAC Code of Ethics, and institutional policy. The institution takes full responsibility for the actions of its recruitment personnel, whether internal or third party.</w:t>
          </w:r>
        </w:p>
      </w:sdtContent>
    </w:sdt>
    <w:p w14:paraId="1C2643B8" w14:textId="77777777" w:rsidR="00C7457E" w:rsidRPr="00C7457E" w:rsidRDefault="00C7457E" w:rsidP="00C7457E">
      <w:pPr>
        <w:spacing w:after="0" w:line="240" w:lineRule="auto"/>
        <w:rPr>
          <w:rFonts w:ascii="Calibri" w:eastAsia="Aptos" w:hAnsi="Calibri" w:cs="Calibri"/>
          <w:sz w:val="24"/>
          <w:szCs w:val="24"/>
        </w:rPr>
      </w:pPr>
      <w:r w:rsidRPr="00C7457E">
        <w:rPr>
          <w:rFonts w:ascii="Calibri" w:eastAsia="Aptos" w:hAnsi="Calibri" w:cs="Calibri"/>
          <w:sz w:val="24"/>
          <w:szCs w:val="24"/>
        </w:rPr>
        <w:t xml:space="preserve"> </w:t>
      </w: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2D2E0E" w:rsidRPr="008B397B" w14:paraId="35E85C87" w14:textId="77777777" w:rsidTr="00B71169">
        <w:tc>
          <w:tcPr>
            <w:tcW w:w="7416" w:type="dxa"/>
            <w:shd w:val="clear" w:color="auto" w:fill="E2EFD9" w:themeFill="accent6" w:themeFillTint="33"/>
          </w:tcPr>
          <w:p w14:paraId="01680995" w14:textId="77777777" w:rsidR="002D2E0E" w:rsidRPr="008B397B" w:rsidRDefault="002D2E0E" w:rsidP="00C32F45">
            <w:pPr>
              <w:rPr>
                <w:rFonts w:cs="Arial"/>
                <w:b/>
                <w:szCs w:val="20"/>
              </w:rPr>
            </w:pPr>
            <w:r w:rsidRPr="008B397B">
              <w:rPr>
                <w:rFonts w:cs="Arial"/>
                <w:b/>
                <w:szCs w:val="20"/>
              </w:rPr>
              <w:t>Questions</w:t>
            </w:r>
          </w:p>
        </w:tc>
        <w:tc>
          <w:tcPr>
            <w:tcW w:w="648" w:type="dxa"/>
            <w:shd w:val="clear" w:color="auto" w:fill="E2EFD9" w:themeFill="accent6" w:themeFillTint="33"/>
            <w:vAlign w:val="center"/>
          </w:tcPr>
          <w:p w14:paraId="0F443A07" w14:textId="77777777" w:rsidR="002D2E0E" w:rsidRPr="008B397B" w:rsidRDefault="002D2E0E" w:rsidP="00863F7C">
            <w:pPr>
              <w:jc w:val="center"/>
              <w:rPr>
                <w:rFonts w:cs="Arial"/>
                <w:b/>
                <w:szCs w:val="20"/>
              </w:rPr>
            </w:pPr>
            <w:r w:rsidRPr="008B397B">
              <w:rPr>
                <w:rFonts w:cs="Arial"/>
                <w:b/>
                <w:szCs w:val="20"/>
              </w:rPr>
              <w:t>Yes</w:t>
            </w:r>
          </w:p>
        </w:tc>
        <w:tc>
          <w:tcPr>
            <w:tcW w:w="648" w:type="dxa"/>
            <w:shd w:val="clear" w:color="auto" w:fill="E2EFD9" w:themeFill="accent6" w:themeFillTint="33"/>
            <w:vAlign w:val="center"/>
          </w:tcPr>
          <w:p w14:paraId="4772C80E" w14:textId="77777777" w:rsidR="002D2E0E" w:rsidRPr="008B397B" w:rsidRDefault="002D2E0E" w:rsidP="00863F7C">
            <w:pPr>
              <w:jc w:val="center"/>
              <w:rPr>
                <w:rFonts w:cs="Arial"/>
                <w:b/>
                <w:szCs w:val="20"/>
              </w:rPr>
            </w:pPr>
            <w:r w:rsidRPr="008B397B">
              <w:rPr>
                <w:rFonts w:cs="Arial"/>
                <w:b/>
                <w:szCs w:val="20"/>
              </w:rPr>
              <w:t>No</w:t>
            </w:r>
          </w:p>
        </w:tc>
        <w:tc>
          <w:tcPr>
            <w:tcW w:w="648" w:type="dxa"/>
            <w:shd w:val="clear" w:color="auto" w:fill="E2EFD9" w:themeFill="accent6" w:themeFillTint="33"/>
            <w:vAlign w:val="center"/>
          </w:tcPr>
          <w:p w14:paraId="19719831" w14:textId="77777777" w:rsidR="002D2E0E" w:rsidRPr="008B397B" w:rsidRDefault="002D2E0E" w:rsidP="00863F7C">
            <w:pPr>
              <w:jc w:val="center"/>
              <w:rPr>
                <w:rFonts w:cs="Arial"/>
                <w:b/>
                <w:szCs w:val="20"/>
              </w:rPr>
            </w:pPr>
            <w:r w:rsidRPr="008B397B">
              <w:rPr>
                <w:rFonts w:cs="Arial"/>
                <w:b/>
                <w:szCs w:val="20"/>
              </w:rPr>
              <w:t>N/A</w:t>
            </w:r>
          </w:p>
        </w:tc>
      </w:tr>
      <w:tr w:rsidR="002D2E0E" w:rsidRPr="008B397B" w14:paraId="553656A0" w14:textId="77777777" w:rsidTr="00B71169">
        <w:tc>
          <w:tcPr>
            <w:tcW w:w="7416" w:type="dxa"/>
            <w:shd w:val="clear" w:color="auto" w:fill="E2EFD9" w:themeFill="accent6" w:themeFillTint="33"/>
          </w:tcPr>
          <w:p w14:paraId="366443EB" w14:textId="77777777" w:rsidR="002D2E0E" w:rsidRPr="008B397B" w:rsidRDefault="002D2E0E" w:rsidP="00C32F45">
            <w:pPr>
              <w:rPr>
                <w:rFonts w:cs="Arial"/>
                <w:szCs w:val="20"/>
              </w:rPr>
            </w:pPr>
            <w:r w:rsidRPr="008B397B">
              <w:rPr>
                <w:rFonts w:cs="Arial"/>
                <w:szCs w:val="20"/>
              </w:rPr>
              <w:t xml:space="preserve">Does the institution follow effective processes and procedures for enrolling prospective students? </w:t>
            </w:r>
          </w:p>
        </w:tc>
        <w:sdt>
          <w:sdtPr>
            <w:rPr>
              <w:rFonts w:cs="Arial"/>
            </w:rPr>
            <w:id w:val="75810558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F8E5734" w14:textId="77777777" w:rsidR="002D2E0E" w:rsidRPr="008B397B" w:rsidRDefault="002D2E0E" w:rsidP="00863F7C">
                <w:pPr>
                  <w:jc w:val="center"/>
                  <w:rPr>
                    <w:rFonts w:cs="Arial"/>
                    <w:szCs w:val="20"/>
                  </w:rPr>
                </w:pPr>
                <w:r w:rsidRPr="000C5542">
                  <w:rPr>
                    <w:rFonts w:ascii="MS Gothic" w:eastAsia="MS Gothic" w:hAnsi="MS Gothic" w:cs="Arial" w:hint="eastAsia"/>
                  </w:rPr>
                  <w:t>☐</w:t>
                </w:r>
              </w:p>
            </w:tc>
          </w:sdtContent>
        </w:sdt>
        <w:sdt>
          <w:sdtPr>
            <w:rPr>
              <w:rFonts w:cs="Arial"/>
            </w:rPr>
            <w:id w:val="-168149849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2B42EA5" w14:textId="77777777" w:rsidR="002D2E0E" w:rsidRPr="008B397B" w:rsidRDefault="002D2E0E" w:rsidP="00863F7C">
                <w:pPr>
                  <w:jc w:val="center"/>
                  <w:rPr>
                    <w:rFonts w:cs="Arial"/>
                    <w:szCs w:val="20"/>
                  </w:rPr>
                </w:pPr>
                <w:r w:rsidRPr="000C5542">
                  <w:rPr>
                    <w:rFonts w:ascii="MS Gothic" w:eastAsia="MS Gothic" w:hAnsi="MS Gothic" w:cs="Arial" w:hint="eastAsia"/>
                  </w:rPr>
                  <w:t>☐</w:t>
                </w:r>
              </w:p>
            </w:tc>
          </w:sdtContent>
        </w:sdt>
        <w:sdt>
          <w:sdtPr>
            <w:rPr>
              <w:rFonts w:cs="Arial"/>
            </w:rPr>
            <w:id w:val="-148978484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56E5817" w14:textId="77777777" w:rsidR="002D2E0E" w:rsidRPr="008B397B" w:rsidRDefault="002D2E0E" w:rsidP="00863F7C">
                <w:pPr>
                  <w:jc w:val="center"/>
                  <w:rPr>
                    <w:rFonts w:cs="Arial"/>
                    <w:szCs w:val="20"/>
                  </w:rPr>
                </w:pPr>
                <w:r w:rsidRPr="000C5542">
                  <w:rPr>
                    <w:rFonts w:ascii="MS Gothic" w:eastAsia="MS Gothic" w:hAnsi="MS Gothic" w:cs="Arial" w:hint="eastAsia"/>
                  </w:rPr>
                  <w:t>☐</w:t>
                </w:r>
              </w:p>
            </w:tc>
          </w:sdtContent>
        </w:sdt>
      </w:tr>
      <w:tr w:rsidR="002D2E0E" w:rsidRPr="008B397B" w14:paraId="38EE1A47" w14:textId="77777777" w:rsidTr="00B71169">
        <w:tc>
          <w:tcPr>
            <w:tcW w:w="7416" w:type="dxa"/>
            <w:shd w:val="clear" w:color="auto" w:fill="E2EFD9" w:themeFill="accent6" w:themeFillTint="33"/>
          </w:tcPr>
          <w:p w14:paraId="20A62406" w14:textId="77777777" w:rsidR="002D2E0E" w:rsidRPr="008B397B" w:rsidRDefault="002D2E0E" w:rsidP="00C32F45">
            <w:pPr>
              <w:rPr>
                <w:rFonts w:cs="Arial"/>
                <w:szCs w:val="20"/>
              </w:rPr>
            </w:pPr>
            <w:r w:rsidRPr="008B397B">
              <w:rPr>
                <w:rFonts w:cs="Arial"/>
                <w:szCs w:val="20"/>
              </w:rPr>
              <w:t>Does the institution follow ethical processes and procedures when enrolling prospective students?</w:t>
            </w:r>
          </w:p>
        </w:tc>
        <w:sdt>
          <w:sdtPr>
            <w:rPr>
              <w:rFonts w:cs="Arial"/>
            </w:rPr>
            <w:id w:val="-130292368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0C0C33D" w14:textId="77777777" w:rsidR="002D2E0E" w:rsidRPr="008B397B" w:rsidRDefault="002D2E0E" w:rsidP="00863F7C">
                <w:pPr>
                  <w:jc w:val="center"/>
                  <w:rPr>
                    <w:rFonts w:cs="Arial"/>
                    <w:szCs w:val="20"/>
                  </w:rPr>
                </w:pPr>
                <w:r w:rsidRPr="000C5542">
                  <w:rPr>
                    <w:rFonts w:ascii="MS Gothic" w:eastAsia="MS Gothic" w:hAnsi="MS Gothic" w:cs="Arial" w:hint="eastAsia"/>
                  </w:rPr>
                  <w:t>☐</w:t>
                </w:r>
              </w:p>
            </w:tc>
          </w:sdtContent>
        </w:sdt>
        <w:sdt>
          <w:sdtPr>
            <w:rPr>
              <w:rFonts w:cs="Arial"/>
            </w:rPr>
            <w:id w:val="104302077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E0EB276" w14:textId="77777777" w:rsidR="002D2E0E" w:rsidRPr="008B397B" w:rsidRDefault="002D2E0E" w:rsidP="00863F7C">
                <w:pPr>
                  <w:jc w:val="center"/>
                  <w:rPr>
                    <w:rFonts w:cs="Arial"/>
                    <w:szCs w:val="20"/>
                  </w:rPr>
                </w:pPr>
                <w:r w:rsidRPr="000C5542">
                  <w:rPr>
                    <w:rFonts w:ascii="MS Gothic" w:eastAsia="MS Gothic" w:hAnsi="MS Gothic" w:cs="Arial" w:hint="eastAsia"/>
                  </w:rPr>
                  <w:t>☐</w:t>
                </w:r>
              </w:p>
            </w:tc>
          </w:sdtContent>
        </w:sdt>
        <w:sdt>
          <w:sdtPr>
            <w:rPr>
              <w:rFonts w:cs="Arial"/>
            </w:rPr>
            <w:id w:val="-103172091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4E10E4B" w14:textId="77777777" w:rsidR="002D2E0E" w:rsidRPr="008B397B" w:rsidRDefault="002D2E0E" w:rsidP="00863F7C">
                <w:pPr>
                  <w:jc w:val="center"/>
                  <w:rPr>
                    <w:rFonts w:cs="Arial"/>
                    <w:szCs w:val="20"/>
                  </w:rPr>
                </w:pPr>
                <w:r w:rsidRPr="000C5542">
                  <w:rPr>
                    <w:rFonts w:ascii="MS Gothic" w:eastAsia="MS Gothic" w:hAnsi="MS Gothic" w:cs="Arial" w:hint="eastAsia"/>
                  </w:rPr>
                  <w:t>☐</w:t>
                </w:r>
              </w:p>
            </w:tc>
          </w:sdtContent>
        </w:sdt>
      </w:tr>
      <w:tr w:rsidR="002D2E0E" w:rsidRPr="008B397B" w14:paraId="39A840DB" w14:textId="77777777" w:rsidTr="00B71169">
        <w:tc>
          <w:tcPr>
            <w:tcW w:w="7416" w:type="dxa"/>
            <w:shd w:val="clear" w:color="auto" w:fill="E2EFD9" w:themeFill="accent6" w:themeFillTint="33"/>
          </w:tcPr>
          <w:p w14:paraId="2172F721" w14:textId="77777777" w:rsidR="002D2E0E" w:rsidRPr="008B397B" w:rsidRDefault="002D2E0E" w:rsidP="00C32F45">
            <w:pPr>
              <w:rPr>
                <w:rFonts w:cs="Arial"/>
                <w:szCs w:val="20"/>
              </w:rPr>
            </w:pPr>
            <w:r w:rsidRPr="008B397B">
              <w:rPr>
                <w:rFonts w:cs="Arial"/>
                <w:szCs w:val="20"/>
              </w:rPr>
              <w:t>Are the</w:t>
            </w:r>
            <w:r>
              <w:rPr>
                <w:rFonts w:cs="Arial"/>
                <w:szCs w:val="20"/>
              </w:rPr>
              <w:t xml:space="preserve"> qualification and experience requirements for</w:t>
            </w:r>
            <w:r w:rsidRPr="008B397B">
              <w:rPr>
                <w:rFonts w:cs="Arial"/>
                <w:szCs w:val="20"/>
              </w:rPr>
              <w:t xml:space="preserve"> the institution’s recruitment personnel adequate for the</w:t>
            </w:r>
            <w:r>
              <w:rPr>
                <w:rFonts w:cs="Arial"/>
                <w:szCs w:val="20"/>
              </w:rPr>
              <w:t>ir</w:t>
            </w:r>
            <w:r w:rsidRPr="008B397B">
              <w:rPr>
                <w:rFonts w:cs="Arial"/>
                <w:szCs w:val="20"/>
              </w:rPr>
              <w:t xml:space="preserve"> identified roles and responsibilities? </w:t>
            </w:r>
          </w:p>
        </w:tc>
        <w:sdt>
          <w:sdtPr>
            <w:rPr>
              <w:rFonts w:cs="Arial"/>
            </w:rPr>
            <w:id w:val="121831227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27F5E97" w14:textId="77777777" w:rsidR="002D2E0E" w:rsidRPr="008B397B" w:rsidRDefault="002D2E0E" w:rsidP="00863F7C">
                <w:pPr>
                  <w:jc w:val="center"/>
                  <w:rPr>
                    <w:rFonts w:cs="Arial"/>
                    <w:szCs w:val="20"/>
                  </w:rPr>
                </w:pPr>
                <w:r w:rsidRPr="000C5542">
                  <w:rPr>
                    <w:rFonts w:ascii="MS Gothic" w:eastAsia="MS Gothic" w:hAnsi="MS Gothic" w:cs="Arial" w:hint="eastAsia"/>
                  </w:rPr>
                  <w:t>☐</w:t>
                </w:r>
              </w:p>
            </w:tc>
          </w:sdtContent>
        </w:sdt>
        <w:sdt>
          <w:sdtPr>
            <w:rPr>
              <w:rFonts w:cs="Arial"/>
            </w:rPr>
            <w:id w:val="-63580174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B5CAA22" w14:textId="77777777" w:rsidR="002D2E0E" w:rsidRPr="008B397B" w:rsidRDefault="002D2E0E" w:rsidP="00863F7C">
                <w:pPr>
                  <w:jc w:val="center"/>
                  <w:rPr>
                    <w:rFonts w:cs="Arial"/>
                    <w:szCs w:val="20"/>
                  </w:rPr>
                </w:pPr>
                <w:r w:rsidRPr="000C5542">
                  <w:rPr>
                    <w:rFonts w:ascii="MS Gothic" w:eastAsia="MS Gothic" w:hAnsi="MS Gothic" w:cs="Arial" w:hint="eastAsia"/>
                  </w:rPr>
                  <w:t>☐</w:t>
                </w:r>
              </w:p>
            </w:tc>
          </w:sdtContent>
        </w:sdt>
        <w:sdt>
          <w:sdtPr>
            <w:rPr>
              <w:rFonts w:cs="Arial"/>
            </w:rPr>
            <w:id w:val="-77894273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CF7CE0B" w14:textId="77777777" w:rsidR="002D2E0E" w:rsidRPr="008B397B" w:rsidRDefault="002D2E0E" w:rsidP="00863F7C">
                <w:pPr>
                  <w:jc w:val="center"/>
                  <w:rPr>
                    <w:rFonts w:cs="Arial"/>
                    <w:szCs w:val="20"/>
                  </w:rPr>
                </w:pPr>
                <w:r w:rsidRPr="000C5542">
                  <w:rPr>
                    <w:rFonts w:ascii="MS Gothic" w:eastAsia="MS Gothic" w:hAnsi="MS Gothic" w:cs="Arial" w:hint="eastAsia"/>
                  </w:rPr>
                  <w:t>☐</w:t>
                </w:r>
              </w:p>
            </w:tc>
          </w:sdtContent>
        </w:sdt>
      </w:tr>
      <w:tr w:rsidR="00A80482" w:rsidRPr="008B397B" w14:paraId="1DD52A50" w14:textId="77777777" w:rsidTr="00B71169">
        <w:tc>
          <w:tcPr>
            <w:tcW w:w="7416" w:type="dxa"/>
            <w:shd w:val="clear" w:color="auto" w:fill="E2EFD9" w:themeFill="accent6" w:themeFillTint="33"/>
          </w:tcPr>
          <w:p w14:paraId="4309E58D" w14:textId="77777777" w:rsidR="00A80482" w:rsidRPr="008B397B" w:rsidRDefault="00A80482" w:rsidP="00C32F45">
            <w:pPr>
              <w:rPr>
                <w:rFonts w:cs="Arial"/>
                <w:szCs w:val="20"/>
              </w:rPr>
            </w:pPr>
            <w:r>
              <w:rPr>
                <w:rFonts w:cs="Arial"/>
                <w:szCs w:val="20"/>
              </w:rPr>
              <w:t>Does the institution appropriately train student recruitment personnel in institution policies, processes, and expectations?</w:t>
            </w:r>
          </w:p>
        </w:tc>
        <w:sdt>
          <w:sdtPr>
            <w:rPr>
              <w:rFonts w:cs="Arial"/>
            </w:rPr>
            <w:id w:val="-132781664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DB832F4" w14:textId="77777777" w:rsidR="00A80482" w:rsidRPr="008B397B" w:rsidRDefault="00A80482" w:rsidP="00863F7C">
                <w:pPr>
                  <w:jc w:val="center"/>
                  <w:rPr>
                    <w:rFonts w:cs="Arial"/>
                    <w:szCs w:val="20"/>
                  </w:rPr>
                </w:pPr>
                <w:r w:rsidRPr="000C5542">
                  <w:rPr>
                    <w:rFonts w:ascii="MS Gothic" w:eastAsia="MS Gothic" w:hAnsi="MS Gothic" w:cs="Arial" w:hint="eastAsia"/>
                  </w:rPr>
                  <w:t>☐</w:t>
                </w:r>
              </w:p>
            </w:tc>
          </w:sdtContent>
        </w:sdt>
        <w:sdt>
          <w:sdtPr>
            <w:rPr>
              <w:rFonts w:cs="Arial"/>
            </w:rPr>
            <w:id w:val="193878752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E87A796" w14:textId="77777777" w:rsidR="00A80482" w:rsidRPr="008B397B" w:rsidRDefault="00A80482" w:rsidP="00863F7C">
                <w:pPr>
                  <w:jc w:val="center"/>
                  <w:rPr>
                    <w:rFonts w:cs="Arial"/>
                    <w:szCs w:val="20"/>
                  </w:rPr>
                </w:pPr>
                <w:r w:rsidRPr="000C5542">
                  <w:rPr>
                    <w:rFonts w:ascii="MS Gothic" w:eastAsia="MS Gothic" w:hAnsi="MS Gothic" w:cs="Arial" w:hint="eastAsia"/>
                  </w:rPr>
                  <w:t>☐</w:t>
                </w:r>
              </w:p>
            </w:tc>
          </w:sdtContent>
        </w:sdt>
        <w:sdt>
          <w:sdtPr>
            <w:rPr>
              <w:rFonts w:cs="Arial"/>
            </w:rPr>
            <w:id w:val="-104113391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5350387" w14:textId="77777777" w:rsidR="00A80482" w:rsidRPr="008B397B" w:rsidRDefault="00A80482" w:rsidP="00863F7C">
                <w:pPr>
                  <w:jc w:val="center"/>
                  <w:rPr>
                    <w:rFonts w:cs="Arial"/>
                    <w:szCs w:val="20"/>
                  </w:rPr>
                </w:pPr>
                <w:r w:rsidRPr="000C5542">
                  <w:rPr>
                    <w:rFonts w:ascii="MS Gothic" w:eastAsia="MS Gothic" w:hAnsi="MS Gothic" w:cs="Arial" w:hint="eastAsia"/>
                  </w:rPr>
                  <w:t>☐</w:t>
                </w:r>
              </w:p>
            </w:tc>
          </w:sdtContent>
        </w:sdt>
      </w:tr>
      <w:tr w:rsidR="00A80482" w:rsidRPr="008B397B" w14:paraId="4D281058" w14:textId="77777777" w:rsidTr="00B71169">
        <w:tc>
          <w:tcPr>
            <w:tcW w:w="7416" w:type="dxa"/>
            <w:shd w:val="clear" w:color="auto" w:fill="E2EFD9" w:themeFill="accent6" w:themeFillTint="33"/>
          </w:tcPr>
          <w:p w14:paraId="15C4F17E" w14:textId="77777777" w:rsidR="00A80482" w:rsidRPr="008B397B" w:rsidRDefault="00A80482" w:rsidP="00C32F45">
            <w:pPr>
              <w:rPr>
                <w:rFonts w:cs="Arial"/>
                <w:szCs w:val="20"/>
              </w:rPr>
            </w:pPr>
            <w:r>
              <w:rPr>
                <w:rFonts w:cs="Arial"/>
                <w:szCs w:val="20"/>
              </w:rPr>
              <w:t xml:space="preserve">Are the </w:t>
            </w:r>
            <w:r w:rsidRPr="00A80482">
              <w:rPr>
                <w:rFonts w:cs="Arial"/>
                <w:szCs w:val="20"/>
              </w:rPr>
              <w:t xml:space="preserve">materials provided to recruitment personnel </w:t>
            </w:r>
            <w:r>
              <w:rPr>
                <w:rFonts w:cs="Arial"/>
                <w:szCs w:val="20"/>
              </w:rPr>
              <w:t xml:space="preserve">adequate </w:t>
            </w:r>
            <w:r w:rsidRPr="00A80482">
              <w:rPr>
                <w:rFonts w:cs="Arial"/>
                <w:szCs w:val="20"/>
              </w:rPr>
              <w:t>to ensure that tasks are performed ethically, consistently, and in compliance with applicable laws, DEAC standards, and institutional policies</w:t>
            </w:r>
            <w:r>
              <w:rPr>
                <w:rFonts w:cs="Arial"/>
                <w:szCs w:val="20"/>
              </w:rPr>
              <w:t>?</w:t>
            </w:r>
          </w:p>
        </w:tc>
        <w:sdt>
          <w:sdtPr>
            <w:rPr>
              <w:rFonts w:cs="Arial"/>
            </w:rPr>
            <w:id w:val="30605069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F712B9E" w14:textId="77777777" w:rsidR="00A80482" w:rsidRPr="008B397B" w:rsidRDefault="00A80482" w:rsidP="00863F7C">
                <w:pPr>
                  <w:jc w:val="center"/>
                  <w:rPr>
                    <w:rFonts w:cs="Arial"/>
                    <w:szCs w:val="20"/>
                  </w:rPr>
                </w:pPr>
                <w:r w:rsidRPr="000C5542">
                  <w:rPr>
                    <w:rFonts w:ascii="MS Gothic" w:eastAsia="MS Gothic" w:hAnsi="MS Gothic" w:cs="Arial" w:hint="eastAsia"/>
                  </w:rPr>
                  <w:t>☐</w:t>
                </w:r>
              </w:p>
            </w:tc>
          </w:sdtContent>
        </w:sdt>
        <w:sdt>
          <w:sdtPr>
            <w:rPr>
              <w:rFonts w:cs="Arial"/>
            </w:rPr>
            <w:id w:val="-54160306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3A312C1" w14:textId="77777777" w:rsidR="00A80482" w:rsidRPr="008B397B" w:rsidRDefault="00A80482" w:rsidP="00863F7C">
                <w:pPr>
                  <w:jc w:val="center"/>
                  <w:rPr>
                    <w:rFonts w:cs="Arial"/>
                    <w:szCs w:val="20"/>
                  </w:rPr>
                </w:pPr>
                <w:r w:rsidRPr="000C5542">
                  <w:rPr>
                    <w:rFonts w:ascii="MS Gothic" w:eastAsia="MS Gothic" w:hAnsi="MS Gothic" w:cs="Arial" w:hint="eastAsia"/>
                  </w:rPr>
                  <w:t>☐</w:t>
                </w:r>
              </w:p>
            </w:tc>
          </w:sdtContent>
        </w:sdt>
        <w:sdt>
          <w:sdtPr>
            <w:rPr>
              <w:rFonts w:cs="Arial"/>
            </w:rPr>
            <w:id w:val="-37816878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2136575" w14:textId="77777777" w:rsidR="00A80482" w:rsidRPr="008B397B" w:rsidRDefault="00A80482" w:rsidP="00863F7C">
                <w:pPr>
                  <w:jc w:val="center"/>
                  <w:rPr>
                    <w:rFonts w:cs="Arial"/>
                    <w:szCs w:val="20"/>
                  </w:rPr>
                </w:pPr>
                <w:r w:rsidRPr="000C5542">
                  <w:rPr>
                    <w:rFonts w:ascii="MS Gothic" w:eastAsia="MS Gothic" w:hAnsi="MS Gothic" w:cs="Arial" w:hint="eastAsia"/>
                  </w:rPr>
                  <w:t>☐</w:t>
                </w:r>
              </w:p>
            </w:tc>
          </w:sdtContent>
        </w:sdt>
      </w:tr>
      <w:tr w:rsidR="00A80482" w:rsidRPr="008B397B" w14:paraId="67800937" w14:textId="77777777" w:rsidTr="00B71169">
        <w:tc>
          <w:tcPr>
            <w:tcW w:w="7416" w:type="dxa"/>
            <w:shd w:val="clear" w:color="auto" w:fill="E2EFD9" w:themeFill="accent6" w:themeFillTint="33"/>
          </w:tcPr>
          <w:p w14:paraId="1507EDD1" w14:textId="77777777" w:rsidR="00A80482" w:rsidRPr="008B397B" w:rsidRDefault="00A80482" w:rsidP="00C32F45">
            <w:pPr>
              <w:rPr>
                <w:rFonts w:cs="Arial"/>
                <w:szCs w:val="20"/>
              </w:rPr>
            </w:pPr>
            <w:r>
              <w:rPr>
                <w:rFonts w:cs="Arial"/>
                <w:szCs w:val="20"/>
              </w:rPr>
              <w:t xml:space="preserve">Does the </w:t>
            </w:r>
            <w:r w:rsidRPr="00A80482">
              <w:rPr>
                <w:rFonts w:cs="Arial"/>
                <w:szCs w:val="20"/>
              </w:rPr>
              <w:t xml:space="preserve">institution </w:t>
            </w:r>
            <w:r>
              <w:rPr>
                <w:rFonts w:cs="Arial"/>
                <w:szCs w:val="20"/>
              </w:rPr>
              <w:t xml:space="preserve">have an adequate process in place to </w:t>
            </w:r>
            <w:r w:rsidRPr="00A80482">
              <w:rPr>
                <w:rFonts w:cs="Arial"/>
                <w:szCs w:val="20"/>
              </w:rPr>
              <w:t>verif</w:t>
            </w:r>
            <w:r>
              <w:rPr>
                <w:rFonts w:cs="Arial"/>
                <w:szCs w:val="20"/>
              </w:rPr>
              <w:t>y</w:t>
            </w:r>
            <w:r w:rsidRPr="00A80482">
              <w:rPr>
                <w:rFonts w:cs="Arial"/>
                <w:szCs w:val="20"/>
              </w:rPr>
              <w:t xml:space="preserve"> that recruitment materials comply with laws applicable to the jurisdiction(s) in which it operates and DEAC recruitment practice requirements</w:t>
            </w:r>
            <w:r>
              <w:rPr>
                <w:rFonts w:cs="Arial"/>
                <w:szCs w:val="20"/>
              </w:rPr>
              <w:t>?</w:t>
            </w:r>
          </w:p>
        </w:tc>
        <w:sdt>
          <w:sdtPr>
            <w:rPr>
              <w:rFonts w:cs="Arial"/>
            </w:rPr>
            <w:id w:val="18872699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C3B2957" w14:textId="77777777" w:rsidR="00A80482" w:rsidRPr="008B397B" w:rsidRDefault="00A80482" w:rsidP="00863F7C">
                <w:pPr>
                  <w:jc w:val="center"/>
                  <w:rPr>
                    <w:rFonts w:cs="Arial"/>
                    <w:szCs w:val="20"/>
                  </w:rPr>
                </w:pPr>
                <w:r w:rsidRPr="000C5542">
                  <w:rPr>
                    <w:rFonts w:ascii="MS Gothic" w:eastAsia="MS Gothic" w:hAnsi="MS Gothic" w:cs="Arial" w:hint="eastAsia"/>
                  </w:rPr>
                  <w:t>☐</w:t>
                </w:r>
              </w:p>
            </w:tc>
          </w:sdtContent>
        </w:sdt>
        <w:sdt>
          <w:sdtPr>
            <w:rPr>
              <w:rFonts w:cs="Arial"/>
            </w:rPr>
            <w:id w:val="104324606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4ADD436" w14:textId="77777777" w:rsidR="00A80482" w:rsidRPr="008B397B" w:rsidRDefault="00A80482" w:rsidP="00863F7C">
                <w:pPr>
                  <w:jc w:val="center"/>
                  <w:rPr>
                    <w:rFonts w:cs="Arial"/>
                    <w:szCs w:val="20"/>
                  </w:rPr>
                </w:pPr>
                <w:r w:rsidRPr="000C5542">
                  <w:rPr>
                    <w:rFonts w:ascii="MS Gothic" w:eastAsia="MS Gothic" w:hAnsi="MS Gothic" w:cs="Arial" w:hint="eastAsia"/>
                  </w:rPr>
                  <w:t>☐</w:t>
                </w:r>
              </w:p>
            </w:tc>
          </w:sdtContent>
        </w:sdt>
        <w:sdt>
          <w:sdtPr>
            <w:rPr>
              <w:rFonts w:cs="Arial"/>
            </w:rPr>
            <w:id w:val="-159100048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BB2DAC9" w14:textId="77777777" w:rsidR="00A80482" w:rsidRPr="008B397B" w:rsidRDefault="00A80482" w:rsidP="00863F7C">
                <w:pPr>
                  <w:jc w:val="center"/>
                  <w:rPr>
                    <w:rFonts w:cs="Arial"/>
                    <w:szCs w:val="20"/>
                  </w:rPr>
                </w:pPr>
                <w:r w:rsidRPr="000C5542">
                  <w:rPr>
                    <w:rFonts w:ascii="MS Gothic" w:eastAsia="MS Gothic" w:hAnsi="MS Gothic" w:cs="Arial" w:hint="eastAsia"/>
                  </w:rPr>
                  <w:t>☐</w:t>
                </w:r>
              </w:p>
            </w:tc>
          </w:sdtContent>
        </w:sdt>
      </w:tr>
      <w:tr w:rsidR="002D2E0E" w:rsidRPr="008B397B" w14:paraId="66AA7534" w14:textId="77777777" w:rsidTr="00B71169">
        <w:tc>
          <w:tcPr>
            <w:tcW w:w="7416" w:type="dxa"/>
            <w:shd w:val="clear" w:color="auto" w:fill="E2EFD9" w:themeFill="accent6" w:themeFillTint="33"/>
          </w:tcPr>
          <w:p w14:paraId="2E3280E2" w14:textId="1F69FA38" w:rsidR="002D2E0E" w:rsidRPr="008B397B" w:rsidRDefault="00A80482" w:rsidP="00C32F45">
            <w:pPr>
              <w:rPr>
                <w:rFonts w:cs="Arial"/>
                <w:szCs w:val="20"/>
              </w:rPr>
            </w:pPr>
            <w:r>
              <w:rPr>
                <w:rFonts w:cs="Arial"/>
                <w:szCs w:val="20"/>
              </w:rPr>
              <w:t>Did the institution provide evidence that all student recruitment personnel sign the DEAC Code of Ethics?</w:t>
            </w:r>
          </w:p>
        </w:tc>
        <w:sdt>
          <w:sdtPr>
            <w:rPr>
              <w:rFonts w:cs="Arial"/>
            </w:rPr>
            <w:id w:val="-111929984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2872FC6" w14:textId="77777777" w:rsidR="002D2E0E" w:rsidRPr="008B397B" w:rsidRDefault="002D2E0E" w:rsidP="00863F7C">
                <w:pPr>
                  <w:jc w:val="center"/>
                  <w:rPr>
                    <w:rFonts w:cs="Arial"/>
                    <w:szCs w:val="20"/>
                  </w:rPr>
                </w:pPr>
                <w:r w:rsidRPr="000C5542">
                  <w:rPr>
                    <w:rFonts w:ascii="MS Gothic" w:eastAsia="MS Gothic" w:hAnsi="MS Gothic" w:cs="Arial" w:hint="eastAsia"/>
                  </w:rPr>
                  <w:t>☐</w:t>
                </w:r>
              </w:p>
            </w:tc>
          </w:sdtContent>
        </w:sdt>
        <w:sdt>
          <w:sdtPr>
            <w:rPr>
              <w:rFonts w:cs="Arial"/>
            </w:rPr>
            <w:id w:val="-20502444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7409851" w14:textId="77777777" w:rsidR="002D2E0E" w:rsidRPr="008B397B" w:rsidRDefault="002D2E0E" w:rsidP="00863F7C">
                <w:pPr>
                  <w:jc w:val="center"/>
                  <w:rPr>
                    <w:rFonts w:cs="Arial"/>
                    <w:szCs w:val="20"/>
                  </w:rPr>
                </w:pPr>
                <w:r w:rsidRPr="000C5542">
                  <w:rPr>
                    <w:rFonts w:ascii="MS Gothic" w:eastAsia="MS Gothic" w:hAnsi="MS Gothic" w:cs="Arial" w:hint="eastAsia"/>
                  </w:rPr>
                  <w:t>☐</w:t>
                </w:r>
              </w:p>
            </w:tc>
          </w:sdtContent>
        </w:sdt>
        <w:sdt>
          <w:sdtPr>
            <w:rPr>
              <w:rFonts w:cs="Arial"/>
            </w:rPr>
            <w:id w:val="-153272305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4205005" w14:textId="77777777" w:rsidR="002D2E0E" w:rsidRPr="008B397B" w:rsidRDefault="002D2E0E" w:rsidP="00863F7C">
                <w:pPr>
                  <w:jc w:val="center"/>
                  <w:rPr>
                    <w:rFonts w:cs="Arial"/>
                    <w:szCs w:val="20"/>
                  </w:rPr>
                </w:pPr>
                <w:r w:rsidRPr="000C5542">
                  <w:rPr>
                    <w:rFonts w:ascii="MS Gothic" w:eastAsia="MS Gothic" w:hAnsi="MS Gothic" w:cs="Arial" w:hint="eastAsia"/>
                  </w:rPr>
                  <w:t>☐</w:t>
                </w:r>
              </w:p>
            </w:tc>
          </w:sdtContent>
        </w:sdt>
      </w:tr>
      <w:tr w:rsidR="002D2E0E" w:rsidRPr="008B397B" w14:paraId="3E837307" w14:textId="77777777" w:rsidTr="00B71169">
        <w:tc>
          <w:tcPr>
            <w:tcW w:w="7416" w:type="dxa"/>
            <w:shd w:val="clear" w:color="auto" w:fill="E2EFD9" w:themeFill="accent6" w:themeFillTint="33"/>
          </w:tcPr>
          <w:p w14:paraId="345F3E3B" w14:textId="654C5551" w:rsidR="002D2E0E" w:rsidRPr="008B397B" w:rsidRDefault="00A80482" w:rsidP="00A80482">
            <w:pPr>
              <w:tabs>
                <w:tab w:val="left" w:pos="1661"/>
              </w:tabs>
              <w:rPr>
                <w:rFonts w:cs="Arial"/>
                <w:szCs w:val="20"/>
              </w:rPr>
            </w:pPr>
            <w:r>
              <w:rPr>
                <w:rFonts w:cstheme="minorHAnsi"/>
              </w:rPr>
              <w:t>Does</w:t>
            </w:r>
            <w:r w:rsidRPr="003E0C2C">
              <w:rPr>
                <w:rFonts w:cstheme="minorHAnsi"/>
              </w:rPr>
              <w:t xml:space="preserve"> the institution </w:t>
            </w:r>
            <w:r>
              <w:rPr>
                <w:rFonts w:cstheme="minorHAnsi"/>
              </w:rPr>
              <w:t xml:space="preserve">adequately </w:t>
            </w:r>
            <w:r w:rsidRPr="003E0C2C">
              <w:rPr>
                <w:rFonts w:cstheme="minorHAnsi"/>
              </w:rPr>
              <w:t xml:space="preserve">supervise and monitor </w:t>
            </w:r>
            <w:r>
              <w:rPr>
                <w:rFonts w:cstheme="minorHAnsi"/>
              </w:rPr>
              <w:t xml:space="preserve">both internal and third-party </w:t>
            </w:r>
            <w:r w:rsidRPr="003E0C2C">
              <w:rPr>
                <w:rFonts w:cstheme="minorHAnsi"/>
              </w:rPr>
              <w:t>student recruitment personnel</w:t>
            </w:r>
            <w:r>
              <w:rPr>
                <w:rFonts w:cstheme="minorHAnsi"/>
              </w:rPr>
              <w:t>?</w:t>
            </w:r>
          </w:p>
        </w:tc>
        <w:sdt>
          <w:sdtPr>
            <w:rPr>
              <w:rFonts w:cs="Arial"/>
            </w:rPr>
            <w:id w:val="-99048471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4E33E51" w14:textId="77777777" w:rsidR="002D2E0E" w:rsidRPr="008B397B" w:rsidRDefault="002D2E0E" w:rsidP="00863F7C">
                <w:pPr>
                  <w:jc w:val="center"/>
                  <w:rPr>
                    <w:rFonts w:cs="Arial"/>
                    <w:szCs w:val="20"/>
                  </w:rPr>
                </w:pPr>
                <w:r w:rsidRPr="000C5542">
                  <w:rPr>
                    <w:rFonts w:ascii="MS Gothic" w:eastAsia="MS Gothic" w:hAnsi="MS Gothic" w:cs="Arial" w:hint="eastAsia"/>
                  </w:rPr>
                  <w:t>☐</w:t>
                </w:r>
              </w:p>
            </w:tc>
          </w:sdtContent>
        </w:sdt>
        <w:sdt>
          <w:sdtPr>
            <w:rPr>
              <w:rFonts w:cs="Arial"/>
            </w:rPr>
            <w:id w:val="-136088617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CDA7DF2" w14:textId="77777777" w:rsidR="002D2E0E" w:rsidRPr="008B397B" w:rsidRDefault="002D2E0E" w:rsidP="00863F7C">
                <w:pPr>
                  <w:jc w:val="center"/>
                  <w:rPr>
                    <w:rFonts w:cs="Arial"/>
                    <w:szCs w:val="20"/>
                  </w:rPr>
                </w:pPr>
                <w:r w:rsidRPr="000C5542">
                  <w:rPr>
                    <w:rFonts w:ascii="MS Gothic" w:eastAsia="MS Gothic" w:hAnsi="MS Gothic" w:cs="Arial" w:hint="eastAsia"/>
                  </w:rPr>
                  <w:t>☐</w:t>
                </w:r>
              </w:p>
            </w:tc>
          </w:sdtContent>
        </w:sdt>
        <w:sdt>
          <w:sdtPr>
            <w:rPr>
              <w:rFonts w:cs="Arial"/>
            </w:rPr>
            <w:id w:val="36710814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51E828F" w14:textId="77777777" w:rsidR="002D2E0E" w:rsidRPr="008B397B" w:rsidRDefault="002D2E0E" w:rsidP="00863F7C">
                <w:pPr>
                  <w:jc w:val="center"/>
                  <w:rPr>
                    <w:rFonts w:cs="Arial"/>
                    <w:szCs w:val="20"/>
                  </w:rPr>
                </w:pPr>
                <w:r w:rsidRPr="000C5542">
                  <w:rPr>
                    <w:rFonts w:ascii="MS Gothic" w:eastAsia="MS Gothic" w:hAnsi="MS Gothic" w:cs="Arial" w:hint="eastAsia"/>
                  </w:rPr>
                  <w:t>☐</w:t>
                </w:r>
              </w:p>
            </w:tc>
          </w:sdtContent>
        </w:sdt>
      </w:tr>
      <w:tr w:rsidR="002D2E0E" w:rsidRPr="008B397B" w14:paraId="1B08D851" w14:textId="77777777" w:rsidTr="00B71169">
        <w:tc>
          <w:tcPr>
            <w:tcW w:w="7416" w:type="dxa"/>
            <w:shd w:val="clear" w:color="auto" w:fill="E2EFD9" w:themeFill="accent6" w:themeFillTint="33"/>
          </w:tcPr>
          <w:p w14:paraId="53E0AD88" w14:textId="1A205263" w:rsidR="002D2E0E" w:rsidRPr="008B397B" w:rsidRDefault="00A80482" w:rsidP="00C32F45">
            <w:pPr>
              <w:rPr>
                <w:rFonts w:cs="Arial"/>
                <w:szCs w:val="20"/>
              </w:rPr>
            </w:pPr>
            <w:r>
              <w:rPr>
                <w:rFonts w:cstheme="minorHAnsi"/>
              </w:rPr>
              <w:lastRenderedPageBreak/>
              <w:t xml:space="preserve">Does the institution have adequate </w:t>
            </w:r>
            <w:r w:rsidRPr="00B54726">
              <w:rPr>
                <w:rFonts w:cstheme="minorHAnsi"/>
              </w:rPr>
              <w:t>process</w:t>
            </w:r>
            <w:r>
              <w:rPr>
                <w:rFonts w:cstheme="minorHAnsi"/>
              </w:rPr>
              <w:t>es</w:t>
            </w:r>
            <w:r w:rsidRPr="00B54726">
              <w:rPr>
                <w:rFonts w:cstheme="minorHAnsi"/>
              </w:rPr>
              <w:t xml:space="preserve"> and criteria</w:t>
            </w:r>
            <w:r>
              <w:rPr>
                <w:rFonts w:cstheme="minorHAnsi"/>
              </w:rPr>
              <w:t xml:space="preserve"> in place </w:t>
            </w:r>
            <w:r w:rsidRPr="00B54726">
              <w:rPr>
                <w:rFonts w:cstheme="minorHAnsi"/>
              </w:rPr>
              <w:t xml:space="preserve">to evaluate </w:t>
            </w:r>
            <w:r>
              <w:rPr>
                <w:rFonts w:cstheme="minorHAnsi"/>
              </w:rPr>
              <w:t xml:space="preserve">both internal and third-party </w:t>
            </w:r>
            <w:r w:rsidRPr="00B54726">
              <w:rPr>
                <w:rFonts w:cstheme="minorHAnsi"/>
              </w:rPr>
              <w:t>student recruitment personnel</w:t>
            </w:r>
            <w:r>
              <w:rPr>
                <w:rFonts w:cstheme="minorHAnsi"/>
              </w:rPr>
              <w:t>?</w:t>
            </w:r>
          </w:p>
        </w:tc>
        <w:sdt>
          <w:sdtPr>
            <w:rPr>
              <w:rFonts w:cs="Arial"/>
            </w:rPr>
            <w:id w:val="182747386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D6E1A03" w14:textId="77777777" w:rsidR="002D2E0E" w:rsidRPr="008B397B" w:rsidRDefault="002D2E0E" w:rsidP="00863F7C">
                <w:pPr>
                  <w:jc w:val="center"/>
                  <w:rPr>
                    <w:rFonts w:cs="Arial"/>
                    <w:szCs w:val="20"/>
                  </w:rPr>
                </w:pPr>
                <w:r w:rsidRPr="000C5542">
                  <w:rPr>
                    <w:rFonts w:ascii="MS Gothic" w:eastAsia="MS Gothic" w:hAnsi="MS Gothic" w:cs="Arial" w:hint="eastAsia"/>
                  </w:rPr>
                  <w:t>☐</w:t>
                </w:r>
              </w:p>
            </w:tc>
          </w:sdtContent>
        </w:sdt>
        <w:sdt>
          <w:sdtPr>
            <w:rPr>
              <w:rFonts w:cs="Arial"/>
            </w:rPr>
            <w:id w:val="47603832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3E8DC9A" w14:textId="77777777" w:rsidR="002D2E0E" w:rsidRPr="008B397B" w:rsidRDefault="002D2E0E" w:rsidP="00863F7C">
                <w:pPr>
                  <w:jc w:val="center"/>
                  <w:rPr>
                    <w:rFonts w:cs="Arial"/>
                    <w:szCs w:val="20"/>
                  </w:rPr>
                </w:pPr>
                <w:r w:rsidRPr="000C5542">
                  <w:rPr>
                    <w:rFonts w:ascii="MS Gothic" w:eastAsia="MS Gothic" w:hAnsi="MS Gothic" w:cs="Arial" w:hint="eastAsia"/>
                  </w:rPr>
                  <w:t>☐</w:t>
                </w:r>
              </w:p>
            </w:tc>
          </w:sdtContent>
        </w:sdt>
        <w:sdt>
          <w:sdtPr>
            <w:rPr>
              <w:rFonts w:cs="Arial"/>
            </w:rPr>
            <w:id w:val="54518347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763CF00" w14:textId="77777777" w:rsidR="002D2E0E" w:rsidRPr="008B397B" w:rsidRDefault="002D2E0E" w:rsidP="00863F7C">
                <w:pPr>
                  <w:jc w:val="center"/>
                  <w:rPr>
                    <w:rFonts w:cs="Arial"/>
                    <w:szCs w:val="20"/>
                  </w:rPr>
                </w:pPr>
                <w:r w:rsidRPr="000C5542">
                  <w:rPr>
                    <w:rFonts w:ascii="MS Gothic" w:eastAsia="MS Gothic" w:hAnsi="MS Gothic" w:cs="Arial" w:hint="eastAsia"/>
                  </w:rPr>
                  <w:t>☐</w:t>
                </w:r>
              </w:p>
            </w:tc>
          </w:sdtContent>
        </w:sdt>
      </w:tr>
      <w:tr w:rsidR="00A80482" w:rsidRPr="00E732CF" w14:paraId="38E0CC13" w14:textId="77777777" w:rsidTr="00B71169">
        <w:tc>
          <w:tcPr>
            <w:tcW w:w="7416" w:type="dxa"/>
            <w:shd w:val="clear" w:color="auto" w:fill="E2EFD9" w:themeFill="accent6" w:themeFillTint="33"/>
          </w:tcPr>
          <w:p w14:paraId="4E90AF0E" w14:textId="41D0EECB" w:rsidR="00A80482" w:rsidRPr="00E732CF" w:rsidRDefault="00A80482" w:rsidP="00C32F45">
            <w:pPr>
              <w:rPr>
                <w:rFonts w:cs="Arial"/>
                <w:b/>
              </w:rPr>
            </w:pPr>
            <w:r w:rsidRPr="00E732CF">
              <w:rPr>
                <w:rFonts w:cs="Arial"/>
                <w:b/>
              </w:rPr>
              <w:t xml:space="preserve">Standard </w:t>
            </w:r>
            <w:r>
              <w:rPr>
                <w:rFonts w:cs="Arial"/>
                <w:b/>
              </w:rPr>
              <w:t>XI</w:t>
            </w:r>
            <w:r w:rsidRPr="00E732CF">
              <w:rPr>
                <w:rFonts w:cs="Arial"/>
                <w:b/>
              </w:rPr>
              <w:t>.</w:t>
            </w:r>
            <w:r>
              <w:rPr>
                <w:rFonts w:cs="Arial"/>
                <w:b/>
              </w:rPr>
              <w:t>A</w:t>
            </w:r>
            <w:r w:rsidRPr="00E732CF">
              <w:rPr>
                <w:rFonts w:cs="Arial"/>
                <w:b/>
              </w:rPr>
              <w:t xml:space="preserve">. – </w:t>
            </w:r>
            <w:r>
              <w:rPr>
                <w:rFonts w:cs="Arial"/>
                <w:b/>
              </w:rPr>
              <w:t>Standard is Evident, Emerging, Not Evident, or Not Applicable</w:t>
            </w:r>
          </w:p>
        </w:tc>
        <w:tc>
          <w:tcPr>
            <w:tcW w:w="1944" w:type="dxa"/>
            <w:gridSpan w:val="3"/>
            <w:shd w:val="clear" w:color="auto" w:fill="E2EFD9" w:themeFill="accent6" w:themeFillTint="33"/>
          </w:tcPr>
          <w:p w14:paraId="1F9882DB" w14:textId="77777777" w:rsidR="00A80482" w:rsidRPr="00E732CF" w:rsidRDefault="00000000" w:rsidP="00C32F45">
            <w:pPr>
              <w:rPr>
                <w:rFonts w:cs="Arial"/>
                <w:b/>
              </w:rPr>
            </w:pPr>
            <w:sdt>
              <w:sdtPr>
                <w:rPr>
                  <w:rStyle w:val="Style1"/>
                </w:rPr>
                <w:alias w:val="Finding "/>
                <w:tag w:val="Finding "/>
                <w:id w:val="-393585812"/>
                <w:placeholder>
                  <w:docPart w:val="0DF2BE51ED3A461496A92FAFE07E9E2E"/>
                </w:placeholder>
                <w:showingPlcHdr/>
                <w:comboBox>
                  <w:listItem w:displayText="Standard is Evident" w:value="Standard is Evident"/>
                  <w:listItem w:displayText="Standard is Emerging" w:value="Standard is Emerging"/>
                  <w:listItem w:displayText="Standard is Not Evident" w:value="Standard is Not Evident"/>
                  <w:listItem w:displayText="Not Applicable " w:value="Not Applicable "/>
                </w:comboBox>
              </w:sdtPr>
              <w:sdtEndPr>
                <w:rPr>
                  <w:rStyle w:val="DefaultParagraphFont"/>
                  <w:rFonts w:cs="Arial"/>
                  <w:b/>
                  <w:vanish/>
                  <w:sz w:val="20"/>
                  <w:szCs w:val="20"/>
                </w:rPr>
              </w:sdtEndPr>
              <w:sdtContent>
                <w:r w:rsidR="00A80482" w:rsidRPr="00C94CE0">
                  <w:rPr>
                    <w:rStyle w:val="PlaceholderText"/>
                  </w:rPr>
                  <w:t>Choose a finding.</w:t>
                </w:r>
              </w:sdtContent>
            </w:sdt>
          </w:p>
        </w:tc>
      </w:tr>
    </w:tbl>
    <w:p w14:paraId="68592551" w14:textId="77777777" w:rsidR="00341438" w:rsidRDefault="00341438" w:rsidP="00341438">
      <w:pPr>
        <w:spacing w:after="0" w:line="240" w:lineRule="auto"/>
        <w:rPr>
          <w:rFonts w:ascii="Calibri" w:eastAsia="Arial" w:hAnsi="Calibri" w:cs="Arial"/>
          <w:b/>
          <w:bCs/>
          <w:sz w:val="24"/>
          <w:szCs w:val="24"/>
          <w:u w:val="single"/>
        </w:rPr>
      </w:pPr>
    </w:p>
    <w:p w14:paraId="3EF98A97" w14:textId="77777777" w:rsidR="00341438" w:rsidRPr="00512A8E" w:rsidRDefault="00341438" w:rsidP="00341438">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262189222"/>
          <w:placeholder>
            <w:docPart w:val="B7BAEEA93F354C0F9ADA70B1CE3D7EF3"/>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0646877E" w14:textId="654E0C07" w:rsidR="00341438" w:rsidRPr="00512A8E" w:rsidRDefault="00341438" w:rsidP="00341438">
      <w:pPr>
        <w:spacing w:after="0" w:line="240" w:lineRule="auto"/>
        <w:rPr>
          <w:rFonts w:ascii="Calibri" w:eastAsia="Calibri" w:hAnsi="Calibri" w:cs="Arial"/>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580413467"/>
          <w:placeholder>
            <w:docPart w:val="9E9374835D8149CB8055288237CD4459"/>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5AC8AEEF" w14:textId="77777777" w:rsidR="00341438" w:rsidRPr="00512A8E" w:rsidRDefault="00341438" w:rsidP="00341438">
      <w:pPr>
        <w:spacing w:after="0" w:line="240" w:lineRule="auto"/>
        <w:rPr>
          <w:rFonts w:ascii="Calibri" w:eastAsia="Calibri" w:hAnsi="Calibri" w:cs="Arial"/>
        </w:rPr>
      </w:pPr>
    </w:p>
    <w:p w14:paraId="77F5C72F" w14:textId="7188F073" w:rsidR="006F5FC5" w:rsidRPr="00512A8E" w:rsidRDefault="006F5FC5" w:rsidP="006F5FC5">
      <w:pPr>
        <w:spacing w:after="0" w:line="240" w:lineRule="auto"/>
        <w:rPr>
          <w:rFonts w:cs="Arial"/>
          <w:sz w:val="20"/>
          <w:szCs w:val="20"/>
        </w:rPr>
      </w:pPr>
      <w:r w:rsidRPr="005854FB">
        <w:rPr>
          <w:rFonts w:cs="Arial"/>
          <w:b/>
          <w:smallCaps/>
          <w:sz w:val="24"/>
          <w:szCs w:val="24"/>
          <w:u w:val="single"/>
        </w:rPr>
        <w:t xml:space="preserve">Exhibit </w:t>
      </w:r>
      <w:r>
        <w:rPr>
          <w:rFonts w:cs="Arial"/>
          <w:b/>
          <w:smallCaps/>
          <w:sz w:val="24"/>
          <w:szCs w:val="24"/>
          <w:u w:val="single"/>
        </w:rPr>
        <w:t>28</w:t>
      </w:r>
      <w:r w:rsidRPr="005854FB">
        <w:rPr>
          <w:rFonts w:cs="Arial"/>
          <w:b/>
          <w:smallCaps/>
          <w:sz w:val="24"/>
          <w:szCs w:val="24"/>
          <w:u w:val="single"/>
        </w:rPr>
        <w:t>:</w:t>
      </w:r>
      <w:r w:rsidRPr="007F5C5E">
        <w:rPr>
          <w:rFonts w:cs="Arial"/>
          <w:color w:val="0000FF"/>
          <w:sz w:val="20"/>
          <w:szCs w:val="20"/>
        </w:rPr>
        <w:t xml:space="preserve"> </w:t>
      </w:r>
      <w:sdt>
        <w:sdtPr>
          <w:rPr>
            <w:rFonts w:cs="Arial"/>
            <w:color w:val="0000FF"/>
            <w:sz w:val="20"/>
            <w:szCs w:val="20"/>
          </w:rPr>
          <w:id w:val="588199891"/>
          <w:placeholder>
            <w:docPart w:val="569D026D2C4E4BEC81E389FCB3C6F25B"/>
          </w:placeholder>
          <w:temporary/>
          <w:showingPlcHdr/>
        </w:sdtPr>
        <w:sdtContent>
          <w:r w:rsidRPr="00397EB7">
            <w:rPr>
              <w:rFonts w:cs="Arial"/>
              <w:color w:val="767171" w:themeColor="background2" w:themeShade="80"/>
            </w:rPr>
            <w:t xml:space="preserve">Provide detailed feedback for </w:t>
          </w:r>
          <w:r>
            <w:rPr>
              <w:rFonts w:cs="Arial"/>
              <w:color w:val="767171" w:themeColor="background2" w:themeShade="80"/>
            </w:rPr>
            <w:t>the E</w:t>
          </w:r>
          <w:r w:rsidRPr="00397EB7">
            <w:rPr>
              <w:rFonts w:cs="Arial"/>
              <w:color w:val="767171" w:themeColor="background2" w:themeShade="80"/>
            </w:rPr>
            <w:t>xhibit</w:t>
          </w:r>
          <w:r>
            <w:rPr>
              <w:rFonts w:cs="Arial"/>
              <w:color w:val="767171" w:themeColor="background2" w:themeShade="80"/>
            </w:rPr>
            <w:t xml:space="preserve">(s) </w:t>
          </w:r>
          <w:r w:rsidRPr="00397EB7">
            <w:rPr>
              <w:rFonts w:cs="Arial"/>
              <w:color w:val="767171" w:themeColor="background2" w:themeShade="80"/>
            </w:rPr>
            <w:t>related to this core component. The applicant institution uses this feedback to strengthen its documentation, processes, and procedures.</w:t>
          </w:r>
        </w:sdtContent>
      </w:sdt>
    </w:p>
    <w:p w14:paraId="78D80012" w14:textId="77777777" w:rsidR="006F5FC5" w:rsidRPr="00512A8E" w:rsidRDefault="006F5FC5" w:rsidP="00341438">
      <w:pPr>
        <w:spacing w:after="0" w:line="240" w:lineRule="auto"/>
        <w:rPr>
          <w:rFonts w:ascii="Calibri" w:eastAsia="Calibri" w:hAnsi="Calibri" w:cs="Arial"/>
        </w:rPr>
      </w:pPr>
    </w:p>
    <w:p w14:paraId="5FEBEF93" w14:textId="77777777" w:rsidR="00341438" w:rsidRPr="00512A8E" w:rsidRDefault="00341438" w:rsidP="00341438">
      <w:pPr>
        <w:spacing w:after="0" w:line="240" w:lineRule="auto"/>
        <w:rPr>
          <w:rFonts w:ascii="Calibri" w:eastAsia="Arial" w:hAnsi="Calibri" w:cs="Arial"/>
        </w:rPr>
      </w:pPr>
      <w:r w:rsidRPr="0027349F">
        <w:rPr>
          <w:rFonts w:ascii="Calibri" w:eastAsia="Arial" w:hAnsi="Calibri" w:cs="Arial"/>
          <w:b/>
          <w:bCs/>
          <w:sz w:val="24"/>
          <w:szCs w:val="24"/>
          <w:u w:val="single"/>
        </w:rPr>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770130015"/>
          <w:placeholder>
            <w:docPart w:val="01E067CEE6D5427A985345F71747AC4C"/>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708FD60C" w14:textId="77777777" w:rsidR="00C7457E" w:rsidRPr="00512A8E" w:rsidRDefault="00C7457E" w:rsidP="00C7457E">
      <w:pPr>
        <w:spacing w:after="0" w:line="240" w:lineRule="auto"/>
        <w:ind w:left="720"/>
        <w:contextualSpacing/>
        <w:rPr>
          <w:rFonts w:ascii="Calibri" w:eastAsia="Aptos" w:hAnsi="Calibri" w:cs="Aptos"/>
        </w:rPr>
      </w:pPr>
    </w:p>
    <w:sdt>
      <w:sdtPr>
        <w:rPr>
          <w:rFonts w:ascii="Calibri" w:eastAsia="Times New Roman" w:hAnsi="Calibri" w:cs="Times New Roman"/>
          <w:b/>
          <w:sz w:val="24"/>
          <w:szCs w:val="28"/>
        </w:rPr>
        <w:id w:val="-1604561246"/>
        <w:lock w:val="sdtContentLocked"/>
        <w:placeholder>
          <w:docPart w:val="DefaultPlaceholder_-1854013440"/>
        </w:placeholder>
      </w:sdtPr>
      <w:sdtEndPr>
        <w:rPr>
          <w:rFonts w:eastAsia="Aptos" w:cs="Calibri"/>
          <w:b w:val="0"/>
          <w:szCs w:val="24"/>
        </w:rPr>
      </w:sdtEndPr>
      <w:sdtContent>
        <w:p w14:paraId="59137BCD" w14:textId="1E7D839C" w:rsidR="00C7457E" w:rsidRPr="00C7457E" w:rsidRDefault="00C7457E">
          <w:pPr>
            <w:keepNext/>
            <w:keepLines/>
            <w:numPr>
              <w:ilvl w:val="0"/>
              <w:numId w:val="15"/>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Verification of Student Identity</w:t>
          </w:r>
        </w:p>
        <w:p w14:paraId="5B814D00" w14:textId="7E305017"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Student identity verification processes begin during the enrollment and onboarding of students and continue with respect to the student’s enrollment in subsequent programs/classes.</w:t>
          </w:r>
        </w:p>
      </w:sdtContent>
    </w:sdt>
    <w:p w14:paraId="7E2E26B8"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A80482" w:rsidRPr="008B397B" w14:paraId="4BDF2E33" w14:textId="77777777" w:rsidTr="00B71169">
        <w:tc>
          <w:tcPr>
            <w:tcW w:w="7416" w:type="dxa"/>
            <w:shd w:val="clear" w:color="auto" w:fill="E2EFD9" w:themeFill="accent6" w:themeFillTint="33"/>
          </w:tcPr>
          <w:p w14:paraId="1F4AC287" w14:textId="77777777" w:rsidR="00A80482" w:rsidRPr="008B397B" w:rsidRDefault="00A80482" w:rsidP="00C32F45">
            <w:pPr>
              <w:rPr>
                <w:rFonts w:cs="Arial"/>
                <w:b/>
                <w:szCs w:val="20"/>
              </w:rPr>
            </w:pPr>
            <w:r w:rsidRPr="008B397B">
              <w:rPr>
                <w:rFonts w:cs="Arial"/>
                <w:b/>
                <w:szCs w:val="20"/>
              </w:rPr>
              <w:t>Questions</w:t>
            </w:r>
          </w:p>
        </w:tc>
        <w:tc>
          <w:tcPr>
            <w:tcW w:w="648" w:type="dxa"/>
            <w:shd w:val="clear" w:color="auto" w:fill="E2EFD9" w:themeFill="accent6" w:themeFillTint="33"/>
          </w:tcPr>
          <w:p w14:paraId="12156886" w14:textId="77777777" w:rsidR="00A80482" w:rsidRPr="008B397B" w:rsidRDefault="00A80482" w:rsidP="00C32F45">
            <w:pPr>
              <w:rPr>
                <w:rFonts w:cs="Arial"/>
                <w:b/>
                <w:szCs w:val="20"/>
              </w:rPr>
            </w:pPr>
            <w:r w:rsidRPr="008B397B">
              <w:rPr>
                <w:rFonts w:cs="Arial"/>
                <w:b/>
                <w:szCs w:val="20"/>
              </w:rPr>
              <w:t>Yes</w:t>
            </w:r>
          </w:p>
        </w:tc>
        <w:tc>
          <w:tcPr>
            <w:tcW w:w="648" w:type="dxa"/>
            <w:shd w:val="clear" w:color="auto" w:fill="E2EFD9" w:themeFill="accent6" w:themeFillTint="33"/>
          </w:tcPr>
          <w:p w14:paraId="5A5787FD" w14:textId="77777777" w:rsidR="00A80482" w:rsidRPr="008B397B" w:rsidRDefault="00A80482" w:rsidP="00C32F45">
            <w:pPr>
              <w:rPr>
                <w:rFonts w:cs="Arial"/>
                <w:b/>
                <w:szCs w:val="20"/>
              </w:rPr>
            </w:pPr>
            <w:r w:rsidRPr="008B397B">
              <w:rPr>
                <w:rFonts w:cs="Arial"/>
                <w:b/>
                <w:szCs w:val="20"/>
              </w:rPr>
              <w:t>No</w:t>
            </w:r>
          </w:p>
        </w:tc>
        <w:tc>
          <w:tcPr>
            <w:tcW w:w="648" w:type="dxa"/>
            <w:shd w:val="clear" w:color="auto" w:fill="E2EFD9" w:themeFill="accent6" w:themeFillTint="33"/>
          </w:tcPr>
          <w:p w14:paraId="6B08CE4C" w14:textId="77777777" w:rsidR="00A80482" w:rsidRPr="008B397B" w:rsidRDefault="00A80482" w:rsidP="00C32F45">
            <w:pPr>
              <w:rPr>
                <w:rFonts w:cs="Arial"/>
                <w:b/>
                <w:szCs w:val="20"/>
              </w:rPr>
            </w:pPr>
            <w:r w:rsidRPr="008B397B">
              <w:rPr>
                <w:rFonts w:cs="Arial"/>
                <w:b/>
                <w:szCs w:val="20"/>
              </w:rPr>
              <w:t>N/A</w:t>
            </w:r>
          </w:p>
        </w:tc>
      </w:tr>
      <w:tr w:rsidR="00A80482" w:rsidRPr="008B397B" w14:paraId="4EEEB811" w14:textId="77777777" w:rsidTr="00B71169">
        <w:tc>
          <w:tcPr>
            <w:tcW w:w="7416" w:type="dxa"/>
            <w:shd w:val="clear" w:color="auto" w:fill="E2EFD9" w:themeFill="accent6" w:themeFillTint="33"/>
          </w:tcPr>
          <w:p w14:paraId="4BFC2648" w14:textId="329F28A3" w:rsidR="00A80482" w:rsidRPr="008B397B" w:rsidRDefault="00A80482" w:rsidP="00C32F45">
            <w:pPr>
              <w:rPr>
                <w:rFonts w:cs="Arial"/>
                <w:szCs w:val="20"/>
              </w:rPr>
            </w:pPr>
            <w:r>
              <w:rPr>
                <w:rFonts w:cstheme="minorHAnsi"/>
              </w:rPr>
              <w:t xml:space="preserve">Does the institution have an adequate </w:t>
            </w:r>
            <w:r w:rsidRPr="003E0C2C">
              <w:rPr>
                <w:rFonts w:cstheme="minorHAnsi"/>
              </w:rPr>
              <w:t>process for verifying student identity</w:t>
            </w:r>
            <w:r>
              <w:rPr>
                <w:rFonts w:cstheme="minorHAnsi"/>
              </w:rPr>
              <w:t xml:space="preserve"> during admission (initial enrollment) and onboarding?</w:t>
            </w:r>
          </w:p>
        </w:tc>
        <w:sdt>
          <w:sdtPr>
            <w:rPr>
              <w:rFonts w:cs="Arial"/>
            </w:rPr>
            <w:id w:val="-166562139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3556423" w14:textId="77777777" w:rsidR="00A80482" w:rsidRPr="008B397B" w:rsidRDefault="00A80482" w:rsidP="00C32F45">
                <w:pPr>
                  <w:jc w:val="center"/>
                  <w:rPr>
                    <w:rFonts w:cs="Arial"/>
                    <w:szCs w:val="20"/>
                  </w:rPr>
                </w:pPr>
                <w:r w:rsidRPr="000C5542">
                  <w:rPr>
                    <w:rFonts w:ascii="MS Gothic" w:eastAsia="MS Gothic" w:hAnsi="MS Gothic" w:cs="Arial" w:hint="eastAsia"/>
                  </w:rPr>
                  <w:t>☐</w:t>
                </w:r>
              </w:p>
            </w:tc>
          </w:sdtContent>
        </w:sdt>
        <w:sdt>
          <w:sdtPr>
            <w:rPr>
              <w:rFonts w:cs="Arial"/>
            </w:rPr>
            <w:id w:val="20245086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DEF4D3C" w14:textId="77777777" w:rsidR="00A80482" w:rsidRPr="008B397B" w:rsidRDefault="00A80482" w:rsidP="00C32F45">
                <w:pPr>
                  <w:jc w:val="center"/>
                  <w:rPr>
                    <w:rFonts w:cs="Arial"/>
                    <w:szCs w:val="20"/>
                  </w:rPr>
                </w:pPr>
                <w:r w:rsidRPr="000C5542">
                  <w:rPr>
                    <w:rFonts w:ascii="MS Gothic" w:eastAsia="MS Gothic" w:hAnsi="MS Gothic" w:cs="Arial" w:hint="eastAsia"/>
                  </w:rPr>
                  <w:t>☐</w:t>
                </w:r>
              </w:p>
            </w:tc>
          </w:sdtContent>
        </w:sdt>
        <w:sdt>
          <w:sdtPr>
            <w:rPr>
              <w:rFonts w:cs="Arial"/>
            </w:rPr>
            <w:id w:val="98050419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072CB52" w14:textId="77777777" w:rsidR="00A80482" w:rsidRPr="008B397B" w:rsidRDefault="00A80482" w:rsidP="00C32F45">
                <w:pPr>
                  <w:jc w:val="center"/>
                  <w:rPr>
                    <w:rFonts w:cs="Arial"/>
                    <w:szCs w:val="20"/>
                  </w:rPr>
                </w:pPr>
                <w:r w:rsidRPr="000C5542">
                  <w:rPr>
                    <w:rFonts w:ascii="MS Gothic" w:eastAsia="MS Gothic" w:hAnsi="MS Gothic" w:cs="Arial" w:hint="eastAsia"/>
                  </w:rPr>
                  <w:t>☐</w:t>
                </w:r>
              </w:p>
            </w:tc>
          </w:sdtContent>
        </w:sdt>
      </w:tr>
      <w:tr w:rsidR="00A80482" w:rsidRPr="008B397B" w14:paraId="1F177C39" w14:textId="77777777" w:rsidTr="00B71169">
        <w:tc>
          <w:tcPr>
            <w:tcW w:w="7416" w:type="dxa"/>
            <w:shd w:val="clear" w:color="auto" w:fill="E2EFD9" w:themeFill="accent6" w:themeFillTint="33"/>
          </w:tcPr>
          <w:p w14:paraId="3718559F" w14:textId="034A7535" w:rsidR="00A80482" w:rsidRPr="008B397B" w:rsidRDefault="00A80482" w:rsidP="00C32F45">
            <w:pPr>
              <w:rPr>
                <w:rFonts w:cs="Arial"/>
                <w:szCs w:val="20"/>
              </w:rPr>
            </w:pPr>
            <w:r>
              <w:rPr>
                <w:rFonts w:cstheme="minorHAnsi"/>
              </w:rPr>
              <w:t xml:space="preserve">Does the institution have an adequate </w:t>
            </w:r>
            <w:r w:rsidRPr="003E0C2C">
              <w:rPr>
                <w:rFonts w:cstheme="minorHAnsi"/>
              </w:rPr>
              <w:t>process</w:t>
            </w:r>
            <w:r>
              <w:rPr>
                <w:rFonts w:cstheme="minorHAnsi"/>
              </w:rPr>
              <w:t xml:space="preserve"> for verifying student identity throughout their subsequent program/course enrollment?</w:t>
            </w:r>
          </w:p>
        </w:tc>
        <w:sdt>
          <w:sdtPr>
            <w:rPr>
              <w:rFonts w:cs="Arial"/>
            </w:rPr>
            <w:id w:val="-97390615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B9973DA" w14:textId="77777777" w:rsidR="00A80482" w:rsidRPr="008B397B" w:rsidRDefault="00A80482" w:rsidP="00C32F45">
                <w:pPr>
                  <w:jc w:val="center"/>
                  <w:rPr>
                    <w:rFonts w:cs="Arial"/>
                    <w:szCs w:val="20"/>
                  </w:rPr>
                </w:pPr>
                <w:r w:rsidRPr="000C5542">
                  <w:rPr>
                    <w:rFonts w:ascii="MS Gothic" w:eastAsia="MS Gothic" w:hAnsi="MS Gothic" w:cs="Arial" w:hint="eastAsia"/>
                  </w:rPr>
                  <w:t>☐</w:t>
                </w:r>
              </w:p>
            </w:tc>
          </w:sdtContent>
        </w:sdt>
        <w:sdt>
          <w:sdtPr>
            <w:rPr>
              <w:rFonts w:cs="Arial"/>
            </w:rPr>
            <w:id w:val="190479262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8FE49CA" w14:textId="77777777" w:rsidR="00A80482" w:rsidRPr="008B397B" w:rsidRDefault="00A80482" w:rsidP="00C32F45">
                <w:pPr>
                  <w:jc w:val="center"/>
                  <w:rPr>
                    <w:rFonts w:cs="Arial"/>
                    <w:szCs w:val="20"/>
                  </w:rPr>
                </w:pPr>
                <w:r w:rsidRPr="000C5542">
                  <w:rPr>
                    <w:rFonts w:ascii="MS Gothic" w:eastAsia="MS Gothic" w:hAnsi="MS Gothic" w:cs="Arial" w:hint="eastAsia"/>
                  </w:rPr>
                  <w:t>☐</w:t>
                </w:r>
              </w:p>
            </w:tc>
          </w:sdtContent>
        </w:sdt>
        <w:sdt>
          <w:sdtPr>
            <w:rPr>
              <w:rFonts w:cs="Arial"/>
            </w:rPr>
            <w:id w:val="58504086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E618AD3" w14:textId="77777777" w:rsidR="00A80482" w:rsidRPr="008B397B" w:rsidRDefault="00A80482" w:rsidP="00C32F45">
                <w:pPr>
                  <w:jc w:val="center"/>
                  <w:rPr>
                    <w:rFonts w:cs="Arial"/>
                    <w:szCs w:val="20"/>
                  </w:rPr>
                </w:pPr>
                <w:r w:rsidRPr="000C5542">
                  <w:rPr>
                    <w:rFonts w:ascii="MS Gothic" w:eastAsia="MS Gothic" w:hAnsi="MS Gothic" w:cs="Arial" w:hint="eastAsia"/>
                  </w:rPr>
                  <w:t>☐</w:t>
                </w:r>
              </w:p>
            </w:tc>
          </w:sdtContent>
        </w:sdt>
      </w:tr>
      <w:tr w:rsidR="00A80482" w:rsidRPr="00E732CF" w14:paraId="488F01F9" w14:textId="77777777" w:rsidTr="00B71169">
        <w:tc>
          <w:tcPr>
            <w:tcW w:w="7416" w:type="dxa"/>
            <w:shd w:val="clear" w:color="auto" w:fill="E2EFD9" w:themeFill="accent6" w:themeFillTint="33"/>
          </w:tcPr>
          <w:p w14:paraId="30ABD436" w14:textId="469F082E" w:rsidR="00A80482" w:rsidRPr="00E732CF" w:rsidRDefault="00A80482" w:rsidP="00C32F45">
            <w:pPr>
              <w:rPr>
                <w:rFonts w:cs="Arial"/>
                <w:b/>
              </w:rPr>
            </w:pPr>
            <w:r w:rsidRPr="00E732CF">
              <w:rPr>
                <w:rFonts w:cs="Arial"/>
                <w:b/>
              </w:rPr>
              <w:t xml:space="preserve">Standard </w:t>
            </w:r>
            <w:r>
              <w:rPr>
                <w:rFonts w:cs="Arial"/>
                <w:b/>
              </w:rPr>
              <w:t>XI</w:t>
            </w:r>
            <w:r w:rsidRPr="00E732CF">
              <w:rPr>
                <w:rFonts w:cs="Arial"/>
                <w:b/>
              </w:rPr>
              <w:t>.</w:t>
            </w:r>
            <w:r>
              <w:rPr>
                <w:rFonts w:cs="Arial"/>
                <w:b/>
              </w:rPr>
              <w:t>B</w:t>
            </w:r>
            <w:r w:rsidRPr="00E732CF">
              <w:rPr>
                <w:rFonts w:cs="Arial"/>
                <w:b/>
              </w:rPr>
              <w:t xml:space="preserve">. – </w:t>
            </w:r>
            <w:r>
              <w:rPr>
                <w:rFonts w:cs="Arial"/>
                <w:b/>
              </w:rPr>
              <w:t>Standard is Evident, Emerging, Not Evident, or Not Applicable</w:t>
            </w:r>
          </w:p>
        </w:tc>
        <w:tc>
          <w:tcPr>
            <w:tcW w:w="1944" w:type="dxa"/>
            <w:gridSpan w:val="3"/>
            <w:shd w:val="clear" w:color="auto" w:fill="E2EFD9" w:themeFill="accent6" w:themeFillTint="33"/>
          </w:tcPr>
          <w:p w14:paraId="4AF8DEFA" w14:textId="77777777" w:rsidR="00A80482" w:rsidRPr="00E732CF" w:rsidRDefault="00000000" w:rsidP="00C32F45">
            <w:pPr>
              <w:rPr>
                <w:rFonts w:cs="Arial"/>
                <w:b/>
              </w:rPr>
            </w:pPr>
            <w:sdt>
              <w:sdtPr>
                <w:rPr>
                  <w:rStyle w:val="Style1"/>
                </w:rPr>
                <w:alias w:val="Finding "/>
                <w:tag w:val="Finding "/>
                <w:id w:val="-2057313046"/>
                <w:placeholder>
                  <w:docPart w:val="4A7E2844E44644FEB0F372575CC9A2EF"/>
                </w:placeholder>
                <w:showingPlcHdr/>
                <w:comboBox>
                  <w:listItem w:displayText="Standard is Evident" w:value="Standard is Evident"/>
                  <w:listItem w:displayText="Standard is Emerging" w:value="Standard is Emerging"/>
                  <w:listItem w:displayText="Standard is Not Evident" w:value="Standard is Not Evident"/>
                  <w:listItem w:displayText="Not Applicable " w:value="Not Applicable "/>
                </w:comboBox>
              </w:sdtPr>
              <w:sdtEndPr>
                <w:rPr>
                  <w:rStyle w:val="DefaultParagraphFont"/>
                  <w:rFonts w:cs="Arial"/>
                  <w:b/>
                  <w:vanish/>
                  <w:sz w:val="20"/>
                  <w:szCs w:val="20"/>
                </w:rPr>
              </w:sdtEndPr>
              <w:sdtContent>
                <w:r w:rsidR="00A80482" w:rsidRPr="00C94CE0">
                  <w:rPr>
                    <w:rStyle w:val="PlaceholderText"/>
                  </w:rPr>
                  <w:t>Choose a finding.</w:t>
                </w:r>
              </w:sdtContent>
            </w:sdt>
          </w:p>
        </w:tc>
      </w:tr>
    </w:tbl>
    <w:p w14:paraId="10D82052" w14:textId="77777777" w:rsidR="00A80482" w:rsidRDefault="00A80482" w:rsidP="00341438">
      <w:pPr>
        <w:spacing w:after="0" w:line="240" w:lineRule="auto"/>
        <w:rPr>
          <w:rFonts w:ascii="Calibri" w:eastAsia="Arial" w:hAnsi="Calibri" w:cs="Arial"/>
          <w:b/>
          <w:bCs/>
          <w:sz w:val="24"/>
          <w:szCs w:val="24"/>
          <w:u w:val="single"/>
        </w:rPr>
      </w:pPr>
    </w:p>
    <w:p w14:paraId="4B9065C4" w14:textId="77777777" w:rsidR="00341438" w:rsidRPr="00512A8E" w:rsidRDefault="00341438" w:rsidP="00341438">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820468223"/>
          <w:placeholder>
            <w:docPart w:val="271178BB99624F6D8BEC891642F48D10"/>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7D9CF308" w14:textId="68F04D1F" w:rsidR="00341438" w:rsidRPr="00512A8E" w:rsidRDefault="00341438" w:rsidP="00341438">
      <w:pPr>
        <w:spacing w:after="0" w:line="240" w:lineRule="auto"/>
        <w:rPr>
          <w:rFonts w:ascii="Calibri" w:eastAsia="Calibri" w:hAnsi="Calibri" w:cs="Arial"/>
        </w:rPr>
      </w:pPr>
      <w:r>
        <w:rPr>
          <w:rFonts w:ascii="Calibri" w:eastAsia="Arial" w:hAnsi="Calibri" w:cs="Arial"/>
          <w:b/>
          <w:bCs/>
          <w:sz w:val="24"/>
          <w:szCs w:val="24"/>
          <w:u w:val="single"/>
        </w:rPr>
        <w:lastRenderedPageBreak/>
        <w:t>Required Actions:</w:t>
      </w:r>
      <w:r w:rsidRPr="0027349F">
        <w:rPr>
          <w:rFonts w:ascii="Calibri" w:eastAsia="Arial" w:hAnsi="Calibri" w:cs="Arial"/>
        </w:rPr>
        <w:t xml:space="preserve"> </w:t>
      </w:r>
      <w:sdt>
        <w:sdtPr>
          <w:rPr>
            <w:rFonts w:ascii="Calibri" w:eastAsia="Arial" w:hAnsi="Calibri" w:cs="Arial"/>
          </w:rPr>
          <w:id w:val="-689825742"/>
          <w:placeholder>
            <w:docPart w:val="297F7DB2E30A43FBA9BB4EF9A7CDDF89"/>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09246A27" w14:textId="77777777" w:rsidR="00341438" w:rsidRPr="00512A8E" w:rsidRDefault="00341438" w:rsidP="00341438">
      <w:pPr>
        <w:spacing w:after="0" w:line="240" w:lineRule="auto"/>
        <w:rPr>
          <w:rFonts w:ascii="Calibri" w:eastAsia="Calibri" w:hAnsi="Calibri" w:cs="Arial"/>
        </w:rPr>
      </w:pPr>
    </w:p>
    <w:p w14:paraId="5C729D2C" w14:textId="75EFBC84" w:rsidR="006F5FC5" w:rsidRPr="00512A8E" w:rsidRDefault="006F5FC5" w:rsidP="006F5FC5">
      <w:pPr>
        <w:spacing w:after="0" w:line="240" w:lineRule="auto"/>
        <w:rPr>
          <w:rFonts w:cs="Arial"/>
          <w:sz w:val="20"/>
          <w:szCs w:val="20"/>
        </w:rPr>
      </w:pPr>
      <w:r w:rsidRPr="005854FB">
        <w:rPr>
          <w:rFonts w:cs="Arial"/>
          <w:b/>
          <w:smallCaps/>
          <w:sz w:val="24"/>
          <w:szCs w:val="24"/>
          <w:u w:val="single"/>
        </w:rPr>
        <w:t xml:space="preserve">Exhibit </w:t>
      </w:r>
      <w:r>
        <w:rPr>
          <w:rFonts w:cs="Arial"/>
          <w:b/>
          <w:smallCaps/>
          <w:sz w:val="24"/>
          <w:szCs w:val="24"/>
          <w:u w:val="single"/>
        </w:rPr>
        <w:t>29</w:t>
      </w:r>
      <w:r w:rsidRPr="005854FB">
        <w:rPr>
          <w:rFonts w:cs="Arial"/>
          <w:b/>
          <w:smallCaps/>
          <w:sz w:val="24"/>
          <w:szCs w:val="24"/>
          <w:u w:val="single"/>
        </w:rPr>
        <w:t>:</w:t>
      </w:r>
      <w:r w:rsidRPr="007F5C5E">
        <w:rPr>
          <w:rFonts w:cs="Arial"/>
          <w:color w:val="0000FF"/>
          <w:sz w:val="20"/>
          <w:szCs w:val="20"/>
        </w:rPr>
        <w:t xml:space="preserve"> </w:t>
      </w:r>
      <w:sdt>
        <w:sdtPr>
          <w:rPr>
            <w:rFonts w:cs="Arial"/>
            <w:color w:val="0000FF"/>
            <w:sz w:val="20"/>
            <w:szCs w:val="20"/>
          </w:rPr>
          <w:id w:val="-76210651"/>
          <w:placeholder>
            <w:docPart w:val="9F20B5BDECF2464D923DECDA358324EE"/>
          </w:placeholder>
          <w:temporary/>
          <w:showingPlcHdr/>
        </w:sdtPr>
        <w:sdtContent>
          <w:r w:rsidRPr="00397EB7">
            <w:rPr>
              <w:rFonts w:cs="Arial"/>
              <w:color w:val="767171" w:themeColor="background2" w:themeShade="80"/>
            </w:rPr>
            <w:t xml:space="preserve">Provide detailed feedback for </w:t>
          </w:r>
          <w:r>
            <w:rPr>
              <w:rFonts w:cs="Arial"/>
              <w:color w:val="767171" w:themeColor="background2" w:themeShade="80"/>
            </w:rPr>
            <w:t>the E</w:t>
          </w:r>
          <w:r w:rsidRPr="00397EB7">
            <w:rPr>
              <w:rFonts w:cs="Arial"/>
              <w:color w:val="767171" w:themeColor="background2" w:themeShade="80"/>
            </w:rPr>
            <w:t>xhibit</w:t>
          </w:r>
          <w:r>
            <w:rPr>
              <w:rFonts w:cs="Arial"/>
              <w:color w:val="767171" w:themeColor="background2" w:themeShade="80"/>
            </w:rPr>
            <w:t xml:space="preserve">(s) </w:t>
          </w:r>
          <w:r w:rsidRPr="00397EB7">
            <w:rPr>
              <w:rFonts w:cs="Arial"/>
              <w:color w:val="767171" w:themeColor="background2" w:themeShade="80"/>
            </w:rPr>
            <w:t>related to this core component. The applicant institution uses this feedback to strengthen its documentation, processes, and procedures.</w:t>
          </w:r>
        </w:sdtContent>
      </w:sdt>
    </w:p>
    <w:p w14:paraId="3E9BE55E" w14:textId="77777777" w:rsidR="006F5FC5" w:rsidRPr="00512A8E" w:rsidRDefault="006F5FC5" w:rsidP="00341438">
      <w:pPr>
        <w:spacing w:after="0" w:line="240" w:lineRule="auto"/>
        <w:rPr>
          <w:rFonts w:ascii="Calibri" w:eastAsia="Calibri" w:hAnsi="Calibri" w:cs="Arial"/>
        </w:rPr>
      </w:pPr>
    </w:p>
    <w:p w14:paraId="5509118A" w14:textId="77777777" w:rsidR="00341438" w:rsidRPr="00512A8E" w:rsidRDefault="00341438" w:rsidP="00341438">
      <w:pPr>
        <w:spacing w:after="0" w:line="240" w:lineRule="auto"/>
        <w:rPr>
          <w:rFonts w:ascii="Calibri" w:eastAsia="Arial" w:hAnsi="Calibri" w:cs="Arial"/>
        </w:rPr>
      </w:pPr>
      <w:r w:rsidRPr="0027349F">
        <w:rPr>
          <w:rFonts w:ascii="Calibri" w:eastAsia="Arial" w:hAnsi="Calibri" w:cs="Arial"/>
          <w:b/>
          <w:bCs/>
          <w:sz w:val="24"/>
          <w:szCs w:val="24"/>
          <w:u w:val="single"/>
        </w:rPr>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2147167770"/>
          <w:placeholder>
            <w:docPart w:val="42C0B6C5D58347F7B60E74F91DA41B54"/>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743F98F8" w14:textId="091FFB22" w:rsidR="00C7457E" w:rsidRPr="00512A8E" w:rsidRDefault="00C7457E" w:rsidP="00C7457E">
      <w:pPr>
        <w:spacing w:after="0" w:line="240" w:lineRule="auto"/>
        <w:ind w:left="720"/>
        <w:contextualSpacing/>
        <w:rPr>
          <w:rFonts w:ascii="Calibri" w:eastAsia="Aptos" w:hAnsi="Calibri" w:cs="Aptos"/>
        </w:rPr>
      </w:pPr>
    </w:p>
    <w:sdt>
      <w:sdtPr>
        <w:rPr>
          <w:rFonts w:ascii="Calibri" w:eastAsia="Times New Roman" w:hAnsi="Calibri" w:cs="Times New Roman"/>
          <w:b/>
          <w:sz w:val="24"/>
          <w:szCs w:val="28"/>
        </w:rPr>
        <w:id w:val="-671566869"/>
        <w:lock w:val="sdtContentLocked"/>
        <w:placeholder>
          <w:docPart w:val="DefaultPlaceholder_-1854013440"/>
        </w:placeholder>
      </w:sdtPr>
      <w:sdtEndPr>
        <w:rPr>
          <w:rFonts w:eastAsia="Aptos" w:cs="Calibri"/>
          <w:b w:val="0"/>
          <w:szCs w:val="24"/>
        </w:rPr>
      </w:sdtEndPr>
      <w:sdtContent>
        <w:p w14:paraId="46DC6033" w14:textId="4BD95773" w:rsidR="00C7457E" w:rsidRPr="00C7457E" w:rsidRDefault="00C7457E">
          <w:pPr>
            <w:keepNext/>
            <w:keepLines/>
            <w:numPr>
              <w:ilvl w:val="0"/>
              <w:numId w:val="15"/>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Compulsory Age</w:t>
          </w:r>
        </w:p>
        <w:p w14:paraId="0F6352FB" w14:textId="65CB85D0"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Institutions enrolling students under the compulsory school age obtain permission from responsible parties to assure that the pursuit of the educational offerings is not detrimental to any compulsory schooling.</w:t>
          </w:r>
        </w:p>
      </w:sdtContent>
    </w:sdt>
    <w:p w14:paraId="33C230C5"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A80482" w:rsidRPr="008B397B" w14:paraId="0B791395" w14:textId="77777777" w:rsidTr="00B71169">
        <w:tc>
          <w:tcPr>
            <w:tcW w:w="7416" w:type="dxa"/>
            <w:shd w:val="clear" w:color="auto" w:fill="E2EFD9" w:themeFill="accent6" w:themeFillTint="33"/>
          </w:tcPr>
          <w:p w14:paraId="3BB959A4" w14:textId="77777777" w:rsidR="00A80482" w:rsidRPr="008B397B" w:rsidRDefault="00A80482" w:rsidP="00C32F45">
            <w:pPr>
              <w:rPr>
                <w:rFonts w:cs="Arial"/>
                <w:b/>
                <w:szCs w:val="20"/>
              </w:rPr>
            </w:pPr>
            <w:r w:rsidRPr="008B397B">
              <w:rPr>
                <w:rFonts w:cs="Arial"/>
                <w:b/>
                <w:szCs w:val="20"/>
              </w:rPr>
              <w:t>Questions</w:t>
            </w:r>
          </w:p>
        </w:tc>
        <w:tc>
          <w:tcPr>
            <w:tcW w:w="648" w:type="dxa"/>
            <w:shd w:val="clear" w:color="auto" w:fill="E2EFD9" w:themeFill="accent6" w:themeFillTint="33"/>
          </w:tcPr>
          <w:p w14:paraId="50B0CFAE" w14:textId="77777777" w:rsidR="00A80482" w:rsidRPr="008B397B" w:rsidRDefault="00A80482" w:rsidP="00C32F45">
            <w:pPr>
              <w:rPr>
                <w:rFonts w:cs="Arial"/>
                <w:b/>
                <w:szCs w:val="20"/>
              </w:rPr>
            </w:pPr>
            <w:r w:rsidRPr="008B397B">
              <w:rPr>
                <w:rFonts w:cs="Arial"/>
                <w:b/>
                <w:szCs w:val="20"/>
              </w:rPr>
              <w:t>Yes</w:t>
            </w:r>
          </w:p>
        </w:tc>
        <w:tc>
          <w:tcPr>
            <w:tcW w:w="648" w:type="dxa"/>
            <w:shd w:val="clear" w:color="auto" w:fill="E2EFD9" w:themeFill="accent6" w:themeFillTint="33"/>
          </w:tcPr>
          <w:p w14:paraId="2A1C1DA7" w14:textId="77777777" w:rsidR="00A80482" w:rsidRPr="008B397B" w:rsidRDefault="00A80482" w:rsidP="00C32F45">
            <w:pPr>
              <w:rPr>
                <w:rFonts w:cs="Arial"/>
                <w:b/>
                <w:szCs w:val="20"/>
              </w:rPr>
            </w:pPr>
            <w:r w:rsidRPr="008B397B">
              <w:rPr>
                <w:rFonts w:cs="Arial"/>
                <w:b/>
                <w:szCs w:val="20"/>
              </w:rPr>
              <w:t>No</w:t>
            </w:r>
          </w:p>
        </w:tc>
        <w:tc>
          <w:tcPr>
            <w:tcW w:w="648" w:type="dxa"/>
            <w:shd w:val="clear" w:color="auto" w:fill="E2EFD9" w:themeFill="accent6" w:themeFillTint="33"/>
          </w:tcPr>
          <w:p w14:paraId="13AA6889" w14:textId="77777777" w:rsidR="00A80482" w:rsidRPr="008B397B" w:rsidRDefault="00A80482" w:rsidP="00C32F45">
            <w:pPr>
              <w:rPr>
                <w:rFonts w:cs="Arial"/>
                <w:b/>
                <w:szCs w:val="20"/>
              </w:rPr>
            </w:pPr>
            <w:r w:rsidRPr="008B397B">
              <w:rPr>
                <w:rFonts w:cs="Arial"/>
                <w:b/>
                <w:szCs w:val="20"/>
              </w:rPr>
              <w:t>N/A</w:t>
            </w:r>
          </w:p>
        </w:tc>
      </w:tr>
      <w:tr w:rsidR="00A80482" w:rsidRPr="008B397B" w14:paraId="35AD33EF" w14:textId="77777777" w:rsidTr="00B71169">
        <w:tc>
          <w:tcPr>
            <w:tcW w:w="7416" w:type="dxa"/>
            <w:shd w:val="clear" w:color="auto" w:fill="E2EFD9" w:themeFill="accent6" w:themeFillTint="33"/>
          </w:tcPr>
          <w:p w14:paraId="3EF0FD5E" w14:textId="267E7CB8" w:rsidR="00A80482" w:rsidRPr="008B397B" w:rsidRDefault="00A80482" w:rsidP="00C32F45">
            <w:pPr>
              <w:rPr>
                <w:rFonts w:cs="Arial"/>
                <w:szCs w:val="20"/>
              </w:rPr>
            </w:pPr>
            <w:r w:rsidRPr="008B397B">
              <w:rPr>
                <w:rFonts w:cs="Arial"/>
                <w:szCs w:val="20"/>
              </w:rPr>
              <w:t xml:space="preserve">Does the institution obtain permission from responsible parties prior to enrolling </w:t>
            </w:r>
            <w:r>
              <w:rPr>
                <w:rFonts w:cs="Arial"/>
                <w:szCs w:val="20"/>
              </w:rPr>
              <w:t xml:space="preserve">compulsory school aged </w:t>
            </w:r>
            <w:r w:rsidRPr="008B397B">
              <w:rPr>
                <w:rFonts w:cs="Arial"/>
                <w:szCs w:val="20"/>
              </w:rPr>
              <w:t>students</w:t>
            </w:r>
            <w:r>
              <w:rPr>
                <w:rFonts w:cs="Arial"/>
                <w:szCs w:val="20"/>
              </w:rPr>
              <w:t>?</w:t>
            </w:r>
          </w:p>
        </w:tc>
        <w:sdt>
          <w:sdtPr>
            <w:rPr>
              <w:rFonts w:cs="Arial"/>
            </w:rPr>
            <w:id w:val="-110911424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E34C881" w14:textId="77777777" w:rsidR="00A80482" w:rsidRPr="008B397B" w:rsidRDefault="00A80482" w:rsidP="00C32F45">
                <w:pPr>
                  <w:jc w:val="center"/>
                  <w:rPr>
                    <w:rFonts w:cs="Arial"/>
                    <w:szCs w:val="20"/>
                  </w:rPr>
                </w:pPr>
                <w:r w:rsidRPr="000C5542">
                  <w:rPr>
                    <w:rFonts w:ascii="MS Gothic" w:eastAsia="MS Gothic" w:hAnsi="MS Gothic" w:cs="Arial" w:hint="eastAsia"/>
                  </w:rPr>
                  <w:t>☐</w:t>
                </w:r>
              </w:p>
            </w:tc>
          </w:sdtContent>
        </w:sdt>
        <w:sdt>
          <w:sdtPr>
            <w:rPr>
              <w:rFonts w:cs="Arial"/>
            </w:rPr>
            <w:id w:val="-157674199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9FCD00A" w14:textId="77777777" w:rsidR="00A80482" w:rsidRPr="008B397B" w:rsidRDefault="00A80482" w:rsidP="00C32F45">
                <w:pPr>
                  <w:jc w:val="center"/>
                  <w:rPr>
                    <w:rFonts w:cs="Arial"/>
                    <w:szCs w:val="20"/>
                  </w:rPr>
                </w:pPr>
                <w:r w:rsidRPr="000C5542">
                  <w:rPr>
                    <w:rFonts w:ascii="MS Gothic" w:eastAsia="MS Gothic" w:hAnsi="MS Gothic" w:cs="Arial" w:hint="eastAsia"/>
                  </w:rPr>
                  <w:t>☐</w:t>
                </w:r>
              </w:p>
            </w:tc>
          </w:sdtContent>
        </w:sdt>
        <w:sdt>
          <w:sdtPr>
            <w:rPr>
              <w:rFonts w:cs="Arial"/>
            </w:rPr>
            <w:id w:val="2962475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2C5B493" w14:textId="77777777" w:rsidR="00A80482" w:rsidRPr="008B397B" w:rsidRDefault="00A80482" w:rsidP="00C32F45">
                <w:pPr>
                  <w:jc w:val="center"/>
                  <w:rPr>
                    <w:rFonts w:cs="Arial"/>
                    <w:szCs w:val="20"/>
                  </w:rPr>
                </w:pPr>
                <w:r w:rsidRPr="000C5542">
                  <w:rPr>
                    <w:rFonts w:ascii="MS Gothic" w:eastAsia="MS Gothic" w:hAnsi="MS Gothic" w:cs="Arial" w:hint="eastAsia"/>
                  </w:rPr>
                  <w:t>☐</w:t>
                </w:r>
              </w:p>
            </w:tc>
          </w:sdtContent>
        </w:sdt>
      </w:tr>
      <w:tr w:rsidR="00A80482" w:rsidRPr="008B397B" w14:paraId="477C3804" w14:textId="77777777" w:rsidTr="00B71169">
        <w:tc>
          <w:tcPr>
            <w:tcW w:w="7416" w:type="dxa"/>
            <w:shd w:val="clear" w:color="auto" w:fill="E2EFD9" w:themeFill="accent6" w:themeFillTint="33"/>
          </w:tcPr>
          <w:p w14:paraId="50AE2B12" w14:textId="167D717A" w:rsidR="00A80482" w:rsidRPr="008B397B" w:rsidRDefault="00A80482" w:rsidP="00C32F45">
            <w:pPr>
              <w:rPr>
                <w:rFonts w:cs="Arial"/>
                <w:szCs w:val="20"/>
              </w:rPr>
            </w:pPr>
            <w:r w:rsidRPr="008B397B">
              <w:rPr>
                <w:rFonts w:cs="Arial"/>
                <w:szCs w:val="20"/>
              </w:rPr>
              <w:t xml:space="preserve">Does the institution follow a process for </w:t>
            </w:r>
            <w:r>
              <w:rPr>
                <w:rFonts w:cs="Arial"/>
                <w:szCs w:val="20"/>
              </w:rPr>
              <w:t xml:space="preserve">verifying and documenting </w:t>
            </w:r>
            <w:r w:rsidRPr="008B397B">
              <w:rPr>
                <w:rFonts w:cs="Arial"/>
                <w:szCs w:val="20"/>
              </w:rPr>
              <w:t>that the pursuit of educational offerings by a compulsory</w:t>
            </w:r>
            <w:r>
              <w:rPr>
                <w:rFonts w:cs="Arial"/>
                <w:szCs w:val="20"/>
              </w:rPr>
              <w:t xml:space="preserve"> school </w:t>
            </w:r>
            <w:r w:rsidRPr="008B397B">
              <w:rPr>
                <w:rFonts w:cs="Arial"/>
                <w:szCs w:val="20"/>
              </w:rPr>
              <w:t>aged student is not detrimental to any compulsory schooling?</w:t>
            </w:r>
          </w:p>
        </w:tc>
        <w:sdt>
          <w:sdtPr>
            <w:rPr>
              <w:rFonts w:cs="Arial"/>
            </w:rPr>
            <w:id w:val="189847262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4B723CF" w14:textId="77777777" w:rsidR="00A80482" w:rsidRPr="008B397B" w:rsidRDefault="00A80482" w:rsidP="00C32F45">
                <w:pPr>
                  <w:jc w:val="center"/>
                  <w:rPr>
                    <w:rFonts w:cs="Arial"/>
                    <w:szCs w:val="20"/>
                  </w:rPr>
                </w:pPr>
                <w:r w:rsidRPr="000C5542">
                  <w:rPr>
                    <w:rFonts w:ascii="MS Gothic" w:eastAsia="MS Gothic" w:hAnsi="MS Gothic" w:cs="Arial" w:hint="eastAsia"/>
                  </w:rPr>
                  <w:t>☐</w:t>
                </w:r>
              </w:p>
            </w:tc>
          </w:sdtContent>
        </w:sdt>
        <w:sdt>
          <w:sdtPr>
            <w:rPr>
              <w:rFonts w:cs="Arial"/>
            </w:rPr>
            <w:id w:val="-21504694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0E5A6F9" w14:textId="77777777" w:rsidR="00A80482" w:rsidRPr="008B397B" w:rsidRDefault="00A80482" w:rsidP="00C32F45">
                <w:pPr>
                  <w:jc w:val="center"/>
                  <w:rPr>
                    <w:rFonts w:cs="Arial"/>
                    <w:szCs w:val="20"/>
                  </w:rPr>
                </w:pPr>
                <w:r w:rsidRPr="000C5542">
                  <w:rPr>
                    <w:rFonts w:ascii="MS Gothic" w:eastAsia="MS Gothic" w:hAnsi="MS Gothic" w:cs="Arial" w:hint="eastAsia"/>
                  </w:rPr>
                  <w:t>☐</w:t>
                </w:r>
              </w:p>
            </w:tc>
          </w:sdtContent>
        </w:sdt>
        <w:sdt>
          <w:sdtPr>
            <w:rPr>
              <w:rFonts w:cs="Arial"/>
            </w:rPr>
            <w:id w:val="145714816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5437214" w14:textId="77777777" w:rsidR="00A80482" w:rsidRPr="008B397B" w:rsidRDefault="00A80482" w:rsidP="00C32F45">
                <w:pPr>
                  <w:jc w:val="center"/>
                  <w:rPr>
                    <w:rFonts w:cs="Arial"/>
                    <w:szCs w:val="20"/>
                  </w:rPr>
                </w:pPr>
                <w:r w:rsidRPr="000C5542">
                  <w:rPr>
                    <w:rFonts w:ascii="MS Gothic" w:eastAsia="MS Gothic" w:hAnsi="MS Gothic" w:cs="Arial" w:hint="eastAsia"/>
                  </w:rPr>
                  <w:t>☐</w:t>
                </w:r>
              </w:p>
            </w:tc>
          </w:sdtContent>
        </w:sdt>
      </w:tr>
      <w:tr w:rsidR="00A80482" w:rsidRPr="008B397B" w14:paraId="7B2A451D" w14:textId="77777777" w:rsidTr="00B71169">
        <w:tc>
          <w:tcPr>
            <w:tcW w:w="7416" w:type="dxa"/>
            <w:shd w:val="clear" w:color="auto" w:fill="E2EFD9" w:themeFill="accent6" w:themeFillTint="33"/>
          </w:tcPr>
          <w:p w14:paraId="037DC7A0" w14:textId="08B097D2" w:rsidR="00A80482" w:rsidRPr="008B397B" w:rsidRDefault="00A80482" w:rsidP="00C32F45">
            <w:pPr>
              <w:rPr>
                <w:rFonts w:cs="Arial"/>
                <w:b/>
                <w:szCs w:val="20"/>
              </w:rPr>
            </w:pPr>
            <w:r w:rsidRPr="008B397B">
              <w:rPr>
                <w:rFonts w:cs="Arial"/>
                <w:b/>
                <w:szCs w:val="20"/>
              </w:rPr>
              <w:t xml:space="preserve">Standard </w:t>
            </w:r>
            <w:r>
              <w:rPr>
                <w:rFonts w:cs="Arial"/>
                <w:b/>
                <w:szCs w:val="20"/>
              </w:rPr>
              <w:t>XI.C</w:t>
            </w:r>
            <w:r w:rsidRPr="008B397B">
              <w:rPr>
                <w:rFonts w:cs="Arial"/>
                <w:b/>
                <w:szCs w:val="20"/>
              </w:rPr>
              <w:t xml:space="preserve">. – </w:t>
            </w:r>
            <w:r>
              <w:rPr>
                <w:rFonts w:cs="Arial"/>
                <w:b/>
                <w:szCs w:val="20"/>
              </w:rPr>
              <w:t>Standard is Evident, Emerging, Not Evident, or Not Applicable</w:t>
            </w:r>
          </w:p>
        </w:tc>
        <w:tc>
          <w:tcPr>
            <w:tcW w:w="1944" w:type="dxa"/>
            <w:gridSpan w:val="3"/>
            <w:shd w:val="clear" w:color="auto" w:fill="E2EFD9" w:themeFill="accent6" w:themeFillTint="33"/>
          </w:tcPr>
          <w:p w14:paraId="0B5FF442" w14:textId="77777777" w:rsidR="00A80482" w:rsidRPr="008B397B" w:rsidRDefault="00000000" w:rsidP="00C32F45">
            <w:pPr>
              <w:rPr>
                <w:rFonts w:cs="Arial"/>
                <w:b/>
                <w:szCs w:val="20"/>
              </w:rPr>
            </w:pPr>
            <w:sdt>
              <w:sdtPr>
                <w:rPr>
                  <w:rStyle w:val="Style1"/>
                </w:rPr>
                <w:alias w:val="Finding "/>
                <w:tag w:val="Finding "/>
                <w:id w:val="-174195656"/>
                <w:placeholder>
                  <w:docPart w:val="4EE9D2D19E42452ABA6C84797B74E5D7"/>
                </w:placeholder>
                <w:showingPlcHdr/>
                <w:comboBox>
                  <w:listItem w:displayText="Standard is Evident" w:value="Standard is Evident"/>
                  <w:listItem w:displayText="Standard is Emerging" w:value="Standard is Emerging"/>
                  <w:listItem w:displayText="Standard is Not Evident" w:value="Standard is Not Evident"/>
                  <w:listItem w:displayText="Not Applicable " w:value="Not Applicable "/>
                </w:comboBox>
              </w:sdtPr>
              <w:sdtEndPr>
                <w:rPr>
                  <w:rStyle w:val="DefaultParagraphFont"/>
                  <w:rFonts w:cs="Arial"/>
                  <w:b/>
                  <w:vanish/>
                  <w:sz w:val="20"/>
                  <w:szCs w:val="20"/>
                </w:rPr>
              </w:sdtEndPr>
              <w:sdtContent>
                <w:r w:rsidR="00A80482" w:rsidRPr="00C94CE0">
                  <w:rPr>
                    <w:rStyle w:val="PlaceholderText"/>
                  </w:rPr>
                  <w:t>Choose a finding.</w:t>
                </w:r>
              </w:sdtContent>
            </w:sdt>
          </w:p>
        </w:tc>
      </w:tr>
    </w:tbl>
    <w:p w14:paraId="4272732D" w14:textId="77777777" w:rsidR="00A80482" w:rsidRDefault="00A80482" w:rsidP="00341438">
      <w:pPr>
        <w:spacing w:after="0" w:line="240" w:lineRule="auto"/>
        <w:rPr>
          <w:rFonts w:ascii="Calibri" w:eastAsia="Arial" w:hAnsi="Calibri" w:cs="Arial"/>
          <w:b/>
          <w:bCs/>
          <w:sz w:val="24"/>
          <w:szCs w:val="24"/>
          <w:u w:val="single"/>
        </w:rPr>
      </w:pPr>
    </w:p>
    <w:p w14:paraId="3BD5D780" w14:textId="77777777" w:rsidR="00341438" w:rsidRPr="00512A8E" w:rsidRDefault="00341438" w:rsidP="00341438">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1355846187"/>
          <w:placeholder>
            <w:docPart w:val="2988658B61B741AB85862A367BDFE372"/>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15B90C7D" w14:textId="55FDC686" w:rsidR="00341438" w:rsidRPr="00512A8E" w:rsidRDefault="00341438" w:rsidP="00341438">
      <w:pPr>
        <w:spacing w:after="0" w:line="240" w:lineRule="auto"/>
        <w:rPr>
          <w:rFonts w:ascii="Calibri" w:eastAsia="Calibri" w:hAnsi="Calibri" w:cs="Arial"/>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944531845"/>
          <w:placeholder>
            <w:docPart w:val="A52E14160B71459CB7EC970046D2AB48"/>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7720D9B8" w14:textId="77777777" w:rsidR="00341438" w:rsidRPr="00512A8E" w:rsidRDefault="00341438" w:rsidP="00341438">
      <w:pPr>
        <w:spacing w:after="0" w:line="240" w:lineRule="auto"/>
        <w:rPr>
          <w:rFonts w:ascii="Calibri" w:eastAsia="Calibri" w:hAnsi="Calibri" w:cs="Arial"/>
        </w:rPr>
      </w:pPr>
    </w:p>
    <w:p w14:paraId="424D5E88" w14:textId="77777777" w:rsidR="00341438" w:rsidRPr="00512A8E" w:rsidRDefault="00341438" w:rsidP="00341438">
      <w:pPr>
        <w:spacing w:after="0" w:line="240" w:lineRule="auto"/>
        <w:rPr>
          <w:rFonts w:ascii="Calibri" w:eastAsia="Arial" w:hAnsi="Calibri" w:cs="Arial"/>
        </w:rPr>
      </w:pPr>
      <w:r w:rsidRPr="0027349F">
        <w:rPr>
          <w:rFonts w:ascii="Calibri" w:eastAsia="Arial" w:hAnsi="Calibri" w:cs="Arial"/>
          <w:b/>
          <w:bCs/>
          <w:sz w:val="24"/>
          <w:szCs w:val="24"/>
          <w:u w:val="single"/>
        </w:rPr>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1575166629"/>
          <w:placeholder>
            <w:docPart w:val="A7D0A457C4AB4E9494C7960467BC2297"/>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7F01E4B0" w14:textId="741520FF" w:rsidR="00C7457E" w:rsidRPr="00512A8E" w:rsidRDefault="00C7457E" w:rsidP="00341438">
      <w:pPr>
        <w:spacing w:after="0" w:line="240" w:lineRule="auto"/>
        <w:contextualSpacing/>
        <w:rPr>
          <w:rFonts w:ascii="Calibri" w:eastAsia="Aptos" w:hAnsi="Calibri" w:cs="Aptos"/>
        </w:rPr>
      </w:pPr>
    </w:p>
    <w:sdt>
      <w:sdtPr>
        <w:rPr>
          <w:rFonts w:ascii="Calibri" w:eastAsia="Times New Roman" w:hAnsi="Calibri" w:cs="Times New Roman"/>
          <w:b/>
          <w:sz w:val="24"/>
          <w:szCs w:val="28"/>
        </w:rPr>
        <w:id w:val="-1067192109"/>
        <w:lock w:val="sdtContentLocked"/>
        <w:placeholder>
          <w:docPart w:val="DefaultPlaceholder_-1854013440"/>
        </w:placeholder>
      </w:sdtPr>
      <w:sdtEndPr>
        <w:rPr>
          <w:rFonts w:eastAsia="Aptos" w:cs="Calibri"/>
          <w:b w:val="0"/>
          <w:szCs w:val="24"/>
        </w:rPr>
      </w:sdtEndPr>
      <w:sdtContent>
        <w:p w14:paraId="06AF2B3A" w14:textId="75E4A8F0" w:rsidR="00C7457E" w:rsidRPr="00C7457E" w:rsidRDefault="00C7457E">
          <w:pPr>
            <w:keepNext/>
            <w:keepLines/>
            <w:numPr>
              <w:ilvl w:val="0"/>
              <w:numId w:val="15"/>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Enrollment Agreements</w:t>
          </w:r>
        </w:p>
        <w:p w14:paraId="091A0A25" w14:textId="03B5F0D4"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institution’s enrollment agreements/documents are in the language of instruction and clearly identify the educational offering and the credential awarded.  The agreements inform applicants of the rights, responsibilities, and obligations of both the student and the institution prior to applicant signature. The institution complies with the DEAC Enrollment Agreements Disclosures Checklist.</w:t>
          </w:r>
        </w:p>
      </w:sdtContent>
    </w:sdt>
    <w:p w14:paraId="51CB6AD9"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A80482" w:rsidRPr="008B397B" w14:paraId="7418EB8C" w14:textId="77777777" w:rsidTr="00B71169">
        <w:tc>
          <w:tcPr>
            <w:tcW w:w="7416" w:type="dxa"/>
            <w:shd w:val="clear" w:color="auto" w:fill="E2EFD9" w:themeFill="accent6" w:themeFillTint="33"/>
          </w:tcPr>
          <w:p w14:paraId="39AC53D8" w14:textId="77777777" w:rsidR="00A80482" w:rsidRPr="008B397B" w:rsidRDefault="00A80482" w:rsidP="00C32F45">
            <w:pPr>
              <w:rPr>
                <w:rFonts w:cs="Arial"/>
                <w:b/>
                <w:szCs w:val="20"/>
              </w:rPr>
            </w:pPr>
            <w:r w:rsidRPr="008B397B">
              <w:rPr>
                <w:rFonts w:cs="Arial"/>
                <w:b/>
                <w:szCs w:val="20"/>
              </w:rPr>
              <w:t>Questions</w:t>
            </w:r>
          </w:p>
        </w:tc>
        <w:tc>
          <w:tcPr>
            <w:tcW w:w="648" w:type="dxa"/>
            <w:shd w:val="clear" w:color="auto" w:fill="E2EFD9" w:themeFill="accent6" w:themeFillTint="33"/>
          </w:tcPr>
          <w:p w14:paraId="231958D4" w14:textId="77777777" w:rsidR="00A80482" w:rsidRPr="008B397B" w:rsidRDefault="00A80482" w:rsidP="00C32F45">
            <w:pPr>
              <w:rPr>
                <w:rFonts w:cs="Arial"/>
                <w:b/>
                <w:szCs w:val="20"/>
              </w:rPr>
            </w:pPr>
            <w:r w:rsidRPr="008B397B">
              <w:rPr>
                <w:rFonts w:cs="Arial"/>
                <w:b/>
                <w:szCs w:val="20"/>
              </w:rPr>
              <w:t>Yes</w:t>
            </w:r>
          </w:p>
        </w:tc>
        <w:tc>
          <w:tcPr>
            <w:tcW w:w="648" w:type="dxa"/>
            <w:shd w:val="clear" w:color="auto" w:fill="E2EFD9" w:themeFill="accent6" w:themeFillTint="33"/>
          </w:tcPr>
          <w:p w14:paraId="1E718699" w14:textId="77777777" w:rsidR="00A80482" w:rsidRPr="008B397B" w:rsidRDefault="00A80482" w:rsidP="00C32F45">
            <w:pPr>
              <w:rPr>
                <w:rFonts w:cs="Arial"/>
                <w:b/>
                <w:szCs w:val="20"/>
              </w:rPr>
            </w:pPr>
            <w:r w:rsidRPr="008B397B">
              <w:rPr>
                <w:rFonts w:cs="Arial"/>
                <w:b/>
                <w:szCs w:val="20"/>
              </w:rPr>
              <w:t>No</w:t>
            </w:r>
          </w:p>
        </w:tc>
        <w:tc>
          <w:tcPr>
            <w:tcW w:w="648" w:type="dxa"/>
            <w:shd w:val="clear" w:color="auto" w:fill="E2EFD9" w:themeFill="accent6" w:themeFillTint="33"/>
          </w:tcPr>
          <w:p w14:paraId="04455D4C" w14:textId="77777777" w:rsidR="00A80482" w:rsidRPr="008B397B" w:rsidRDefault="00A80482" w:rsidP="00C32F45">
            <w:pPr>
              <w:rPr>
                <w:rFonts w:cs="Arial"/>
                <w:b/>
                <w:szCs w:val="20"/>
              </w:rPr>
            </w:pPr>
            <w:r w:rsidRPr="008B397B">
              <w:rPr>
                <w:rFonts w:cs="Arial"/>
                <w:b/>
                <w:szCs w:val="20"/>
              </w:rPr>
              <w:t>N/A</w:t>
            </w:r>
          </w:p>
        </w:tc>
      </w:tr>
      <w:tr w:rsidR="00A80482" w:rsidRPr="008B397B" w14:paraId="51442B6F" w14:textId="77777777" w:rsidTr="00B71169">
        <w:tc>
          <w:tcPr>
            <w:tcW w:w="7416" w:type="dxa"/>
            <w:shd w:val="clear" w:color="auto" w:fill="E2EFD9" w:themeFill="accent6" w:themeFillTint="33"/>
          </w:tcPr>
          <w:p w14:paraId="0FB40B4F" w14:textId="77777777" w:rsidR="00A80482" w:rsidRPr="008B397B" w:rsidRDefault="00A80482" w:rsidP="00C32F45">
            <w:pPr>
              <w:rPr>
                <w:rFonts w:cs="Arial"/>
                <w:szCs w:val="20"/>
              </w:rPr>
            </w:pPr>
            <w:r>
              <w:rPr>
                <w:rFonts w:cs="Arial"/>
                <w:szCs w:val="20"/>
              </w:rPr>
              <w:t>Are the institution’s enrollment agreements/documents in the language of instruction?</w:t>
            </w:r>
            <w:r w:rsidRPr="008B397B">
              <w:rPr>
                <w:rFonts w:cs="Arial"/>
                <w:szCs w:val="20"/>
              </w:rPr>
              <w:t xml:space="preserve"> </w:t>
            </w:r>
          </w:p>
        </w:tc>
        <w:sdt>
          <w:sdtPr>
            <w:rPr>
              <w:rFonts w:cs="Arial"/>
            </w:rPr>
            <w:id w:val="65764975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92292C5" w14:textId="77777777" w:rsidR="00A80482" w:rsidRPr="008B397B" w:rsidRDefault="00A80482" w:rsidP="00C32F45">
                <w:pPr>
                  <w:jc w:val="center"/>
                  <w:rPr>
                    <w:rFonts w:cs="Arial"/>
                    <w:szCs w:val="20"/>
                  </w:rPr>
                </w:pPr>
                <w:r w:rsidRPr="000C5542">
                  <w:rPr>
                    <w:rFonts w:ascii="MS Gothic" w:eastAsia="MS Gothic" w:hAnsi="MS Gothic" w:cs="Arial" w:hint="eastAsia"/>
                  </w:rPr>
                  <w:t>☐</w:t>
                </w:r>
              </w:p>
            </w:tc>
          </w:sdtContent>
        </w:sdt>
        <w:sdt>
          <w:sdtPr>
            <w:rPr>
              <w:rFonts w:cs="Arial"/>
            </w:rPr>
            <w:id w:val="-53851897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E654478" w14:textId="77777777" w:rsidR="00A80482" w:rsidRPr="008B397B" w:rsidRDefault="00A80482" w:rsidP="00C32F45">
                <w:pPr>
                  <w:jc w:val="center"/>
                  <w:rPr>
                    <w:rFonts w:cs="Arial"/>
                    <w:szCs w:val="20"/>
                  </w:rPr>
                </w:pPr>
                <w:r w:rsidRPr="000C5542">
                  <w:rPr>
                    <w:rFonts w:ascii="MS Gothic" w:eastAsia="MS Gothic" w:hAnsi="MS Gothic" w:cs="Arial" w:hint="eastAsia"/>
                  </w:rPr>
                  <w:t>☐</w:t>
                </w:r>
              </w:p>
            </w:tc>
          </w:sdtContent>
        </w:sdt>
        <w:sdt>
          <w:sdtPr>
            <w:rPr>
              <w:rFonts w:cs="Arial"/>
            </w:rPr>
            <w:id w:val="-30671515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E006C36" w14:textId="77777777" w:rsidR="00A80482" w:rsidRPr="008B397B" w:rsidRDefault="00A80482" w:rsidP="00C32F45">
                <w:pPr>
                  <w:jc w:val="center"/>
                  <w:rPr>
                    <w:rFonts w:cs="Arial"/>
                    <w:szCs w:val="20"/>
                  </w:rPr>
                </w:pPr>
                <w:r w:rsidRPr="000C5542">
                  <w:rPr>
                    <w:rFonts w:ascii="MS Gothic" w:eastAsia="MS Gothic" w:hAnsi="MS Gothic" w:cs="Arial" w:hint="eastAsia"/>
                  </w:rPr>
                  <w:t>☐</w:t>
                </w:r>
              </w:p>
            </w:tc>
          </w:sdtContent>
        </w:sdt>
      </w:tr>
      <w:tr w:rsidR="00A80482" w:rsidRPr="008B397B" w14:paraId="38984827" w14:textId="77777777" w:rsidTr="00B71169">
        <w:tc>
          <w:tcPr>
            <w:tcW w:w="7416" w:type="dxa"/>
            <w:shd w:val="clear" w:color="auto" w:fill="E2EFD9" w:themeFill="accent6" w:themeFillTint="33"/>
          </w:tcPr>
          <w:p w14:paraId="7B1149E0" w14:textId="4A536265" w:rsidR="00A80482" w:rsidRPr="008B397B" w:rsidRDefault="00A80482" w:rsidP="00C32F45">
            <w:pPr>
              <w:rPr>
                <w:rFonts w:cs="Arial"/>
                <w:szCs w:val="20"/>
              </w:rPr>
            </w:pPr>
            <w:r>
              <w:rPr>
                <w:rFonts w:cs="Arial"/>
                <w:szCs w:val="20"/>
              </w:rPr>
              <w:t>Do the institution’s enrollment agreements/documents clearly identify the education offering and the credential awarded upon program completion?</w:t>
            </w:r>
            <w:r w:rsidRPr="008B397B">
              <w:rPr>
                <w:rFonts w:cs="Arial"/>
                <w:szCs w:val="20"/>
              </w:rPr>
              <w:t xml:space="preserve"> </w:t>
            </w:r>
          </w:p>
        </w:tc>
        <w:sdt>
          <w:sdtPr>
            <w:rPr>
              <w:rFonts w:cs="Arial"/>
            </w:rPr>
            <w:id w:val="-192302661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14C057E" w14:textId="77777777" w:rsidR="00A80482" w:rsidRPr="008B397B" w:rsidRDefault="00A80482" w:rsidP="00C32F45">
                <w:pPr>
                  <w:jc w:val="center"/>
                  <w:rPr>
                    <w:rFonts w:cs="Arial"/>
                    <w:szCs w:val="20"/>
                  </w:rPr>
                </w:pPr>
                <w:r w:rsidRPr="000C5542">
                  <w:rPr>
                    <w:rFonts w:ascii="MS Gothic" w:eastAsia="MS Gothic" w:hAnsi="MS Gothic" w:cs="Arial" w:hint="eastAsia"/>
                  </w:rPr>
                  <w:t>☐</w:t>
                </w:r>
              </w:p>
            </w:tc>
          </w:sdtContent>
        </w:sdt>
        <w:sdt>
          <w:sdtPr>
            <w:rPr>
              <w:rFonts w:cs="Arial"/>
            </w:rPr>
            <w:id w:val="-34455752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C7B9B00" w14:textId="77777777" w:rsidR="00A80482" w:rsidRPr="008B397B" w:rsidRDefault="00A80482" w:rsidP="00C32F45">
                <w:pPr>
                  <w:jc w:val="center"/>
                  <w:rPr>
                    <w:rFonts w:cs="Arial"/>
                    <w:szCs w:val="20"/>
                  </w:rPr>
                </w:pPr>
                <w:r w:rsidRPr="000C5542">
                  <w:rPr>
                    <w:rFonts w:ascii="MS Gothic" w:eastAsia="MS Gothic" w:hAnsi="MS Gothic" w:cs="Arial" w:hint="eastAsia"/>
                  </w:rPr>
                  <w:t>☐</w:t>
                </w:r>
              </w:p>
            </w:tc>
          </w:sdtContent>
        </w:sdt>
        <w:sdt>
          <w:sdtPr>
            <w:rPr>
              <w:rFonts w:cs="Arial"/>
            </w:rPr>
            <w:id w:val="204994922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CF61BE0" w14:textId="77777777" w:rsidR="00A80482" w:rsidRPr="008B397B" w:rsidRDefault="00A80482" w:rsidP="00C32F45">
                <w:pPr>
                  <w:jc w:val="center"/>
                  <w:rPr>
                    <w:rFonts w:cs="Arial"/>
                    <w:szCs w:val="20"/>
                  </w:rPr>
                </w:pPr>
                <w:r w:rsidRPr="000C5542">
                  <w:rPr>
                    <w:rFonts w:ascii="MS Gothic" w:eastAsia="MS Gothic" w:hAnsi="MS Gothic" w:cs="Arial" w:hint="eastAsia"/>
                  </w:rPr>
                  <w:t>☐</w:t>
                </w:r>
              </w:p>
            </w:tc>
          </w:sdtContent>
        </w:sdt>
      </w:tr>
      <w:tr w:rsidR="00A80482" w:rsidRPr="008B397B" w14:paraId="3659B1E4" w14:textId="77777777" w:rsidTr="00B71169">
        <w:tc>
          <w:tcPr>
            <w:tcW w:w="7416" w:type="dxa"/>
            <w:shd w:val="clear" w:color="auto" w:fill="E2EFD9" w:themeFill="accent6" w:themeFillTint="33"/>
          </w:tcPr>
          <w:p w14:paraId="4514C9AC" w14:textId="4C52C628" w:rsidR="00A80482" w:rsidRPr="008B397B" w:rsidRDefault="00A80482" w:rsidP="00C32F45">
            <w:pPr>
              <w:rPr>
                <w:rFonts w:cs="Arial"/>
                <w:szCs w:val="20"/>
              </w:rPr>
            </w:pPr>
            <w:r w:rsidRPr="008B397B">
              <w:rPr>
                <w:rFonts w:cs="Arial"/>
                <w:szCs w:val="20"/>
              </w:rPr>
              <w:t>Do the institution’s enrollment agreements</w:t>
            </w:r>
            <w:r>
              <w:rPr>
                <w:rFonts w:cs="Arial"/>
                <w:szCs w:val="20"/>
              </w:rPr>
              <w:t>/</w:t>
            </w:r>
            <w:r w:rsidRPr="008B397B">
              <w:rPr>
                <w:rFonts w:cs="Arial"/>
                <w:szCs w:val="20"/>
              </w:rPr>
              <w:t xml:space="preserve">documents </w:t>
            </w:r>
            <w:r>
              <w:rPr>
                <w:rFonts w:cs="Arial"/>
                <w:szCs w:val="20"/>
              </w:rPr>
              <w:t>verify</w:t>
            </w:r>
            <w:r w:rsidRPr="008B397B">
              <w:rPr>
                <w:rFonts w:cs="Arial"/>
                <w:szCs w:val="20"/>
              </w:rPr>
              <w:t xml:space="preserve"> that each applicant is fully informed of the rights, responsibilities, and obligations of both the student and the institution prior to the applicant’s signature? </w:t>
            </w:r>
          </w:p>
        </w:tc>
        <w:sdt>
          <w:sdtPr>
            <w:rPr>
              <w:rFonts w:cs="Arial"/>
            </w:rPr>
            <w:id w:val="-199455871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989AC97" w14:textId="77777777" w:rsidR="00A80482" w:rsidRPr="008B397B" w:rsidRDefault="00A80482" w:rsidP="00C32F45">
                <w:pPr>
                  <w:jc w:val="center"/>
                  <w:rPr>
                    <w:rFonts w:cs="Arial"/>
                    <w:szCs w:val="20"/>
                  </w:rPr>
                </w:pPr>
                <w:r w:rsidRPr="000C5542">
                  <w:rPr>
                    <w:rFonts w:ascii="MS Gothic" w:eastAsia="MS Gothic" w:hAnsi="MS Gothic" w:cs="Arial" w:hint="eastAsia"/>
                  </w:rPr>
                  <w:t>☐</w:t>
                </w:r>
              </w:p>
            </w:tc>
          </w:sdtContent>
        </w:sdt>
        <w:sdt>
          <w:sdtPr>
            <w:rPr>
              <w:rFonts w:cs="Arial"/>
            </w:rPr>
            <w:id w:val="38167309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1AF0648" w14:textId="77777777" w:rsidR="00A80482" w:rsidRPr="008B397B" w:rsidRDefault="00A80482" w:rsidP="00C32F45">
                <w:pPr>
                  <w:jc w:val="center"/>
                  <w:rPr>
                    <w:rFonts w:cs="Arial"/>
                    <w:szCs w:val="20"/>
                  </w:rPr>
                </w:pPr>
                <w:r w:rsidRPr="000C5542">
                  <w:rPr>
                    <w:rFonts w:ascii="MS Gothic" w:eastAsia="MS Gothic" w:hAnsi="MS Gothic" w:cs="Arial" w:hint="eastAsia"/>
                  </w:rPr>
                  <w:t>☐</w:t>
                </w:r>
              </w:p>
            </w:tc>
          </w:sdtContent>
        </w:sdt>
        <w:sdt>
          <w:sdtPr>
            <w:rPr>
              <w:rFonts w:cs="Arial"/>
            </w:rPr>
            <w:id w:val="150855555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290C16F" w14:textId="77777777" w:rsidR="00A80482" w:rsidRPr="008B397B" w:rsidRDefault="00A80482" w:rsidP="00C32F45">
                <w:pPr>
                  <w:jc w:val="center"/>
                  <w:rPr>
                    <w:rFonts w:cs="Arial"/>
                    <w:szCs w:val="20"/>
                  </w:rPr>
                </w:pPr>
                <w:r w:rsidRPr="000C5542">
                  <w:rPr>
                    <w:rFonts w:ascii="MS Gothic" w:eastAsia="MS Gothic" w:hAnsi="MS Gothic" w:cs="Arial" w:hint="eastAsia"/>
                  </w:rPr>
                  <w:t>☐</w:t>
                </w:r>
              </w:p>
            </w:tc>
          </w:sdtContent>
        </w:sdt>
      </w:tr>
      <w:tr w:rsidR="00A80482" w:rsidRPr="008B397B" w14:paraId="5F636C9D" w14:textId="77777777" w:rsidTr="00B71169">
        <w:tc>
          <w:tcPr>
            <w:tcW w:w="7416" w:type="dxa"/>
            <w:shd w:val="clear" w:color="auto" w:fill="E2EFD9" w:themeFill="accent6" w:themeFillTint="33"/>
          </w:tcPr>
          <w:p w14:paraId="3A63D990" w14:textId="77777777" w:rsidR="00A80482" w:rsidRPr="008B397B" w:rsidRDefault="00A80482" w:rsidP="00C32F45">
            <w:pPr>
              <w:rPr>
                <w:rFonts w:cs="Arial"/>
                <w:szCs w:val="20"/>
              </w:rPr>
            </w:pPr>
            <w:r w:rsidRPr="008B397B">
              <w:rPr>
                <w:rFonts w:cs="Arial"/>
                <w:szCs w:val="20"/>
              </w:rPr>
              <w:t xml:space="preserve">Does the institution comply with the </w:t>
            </w:r>
            <w:r>
              <w:rPr>
                <w:rFonts w:cs="Arial"/>
                <w:szCs w:val="20"/>
              </w:rPr>
              <w:t>DEAC e</w:t>
            </w:r>
            <w:r w:rsidRPr="008B397B">
              <w:rPr>
                <w:rFonts w:cs="Arial"/>
                <w:szCs w:val="20"/>
              </w:rPr>
              <w:t xml:space="preserve">nrollment </w:t>
            </w:r>
            <w:r>
              <w:rPr>
                <w:rFonts w:cs="Arial"/>
                <w:szCs w:val="20"/>
              </w:rPr>
              <w:t>a</w:t>
            </w:r>
            <w:r w:rsidRPr="008B397B">
              <w:rPr>
                <w:rFonts w:cs="Arial"/>
                <w:szCs w:val="20"/>
              </w:rPr>
              <w:t xml:space="preserve">greement </w:t>
            </w:r>
            <w:r>
              <w:rPr>
                <w:rFonts w:cs="Arial"/>
                <w:szCs w:val="20"/>
              </w:rPr>
              <w:t>d</w:t>
            </w:r>
            <w:r w:rsidRPr="008B397B">
              <w:rPr>
                <w:rFonts w:cs="Arial"/>
                <w:szCs w:val="20"/>
              </w:rPr>
              <w:t xml:space="preserve">isclosures </w:t>
            </w:r>
            <w:r>
              <w:rPr>
                <w:rFonts w:cs="Arial"/>
                <w:szCs w:val="20"/>
              </w:rPr>
              <w:t>c</w:t>
            </w:r>
            <w:r w:rsidRPr="008B397B">
              <w:rPr>
                <w:rFonts w:cs="Arial"/>
                <w:szCs w:val="20"/>
              </w:rPr>
              <w:t>heck</w:t>
            </w:r>
            <w:r>
              <w:rPr>
                <w:rFonts w:cs="Arial"/>
                <w:szCs w:val="20"/>
              </w:rPr>
              <w:t>l</w:t>
            </w:r>
            <w:r w:rsidRPr="008B397B">
              <w:rPr>
                <w:rFonts w:cs="Arial"/>
                <w:szCs w:val="20"/>
              </w:rPr>
              <w:t xml:space="preserve">ist? </w:t>
            </w:r>
          </w:p>
        </w:tc>
        <w:sdt>
          <w:sdtPr>
            <w:rPr>
              <w:rFonts w:cs="Arial"/>
            </w:rPr>
            <w:id w:val="-77255317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39E2EEC" w14:textId="77777777" w:rsidR="00A80482" w:rsidRPr="008B397B" w:rsidRDefault="00A80482" w:rsidP="00C32F45">
                <w:pPr>
                  <w:jc w:val="center"/>
                  <w:rPr>
                    <w:rFonts w:cs="Arial"/>
                    <w:szCs w:val="20"/>
                  </w:rPr>
                </w:pPr>
                <w:r w:rsidRPr="000C5542">
                  <w:rPr>
                    <w:rFonts w:ascii="MS Gothic" w:eastAsia="MS Gothic" w:hAnsi="MS Gothic" w:cs="Arial" w:hint="eastAsia"/>
                  </w:rPr>
                  <w:t>☐</w:t>
                </w:r>
              </w:p>
            </w:tc>
          </w:sdtContent>
        </w:sdt>
        <w:sdt>
          <w:sdtPr>
            <w:rPr>
              <w:rFonts w:cs="Arial"/>
            </w:rPr>
            <w:id w:val="-111290068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67AE3C3" w14:textId="77777777" w:rsidR="00A80482" w:rsidRPr="008B397B" w:rsidRDefault="00A80482" w:rsidP="00C32F45">
                <w:pPr>
                  <w:jc w:val="center"/>
                  <w:rPr>
                    <w:rFonts w:cs="Arial"/>
                    <w:szCs w:val="20"/>
                  </w:rPr>
                </w:pPr>
                <w:r w:rsidRPr="000C5542">
                  <w:rPr>
                    <w:rFonts w:ascii="MS Gothic" w:eastAsia="MS Gothic" w:hAnsi="MS Gothic" w:cs="Arial" w:hint="eastAsia"/>
                  </w:rPr>
                  <w:t>☐</w:t>
                </w:r>
              </w:p>
            </w:tc>
          </w:sdtContent>
        </w:sdt>
        <w:sdt>
          <w:sdtPr>
            <w:rPr>
              <w:rFonts w:cs="Arial"/>
            </w:rPr>
            <w:id w:val="-189310963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3806304" w14:textId="77777777" w:rsidR="00A80482" w:rsidRPr="008B397B" w:rsidRDefault="00A80482" w:rsidP="00C32F45">
                <w:pPr>
                  <w:jc w:val="center"/>
                  <w:rPr>
                    <w:rFonts w:cs="Arial"/>
                    <w:szCs w:val="20"/>
                  </w:rPr>
                </w:pPr>
                <w:r w:rsidRPr="000C5542">
                  <w:rPr>
                    <w:rFonts w:ascii="MS Gothic" w:eastAsia="MS Gothic" w:hAnsi="MS Gothic" w:cs="Arial" w:hint="eastAsia"/>
                  </w:rPr>
                  <w:t>☐</w:t>
                </w:r>
              </w:p>
            </w:tc>
          </w:sdtContent>
        </w:sdt>
      </w:tr>
      <w:tr w:rsidR="00A80482" w:rsidRPr="008B397B" w14:paraId="75BAB458" w14:textId="77777777" w:rsidTr="00B71169">
        <w:tc>
          <w:tcPr>
            <w:tcW w:w="7416" w:type="dxa"/>
            <w:shd w:val="clear" w:color="auto" w:fill="E2EFD9" w:themeFill="accent6" w:themeFillTint="33"/>
          </w:tcPr>
          <w:p w14:paraId="0FFF93A7" w14:textId="77777777" w:rsidR="00A80482" w:rsidRPr="008B397B" w:rsidRDefault="00A80482" w:rsidP="00C32F45">
            <w:pPr>
              <w:rPr>
                <w:rFonts w:cs="Arial"/>
                <w:szCs w:val="20"/>
              </w:rPr>
            </w:pPr>
            <w:r>
              <w:rPr>
                <w:rFonts w:cs="Arial"/>
                <w:szCs w:val="20"/>
              </w:rPr>
              <w:t>Does the institution follow an adequate process for accepting and processing enrollment agreements?</w:t>
            </w:r>
            <w:r w:rsidRPr="008B397B">
              <w:rPr>
                <w:rFonts w:cs="Arial"/>
                <w:szCs w:val="20"/>
              </w:rPr>
              <w:t xml:space="preserve"> </w:t>
            </w:r>
          </w:p>
        </w:tc>
        <w:sdt>
          <w:sdtPr>
            <w:rPr>
              <w:rFonts w:cs="Arial"/>
            </w:rPr>
            <w:id w:val="-138778646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AD02530" w14:textId="77777777" w:rsidR="00A80482" w:rsidRPr="008B397B" w:rsidRDefault="00A80482" w:rsidP="00C32F45">
                <w:pPr>
                  <w:jc w:val="center"/>
                  <w:rPr>
                    <w:rFonts w:cs="Arial"/>
                    <w:szCs w:val="20"/>
                  </w:rPr>
                </w:pPr>
                <w:r w:rsidRPr="000C5542">
                  <w:rPr>
                    <w:rFonts w:ascii="MS Gothic" w:eastAsia="MS Gothic" w:hAnsi="MS Gothic" w:cs="Arial" w:hint="eastAsia"/>
                  </w:rPr>
                  <w:t>☐</w:t>
                </w:r>
              </w:p>
            </w:tc>
          </w:sdtContent>
        </w:sdt>
        <w:sdt>
          <w:sdtPr>
            <w:rPr>
              <w:rFonts w:cs="Arial"/>
            </w:rPr>
            <w:id w:val="102066534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E2F9320" w14:textId="77777777" w:rsidR="00A80482" w:rsidRPr="008B397B" w:rsidRDefault="00A80482" w:rsidP="00C32F45">
                <w:pPr>
                  <w:jc w:val="center"/>
                  <w:rPr>
                    <w:rFonts w:cs="Arial"/>
                    <w:szCs w:val="20"/>
                  </w:rPr>
                </w:pPr>
                <w:r w:rsidRPr="000C5542">
                  <w:rPr>
                    <w:rFonts w:ascii="MS Gothic" w:eastAsia="MS Gothic" w:hAnsi="MS Gothic" w:cs="Arial" w:hint="eastAsia"/>
                  </w:rPr>
                  <w:t>☐</w:t>
                </w:r>
              </w:p>
            </w:tc>
          </w:sdtContent>
        </w:sdt>
        <w:sdt>
          <w:sdtPr>
            <w:rPr>
              <w:rFonts w:cs="Arial"/>
            </w:rPr>
            <w:id w:val="147525137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22C3A06" w14:textId="77777777" w:rsidR="00A80482" w:rsidRPr="008B397B" w:rsidRDefault="00A80482" w:rsidP="00C32F45">
                <w:pPr>
                  <w:jc w:val="center"/>
                  <w:rPr>
                    <w:rFonts w:cs="Arial"/>
                    <w:szCs w:val="20"/>
                  </w:rPr>
                </w:pPr>
                <w:r w:rsidRPr="000C5542">
                  <w:rPr>
                    <w:rFonts w:ascii="MS Gothic" w:eastAsia="MS Gothic" w:hAnsi="MS Gothic" w:cs="Arial" w:hint="eastAsia"/>
                  </w:rPr>
                  <w:t>☐</w:t>
                </w:r>
              </w:p>
            </w:tc>
          </w:sdtContent>
        </w:sdt>
      </w:tr>
      <w:tr w:rsidR="00A80482" w:rsidRPr="008B397B" w14:paraId="19C8AF62" w14:textId="77777777" w:rsidTr="00B71169">
        <w:tc>
          <w:tcPr>
            <w:tcW w:w="7416" w:type="dxa"/>
            <w:shd w:val="clear" w:color="auto" w:fill="E2EFD9" w:themeFill="accent6" w:themeFillTint="33"/>
          </w:tcPr>
          <w:p w14:paraId="2A0A4754" w14:textId="636AF3EE" w:rsidR="00A80482" w:rsidRPr="008B397B" w:rsidRDefault="00A80482" w:rsidP="00C32F45">
            <w:pPr>
              <w:rPr>
                <w:rFonts w:cs="Arial"/>
                <w:szCs w:val="20"/>
              </w:rPr>
            </w:pPr>
            <w:r>
              <w:rPr>
                <w:rFonts w:cs="Arial"/>
                <w:szCs w:val="20"/>
              </w:rPr>
              <w:t xml:space="preserve">Does the institution </w:t>
            </w:r>
            <w:r>
              <w:rPr>
                <w:rFonts w:cstheme="minorHAnsi"/>
                <w:szCs w:val="20"/>
              </w:rPr>
              <w:t xml:space="preserve">appropriately </w:t>
            </w:r>
            <w:r w:rsidRPr="003E0C2C">
              <w:rPr>
                <w:rFonts w:cstheme="minorHAnsi"/>
                <w:szCs w:val="20"/>
              </w:rPr>
              <w:t>incorporate</w:t>
            </w:r>
            <w:r>
              <w:rPr>
                <w:rFonts w:cstheme="minorHAnsi"/>
                <w:szCs w:val="20"/>
              </w:rPr>
              <w:t xml:space="preserve"> any payment contract</w:t>
            </w:r>
            <w:r w:rsidRPr="003E0C2C">
              <w:rPr>
                <w:rFonts w:cstheme="minorHAnsi"/>
                <w:szCs w:val="20"/>
              </w:rPr>
              <w:t xml:space="preserve"> in</w:t>
            </w:r>
            <w:r>
              <w:rPr>
                <w:rFonts w:cstheme="minorHAnsi"/>
                <w:szCs w:val="20"/>
              </w:rPr>
              <w:t>to</w:t>
            </w:r>
            <w:r w:rsidRPr="003E0C2C">
              <w:rPr>
                <w:rFonts w:cstheme="minorHAnsi"/>
                <w:szCs w:val="20"/>
              </w:rPr>
              <w:t xml:space="preserve"> the enrollment agreement</w:t>
            </w:r>
            <w:r>
              <w:rPr>
                <w:rFonts w:cstheme="minorHAnsi"/>
                <w:szCs w:val="20"/>
              </w:rPr>
              <w:t>/documents, or is any payment contract provided in conjunction with the enrollment agreement completion process?</w:t>
            </w:r>
          </w:p>
        </w:tc>
        <w:sdt>
          <w:sdtPr>
            <w:rPr>
              <w:rFonts w:cs="Arial"/>
            </w:rPr>
            <w:id w:val="-204598280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75F30A3" w14:textId="77777777" w:rsidR="00A80482" w:rsidRPr="008B397B" w:rsidRDefault="00A80482" w:rsidP="00C32F45">
                <w:pPr>
                  <w:jc w:val="center"/>
                  <w:rPr>
                    <w:rFonts w:cs="Arial"/>
                    <w:szCs w:val="20"/>
                  </w:rPr>
                </w:pPr>
                <w:r w:rsidRPr="000C5542">
                  <w:rPr>
                    <w:rFonts w:ascii="MS Gothic" w:eastAsia="MS Gothic" w:hAnsi="MS Gothic" w:cs="Arial" w:hint="eastAsia"/>
                  </w:rPr>
                  <w:t>☐</w:t>
                </w:r>
              </w:p>
            </w:tc>
          </w:sdtContent>
        </w:sdt>
        <w:sdt>
          <w:sdtPr>
            <w:rPr>
              <w:rFonts w:cs="Arial"/>
            </w:rPr>
            <w:id w:val="-6387375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9D9D639" w14:textId="77777777" w:rsidR="00A80482" w:rsidRPr="008B397B" w:rsidRDefault="00A80482" w:rsidP="00C32F45">
                <w:pPr>
                  <w:jc w:val="center"/>
                  <w:rPr>
                    <w:rFonts w:cs="Arial"/>
                    <w:szCs w:val="20"/>
                  </w:rPr>
                </w:pPr>
                <w:r w:rsidRPr="000C5542">
                  <w:rPr>
                    <w:rFonts w:ascii="MS Gothic" w:eastAsia="MS Gothic" w:hAnsi="MS Gothic" w:cs="Arial" w:hint="eastAsia"/>
                  </w:rPr>
                  <w:t>☐</w:t>
                </w:r>
              </w:p>
            </w:tc>
          </w:sdtContent>
        </w:sdt>
        <w:sdt>
          <w:sdtPr>
            <w:rPr>
              <w:rFonts w:cs="Arial"/>
            </w:rPr>
            <w:id w:val="181714793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4FC2FF5" w14:textId="77777777" w:rsidR="00A80482" w:rsidRPr="008B397B" w:rsidRDefault="00A80482" w:rsidP="00C32F45">
                <w:pPr>
                  <w:jc w:val="center"/>
                  <w:rPr>
                    <w:rFonts w:cs="Arial"/>
                    <w:szCs w:val="20"/>
                  </w:rPr>
                </w:pPr>
                <w:r w:rsidRPr="000C5542">
                  <w:rPr>
                    <w:rFonts w:ascii="MS Gothic" w:eastAsia="MS Gothic" w:hAnsi="MS Gothic" w:cs="Arial" w:hint="eastAsia"/>
                  </w:rPr>
                  <w:t>☐</w:t>
                </w:r>
              </w:p>
            </w:tc>
          </w:sdtContent>
        </w:sdt>
      </w:tr>
      <w:tr w:rsidR="00A80482" w:rsidRPr="008B397B" w14:paraId="5103C5AB" w14:textId="77777777" w:rsidTr="00B71169">
        <w:tc>
          <w:tcPr>
            <w:tcW w:w="7416" w:type="dxa"/>
            <w:shd w:val="clear" w:color="auto" w:fill="E2EFD9" w:themeFill="accent6" w:themeFillTint="33"/>
          </w:tcPr>
          <w:p w14:paraId="6EAEAA4F" w14:textId="234DC5FC" w:rsidR="00A80482" w:rsidRPr="008B397B" w:rsidRDefault="00A80482" w:rsidP="00C32F45">
            <w:pPr>
              <w:rPr>
                <w:rFonts w:cs="Arial"/>
                <w:b/>
                <w:szCs w:val="20"/>
              </w:rPr>
            </w:pPr>
            <w:r w:rsidRPr="008B397B">
              <w:rPr>
                <w:rFonts w:cs="Arial"/>
                <w:b/>
                <w:szCs w:val="20"/>
              </w:rPr>
              <w:t xml:space="preserve">Standard </w:t>
            </w:r>
            <w:r>
              <w:rPr>
                <w:rFonts w:cs="Arial"/>
                <w:b/>
                <w:szCs w:val="20"/>
              </w:rPr>
              <w:t>XI.D</w:t>
            </w:r>
            <w:r w:rsidRPr="008B397B">
              <w:rPr>
                <w:rFonts w:cs="Arial"/>
                <w:b/>
                <w:szCs w:val="20"/>
              </w:rPr>
              <w:t xml:space="preserve">. – </w:t>
            </w:r>
            <w:r>
              <w:rPr>
                <w:rFonts w:cs="Arial"/>
                <w:b/>
                <w:szCs w:val="20"/>
              </w:rPr>
              <w:t>Standard is Evident, Emerging, Not Evident, or Not Applicable</w:t>
            </w:r>
          </w:p>
        </w:tc>
        <w:tc>
          <w:tcPr>
            <w:tcW w:w="1944" w:type="dxa"/>
            <w:gridSpan w:val="3"/>
            <w:shd w:val="clear" w:color="auto" w:fill="E2EFD9" w:themeFill="accent6" w:themeFillTint="33"/>
          </w:tcPr>
          <w:p w14:paraId="3DC88785" w14:textId="77777777" w:rsidR="00A80482" w:rsidRPr="008B397B" w:rsidRDefault="00000000" w:rsidP="00C32F45">
            <w:pPr>
              <w:rPr>
                <w:rFonts w:cs="Arial"/>
                <w:b/>
                <w:szCs w:val="20"/>
              </w:rPr>
            </w:pPr>
            <w:sdt>
              <w:sdtPr>
                <w:rPr>
                  <w:rStyle w:val="Style1"/>
                </w:rPr>
                <w:alias w:val="Finding "/>
                <w:tag w:val="Finding "/>
                <w:id w:val="324245005"/>
                <w:placeholder>
                  <w:docPart w:val="3054516903D8435AB3A000DE3AD2321F"/>
                </w:placeholder>
                <w:showingPlcHdr/>
                <w:comboBox>
                  <w:listItem w:displayText="Standard is Evident" w:value="Standard is Evident"/>
                  <w:listItem w:displayText="Standard is Emerging" w:value="Standard is Emerging"/>
                  <w:listItem w:displayText="Standard is Not Evident" w:value="Standard is Not Evident"/>
                  <w:listItem w:displayText="Not Applicable " w:value="Not Applicable "/>
                </w:comboBox>
              </w:sdtPr>
              <w:sdtEndPr>
                <w:rPr>
                  <w:rStyle w:val="DefaultParagraphFont"/>
                  <w:rFonts w:cs="Arial"/>
                  <w:b/>
                  <w:vanish/>
                  <w:sz w:val="20"/>
                  <w:szCs w:val="20"/>
                </w:rPr>
              </w:sdtEndPr>
              <w:sdtContent>
                <w:r w:rsidR="00A80482" w:rsidRPr="00C94CE0">
                  <w:rPr>
                    <w:rStyle w:val="PlaceholderText"/>
                  </w:rPr>
                  <w:t>Choose a finding.</w:t>
                </w:r>
              </w:sdtContent>
            </w:sdt>
          </w:p>
        </w:tc>
      </w:tr>
    </w:tbl>
    <w:p w14:paraId="0A5D55AC" w14:textId="77777777" w:rsidR="00A80482" w:rsidRDefault="00A80482" w:rsidP="00341438">
      <w:pPr>
        <w:spacing w:after="0" w:line="240" w:lineRule="auto"/>
        <w:rPr>
          <w:rFonts w:ascii="Calibri" w:eastAsia="Arial" w:hAnsi="Calibri" w:cs="Arial"/>
          <w:b/>
          <w:bCs/>
          <w:sz w:val="24"/>
          <w:szCs w:val="24"/>
          <w:u w:val="single"/>
        </w:rPr>
      </w:pPr>
    </w:p>
    <w:p w14:paraId="03CEEB2A" w14:textId="77777777" w:rsidR="00341438" w:rsidRPr="00512A8E" w:rsidRDefault="00341438" w:rsidP="00341438">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1709718406"/>
          <w:placeholder>
            <w:docPart w:val="74D721D51E7C42C0BC652F67FEE2DAB3"/>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3420660D" w14:textId="22EAD748" w:rsidR="00341438" w:rsidRPr="00512A8E" w:rsidRDefault="00341438" w:rsidP="00341438">
      <w:pPr>
        <w:spacing w:after="0" w:line="240" w:lineRule="auto"/>
        <w:rPr>
          <w:rFonts w:ascii="Calibri" w:eastAsia="Calibri" w:hAnsi="Calibri" w:cs="Arial"/>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540217899"/>
          <w:placeholder>
            <w:docPart w:val="A567CC1E7F934E5B8378F038B4B9C100"/>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59F7D89D" w14:textId="77777777" w:rsidR="00341438" w:rsidRPr="00512A8E" w:rsidRDefault="00341438" w:rsidP="00341438">
      <w:pPr>
        <w:spacing w:after="0" w:line="240" w:lineRule="auto"/>
        <w:rPr>
          <w:rFonts w:ascii="Calibri" w:eastAsia="Calibri" w:hAnsi="Calibri" w:cs="Arial"/>
        </w:rPr>
      </w:pPr>
    </w:p>
    <w:p w14:paraId="0CCA1B01" w14:textId="55E60DDD" w:rsidR="00A83741" w:rsidRPr="00512A8E" w:rsidRDefault="00A83741" w:rsidP="00A83741">
      <w:pPr>
        <w:spacing w:after="0" w:line="240" w:lineRule="auto"/>
        <w:rPr>
          <w:rFonts w:cs="Arial"/>
          <w:sz w:val="20"/>
          <w:szCs w:val="20"/>
        </w:rPr>
      </w:pPr>
      <w:r w:rsidRPr="005854FB">
        <w:rPr>
          <w:rFonts w:cs="Arial"/>
          <w:b/>
          <w:smallCaps/>
          <w:sz w:val="24"/>
          <w:szCs w:val="24"/>
          <w:u w:val="single"/>
        </w:rPr>
        <w:t xml:space="preserve">Exhibit </w:t>
      </w:r>
      <w:r>
        <w:rPr>
          <w:rFonts w:cs="Arial"/>
          <w:b/>
          <w:smallCaps/>
          <w:sz w:val="24"/>
          <w:szCs w:val="24"/>
          <w:u w:val="single"/>
        </w:rPr>
        <w:t>30</w:t>
      </w:r>
      <w:r w:rsidRPr="005854FB">
        <w:rPr>
          <w:rFonts w:cs="Arial"/>
          <w:b/>
          <w:smallCaps/>
          <w:sz w:val="24"/>
          <w:szCs w:val="24"/>
          <w:u w:val="single"/>
        </w:rPr>
        <w:t>:</w:t>
      </w:r>
      <w:r w:rsidRPr="007F5C5E">
        <w:rPr>
          <w:rFonts w:cs="Arial"/>
          <w:color w:val="0000FF"/>
          <w:sz w:val="20"/>
          <w:szCs w:val="20"/>
        </w:rPr>
        <w:t xml:space="preserve"> </w:t>
      </w:r>
      <w:sdt>
        <w:sdtPr>
          <w:rPr>
            <w:rFonts w:cs="Arial"/>
            <w:color w:val="0000FF"/>
            <w:sz w:val="20"/>
            <w:szCs w:val="20"/>
          </w:rPr>
          <w:id w:val="-385810795"/>
          <w:placeholder>
            <w:docPart w:val="1A0EDAD5A4694803852A7626B67521E8"/>
          </w:placeholder>
          <w:temporary/>
          <w:showingPlcHdr/>
        </w:sdtPr>
        <w:sdtContent>
          <w:r w:rsidRPr="00397EB7">
            <w:rPr>
              <w:rFonts w:cs="Arial"/>
              <w:color w:val="767171" w:themeColor="background2" w:themeShade="80"/>
            </w:rPr>
            <w:t xml:space="preserve">Provide detailed feedback for </w:t>
          </w:r>
          <w:r>
            <w:rPr>
              <w:rFonts w:cs="Arial"/>
              <w:color w:val="767171" w:themeColor="background2" w:themeShade="80"/>
            </w:rPr>
            <w:t>the E</w:t>
          </w:r>
          <w:r w:rsidRPr="00397EB7">
            <w:rPr>
              <w:rFonts w:cs="Arial"/>
              <w:color w:val="767171" w:themeColor="background2" w:themeShade="80"/>
            </w:rPr>
            <w:t>xhibit</w:t>
          </w:r>
          <w:r>
            <w:rPr>
              <w:rFonts w:cs="Arial"/>
              <w:color w:val="767171" w:themeColor="background2" w:themeShade="80"/>
            </w:rPr>
            <w:t xml:space="preserve">(s) </w:t>
          </w:r>
          <w:r w:rsidRPr="00397EB7">
            <w:rPr>
              <w:rFonts w:cs="Arial"/>
              <w:color w:val="767171" w:themeColor="background2" w:themeShade="80"/>
            </w:rPr>
            <w:t>related to this core component. The applicant institution uses this feedback to strengthen its documentation, processes, and procedures.</w:t>
          </w:r>
        </w:sdtContent>
      </w:sdt>
    </w:p>
    <w:p w14:paraId="349FE0D1" w14:textId="77777777" w:rsidR="00A83741" w:rsidRPr="00512A8E" w:rsidRDefault="00A83741" w:rsidP="00341438">
      <w:pPr>
        <w:spacing w:after="0" w:line="240" w:lineRule="auto"/>
        <w:rPr>
          <w:rFonts w:ascii="Calibri" w:eastAsia="Calibri" w:hAnsi="Calibri" w:cs="Arial"/>
        </w:rPr>
      </w:pPr>
    </w:p>
    <w:p w14:paraId="143DDB5A" w14:textId="77777777" w:rsidR="00341438" w:rsidRPr="00512A8E" w:rsidRDefault="00341438" w:rsidP="00341438">
      <w:pPr>
        <w:spacing w:after="0" w:line="240" w:lineRule="auto"/>
        <w:rPr>
          <w:rFonts w:ascii="Calibri" w:eastAsia="Arial" w:hAnsi="Calibri" w:cs="Arial"/>
        </w:rPr>
      </w:pPr>
      <w:r w:rsidRPr="0027349F">
        <w:rPr>
          <w:rFonts w:ascii="Calibri" w:eastAsia="Arial" w:hAnsi="Calibri" w:cs="Arial"/>
          <w:b/>
          <w:bCs/>
          <w:sz w:val="24"/>
          <w:szCs w:val="24"/>
          <w:u w:val="single"/>
        </w:rPr>
        <w:lastRenderedPageBreak/>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1628887953"/>
          <w:placeholder>
            <w:docPart w:val="6458F43E42714EF7913F96361CFCA240"/>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6820513D" w14:textId="77777777" w:rsidR="00C7457E" w:rsidRPr="00512A8E" w:rsidRDefault="00C7457E" w:rsidP="00C7457E">
      <w:pPr>
        <w:spacing w:after="0" w:line="240" w:lineRule="auto"/>
        <w:ind w:left="720"/>
        <w:rPr>
          <w:rFonts w:ascii="Calibri" w:eastAsia="Aptos" w:hAnsi="Calibri" w:cs="Aptos"/>
          <w:sz w:val="24"/>
          <w:szCs w:val="24"/>
        </w:rPr>
      </w:pPr>
    </w:p>
    <w:sdt>
      <w:sdtPr>
        <w:rPr>
          <w:rFonts w:ascii="Calibri" w:eastAsia="Times New Roman" w:hAnsi="Calibri" w:cs="Times New Roman"/>
          <w:b/>
          <w:sz w:val="24"/>
          <w:szCs w:val="28"/>
        </w:rPr>
        <w:id w:val="1360697166"/>
        <w:lock w:val="sdtContentLocked"/>
        <w:placeholder>
          <w:docPart w:val="DefaultPlaceholder_-1854013440"/>
        </w:placeholder>
      </w:sdtPr>
      <w:sdtEndPr>
        <w:rPr>
          <w:rFonts w:eastAsia="Aptos" w:cs="Calibri"/>
          <w:b w:val="0"/>
          <w:szCs w:val="24"/>
        </w:rPr>
      </w:sdtEndPr>
      <w:sdtContent>
        <w:p w14:paraId="3AD97EB5" w14:textId="23D7CAD6" w:rsidR="00C7457E" w:rsidRPr="00C7457E" w:rsidRDefault="00C7457E">
          <w:pPr>
            <w:keepNext/>
            <w:keepLines/>
            <w:numPr>
              <w:ilvl w:val="0"/>
              <w:numId w:val="15"/>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Financial Disclosures</w:t>
          </w:r>
        </w:p>
        <w:p w14:paraId="44DEAEA9" w14:textId="26519BEE"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All costs relative to the education provided by the institution are disclosed to the prospective student in an enrollment agreement or similar contractual document before enrollment. Costs must include tuition, educational services, textbooks, and instructional materials; any specific fees associated with enrollment, such as application and registration fees; and fees for required services such as student authentication, proctoring, technology access, and library services.</w:t>
          </w:r>
        </w:p>
      </w:sdtContent>
    </w:sdt>
    <w:p w14:paraId="609C10AE"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A80482" w:rsidRPr="005854FB" w14:paraId="006634BC" w14:textId="77777777" w:rsidTr="00B71169">
        <w:tc>
          <w:tcPr>
            <w:tcW w:w="7416" w:type="dxa"/>
            <w:shd w:val="clear" w:color="auto" w:fill="E2EFD9" w:themeFill="accent6" w:themeFillTint="33"/>
          </w:tcPr>
          <w:p w14:paraId="3B2E4C52" w14:textId="77777777" w:rsidR="00A80482" w:rsidRPr="005854FB" w:rsidRDefault="00A80482" w:rsidP="00C32F45">
            <w:pPr>
              <w:rPr>
                <w:rFonts w:cs="Arial"/>
                <w:b/>
                <w:szCs w:val="20"/>
              </w:rPr>
            </w:pPr>
            <w:r w:rsidRPr="005854FB">
              <w:rPr>
                <w:rFonts w:cs="Arial"/>
                <w:b/>
                <w:szCs w:val="20"/>
              </w:rPr>
              <w:t>Questions</w:t>
            </w:r>
          </w:p>
        </w:tc>
        <w:tc>
          <w:tcPr>
            <w:tcW w:w="648" w:type="dxa"/>
            <w:shd w:val="clear" w:color="auto" w:fill="E2EFD9" w:themeFill="accent6" w:themeFillTint="33"/>
            <w:vAlign w:val="center"/>
          </w:tcPr>
          <w:p w14:paraId="7A32AEFE" w14:textId="77777777" w:rsidR="00A80482" w:rsidRPr="005854FB" w:rsidRDefault="00A80482" w:rsidP="00863F7C">
            <w:pPr>
              <w:jc w:val="center"/>
              <w:rPr>
                <w:rFonts w:cs="Arial"/>
                <w:b/>
                <w:szCs w:val="20"/>
              </w:rPr>
            </w:pPr>
            <w:r w:rsidRPr="005854FB">
              <w:rPr>
                <w:rFonts w:cs="Arial"/>
                <w:b/>
                <w:szCs w:val="20"/>
              </w:rPr>
              <w:t>Yes</w:t>
            </w:r>
          </w:p>
        </w:tc>
        <w:tc>
          <w:tcPr>
            <w:tcW w:w="648" w:type="dxa"/>
            <w:shd w:val="clear" w:color="auto" w:fill="E2EFD9" w:themeFill="accent6" w:themeFillTint="33"/>
            <w:vAlign w:val="center"/>
          </w:tcPr>
          <w:p w14:paraId="057031E0" w14:textId="77777777" w:rsidR="00A80482" w:rsidRPr="005854FB" w:rsidRDefault="00A80482" w:rsidP="00863F7C">
            <w:pPr>
              <w:jc w:val="center"/>
              <w:rPr>
                <w:rFonts w:cs="Arial"/>
                <w:b/>
                <w:szCs w:val="20"/>
              </w:rPr>
            </w:pPr>
            <w:r w:rsidRPr="005854FB">
              <w:rPr>
                <w:rFonts w:cs="Arial"/>
                <w:b/>
                <w:szCs w:val="20"/>
              </w:rPr>
              <w:t>No</w:t>
            </w:r>
          </w:p>
        </w:tc>
        <w:tc>
          <w:tcPr>
            <w:tcW w:w="648" w:type="dxa"/>
            <w:shd w:val="clear" w:color="auto" w:fill="E2EFD9" w:themeFill="accent6" w:themeFillTint="33"/>
            <w:vAlign w:val="center"/>
          </w:tcPr>
          <w:p w14:paraId="3C360B8F" w14:textId="77777777" w:rsidR="00A80482" w:rsidRPr="005854FB" w:rsidRDefault="00A80482" w:rsidP="00863F7C">
            <w:pPr>
              <w:jc w:val="center"/>
              <w:rPr>
                <w:rFonts w:cs="Arial"/>
                <w:b/>
                <w:szCs w:val="20"/>
              </w:rPr>
            </w:pPr>
            <w:r w:rsidRPr="005854FB">
              <w:rPr>
                <w:rFonts w:cs="Arial"/>
                <w:b/>
                <w:szCs w:val="20"/>
              </w:rPr>
              <w:t>N/A</w:t>
            </w:r>
          </w:p>
        </w:tc>
      </w:tr>
      <w:tr w:rsidR="00A80482" w:rsidRPr="005854FB" w14:paraId="4BDE44B8" w14:textId="77777777" w:rsidTr="00B71169">
        <w:tc>
          <w:tcPr>
            <w:tcW w:w="7416" w:type="dxa"/>
            <w:shd w:val="clear" w:color="auto" w:fill="E2EFD9" w:themeFill="accent6" w:themeFillTint="33"/>
          </w:tcPr>
          <w:p w14:paraId="6C01C438" w14:textId="77777777" w:rsidR="00A80482" w:rsidRPr="005854FB" w:rsidRDefault="00A80482" w:rsidP="00C32F45">
            <w:pPr>
              <w:rPr>
                <w:rFonts w:cs="Arial"/>
                <w:szCs w:val="20"/>
              </w:rPr>
            </w:pPr>
            <w:r w:rsidRPr="005854FB">
              <w:rPr>
                <w:rFonts w:cs="Arial"/>
                <w:szCs w:val="20"/>
              </w:rPr>
              <w:t xml:space="preserve">Does the institution adequately disclose to prospective students prior to enrollment all costs associated with the education provided? </w:t>
            </w:r>
          </w:p>
        </w:tc>
        <w:sdt>
          <w:sdtPr>
            <w:rPr>
              <w:rFonts w:cs="Arial"/>
            </w:rPr>
            <w:id w:val="-130200422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AD193D4" w14:textId="77777777" w:rsidR="00A80482" w:rsidRPr="005854FB" w:rsidRDefault="00A80482" w:rsidP="00863F7C">
                <w:pPr>
                  <w:jc w:val="center"/>
                  <w:rPr>
                    <w:rFonts w:cs="Arial"/>
                    <w:szCs w:val="20"/>
                  </w:rPr>
                </w:pPr>
                <w:r w:rsidRPr="000C5542">
                  <w:rPr>
                    <w:rFonts w:ascii="MS Gothic" w:eastAsia="MS Gothic" w:hAnsi="MS Gothic" w:cs="Arial" w:hint="eastAsia"/>
                  </w:rPr>
                  <w:t>☐</w:t>
                </w:r>
              </w:p>
            </w:tc>
          </w:sdtContent>
        </w:sdt>
        <w:sdt>
          <w:sdtPr>
            <w:rPr>
              <w:rFonts w:cs="Arial"/>
            </w:rPr>
            <w:id w:val="130758732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520FB10" w14:textId="77777777" w:rsidR="00A80482" w:rsidRPr="005854FB" w:rsidRDefault="00A80482" w:rsidP="00863F7C">
                <w:pPr>
                  <w:jc w:val="center"/>
                  <w:rPr>
                    <w:rFonts w:cs="Arial"/>
                    <w:szCs w:val="20"/>
                  </w:rPr>
                </w:pPr>
                <w:r w:rsidRPr="000C5542">
                  <w:rPr>
                    <w:rFonts w:ascii="MS Gothic" w:eastAsia="MS Gothic" w:hAnsi="MS Gothic" w:cs="Arial" w:hint="eastAsia"/>
                  </w:rPr>
                  <w:t>☐</w:t>
                </w:r>
              </w:p>
            </w:tc>
          </w:sdtContent>
        </w:sdt>
        <w:sdt>
          <w:sdtPr>
            <w:rPr>
              <w:rFonts w:cs="Arial"/>
            </w:rPr>
            <w:id w:val="-135533385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D4C86DB" w14:textId="77777777" w:rsidR="00A80482" w:rsidRPr="005854FB" w:rsidRDefault="00A80482" w:rsidP="00863F7C">
                <w:pPr>
                  <w:jc w:val="center"/>
                  <w:rPr>
                    <w:rFonts w:cs="Arial"/>
                    <w:szCs w:val="20"/>
                  </w:rPr>
                </w:pPr>
                <w:r w:rsidRPr="000C5542">
                  <w:rPr>
                    <w:rFonts w:ascii="MS Gothic" w:eastAsia="MS Gothic" w:hAnsi="MS Gothic" w:cs="Arial" w:hint="eastAsia"/>
                  </w:rPr>
                  <w:t>☐</w:t>
                </w:r>
              </w:p>
            </w:tc>
          </w:sdtContent>
        </w:sdt>
      </w:tr>
      <w:tr w:rsidR="00A80482" w:rsidRPr="005854FB" w14:paraId="7EEF7E54" w14:textId="77777777" w:rsidTr="00B71169">
        <w:tc>
          <w:tcPr>
            <w:tcW w:w="7416" w:type="dxa"/>
            <w:shd w:val="clear" w:color="auto" w:fill="E2EFD9" w:themeFill="accent6" w:themeFillTint="33"/>
          </w:tcPr>
          <w:p w14:paraId="28FF136C" w14:textId="47B79869" w:rsidR="00A80482" w:rsidRPr="005854FB" w:rsidRDefault="00A80482" w:rsidP="00C32F45">
            <w:pPr>
              <w:rPr>
                <w:rFonts w:cs="Arial"/>
                <w:szCs w:val="20"/>
              </w:rPr>
            </w:pPr>
            <w:r w:rsidRPr="005854FB">
              <w:rPr>
                <w:rFonts w:cs="Arial"/>
                <w:szCs w:val="20"/>
              </w:rPr>
              <w:t>Do all costs associated with the education provided include tuition, educational services, textbooks,</w:t>
            </w:r>
            <w:r>
              <w:rPr>
                <w:rFonts w:cs="Arial"/>
                <w:szCs w:val="20"/>
              </w:rPr>
              <w:t xml:space="preserve"> </w:t>
            </w:r>
            <w:r w:rsidR="00624ACE">
              <w:rPr>
                <w:rFonts w:cs="Arial"/>
                <w:szCs w:val="20"/>
              </w:rPr>
              <w:t xml:space="preserve">and </w:t>
            </w:r>
            <w:r w:rsidRPr="005854FB">
              <w:rPr>
                <w:rFonts w:cs="Arial"/>
                <w:szCs w:val="20"/>
              </w:rPr>
              <w:t xml:space="preserve">instructional materials, </w:t>
            </w:r>
            <w:r>
              <w:rPr>
                <w:rFonts w:cs="Arial"/>
                <w:szCs w:val="20"/>
              </w:rPr>
              <w:t>as well as</w:t>
            </w:r>
            <w:r w:rsidRPr="005854FB">
              <w:rPr>
                <w:rFonts w:cs="Arial"/>
                <w:szCs w:val="20"/>
              </w:rPr>
              <w:t xml:space="preserve"> application, registration, authentication, proctoring</w:t>
            </w:r>
            <w:r w:rsidR="00624ACE">
              <w:rPr>
                <w:rFonts w:cs="Arial"/>
                <w:szCs w:val="20"/>
              </w:rPr>
              <w:t xml:space="preserve"> (if applicable)</w:t>
            </w:r>
            <w:r w:rsidRPr="005854FB">
              <w:rPr>
                <w:rFonts w:cs="Arial"/>
                <w:szCs w:val="20"/>
              </w:rPr>
              <w:t xml:space="preserve">, technology access, and library </w:t>
            </w:r>
            <w:r w:rsidR="00624ACE">
              <w:rPr>
                <w:rFonts w:cs="Arial"/>
                <w:szCs w:val="20"/>
              </w:rPr>
              <w:t xml:space="preserve">or any other required </w:t>
            </w:r>
            <w:r w:rsidRPr="005854FB">
              <w:rPr>
                <w:rFonts w:cs="Arial"/>
                <w:szCs w:val="20"/>
              </w:rPr>
              <w:t xml:space="preserve">service fees? </w:t>
            </w:r>
          </w:p>
        </w:tc>
        <w:sdt>
          <w:sdtPr>
            <w:rPr>
              <w:rFonts w:cs="Arial"/>
            </w:rPr>
            <w:id w:val="-33307733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C98E223" w14:textId="77777777" w:rsidR="00A80482" w:rsidRPr="005854FB" w:rsidRDefault="00A80482" w:rsidP="00863F7C">
                <w:pPr>
                  <w:jc w:val="center"/>
                  <w:rPr>
                    <w:rFonts w:cs="Arial"/>
                    <w:szCs w:val="20"/>
                  </w:rPr>
                </w:pPr>
                <w:r w:rsidRPr="000C5542">
                  <w:rPr>
                    <w:rFonts w:ascii="MS Gothic" w:eastAsia="MS Gothic" w:hAnsi="MS Gothic" w:cs="Arial" w:hint="eastAsia"/>
                  </w:rPr>
                  <w:t>☐</w:t>
                </w:r>
              </w:p>
            </w:tc>
          </w:sdtContent>
        </w:sdt>
        <w:sdt>
          <w:sdtPr>
            <w:rPr>
              <w:rFonts w:cs="Arial"/>
            </w:rPr>
            <w:id w:val="-97128656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02832A0" w14:textId="77777777" w:rsidR="00A80482" w:rsidRPr="005854FB" w:rsidRDefault="00A80482" w:rsidP="00863F7C">
                <w:pPr>
                  <w:jc w:val="center"/>
                  <w:rPr>
                    <w:rFonts w:cs="Arial"/>
                    <w:szCs w:val="20"/>
                  </w:rPr>
                </w:pPr>
                <w:r w:rsidRPr="000C5542">
                  <w:rPr>
                    <w:rFonts w:ascii="MS Gothic" w:eastAsia="MS Gothic" w:hAnsi="MS Gothic" w:cs="Arial" w:hint="eastAsia"/>
                  </w:rPr>
                  <w:t>☐</w:t>
                </w:r>
              </w:p>
            </w:tc>
          </w:sdtContent>
        </w:sdt>
        <w:sdt>
          <w:sdtPr>
            <w:rPr>
              <w:rFonts w:cs="Arial"/>
            </w:rPr>
            <w:id w:val="40965995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12B2321" w14:textId="77777777" w:rsidR="00A80482" w:rsidRPr="005854FB" w:rsidRDefault="00A80482" w:rsidP="00863F7C">
                <w:pPr>
                  <w:jc w:val="center"/>
                  <w:rPr>
                    <w:rFonts w:cs="Arial"/>
                    <w:szCs w:val="20"/>
                  </w:rPr>
                </w:pPr>
                <w:r w:rsidRPr="000C5542">
                  <w:rPr>
                    <w:rFonts w:ascii="MS Gothic" w:eastAsia="MS Gothic" w:hAnsi="MS Gothic" w:cs="Arial" w:hint="eastAsia"/>
                  </w:rPr>
                  <w:t>☐</w:t>
                </w:r>
              </w:p>
            </w:tc>
          </w:sdtContent>
        </w:sdt>
      </w:tr>
      <w:tr w:rsidR="00624ACE" w:rsidRPr="008B397B" w14:paraId="2ECB5C6F" w14:textId="77777777" w:rsidTr="00B71169">
        <w:tc>
          <w:tcPr>
            <w:tcW w:w="7416" w:type="dxa"/>
            <w:shd w:val="clear" w:color="auto" w:fill="E2EFD9" w:themeFill="accent6" w:themeFillTint="33"/>
          </w:tcPr>
          <w:p w14:paraId="5CCD6279" w14:textId="0A708B6F" w:rsidR="00624ACE" w:rsidRPr="008B397B" w:rsidRDefault="00624ACE" w:rsidP="00C32F45">
            <w:pPr>
              <w:rPr>
                <w:rFonts w:cs="Arial"/>
                <w:b/>
                <w:szCs w:val="20"/>
              </w:rPr>
            </w:pPr>
            <w:r w:rsidRPr="008B397B">
              <w:rPr>
                <w:rFonts w:cs="Arial"/>
                <w:b/>
                <w:szCs w:val="20"/>
              </w:rPr>
              <w:t xml:space="preserve">Standard </w:t>
            </w:r>
            <w:r>
              <w:rPr>
                <w:rFonts w:cs="Arial"/>
                <w:b/>
                <w:szCs w:val="20"/>
              </w:rPr>
              <w:t>XI.E</w:t>
            </w:r>
            <w:r w:rsidRPr="008B397B">
              <w:rPr>
                <w:rFonts w:cs="Arial"/>
                <w:b/>
                <w:szCs w:val="20"/>
              </w:rPr>
              <w:t xml:space="preserve">. – </w:t>
            </w:r>
            <w:r>
              <w:rPr>
                <w:rFonts w:cs="Arial"/>
                <w:b/>
                <w:szCs w:val="20"/>
              </w:rPr>
              <w:t>Standard is Evident, Emerging, Not Evident, or Not Applicable</w:t>
            </w:r>
          </w:p>
        </w:tc>
        <w:tc>
          <w:tcPr>
            <w:tcW w:w="1944" w:type="dxa"/>
            <w:gridSpan w:val="3"/>
            <w:shd w:val="clear" w:color="auto" w:fill="E2EFD9" w:themeFill="accent6" w:themeFillTint="33"/>
          </w:tcPr>
          <w:p w14:paraId="4E47AD2C" w14:textId="77777777" w:rsidR="00624ACE" w:rsidRPr="008B397B" w:rsidRDefault="00000000" w:rsidP="00C32F45">
            <w:pPr>
              <w:rPr>
                <w:rFonts w:cs="Arial"/>
                <w:b/>
                <w:szCs w:val="20"/>
              </w:rPr>
            </w:pPr>
            <w:sdt>
              <w:sdtPr>
                <w:rPr>
                  <w:rStyle w:val="Style1"/>
                </w:rPr>
                <w:alias w:val="Finding "/>
                <w:tag w:val="Finding "/>
                <w:id w:val="-1655363805"/>
                <w:placeholder>
                  <w:docPart w:val="C03D72C047044B8D984DFC007EDB0BCA"/>
                </w:placeholder>
                <w:showingPlcHdr/>
                <w:comboBox>
                  <w:listItem w:displayText="Standard is Evident" w:value="Standard is Evident"/>
                  <w:listItem w:displayText="Standard is Emerging" w:value="Standard is Emerging"/>
                  <w:listItem w:displayText="Standard is Not Evident" w:value="Standard is Not Evident"/>
                  <w:listItem w:displayText="Not Applicable " w:value="Not Applicable "/>
                </w:comboBox>
              </w:sdtPr>
              <w:sdtEndPr>
                <w:rPr>
                  <w:rStyle w:val="DefaultParagraphFont"/>
                  <w:rFonts w:cs="Arial"/>
                  <w:b/>
                  <w:vanish/>
                  <w:sz w:val="20"/>
                  <w:szCs w:val="20"/>
                </w:rPr>
              </w:sdtEndPr>
              <w:sdtContent>
                <w:r w:rsidR="00624ACE" w:rsidRPr="00C94CE0">
                  <w:rPr>
                    <w:rStyle w:val="PlaceholderText"/>
                  </w:rPr>
                  <w:t>Choose a finding.</w:t>
                </w:r>
              </w:sdtContent>
            </w:sdt>
          </w:p>
        </w:tc>
      </w:tr>
    </w:tbl>
    <w:p w14:paraId="7644744B" w14:textId="77777777" w:rsidR="00A80482" w:rsidRDefault="00A80482" w:rsidP="00341438">
      <w:pPr>
        <w:spacing w:after="0" w:line="240" w:lineRule="auto"/>
        <w:rPr>
          <w:rFonts w:ascii="Calibri" w:eastAsia="Arial" w:hAnsi="Calibri" w:cs="Arial"/>
          <w:b/>
          <w:bCs/>
          <w:sz w:val="24"/>
          <w:szCs w:val="24"/>
          <w:u w:val="single"/>
        </w:rPr>
      </w:pPr>
    </w:p>
    <w:p w14:paraId="5E38DF84" w14:textId="77777777" w:rsidR="00341438" w:rsidRPr="00512A8E" w:rsidRDefault="00341438" w:rsidP="00341438">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716399780"/>
          <w:placeholder>
            <w:docPart w:val="D56AFA5CE31B441B8BEFE121401403DD"/>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46E3B1E8" w14:textId="76401D30" w:rsidR="00341438" w:rsidRPr="00512A8E" w:rsidRDefault="00341438" w:rsidP="00341438">
      <w:pPr>
        <w:spacing w:after="0" w:line="240" w:lineRule="auto"/>
        <w:rPr>
          <w:rFonts w:ascii="Calibri" w:eastAsia="Calibri" w:hAnsi="Calibri" w:cs="Arial"/>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1168672117"/>
          <w:placeholder>
            <w:docPart w:val="CCC0FAC27BCD4A458DD48762DBF8A737"/>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282CDACA" w14:textId="77777777" w:rsidR="00341438" w:rsidRPr="00512A8E" w:rsidRDefault="00341438" w:rsidP="00341438">
      <w:pPr>
        <w:spacing w:after="0" w:line="240" w:lineRule="auto"/>
        <w:rPr>
          <w:rFonts w:ascii="Calibri" w:eastAsia="Calibri" w:hAnsi="Calibri" w:cs="Arial"/>
        </w:rPr>
      </w:pPr>
    </w:p>
    <w:p w14:paraId="5BD23220" w14:textId="77777777" w:rsidR="00341438" w:rsidRPr="00512A8E" w:rsidRDefault="00341438" w:rsidP="00341438">
      <w:pPr>
        <w:spacing w:after="0" w:line="240" w:lineRule="auto"/>
        <w:rPr>
          <w:rFonts w:ascii="Calibri" w:eastAsia="Arial" w:hAnsi="Calibri" w:cs="Arial"/>
        </w:rPr>
      </w:pPr>
      <w:r w:rsidRPr="0027349F">
        <w:rPr>
          <w:rFonts w:ascii="Calibri" w:eastAsia="Arial" w:hAnsi="Calibri" w:cs="Arial"/>
          <w:b/>
          <w:bCs/>
          <w:sz w:val="24"/>
          <w:szCs w:val="24"/>
          <w:u w:val="single"/>
        </w:rPr>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1137150252"/>
          <w:placeholder>
            <w:docPart w:val="461A91A416AB4B71AB86B7F630EDDEDA"/>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1E46C08D" w14:textId="77777777" w:rsidR="00C7457E" w:rsidRPr="00512A8E" w:rsidRDefault="00C7457E" w:rsidP="00C7457E">
      <w:pPr>
        <w:spacing w:after="0" w:line="240" w:lineRule="auto"/>
        <w:ind w:left="720"/>
        <w:contextualSpacing/>
        <w:rPr>
          <w:rFonts w:ascii="Calibri" w:eastAsia="Aptos" w:hAnsi="Calibri" w:cs="Aptos"/>
          <w:b/>
        </w:rPr>
      </w:pPr>
    </w:p>
    <w:sdt>
      <w:sdtPr>
        <w:rPr>
          <w:rFonts w:ascii="Calibri" w:eastAsia="Times New Roman" w:hAnsi="Calibri" w:cs="Times New Roman"/>
          <w:b/>
          <w:sz w:val="24"/>
          <w:szCs w:val="28"/>
        </w:rPr>
        <w:id w:val="-1394264587"/>
        <w:lock w:val="sdtContentLocked"/>
        <w:placeholder>
          <w:docPart w:val="DefaultPlaceholder_-1854013440"/>
        </w:placeholder>
      </w:sdtPr>
      <w:sdtEndPr>
        <w:rPr>
          <w:rFonts w:eastAsia="Aptos" w:cs="Calibri"/>
          <w:b w:val="0"/>
          <w:szCs w:val="24"/>
        </w:rPr>
      </w:sdtEndPr>
      <w:sdtContent>
        <w:p w14:paraId="1B55A39D" w14:textId="41899703" w:rsidR="00C7457E" w:rsidRPr="00C7457E" w:rsidRDefault="00C7457E">
          <w:pPr>
            <w:keepNext/>
            <w:keepLines/>
            <w:numPr>
              <w:ilvl w:val="0"/>
              <w:numId w:val="15"/>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Scholarships</w:t>
          </w:r>
        </w:p>
        <w:p w14:paraId="3F726EF7" w14:textId="14ACBADE"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Scholarships are awarded either for merit or based on need. Merit-based scholarships must be based on definable achievement at the time of enrollment or within the program of study. Merit-based scholarships are evaluated by qualified individuals using an institution- approved rubric. Need-based scholarships must be based on a discernable and consistent economic standard. Scholarships must indicate the actual reduction in the costs that would otherwise be charged by the institution.</w:t>
          </w:r>
        </w:p>
      </w:sdtContent>
    </w:sdt>
    <w:p w14:paraId="63DF25AA" w14:textId="77777777" w:rsidR="00863F7C" w:rsidRDefault="00863F7C" w:rsidP="00341438">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624ACE" w:rsidRPr="005854FB" w14:paraId="241A3F52" w14:textId="77777777" w:rsidTr="00B71169">
        <w:tc>
          <w:tcPr>
            <w:tcW w:w="7416" w:type="dxa"/>
            <w:shd w:val="clear" w:color="auto" w:fill="E2EFD9" w:themeFill="accent6" w:themeFillTint="33"/>
          </w:tcPr>
          <w:p w14:paraId="2B47B0D8" w14:textId="77777777" w:rsidR="00624ACE" w:rsidRPr="005854FB" w:rsidRDefault="00624ACE" w:rsidP="00C32F45">
            <w:pPr>
              <w:rPr>
                <w:rFonts w:cs="Arial"/>
                <w:b/>
                <w:szCs w:val="20"/>
              </w:rPr>
            </w:pPr>
            <w:r w:rsidRPr="005854FB">
              <w:rPr>
                <w:rFonts w:cs="Arial"/>
                <w:b/>
                <w:szCs w:val="20"/>
              </w:rPr>
              <w:t>Questions</w:t>
            </w:r>
          </w:p>
        </w:tc>
        <w:tc>
          <w:tcPr>
            <w:tcW w:w="648" w:type="dxa"/>
            <w:shd w:val="clear" w:color="auto" w:fill="E2EFD9" w:themeFill="accent6" w:themeFillTint="33"/>
          </w:tcPr>
          <w:p w14:paraId="78582934" w14:textId="77777777" w:rsidR="00624ACE" w:rsidRPr="005854FB" w:rsidRDefault="00624ACE" w:rsidP="00C32F45">
            <w:pPr>
              <w:rPr>
                <w:rFonts w:cs="Arial"/>
                <w:b/>
                <w:szCs w:val="20"/>
              </w:rPr>
            </w:pPr>
            <w:r w:rsidRPr="005854FB">
              <w:rPr>
                <w:rFonts w:cs="Arial"/>
                <w:b/>
                <w:szCs w:val="20"/>
              </w:rPr>
              <w:t>Yes</w:t>
            </w:r>
          </w:p>
        </w:tc>
        <w:tc>
          <w:tcPr>
            <w:tcW w:w="648" w:type="dxa"/>
            <w:shd w:val="clear" w:color="auto" w:fill="E2EFD9" w:themeFill="accent6" w:themeFillTint="33"/>
          </w:tcPr>
          <w:p w14:paraId="6931AED1" w14:textId="77777777" w:rsidR="00624ACE" w:rsidRPr="005854FB" w:rsidRDefault="00624ACE" w:rsidP="00C32F45">
            <w:pPr>
              <w:rPr>
                <w:rFonts w:cs="Arial"/>
                <w:b/>
                <w:szCs w:val="20"/>
              </w:rPr>
            </w:pPr>
            <w:r w:rsidRPr="005854FB">
              <w:rPr>
                <w:rFonts w:cs="Arial"/>
                <w:b/>
                <w:szCs w:val="20"/>
              </w:rPr>
              <w:t>No</w:t>
            </w:r>
          </w:p>
        </w:tc>
        <w:tc>
          <w:tcPr>
            <w:tcW w:w="648" w:type="dxa"/>
            <w:shd w:val="clear" w:color="auto" w:fill="E2EFD9" w:themeFill="accent6" w:themeFillTint="33"/>
          </w:tcPr>
          <w:p w14:paraId="320C7CBD" w14:textId="77777777" w:rsidR="00624ACE" w:rsidRPr="005854FB" w:rsidRDefault="00624ACE" w:rsidP="00C32F45">
            <w:pPr>
              <w:rPr>
                <w:rFonts w:cs="Arial"/>
                <w:b/>
                <w:szCs w:val="20"/>
              </w:rPr>
            </w:pPr>
            <w:r w:rsidRPr="005854FB">
              <w:rPr>
                <w:rFonts w:cs="Arial"/>
                <w:b/>
                <w:szCs w:val="20"/>
              </w:rPr>
              <w:t>N/A</w:t>
            </w:r>
          </w:p>
        </w:tc>
      </w:tr>
      <w:tr w:rsidR="00F6054C" w:rsidRPr="005854FB" w14:paraId="1D2DD7D5" w14:textId="77777777" w:rsidTr="00B71169">
        <w:tc>
          <w:tcPr>
            <w:tcW w:w="7416" w:type="dxa"/>
            <w:shd w:val="clear" w:color="auto" w:fill="E2EFD9" w:themeFill="accent6" w:themeFillTint="33"/>
          </w:tcPr>
          <w:p w14:paraId="3F751C0B" w14:textId="12C8ED53" w:rsidR="00F6054C" w:rsidRPr="005854FB" w:rsidRDefault="00F6054C" w:rsidP="00C32F45">
            <w:pPr>
              <w:rPr>
                <w:rFonts w:cs="Arial"/>
                <w:szCs w:val="20"/>
              </w:rPr>
            </w:pPr>
            <w:r>
              <w:rPr>
                <w:rFonts w:cs="Calibri"/>
              </w:rPr>
              <w:t>Does the institution offer any scholarships that are internally awarded/administered?</w:t>
            </w:r>
          </w:p>
        </w:tc>
        <w:sdt>
          <w:sdtPr>
            <w:rPr>
              <w:rFonts w:cs="Arial"/>
            </w:rPr>
            <w:id w:val="95860943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AC1B80D" w14:textId="77777777" w:rsidR="00F6054C" w:rsidRPr="005854FB" w:rsidRDefault="00F6054C" w:rsidP="00C32F45">
                <w:pPr>
                  <w:jc w:val="center"/>
                  <w:rPr>
                    <w:rFonts w:cs="Arial"/>
                    <w:szCs w:val="20"/>
                  </w:rPr>
                </w:pPr>
                <w:r w:rsidRPr="000C5542">
                  <w:rPr>
                    <w:rFonts w:ascii="MS Gothic" w:eastAsia="MS Gothic" w:hAnsi="MS Gothic" w:cs="Arial" w:hint="eastAsia"/>
                  </w:rPr>
                  <w:t>☐</w:t>
                </w:r>
              </w:p>
            </w:tc>
          </w:sdtContent>
        </w:sdt>
        <w:sdt>
          <w:sdtPr>
            <w:rPr>
              <w:rFonts w:cs="Arial"/>
            </w:rPr>
            <w:id w:val="70360708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4BE8D55" w14:textId="77777777" w:rsidR="00F6054C" w:rsidRPr="005854FB" w:rsidRDefault="00F6054C" w:rsidP="00C32F45">
                <w:pPr>
                  <w:jc w:val="center"/>
                  <w:rPr>
                    <w:rFonts w:cs="Arial"/>
                    <w:szCs w:val="20"/>
                  </w:rPr>
                </w:pPr>
                <w:r w:rsidRPr="000C5542">
                  <w:rPr>
                    <w:rFonts w:ascii="MS Gothic" w:eastAsia="MS Gothic" w:hAnsi="MS Gothic" w:cs="Arial" w:hint="eastAsia"/>
                  </w:rPr>
                  <w:t>☐</w:t>
                </w:r>
              </w:p>
            </w:tc>
          </w:sdtContent>
        </w:sdt>
        <w:sdt>
          <w:sdtPr>
            <w:rPr>
              <w:rFonts w:cs="Arial"/>
            </w:rPr>
            <w:id w:val="174152150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D40E213" w14:textId="77777777" w:rsidR="00F6054C" w:rsidRPr="005854FB" w:rsidRDefault="00F6054C" w:rsidP="00C32F45">
                <w:pPr>
                  <w:jc w:val="center"/>
                  <w:rPr>
                    <w:rFonts w:cs="Arial"/>
                    <w:szCs w:val="20"/>
                  </w:rPr>
                </w:pPr>
                <w:r w:rsidRPr="000C5542">
                  <w:rPr>
                    <w:rFonts w:ascii="MS Gothic" w:eastAsia="MS Gothic" w:hAnsi="MS Gothic" w:cs="Arial" w:hint="eastAsia"/>
                  </w:rPr>
                  <w:t>☐</w:t>
                </w:r>
              </w:p>
            </w:tc>
          </w:sdtContent>
        </w:sdt>
      </w:tr>
      <w:tr w:rsidR="00624ACE" w:rsidRPr="005854FB" w14:paraId="76D10828" w14:textId="77777777" w:rsidTr="00B71169">
        <w:tc>
          <w:tcPr>
            <w:tcW w:w="7416" w:type="dxa"/>
            <w:shd w:val="clear" w:color="auto" w:fill="E2EFD9" w:themeFill="accent6" w:themeFillTint="33"/>
          </w:tcPr>
          <w:p w14:paraId="1C0B7E16" w14:textId="77777777" w:rsidR="00624ACE" w:rsidRPr="005854FB" w:rsidRDefault="00624ACE" w:rsidP="00C32F45">
            <w:pPr>
              <w:rPr>
                <w:rFonts w:cs="Arial"/>
                <w:szCs w:val="20"/>
              </w:rPr>
            </w:pPr>
            <w:r>
              <w:rPr>
                <w:rFonts w:cs="Calibri"/>
              </w:rPr>
              <w:t>Do any merit-based scholarships offered include clearly defined achievement application criteria?</w:t>
            </w:r>
          </w:p>
        </w:tc>
        <w:sdt>
          <w:sdtPr>
            <w:rPr>
              <w:rFonts w:cs="Arial"/>
            </w:rPr>
            <w:id w:val="21594882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FF0D7BF" w14:textId="77777777" w:rsidR="00624ACE" w:rsidRPr="005854FB" w:rsidRDefault="00624ACE" w:rsidP="00C32F45">
                <w:pPr>
                  <w:jc w:val="center"/>
                  <w:rPr>
                    <w:rFonts w:cs="Arial"/>
                    <w:szCs w:val="20"/>
                  </w:rPr>
                </w:pPr>
                <w:r w:rsidRPr="000C5542">
                  <w:rPr>
                    <w:rFonts w:ascii="MS Gothic" w:eastAsia="MS Gothic" w:hAnsi="MS Gothic" w:cs="Arial" w:hint="eastAsia"/>
                  </w:rPr>
                  <w:t>☐</w:t>
                </w:r>
              </w:p>
            </w:tc>
          </w:sdtContent>
        </w:sdt>
        <w:sdt>
          <w:sdtPr>
            <w:rPr>
              <w:rFonts w:cs="Arial"/>
            </w:rPr>
            <w:id w:val="-178965888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591BEB6" w14:textId="77777777" w:rsidR="00624ACE" w:rsidRPr="005854FB" w:rsidRDefault="00624ACE" w:rsidP="00C32F45">
                <w:pPr>
                  <w:jc w:val="center"/>
                  <w:rPr>
                    <w:rFonts w:cs="Arial"/>
                    <w:szCs w:val="20"/>
                  </w:rPr>
                </w:pPr>
                <w:r w:rsidRPr="000C5542">
                  <w:rPr>
                    <w:rFonts w:ascii="MS Gothic" w:eastAsia="MS Gothic" w:hAnsi="MS Gothic" w:cs="Arial" w:hint="eastAsia"/>
                  </w:rPr>
                  <w:t>☐</w:t>
                </w:r>
              </w:p>
            </w:tc>
          </w:sdtContent>
        </w:sdt>
        <w:sdt>
          <w:sdtPr>
            <w:rPr>
              <w:rFonts w:cs="Arial"/>
            </w:rPr>
            <w:id w:val="149275196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34E1D90" w14:textId="77777777" w:rsidR="00624ACE" w:rsidRPr="005854FB" w:rsidRDefault="00624ACE" w:rsidP="00C32F45">
                <w:pPr>
                  <w:jc w:val="center"/>
                  <w:rPr>
                    <w:rFonts w:cs="Arial"/>
                    <w:szCs w:val="20"/>
                  </w:rPr>
                </w:pPr>
                <w:r w:rsidRPr="000C5542">
                  <w:rPr>
                    <w:rFonts w:ascii="MS Gothic" w:eastAsia="MS Gothic" w:hAnsi="MS Gothic" w:cs="Arial" w:hint="eastAsia"/>
                  </w:rPr>
                  <w:t>☐</w:t>
                </w:r>
              </w:p>
            </w:tc>
          </w:sdtContent>
        </w:sdt>
      </w:tr>
      <w:tr w:rsidR="00624ACE" w:rsidRPr="005854FB" w14:paraId="6BCD0C13" w14:textId="77777777" w:rsidTr="00B71169">
        <w:tc>
          <w:tcPr>
            <w:tcW w:w="7416" w:type="dxa"/>
            <w:shd w:val="clear" w:color="auto" w:fill="E2EFD9" w:themeFill="accent6" w:themeFillTint="33"/>
          </w:tcPr>
          <w:p w14:paraId="4C32E77C" w14:textId="77777777" w:rsidR="00624ACE" w:rsidRPr="005854FB" w:rsidRDefault="00624ACE" w:rsidP="00C32F45">
            <w:pPr>
              <w:rPr>
                <w:rFonts w:cs="Arial"/>
                <w:szCs w:val="20"/>
              </w:rPr>
            </w:pPr>
            <w:r>
              <w:rPr>
                <w:rFonts w:cs="Arial"/>
                <w:szCs w:val="20"/>
              </w:rPr>
              <w:t>Are m</w:t>
            </w:r>
            <w:r w:rsidRPr="00624ACE">
              <w:rPr>
                <w:rFonts w:cs="Arial"/>
                <w:szCs w:val="20"/>
              </w:rPr>
              <w:t>erit-based scholarship applications evaluated by qualified individuals using an institution-approved rubric</w:t>
            </w:r>
            <w:r>
              <w:rPr>
                <w:rFonts w:cs="Arial"/>
                <w:szCs w:val="20"/>
              </w:rPr>
              <w:t>?</w:t>
            </w:r>
          </w:p>
        </w:tc>
        <w:sdt>
          <w:sdtPr>
            <w:rPr>
              <w:rFonts w:cs="Arial"/>
            </w:rPr>
            <w:id w:val="191743105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7E74AC0" w14:textId="77777777" w:rsidR="00624ACE" w:rsidRPr="005854FB" w:rsidRDefault="00624ACE" w:rsidP="00C32F45">
                <w:pPr>
                  <w:jc w:val="center"/>
                  <w:rPr>
                    <w:rFonts w:cs="Arial"/>
                    <w:szCs w:val="20"/>
                  </w:rPr>
                </w:pPr>
                <w:r w:rsidRPr="000C5542">
                  <w:rPr>
                    <w:rFonts w:ascii="MS Gothic" w:eastAsia="MS Gothic" w:hAnsi="MS Gothic" w:cs="Arial" w:hint="eastAsia"/>
                  </w:rPr>
                  <w:t>☐</w:t>
                </w:r>
              </w:p>
            </w:tc>
          </w:sdtContent>
        </w:sdt>
        <w:sdt>
          <w:sdtPr>
            <w:rPr>
              <w:rFonts w:cs="Arial"/>
            </w:rPr>
            <w:id w:val="48814135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F2B8542" w14:textId="77777777" w:rsidR="00624ACE" w:rsidRPr="005854FB" w:rsidRDefault="00624ACE" w:rsidP="00C32F45">
                <w:pPr>
                  <w:jc w:val="center"/>
                  <w:rPr>
                    <w:rFonts w:cs="Arial"/>
                    <w:szCs w:val="20"/>
                  </w:rPr>
                </w:pPr>
                <w:r w:rsidRPr="000C5542">
                  <w:rPr>
                    <w:rFonts w:ascii="MS Gothic" w:eastAsia="MS Gothic" w:hAnsi="MS Gothic" w:cs="Arial" w:hint="eastAsia"/>
                  </w:rPr>
                  <w:t>☐</w:t>
                </w:r>
              </w:p>
            </w:tc>
          </w:sdtContent>
        </w:sdt>
        <w:sdt>
          <w:sdtPr>
            <w:rPr>
              <w:rFonts w:cs="Arial"/>
            </w:rPr>
            <w:id w:val="-123824410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3A42931" w14:textId="77777777" w:rsidR="00624ACE" w:rsidRPr="005854FB" w:rsidRDefault="00624ACE" w:rsidP="00C32F45">
                <w:pPr>
                  <w:jc w:val="center"/>
                  <w:rPr>
                    <w:rFonts w:cs="Arial"/>
                    <w:szCs w:val="20"/>
                  </w:rPr>
                </w:pPr>
                <w:r w:rsidRPr="000C5542">
                  <w:rPr>
                    <w:rFonts w:ascii="MS Gothic" w:eastAsia="MS Gothic" w:hAnsi="MS Gothic" w:cs="Arial" w:hint="eastAsia"/>
                  </w:rPr>
                  <w:t>☐</w:t>
                </w:r>
              </w:p>
            </w:tc>
          </w:sdtContent>
        </w:sdt>
      </w:tr>
      <w:tr w:rsidR="00624ACE" w:rsidRPr="005854FB" w14:paraId="2E7A0BFE" w14:textId="77777777" w:rsidTr="00B71169">
        <w:tc>
          <w:tcPr>
            <w:tcW w:w="7416" w:type="dxa"/>
            <w:shd w:val="clear" w:color="auto" w:fill="E2EFD9" w:themeFill="accent6" w:themeFillTint="33"/>
          </w:tcPr>
          <w:p w14:paraId="1DFBEC68" w14:textId="1BF387D2" w:rsidR="00624ACE" w:rsidRPr="005854FB" w:rsidRDefault="00624ACE" w:rsidP="00C32F45">
            <w:pPr>
              <w:rPr>
                <w:rFonts w:cs="Arial"/>
                <w:szCs w:val="20"/>
              </w:rPr>
            </w:pPr>
            <w:r>
              <w:rPr>
                <w:rFonts w:cs="Arial"/>
                <w:szCs w:val="20"/>
              </w:rPr>
              <w:t>Are merit-based scholarship rubrics appropriately defined to guide consistent and fair award decision making?</w:t>
            </w:r>
          </w:p>
        </w:tc>
        <w:sdt>
          <w:sdtPr>
            <w:rPr>
              <w:rFonts w:cs="Arial"/>
            </w:rPr>
            <w:id w:val="54464920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4A90D6C" w14:textId="77777777" w:rsidR="00624ACE" w:rsidRPr="005854FB" w:rsidRDefault="00624ACE" w:rsidP="00C32F45">
                <w:pPr>
                  <w:jc w:val="center"/>
                  <w:rPr>
                    <w:rFonts w:cs="Arial"/>
                    <w:szCs w:val="20"/>
                  </w:rPr>
                </w:pPr>
                <w:r w:rsidRPr="000C5542">
                  <w:rPr>
                    <w:rFonts w:ascii="MS Gothic" w:eastAsia="MS Gothic" w:hAnsi="MS Gothic" w:cs="Arial" w:hint="eastAsia"/>
                  </w:rPr>
                  <w:t>☐</w:t>
                </w:r>
              </w:p>
            </w:tc>
          </w:sdtContent>
        </w:sdt>
        <w:sdt>
          <w:sdtPr>
            <w:rPr>
              <w:rFonts w:cs="Arial"/>
            </w:rPr>
            <w:id w:val="147455853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474D88D" w14:textId="77777777" w:rsidR="00624ACE" w:rsidRPr="005854FB" w:rsidRDefault="00624ACE" w:rsidP="00C32F45">
                <w:pPr>
                  <w:jc w:val="center"/>
                  <w:rPr>
                    <w:rFonts w:cs="Arial"/>
                    <w:szCs w:val="20"/>
                  </w:rPr>
                </w:pPr>
                <w:r w:rsidRPr="000C5542">
                  <w:rPr>
                    <w:rFonts w:ascii="MS Gothic" w:eastAsia="MS Gothic" w:hAnsi="MS Gothic" w:cs="Arial" w:hint="eastAsia"/>
                  </w:rPr>
                  <w:t>☐</w:t>
                </w:r>
              </w:p>
            </w:tc>
          </w:sdtContent>
        </w:sdt>
        <w:sdt>
          <w:sdtPr>
            <w:rPr>
              <w:rFonts w:cs="Arial"/>
            </w:rPr>
            <w:id w:val="106392210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1A47DC7" w14:textId="77777777" w:rsidR="00624ACE" w:rsidRPr="005854FB" w:rsidRDefault="00624ACE" w:rsidP="00C32F45">
                <w:pPr>
                  <w:jc w:val="center"/>
                  <w:rPr>
                    <w:rFonts w:cs="Arial"/>
                    <w:szCs w:val="20"/>
                  </w:rPr>
                </w:pPr>
                <w:r w:rsidRPr="000C5542">
                  <w:rPr>
                    <w:rFonts w:ascii="MS Gothic" w:eastAsia="MS Gothic" w:hAnsi="MS Gothic" w:cs="Arial" w:hint="eastAsia"/>
                  </w:rPr>
                  <w:t>☐</w:t>
                </w:r>
              </w:p>
            </w:tc>
          </w:sdtContent>
        </w:sdt>
      </w:tr>
      <w:tr w:rsidR="00863F7C" w:rsidRPr="005854FB" w14:paraId="5973407D" w14:textId="77777777" w:rsidTr="00B71169">
        <w:tc>
          <w:tcPr>
            <w:tcW w:w="7416" w:type="dxa"/>
            <w:shd w:val="clear" w:color="auto" w:fill="E2EFD9" w:themeFill="accent6" w:themeFillTint="33"/>
          </w:tcPr>
          <w:p w14:paraId="1A766244" w14:textId="39229623" w:rsidR="00863F7C" w:rsidRPr="00863F7C" w:rsidRDefault="00863F7C" w:rsidP="00C32F45">
            <w:pPr>
              <w:contextualSpacing/>
              <w:rPr>
                <w:rFonts w:cs="Calibri"/>
              </w:rPr>
            </w:pPr>
            <w:r>
              <w:rPr>
                <w:rFonts w:cs="Calibri"/>
              </w:rPr>
              <w:t>Do any need-based scholarships offered include clearly defined and consistent economic application criteria?</w:t>
            </w:r>
          </w:p>
        </w:tc>
        <w:sdt>
          <w:sdtPr>
            <w:rPr>
              <w:rFonts w:cs="Arial"/>
            </w:rPr>
            <w:id w:val="81499530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AA48359" w14:textId="77777777" w:rsidR="00863F7C" w:rsidRPr="005854FB" w:rsidRDefault="00863F7C" w:rsidP="00C32F45">
                <w:pPr>
                  <w:jc w:val="center"/>
                  <w:rPr>
                    <w:rFonts w:cs="Arial"/>
                    <w:szCs w:val="20"/>
                  </w:rPr>
                </w:pPr>
                <w:r w:rsidRPr="000C5542">
                  <w:rPr>
                    <w:rFonts w:ascii="MS Gothic" w:eastAsia="MS Gothic" w:hAnsi="MS Gothic" w:cs="Arial" w:hint="eastAsia"/>
                  </w:rPr>
                  <w:t>☐</w:t>
                </w:r>
              </w:p>
            </w:tc>
          </w:sdtContent>
        </w:sdt>
        <w:sdt>
          <w:sdtPr>
            <w:rPr>
              <w:rFonts w:cs="Arial"/>
            </w:rPr>
            <w:id w:val="-31850919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44FD376" w14:textId="77777777" w:rsidR="00863F7C" w:rsidRPr="005854FB" w:rsidRDefault="00863F7C" w:rsidP="00C32F45">
                <w:pPr>
                  <w:jc w:val="center"/>
                  <w:rPr>
                    <w:rFonts w:cs="Arial"/>
                    <w:szCs w:val="20"/>
                  </w:rPr>
                </w:pPr>
                <w:r w:rsidRPr="000C5542">
                  <w:rPr>
                    <w:rFonts w:ascii="MS Gothic" w:eastAsia="MS Gothic" w:hAnsi="MS Gothic" w:cs="Arial" w:hint="eastAsia"/>
                  </w:rPr>
                  <w:t>☐</w:t>
                </w:r>
              </w:p>
            </w:tc>
          </w:sdtContent>
        </w:sdt>
        <w:sdt>
          <w:sdtPr>
            <w:rPr>
              <w:rFonts w:cs="Arial"/>
            </w:rPr>
            <w:id w:val="138059436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5701F73" w14:textId="77777777" w:rsidR="00863F7C" w:rsidRPr="005854FB" w:rsidRDefault="00863F7C" w:rsidP="00C32F45">
                <w:pPr>
                  <w:jc w:val="center"/>
                  <w:rPr>
                    <w:rFonts w:cs="Arial"/>
                    <w:szCs w:val="20"/>
                  </w:rPr>
                </w:pPr>
                <w:r w:rsidRPr="000C5542">
                  <w:rPr>
                    <w:rFonts w:ascii="MS Gothic" w:eastAsia="MS Gothic" w:hAnsi="MS Gothic" w:cs="Arial" w:hint="eastAsia"/>
                  </w:rPr>
                  <w:t>☐</w:t>
                </w:r>
              </w:p>
            </w:tc>
          </w:sdtContent>
        </w:sdt>
      </w:tr>
      <w:tr w:rsidR="00624ACE" w:rsidRPr="005854FB" w14:paraId="0A469AE6" w14:textId="77777777" w:rsidTr="00B71169">
        <w:tc>
          <w:tcPr>
            <w:tcW w:w="7416" w:type="dxa"/>
            <w:shd w:val="clear" w:color="auto" w:fill="E2EFD9" w:themeFill="accent6" w:themeFillTint="33"/>
          </w:tcPr>
          <w:p w14:paraId="1B2ADACE" w14:textId="5709DAA8" w:rsidR="00624ACE" w:rsidRPr="005854FB" w:rsidRDefault="00624ACE" w:rsidP="00C32F45">
            <w:pPr>
              <w:rPr>
                <w:rFonts w:cs="Arial"/>
                <w:szCs w:val="20"/>
              </w:rPr>
            </w:pPr>
            <w:r>
              <w:rPr>
                <w:rFonts w:cs="Calibri"/>
              </w:rPr>
              <w:t>Do scholarship materials document the actual reduction in program costs that would otherwise be charged by the institution?</w:t>
            </w:r>
          </w:p>
        </w:tc>
        <w:sdt>
          <w:sdtPr>
            <w:rPr>
              <w:rFonts w:cs="Arial"/>
            </w:rPr>
            <w:id w:val="56576104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618C7E8" w14:textId="77777777" w:rsidR="00624ACE" w:rsidRPr="005854FB" w:rsidRDefault="00624ACE" w:rsidP="00C32F45">
                <w:pPr>
                  <w:jc w:val="center"/>
                  <w:rPr>
                    <w:rFonts w:cs="Arial"/>
                    <w:szCs w:val="20"/>
                  </w:rPr>
                </w:pPr>
                <w:r w:rsidRPr="000C5542">
                  <w:rPr>
                    <w:rFonts w:ascii="MS Gothic" w:eastAsia="MS Gothic" w:hAnsi="MS Gothic" w:cs="Arial" w:hint="eastAsia"/>
                  </w:rPr>
                  <w:t>☐</w:t>
                </w:r>
              </w:p>
            </w:tc>
          </w:sdtContent>
        </w:sdt>
        <w:sdt>
          <w:sdtPr>
            <w:rPr>
              <w:rFonts w:cs="Arial"/>
            </w:rPr>
            <w:id w:val="18432866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FB9FC88" w14:textId="77777777" w:rsidR="00624ACE" w:rsidRPr="005854FB" w:rsidRDefault="00624ACE" w:rsidP="00C32F45">
                <w:pPr>
                  <w:jc w:val="center"/>
                  <w:rPr>
                    <w:rFonts w:cs="Arial"/>
                    <w:szCs w:val="20"/>
                  </w:rPr>
                </w:pPr>
                <w:r w:rsidRPr="000C5542">
                  <w:rPr>
                    <w:rFonts w:ascii="MS Gothic" w:eastAsia="MS Gothic" w:hAnsi="MS Gothic" w:cs="Arial" w:hint="eastAsia"/>
                  </w:rPr>
                  <w:t>☐</w:t>
                </w:r>
              </w:p>
            </w:tc>
          </w:sdtContent>
        </w:sdt>
        <w:sdt>
          <w:sdtPr>
            <w:rPr>
              <w:rFonts w:cs="Arial"/>
            </w:rPr>
            <w:id w:val="40125791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D199A70" w14:textId="1A51C3F1" w:rsidR="00624ACE" w:rsidRPr="005854FB" w:rsidRDefault="00863F7C" w:rsidP="00C32F45">
                <w:pPr>
                  <w:jc w:val="center"/>
                  <w:rPr>
                    <w:rFonts w:cs="Arial"/>
                    <w:szCs w:val="20"/>
                  </w:rPr>
                </w:pPr>
                <w:r>
                  <w:rPr>
                    <w:rFonts w:ascii="MS Gothic" w:eastAsia="MS Gothic" w:hAnsi="MS Gothic" w:cs="Arial" w:hint="eastAsia"/>
                  </w:rPr>
                  <w:t>☐</w:t>
                </w:r>
              </w:p>
            </w:tc>
          </w:sdtContent>
        </w:sdt>
      </w:tr>
      <w:tr w:rsidR="00624ACE" w:rsidRPr="008B397B" w14:paraId="05333B7A" w14:textId="77777777" w:rsidTr="00B71169">
        <w:tc>
          <w:tcPr>
            <w:tcW w:w="7416" w:type="dxa"/>
            <w:shd w:val="clear" w:color="auto" w:fill="E2EFD9" w:themeFill="accent6" w:themeFillTint="33"/>
          </w:tcPr>
          <w:p w14:paraId="51B125B9" w14:textId="5F3498D2" w:rsidR="00624ACE" w:rsidRPr="008B397B" w:rsidRDefault="00624ACE" w:rsidP="00C32F45">
            <w:pPr>
              <w:rPr>
                <w:rFonts w:cs="Arial"/>
                <w:b/>
                <w:szCs w:val="20"/>
              </w:rPr>
            </w:pPr>
            <w:r w:rsidRPr="008B397B">
              <w:rPr>
                <w:rFonts w:cs="Arial"/>
                <w:b/>
                <w:szCs w:val="20"/>
              </w:rPr>
              <w:t xml:space="preserve">Standard </w:t>
            </w:r>
            <w:r>
              <w:rPr>
                <w:rFonts w:cs="Arial"/>
                <w:b/>
                <w:szCs w:val="20"/>
              </w:rPr>
              <w:t>XI.F</w:t>
            </w:r>
            <w:r w:rsidRPr="008B397B">
              <w:rPr>
                <w:rFonts w:cs="Arial"/>
                <w:b/>
                <w:szCs w:val="20"/>
              </w:rPr>
              <w:t xml:space="preserve">. – </w:t>
            </w:r>
            <w:r>
              <w:rPr>
                <w:rFonts w:cs="Arial"/>
                <w:b/>
                <w:szCs w:val="20"/>
              </w:rPr>
              <w:t>Standard is Evident, Emerging, Not Evident, or Not Applicable</w:t>
            </w:r>
          </w:p>
        </w:tc>
        <w:tc>
          <w:tcPr>
            <w:tcW w:w="1944" w:type="dxa"/>
            <w:gridSpan w:val="3"/>
            <w:shd w:val="clear" w:color="auto" w:fill="E2EFD9" w:themeFill="accent6" w:themeFillTint="33"/>
          </w:tcPr>
          <w:p w14:paraId="1400FE94" w14:textId="77777777" w:rsidR="00624ACE" w:rsidRPr="008B397B" w:rsidRDefault="00000000" w:rsidP="00C32F45">
            <w:pPr>
              <w:rPr>
                <w:rFonts w:cs="Arial"/>
                <w:b/>
                <w:szCs w:val="20"/>
              </w:rPr>
            </w:pPr>
            <w:sdt>
              <w:sdtPr>
                <w:rPr>
                  <w:rStyle w:val="Style1"/>
                </w:rPr>
                <w:alias w:val="Finding "/>
                <w:tag w:val="Finding "/>
                <w:id w:val="1608380054"/>
                <w:placeholder>
                  <w:docPart w:val="66152B1F40544A50A95C3384802C2151"/>
                </w:placeholder>
                <w:showingPlcHdr/>
                <w:comboBox>
                  <w:listItem w:displayText="Standard is Evident" w:value="Standard is Evident"/>
                  <w:listItem w:displayText="Standard is Emerging" w:value="Standard is Emerging"/>
                  <w:listItem w:displayText="Standard is Not Evident" w:value="Standard is Not Evident"/>
                  <w:listItem w:displayText="Not Applicable " w:value="Not Applicable "/>
                </w:comboBox>
              </w:sdtPr>
              <w:sdtEndPr>
                <w:rPr>
                  <w:rStyle w:val="DefaultParagraphFont"/>
                  <w:rFonts w:cs="Arial"/>
                  <w:b/>
                  <w:vanish/>
                  <w:sz w:val="20"/>
                  <w:szCs w:val="20"/>
                </w:rPr>
              </w:sdtEndPr>
              <w:sdtContent>
                <w:r w:rsidR="00624ACE" w:rsidRPr="00C94CE0">
                  <w:rPr>
                    <w:rStyle w:val="PlaceholderText"/>
                  </w:rPr>
                  <w:t>Choose a finding.</w:t>
                </w:r>
              </w:sdtContent>
            </w:sdt>
          </w:p>
        </w:tc>
      </w:tr>
    </w:tbl>
    <w:p w14:paraId="395BC258" w14:textId="77777777" w:rsidR="00624ACE" w:rsidRDefault="00624ACE" w:rsidP="00341438">
      <w:pPr>
        <w:spacing w:after="0" w:line="240" w:lineRule="auto"/>
        <w:rPr>
          <w:rFonts w:ascii="Calibri" w:eastAsia="Arial" w:hAnsi="Calibri" w:cs="Arial"/>
          <w:b/>
          <w:bCs/>
          <w:sz w:val="24"/>
          <w:szCs w:val="24"/>
          <w:u w:val="single"/>
        </w:rPr>
      </w:pPr>
    </w:p>
    <w:p w14:paraId="2DE10CD6" w14:textId="77777777" w:rsidR="00341438" w:rsidRPr="00512A8E" w:rsidRDefault="00341438" w:rsidP="00341438">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25022862"/>
          <w:placeholder>
            <w:docPart w:val="5C2D622A8C324D4A8DCE71E744BEC5A4"/>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2DB63F57" w14:textId="216BD11A" w:rsidR="00341438" w:rsidRPr="00512A8E" w:rsidRDefault="00341438" w:rsidP="00341438">
      <w:pPr>
        <w:spacing w:after="0" w:line="240" w:lineRule="auto"/>
        <w:rPr>
          <w:rFonts w:ascii="Calibri" w:eastAsia="Calibri" w:hAnsi="Calibri" w:cs="Arial"/>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224038480"/>
          <w:placeholder>
            <w:docPart w:val="035023B7CEA34F85BB0092FB0A25FC3B"/>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43A8BF07" w14:textId="77777777" w:rsidR="00341438" w:rsidRPr="00512A8E" w:rsidRDefault="00341438" w:rsidP="00341438">
      <w:pPr>
        <w:spacing w:after="0" w:line="240" w:lineRule="auto"/>
        <w:rPr>
          <w:rFonts w:ascii="Calibri" w:eastAsia="Calibri" w:hAnsi="Calibri" w:cs="Arial"/>
        </w:rPr>
      </w:pPr>
    </w:p>
    <w:p w14:paraId="625A5DD3" w14:textId="6A93E016" w:rsidR="00A83741" w:rsidRPr="00512A8E" w:rsidRDefault="00A83741" w:rsidP="00A83741">
      <w:pPr>
        <w:spacing w:after="0" w:line="240" w:lineRule="auto"/>
        <w:rPr>
          <w:rFonts w:cs="Arial"/>
          <w:sz w:val="20"/>
          <w:szCs w:val="20"/>
        </w:rPr>
      </w:pPr>
      <w:r w:rsidRPr="005854FB">
        <w:rPr>
          <w:rFonts w:cs="Arial"/>
          <w:b/>
          <w:smallCaps/>
          <w:sz w:val="24"/>
          <w:szCs w:val="24"/>
          <w:u w:val="single"/>
        </w:rPr>
        <w:t xml:space="preserve">Exhibit </w:t>
      </w:r>
      <w:r>
        <w:rPr>
          <w:rFonts w:cs="Arial"/>
          <w:b/>
          <w:smallCaps/>
          <w:sz w:val="24"/>
          <w:szCs w:val="24"/>
          <w:u w:val="single"/>
        </w:rPr>
        <w:t>31</w:t>
      </w:r>
      <w:r w:rsidRPr="005854FB">
        <w:rPr>
          <w:rFonts w:cs="Arial"/>
          <w:b/>
          <w:smallCaps/>
          <w:sz w:val="24"/>
          <w:szCs w:val="24"/>
          <w:u w:val="single"/>
        </w:rPr>
        <w:t>:</w:t>
      </w:r>
      <w:r w:rsidRPr="007F5C5E">
        <w:rPr>
          <w:rFonts w:cs="Arial"/>
          <w:color w:val="0000FF"/>
          <w:sz w:val="20"/>
          <w:szCs w:val="20"/>
        </w:rPr>
        <w:t xml:space="preserve"> </w:t>
      </w:r>
      <w:sdt>
        <w:sdtPr>
          <w:rPr>
            <w:rFonts w:cs="Arial"/>
            <w:color w:val="0000FF"/>
            <w:sz w:val="20"/>
            <w:szCs w:val="20"/>
          </w:rPr>
          <w:id w:val="-1029182600"/>
          <w:placeholder>
            <w:docPart w:val="3D87378BCAAB4FE2ADC473570A376F70"/>
          </w:placeholder>
          <w:temporary/>
          <w:showingPlcHdr/>
        </w:sdtPr>
        <w:sdtContent>
          <w:r w:rsidRPr="00397EB7">
            <w:rPr>
              <w:rFonts w:cs="Arial"/>
              <w:color w:val="767171" w:themeColor="background2" w:themeShade="80"/>
            </w:rPr>
            <w:t xml:space="preserve">Provide detailed feedback for </w:t>
          </w:r>
          <w:r>
            <w:rPr>
              <w:rFonts w:cs="Arial"/>
              <w:color w:val="767171" w:themeColor="background2" w:themeShade="80"/>
            </w:rPr>
            <w:t>the E</w:t>
          </w:r>
          <w:r w:rsidRPr="00397EB7">
            <w:rPr>
              <w:rFonts w:cs="Arial"/>
              <w:color w:val="767171" w:themeColor="background2" w:themeShade="80"/>
            </w:rPr>
            <w:t>xhibit</w:t>
          </w:r>
          <w:r>
            <w:rPr>
              <w:rFonts w:cs="Arial"/>
              <w:color w:val="767171" w:themeColor="background2" w:themeShade="80"/>
            </w:rPr>
            <w:t xml:space="preserve">(s) </w:t>
          </w:r>
          <w:r w:rsidRPr="00397EB7">
            <w:rPr>
              <w:rFonts w:cs="Arial"/>
              <w:color w:val="767171" w:themeColor="background2" w:themeShade="80"/>
            </w:rPr>
            <w:t>related to this core component. The applicant institution uses this feedback to strengthen its documentation, processes, and procedures.</w:t>
          </w:r>
        </w:sdtContent>
      </w:sdt>
    </w:p>
    <w:p w14:paraId="4E09998A" w14:textId="77777777" w:rsidR="00A83741" w:rsidRPr="00512A8E" w:rsidRDefault="00A83741" w:rsidP="00341438">
      <w:pPr>
        <w:spacing w:after="0" w:line="240" w:lineRule="auto"/>
        <w:rPr>
          <w:rFonts w:ascii="Calibri" w:eastAsia="Calibri" w:hAnsi="Calibri" w:cs="Arial"/>
        </w:rPr>
      </w:pPr>
    </w:p>
    <w:p w14:paraId="3BB541E4" w14:textId="77777777" w:rsidR="00341438" w:rsidRPr="00512A8E" w:rsidRDefault="00341438" w:rsidP="00341438">
      <w:pPr>
        <w:spacing w:after="0" w:line="240" w:lineRule="auto"/>
        <w:rPr>
          <w:rFonts w:ascii="Calibri" w:eastAsia="Arial" w:hAnsi="Calibri" w:cs="Arial"/>
        </w:rPr>
      </w:pPr>
      <w:r w:rsidRPr="0027349F">
        <w:rPr>
          <w:rFonts w:ascii="Calibri" w:eastAsia="Arial" w:hAnsi="Calibri" w:cs="Arial"/>
          <w:b/>
          <w:bCs/>
          <w:sz w:val="24"/>
          <w:szCs w:val="24"/>
          <w:u w:val="single"/>
        </w:rPr>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336311115"/>
          <w:placeholder>
            <w:docPart w:val="DBD824825F5B4C1B92D65BDC2D6783FA"/>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2BB82DD0" w14:textId="77777777" w:rsidR="00C7457E" w:rsidRPr="00512A8E" w:rsidRDefault="00C7457E" w:rsidP="00C7457E">
      <w:pPr>
        <w:spacing w:after="0" w:line="240" w:lineRule="auto"/>
        <w:ind w:left="720"/>
        <w:contextualSpacing/>
        <w:rPr>
          <w:rFonts w:ascii="Calibri" w:eastAsia="Aptos" w:hAnsi="Calibri" w:cs="Calibri"/>
        </w:rPr>
      </w:pPr>
    </w:p>
    <w:sdt>
      <w:sdtPr>
        <w:rPr>
          <w:rFonts w:ascii="Calibri" w:eastAsia="Times New Roman" w:hAnsi="Calibri" w:cs="Times New Roman"/>
          <w:b/>
          <w:sz w:val="24"/>
          <w:szCs w:val="28"/>
        </w:rPr>
        <w:id w:val="-1910991680"/>
        <w:lock w:val="sdtContentLocked"/>
        <w:placeholder>
          <w:docPart w:val="DefaultPlaceholder_-1854013440"/>
        </w:placeholder>
      </w:sdtPr>
      <w:sdtEndPr>
        <w:rPr>
          <w:rFonts w:eastAsia="Aptos" w:cs="Calibri"/>
          <w:b w:val="0"/>
          <w:szCs w:val="24"/>
        </w:rPr>
      </w:sdtEndPr>
      <w:sdtContent>
        <w:p w14:paraId="53C241A1" w14:textId="3195488A" w:rsidR="00C7457E" w:rsidRPr="00C7457E" w:rsidRDefault="00C7457E">
          <w:pPr>
            <w:keepNext/>
            <w:keepLines/>
            <w:numPr>
              <w:ilvl w:val="0"/>
              <w:numId w:val="15"/>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Discounts</w:t>
          </w:r>
        </w:p>
        <w:p w14:paraId="5E5C98C0" w14:textId="4041A64A"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Tuition reductions other than scholarships are considered discounts. Discounts are permitted for well-defined groups, for specific and bona fide purposes, or for a specified period. Discounts must indicate the actual reduction in the costs that would otherwise be charged by the institution.</w:t>
          </w:r>
        </w:p>
      </w:sdtContent>
    </w:sdt>
    <w:p w14:paraId="7A4DE524" w14:textId="77777777" w:rsidR="00341438" w:rsidRDefault="00341438" w:rsidP="00341438">
      <w:pPr>
        <w:spacing w:after="0" w:line="240" w:lineRule="auto"/>
        <w:rPr>
          <w:rFonts w:ascii="Calibri" w:eastAsia="Arial" w:hAnsi="Calibri" w:cs="Arial"/>
          <w:b/>
          <w:bCs/>
          <w:sz w:val="24"/>
          <w:szCs w:val="24"/>
          <w:u w:val="single"/>
        </w:rPr>
      </w:pPr>
    </w:p>
    <w:tbl>
      <w:tblPr>
        <w:tblStyle w:val="TableGrid1"/>
        <w:tblW w:w="9360" w:type="dxa"/>
        <w:shd w:val="clear" w:color="auto" w:fill="E2EFD9" w:themeFill="accent6" w:themeFillTint="33"/>
        <w:tblLayout w:type="fixed"/>
        <w:tblLook w:val="04A0" w:firstRow="1" w:lastRow="0" w:firstColumn="1" w:lastColumn="0" w:noHBand="0" w:noVBand="1"/>
      </w:tblPr>
      <w:tblGrid>
        <w:gridCol w:w="7416"/>
        <w:gridCol w:w="648"/>
        <w:gridCol w:w="648"/>
        <w:gridCol w:w="648"/>
      </w:tblGrid>
      <w:tr w:rsidR="00F6054C" w:rsidRPr="005854FB" w14:paraId="039E7DAE" w14:textId="77777777" w:rsidTr="00B71169">
        <w:tc>
          <w:tcPr>
            <w:tcW w:w="7416" w:type="dxa"/>
            <w:shd w:val="clear" w:color="auto" w:fill="E2EFD9" w:themeFill="accent6" w:themeFillTint="33"/>
          </w:tcPr>
          <w:p w14:paraId="77E6599B" w14:textId="77777777" w:rsidR="00F6054C" w:rsidRPr="005854FB" w:rsidRDefault="00F6054C" w:rsidP="00F6054C">
            <w:pPr>
              <w:contextualSpacing/>
              <w:rPr>
                <w:rFonts w:cs="Arial"/>
                <w:b/>
                <w:szCs w:val="20"/>
              </w:rPr>
            </w:pPr>
            <w:r w:rsidRPr="005854FB">
              <w:rPr>
                <w:rFonts w:cs="Arial"/>
                <w:b/>
                <w:szCs w:val="20"/>
              </w:rPr>
              <w:t>Questions</w:t>
            </w:r>
          </w:p>
        </w:tc>
        <w:tc>
          <w:tcPr>
            <w:tcW w:w="648" w:type="dxa"/>
            <w:shd w:val="clear" w:color="auto" w:fill="E2EFD9" w:themeFill="accent6" w:themeFillTint="33"/>
          </w:tcPr>
          <w:p w14:paraId="5B089415" w14:textId="77777777" w:rsidR="00F6054C" w:rsidRPr="005854FB" w:rsidRDefault="00F6054C" w:rsidP="00C32F45">
            <w:pPr>
              <w:contextualSpacing/>
              <w:rPr>
                <w:rFonts w:cs="Arial"/>
                <w:b/>
                <w:szCs w:val="20"/>
              </w:rPr>
            </w:pPr>
            <w:r w:rsidRPr="005854FB">
              <w:rPr>
                <w:rFonts w:cs="Arial"/>
                <w:b/>
                <w:szCs w:val="20"/>
              </w:rPr>
              <w:t>Yes</w:t>
            </w:r>
          </w:p>
        </w:tc>
        <w:tc>
          <w:tcPr>
            <w:tcW w:w="648" w:type="dxa"/>
            <w:shd w:val="clear" w:color="auto" w:fill="E2EFD9" w:themeFill="accent6" w:themeFillTint="33"/>
          </w:tcPr>
          <w:p w14:paraId="7325BE5F" w14:textId="77777777" w:rsidR="00F6054C" w:rsidRPr="005854FB" w:rsidRDefault="00F6054C" w:rsidP="00C32F45">
            <w:pPr>
              <w:contextualSpacing/>
              <w:rPr>
                <w:rFonts w:cs="Arial"/>
                <w:b/>
                <w:szCs w:val="20"/>
              </w:rPr>
            </w:pPr>
            <w:r w:rsidRPr="005854FB">
              <w:rPr>
                <w:rFonts w:cs="Arial"/>
                <w:b/>
                <w:szCs w:val="20"/>
              </w:rPr>
              <w:t>No</w:t>
            </w:r>
          </w:p>
        </w:tc>
        <w:tc>
          <w:tcPr>
            <w:tcW w:w="648" w:type="dxa"/>
            <w:shd w:val="clear" w:color="auto" w:fill="E2EFD9" w:themeFill="accent6" w:themeFillTint="33"/>
          </w:tcPr>
          <w:p w14:paraId="0A052D10" w14:textId="77777777" w:rsidR="00F6054C" w:rsidRPr="005854FB" w:rsidRDefault="00F6054C" w:rsidP="00C32F45">
            <w:pPr>
              <w:contextualSpacing/>
              <w:rPr>
                <w:rFonts w:cs="Arial"/>
                <w:b/>
                <w:szCs w:val="20"/>
              </w:rPr>
            </w:pPr>
            <w:r w:rsidRPr="005854FB">
              <w:rPr>
                <w:rFonts w:cs="Arial"/>
                <w:b/>
                <w:szCs w:val="20"/>
              </w:rPr>
              <w:t>N/A</w:t>
            </w:r>
          </w:p>
        </w:tc>
      </w:tr>
      <w:tr w:rsidR="00F6054C" w:rsidRPr="005854FB" w14:paraId="76443F2E" w14:textId="77777777" w:rsidTr="00B71169">
        <w:tc>
          <w:tcPr>
            <w:tcW w:w="7416" w:type="dxa"/>
            <w:shd w:val="clear" w:color="auto" w:fill="E2EFD9" w:themeFill="accent6" w:themeFillTint="33"/>
          </w:tcPr>
          <w:p w14:paraId="72483EE5" w14:textId="77777777" w:rsidR="00F6054C" w:rsidRPr="005854FB" w:rsidRDefault="00F6054C" w:rsidP="00C32F45">
            <w:pPr>
              <w:contextualSpacing/>
              <w:rPr>
                <w:rFonts w:cs="Arial"/>
                <w:szCs w:val="20"/>
              </w:rPr>
            </w:pPr>
            <w:r w:rsidRPr="005854FB">
              <w:rPr>
                <w:rFonts w:cs="Arial"/>
                <w:szCs w:val="20"/>
              </w:rPr>
              <w:t xml:space="preserve">Does the institution offer discounts? </w:t>
            </w:r>
          </w:p>
        </w:tc>
        <w:sdt>
          <w:sdtPr>
            <w:rPr>
              <w:rFonts w:cs="Arial"/>
            </w:rPr>
            <w:id w:val="138452679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8A1CA5B" w14:textId="77777777" w:rsidR="00F6054C" w:rsidRPr="005854FB" w:rsidRDefault="00F6054C" w:rsidP="00C32F45">
                <w:pPr>
                  <w:contextualSpacing/>
                  <w:jc w:val="center"/>
                  <w:rPr>
                    <w:rFonts w:cs="Arial"/>
                    <w:szCs w:val="20"/>
                  </w:rPr>
                </w:pPr>
                <w:r>
                  <w:rPr>
                    <w:rFonts w:ascii="MS Gothic" w:eastAsia="MS Gothic" w:hAnsi="MS Gothic" w:cs="Arial" w:hint="eastAsia"/>
                  </w:rPr>
                  <w:t>☐</w:t>
                </w:r>
              </w:p>
            </w:tc>
          </w:sdtContent>
        </w:sdt>
        <w:sdt>
          <w:sdtPr>
            <w:rPr>
              <w:rFonts w:cs="Arial"/>
            </w:rPr>
            <w:id w:val="140741413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1DCE5F1" w14:textId="77777777" w:rsidR="00F6054C" w:rsidRPr="005854FB" w:rsidRDefault="00F6054C" w:rsidP="00C32F45">
                <w:pPr>
                  <w:contextualSpacing/>
                  <w:jc w:val="center"/>
                  <w:rPr>
                    <w:rFonts w:cs="Arial"/>
                    <w:szCs w:val="20"/>
                  </w:rPr>
                </w:pPr>
                <w:r w:rsidRPr="000C5542">
                  <w:rPr>
                    <w:rFonts w:ascii="MS Gothic" w:eastAsia="MS Gothic" w:hAnsi="MS Gothic" w:cs="Arial" w:hint="eastAsia"/>
                  </w:rPr>
                  <w:t>☐</w:t>
                </w:r>
              </w:p>
            </w:tc>
          </w:sdtContent>
        </w:sdt>
        <w:sdt>
          <w:sdtPr>
            <w:rPr>
              <w:rFonts w:cs="Arial"/>
            </w:rPr>
            <w:id w:val="-104945766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26E2312" w14:textId="77777777" w:rsidR="00F6054C" w:rsidRPr="005854FB" w:rsidRDefault="00F6054C" w:rsidP="00C32F45">
                <w:pPr>
                  <w:contextualSpacing/>
                  <w:jc w:val="center"/>
                  <w:rPr>
                    <w:rFonts w:cs="Arial"/>
                    <w:szCs w:val="20"/>
                  </w:rPr>
                </w:pPr>
                <w:r w:rsidRPr="000C5542">
                  <w:rPr>
                    <w:rFonts w:ascii="MS Gothic" w:eastAsia="MS Gothic" w:hAnsi="MS Gothic" w:cs="Arial" w:hint="eastAsia"/>
                  </w:rPr>
                  <w:t>☐</w:t>
                </w:r>
              </w:p>
            </w:tc>
          </w:sdtContent>
        </w:sdt>
      </w:tr>
      <w:tr w:rsidR="00F6054C" w:rsidRPr="005854FB" w14:paraId="19318F74" w14:textId="77777777" w:rsidTr="00B71169">
        <w:tc>
          <w:tcPr>
            <w:tcW w:w="7416" w:type="dxa"/>
            <w:shd w:val="clear" w:color="auto" w:fill="E2EFD9" w:themeFill="accent6" w:themeFillTint="33"/>
          </w:tcPr>
          <w:p w14:paraId="3338B927" w14:textId="77777777" w:rsidR="00F6054C" w:rsidRPr="005854FB" w:rsidRDefault="00F6054C" w:rsidP="00C32F45">
            <w:pPr>
              <w:contextualSpacing/>
              <w:rPr>
                <w:rFonts w:cs="Arial"/>
                <w:szCs w:val="20"/>
              </w:rPr>
            </w:pPr>
            <w:r w:rsidRPr="005854FB">
              <w:rPr>
                <w:rFonts w:cs="Arial"/>
                <w:szCs w:val="20"/>
              </w:rPr>
              <w:t xml:space="preserve">Does the institution identify well-defined groups that receive discounts? </w:t>
            </w:r>
          </w:p>
        </w:tc>
        <w:sdt>
          <w:sdtPr>
            <w:rPr>
              <w:rFonts w:cs="Arial"/>
            </w:rPr>
            <w:id w:val="-21304631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223E74F" w14:textId="77777777" w:rsidR="00F6054C" w:rsidRPr="005854FB" w:rsidRDefault="00F6054C" w:rsidP="00C32F45">
                <w:pPr>
                  <w:contextualSpacing/>
                  <w:jc w:val="center"/>
                  <w:rPr>
                    <w:rFonts w:cs="Arial"/>
                    <w:szCs w:val="20"/>
                  </w:rPr>
                </w:pPr>
                <w:r w:rsidRPr="000C5542">
                  <w:rPr>
                    <w:rFonts w:ascii="MS Gothic" w:eastAsia="MS Gothic" w:hAnsi="MS Gothic" w:cs="Arial" w:hint="eastAsia"/>
                  </w:rPr>
                  <w:t>☐</w:t>
                </w:r>
              </w:p>
            </w:tc>
          </w:sdtContent>
        </w:sdt>
        <w:sdt>
          <w:sdtPr>
            <w:rPr>
              <w:rFonts w:cs="Arial"/>
            </w:rPr>
            <w:id w:val="-138710022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66D88E1" w14:textId="77777777" w:rsidR="00F6054C" w:rsidRPr="005854FB" w:rsidRDefault="00F6054C" w:rsidP="00C32F45">
                <w:pPr>
                  <w:contextualSpacing/>
                  <w:jc w:val="center"/>
                  <w:rPr>
                    <w:rFonts w:cs="Arial"/>
                    <w:szCs w:val="20"/>
                  </w:rPr>
                </w:pPr>
                <w:r w:rsidRPr="000C5542">
                  <w:rPr>
                    <w:rFonts w:ascii="MS Gothic" w:eastAsia="MS Gothic" w:hAnsi="MS Gothic" w:cs="Arial" w:hint="eastAsia"/>
                  </w:rPr>
                  <w:t>☐</w:t>
                </w:r>
              </w:p>
            </w:tc>
          </w:sdtContent>
        </w:sdt>
        <w:sdt>
          <w:sdtPr>
            <w:rPr>
              <w:rFonts w:cs="Arial"/>
            </w:rPr>
            <w:id w:val="148211845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3290F02" w14:textId="77777777" w:rsidR="00F6054C" w:rsidRPr="005854FB" w:rsidRDefault="00F6054C" w:rsidP="00C32F45">
                <w:pPr>
                  <w:contextualSpacing/>
                  <w:jc w:val="center"/>
                  <w:rPr>
                    <w:rFonts w:cs="Arial"/>
                    <w:szCs w:val="20"/>
                  </w:rPr>
                </w:pPr>
                <w:r w:rsidRPr="000C5542">
                  <w:rPr>
                    <w:rFonts w:ascii="MS Gothic" w:eastAsia="MS Gothic" w:hAnsi="MS Gothic" w:cs="Arial" w:hint="eastAsia"/>
                  </w:rPr>
                  <w:t>☐</w:t>
                </w:r>
              </w:p>
            </w:tc>
          </w:sdtContent>
        </w:sdt>
      </w:tr>
      <w:tr w:rsidR="00F6054C" w:rsidRPr="005854FB" w14:paraId="20B133BF" w14:textId="77777777" w:rsidTr="00B71169">
        <w:tc>
          <w:tcPr>
            <w:tcW w:w="7416" w:type="dxa"/>
            <w:shd w:val="clear" w:color="auto" w:fill="E2EFD9" w:themeFill="accent6" w:themeFillTint="33"/>
          </w:tcPr>
          <w:p w14:paraId="1D5912CF" w14:textId="77777777" w:rsidR="00F6054C" w:rsidRPr="005854FB" w:rsidRDefault="00F6054C" w:rsidP="00C32F45">
            <w:pPr>
              <w:contextualSpacing/>
              <w:rPr>
                <w:rFonts w:cs="Arial"/>
                <w:szCs w:val="20"/>
              </w:rPr>
            </w:pPr>
            <w:r w:rsidRPr="005854FB">
              <w:rPr>
                <w:rFonts w:cs="Arial"/>
                <w:szCs w:val="20"/>
              </w:rPr>
              <w:t>Did the institution provide adequate reasoning for offering well-defined groups a discount?</w:t>
            </w:r>
          </w:p>
        </w:tc>
        <w:sdt>
          <w:sdtPr>
            <w:rPr>
              <w:rFonts w:cs="Arial"/>
            </w:rPr>
            <w:id w:val="40727551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D33557B" w14:textId="77777777" w:rsidR="00F6054C" w:rsidRPr="005854FB" w:rsidRDefault="00F6054C" w:rsidP="00C32F45">
                <w:pPr>
                  <w:contextualSpacing/>
                  <w:jc w:val="center"/>
                  <w:rPr>
                    <w:rFonts w:cs="Arial"/>
                    <w:szCs w:val="20"/>
                  </w:rPr>
                </w:pPr>
                <w:r>
                  <w:rPr>
                    <w:rFonts w:ascii="MS Gothic" w:eastAsia="MS Gothic" w:hAnsi="MS Gothic" w:cs="Arial" w:hint="eastAsia"/>
                  </w:rPr>
                  <w:t>☐</w:t>
                </w:r>
              </w:p>
            </w:tc>
          </w:sdtContent>
        </w:sdt>
        <w:sdt>
          <w:sdtPr>
            <w:rPr>
              <w:rFonts w:cs="Arial"/>
            </w:rPr>
            <w:id w:val="-88348059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563380F" w14:textId="77777777" w:rsidR="00F6054C" w:rsidRPr="005854FB" w:rsidRDefault="00F6054C" w:rsidP="00C32F45">
                <w:pPr>
                  <w:contextualSpacing/>
                  <w:jc w:val="center"/>
                  <w:rPr>
                    <w:rFonts w:cs="Arial"/>
                    <w:szCs w:val="20"/>
                  </w:rPr>
                </w:pPr>
                <w:r w:rsidRPr="000C5542">
                  <w:rPr>
                    <w:rFonts w:ascii="MS Gothic" w:eastAsia="MS Gothic" w:hAnsi="MS Gothic" w:cs="Arial" w:hint="eastAsia"/>
                  </w:rPr>
                  <w:t>☐</w:t>
                </w:r>
              </w:p>
            </w:tc>
          </w:sdtContent>
        </w:sdt>
        <w:sdt>
          <w:sdtPr>
            <w:rPr>
              <w:rFonts w:cs="Arial"/>
            </w:rPr>
            <w:id w:val="-152554484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A6A7257" w14:textId="77777777" w:rsidR="00F6054C" w:rsidRPr="005854FB" w:rsidRDefault="00F6054C" w:rsidP="00C32F45">
                <w:pPr>
                  <w:contextualSpacing/>
                  <w:jc w:val="center"/>
                  <w:rPr>
                    <w:rFonts w:cs="Arial"/>
                    <w:szCs w:val="20"/>
                  </w:rPr>
                </w:pPr>
                <w:r w:rsidRPr="000C5542">
                  <w:rPr>
                    <w:rFonts w:ascii="MS Gothic" w:eastAsia="MS Gothic" w:hAnsi="MS Gothic" w:cs="Arial" w:hint="eastAsia"/>
                  </w:rPr>
                  <w:t>☐</w:t>
                </w:r>
              </w:p>
            </w:tc>
          </w:sdtContent>
        </w:sdt>
      </w:tr>
      <w:tr w:rsidR="00F6054C" w:rsidRPr="005854FB" w14:paraId="6AD8BAA2" w14:textId="77777777" w:rsidTr="00B71169">
        <w:tc>
          <w:tcPr>
            <w:tcW w:w="7416" w:type="dxa"/>
            <w:shd w:val="clear" w:color="auto" w:fill="E2EFD9" w:themeFill="accent6" w:themeFillTint="33"/>
          </w:tcPr>
          <w:p w14:paraId="491AEC72" w14:textId="5C5F9CE3" w:rsidR="00F6054C" w:rsidRPr="005854FB" w:rsidRDefault="00F6054C" w:rsidP="00F6054C">
            <w:pPr>
              <w:contextualSpacing/>
              <w:rPr>
                <w:rFonts w:cs="Arial"/>
                <w:szCs w:val="20"/>
              </w:rPr>
            </w:pPr>
            <w:r>
              <w:rPr>
                <w:rFonts w:cstheme="minorHAnsi"/>
              </w:rPr>
              <w:t xml:space="preserve">If the institution offers discounts for a specific time period, did it adequately describe such discounts and verify that </w:t>
            </w:r>
            <w:r w:rsidRPr="003E0C2C">
              <w:rPr>
                <w:rFonts w:cstheme="minorHAnsi"/>
              </w:rPr>
              <w:t xml:space="preserve">students are </w:t>
            </w:r>
            <w:r>
              <w:rPr>
                <w:rFonts w:cstheme="minorHAnsi"/>
              </w:rPr>
              <w:t xml:space="preserve">also </w:t>
            </w:r>
            <w:r w:rsidRPr="003E0C2C">
              <w:rPr>
                <w:rFonts w:cstheme="minorHAnsi"/>
              </w:rPr>
              <w:t>enrolled in non-discounted courses or programs for a reasonably substantial period of time during each calendar year</w:t>
            </w:r>
            <w:r>
              <w:rPr>
                <w:rFonts w:cstheme="minorHAnsi"/>
              </w:rPr>
              <w:t>?</w:t>
            </w:r>
          </w:p>
        </w:tc>
        <w:sdt>
          <w:sdtPr>
            <w:rPr>
              <w:rFonts w:cs="Arial"/>
            </w:rPr>
            <w:id w:val="21092593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8EDA4E3" w14:textId="77777777" w:rsidR="00F6054C" w:rsidRPr="005854FB" w:rsidRDefault="00F6054C" w:rsidP="00C32F45">
                <w:pPr>
                  <w:contextualSpacing/>
                  <w:jc w:val="center"/>
                  <w:rPr>
                    <w:rFonts w:cs="Arial"/>
                    <w:szCs w:val="20"/>
                  </w:rPr>
                </w:pPr>
                <w:r w:rsidRPr="000C5542">
                  <w:rPr>
                    <w:rFonts w:ascii="MS Gothic" w:eastAsia="MS Gothic" w:hAnsi="MS Gothic" w:cs="Arial" w:hint="eastAsia"/>
                  </w:rPr>
                  <w:t>☐</w:t>
                </w:r>
              </w:p>
            </w:tc>
          </w:sdtContent>
        </w:sdt>
        <w:sdt>
          <w:sdtPr>
            <w:rPr>
              <w:rFonts w:cs="Arial"/>
            </w:rPr>
            <w:id w:val="-38264039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FDB5947" w14:textId="77777777" w:rsidR="00F6054C" w:rsidRPr="005854FB" w:rsidRDefault="00F6054C" w:rsidP="00C32F45">
                <w:pPr>
                  <w:contextualSpacing/>
                  <w:jc w:val="center"/>
                  <w:rPr>
                    <w:rFonts w:cs="Arial"/>
                    <w:szCs w:val="20"/>
                  </w:rPr>
                </w:pPr>
                <w:r w:rsidRPr="000C5542">
                  <w:rPr>
                    <w:rFonts w:ascii="MS Gothic" w:eastAsia="MS Gothic" w:hAnsi="MS Gothic" w:cs="Arial" w:hint="eastAsia"/>
                  </w:rPr>
                  <w:t>☐</w:t>
                </w:r>
              </w:p>
            </w:tc>
          </w:sdtContent>
        </w:sdt>
        <w:sdt>
          <w:sdtPr>
            <w:rPr>
              <w:rFonts w:cs="Arial"/>
            </w:rPr>
            <w:id w:val="-192902775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CFCD734" w14:textId="77777777" w:rsidR="00F6054C" w:rsidRPr="005854FB" w:rsidRDefault="00F6054C" w:rsidP="00C32F45">
                <w:pPr>
                  <w:contextualSpacing/>
                  <w:jc w:val="center"/>
                  <w:rPr>
                    <w:rFonts w:cs="Arial"/>
                    <w:szCs w:val="20"/>
                  </w:rPr>
                </w:pPr>
                <w:r w:rsidRPr="000C5542">
                  <w:rPr>
                    <w:rFonts w:ascii="MS Gothic" w:eastAsia="MS Gothic" w:hAnsi="MS Gothic" w:cs="Arial" w:hint="eastAsia"/>
                  </w:rPr>
                  <w:t>☐</w:t>
                </w:r>
              </w:p>
            </w:tc>
          </w:sdtContent>
        </w:sdt>
      </w:tr>
      <w:tr w:rsidR="00F6054C" w:rsidRPr="005854FB" w14:paraId="38A97696" w14:textId="77777777" w:rsidTr="00B71169">
        <w:tc>
          <w:tcPr>
            <w:tcW w:w="7416" w:type="dxa"/>
            <w:shd w:val="clear" w:color="auto" w:fill="E2EFD9" w:themeFill="accent6" w:themeFillTint="33"/>
          </w:tcPr>
          <w:p w14:paraId="32AB55BE" w14:textId="4301F6AA" w:rsidR="00F6054C" w:rsidRPr="005854FB" w:rsidRDefault="00F6054C" w:rsidP="00C32F45">
            <w:pPr>
              <w:contextualSpacing/>
              <w:rPr>
                <w:rFonts w:cs="Arial"/>
                <w:szCs w:val="20"/>
              </w:rPr>
            </w:pPr>
            <w:r w:rsidRPr="005854FB">
              <w:rPr>
                <w:rFonts w:cs="Arial"/>
                <w:szCs w:val="20"/>
              </w:rPr>
              <w:t>Is information on discounts published in the institution’s advertising and marketing materials</w:t>
            </w:r>
            <w:r>
              <w:rPr>
                <w:rFonts w:cs="Arial"/>
                <w:szCs w:val="20"/>
              </w:rPr>
              <w:t>,</w:t>
            </w:r>
            <w:r w:rsidRPr="005854FB">
              <w:rPr>
                <w:rFonts w:cs="Arial"/>
                <w:szCs w:val="20"/>
              </w:rPr>
              <w:t xml:space="preserve"> including the catalog and website?</w:t>
            </w:r>
          </w:p>
        </w:tc>
        <w:sdt>
          <w:sdtPr>
            <w:rPr>
              <w:rFonts w:cs="Arial"/>
            </w:rPr>
            <w:id w:val="188744779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20533C9" w14:textId="77777777" w:rsidR="00F6054C" w:rsidRPr="005854FB" w:rsidRDefault="00F6054C" w:rsidP="00C32F45">
                <w:pPr>
                  <w:contextualSpacing/>
                  <w:jc w:val="center"/>
                  <w:rPr>
                    <w:rFonts w:cs="Arial"/>
                    <w:szCs w:val="20"/>
                  </w:rPr>
                </w:pPr>
                <w:r>
                  <w:rPr>
                    <w:rFonts w:ascii="MS Gothic" w:eastAsia="MS Gothic" w:hAnsi="MS Gothic" w:cs="Arial" w:hint="eastAsia"/>
                  </w:rPr>
                  <w:t>☐</w:t>
                </w:r>
              </w:p>
            </w:tc>
          </w:sdtContent>
        </w:sdt>
        <w:sdt>
          <w:sdtPr>
            <w:rPr>
              <w:rFonts w:cs="Arial"/>
            </w:rPr>
            <w:id w:val="-24503278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CA09716" w14:textId="77777777" w:rsidR="00F6054C" w:rsidRPr="005854FB" w:rsidRDefault="00F6054C" w:rsidP="00C32F45">
                <w:pPr>
                  <w:contextualSpacing/>
                  <w:jc w:val="center"/>
                  <w:rPr>
                    <w:rFonts w:cs="Arial"/>
                    <w:szCs w:val="20"/>
                  </w:rPr>
                </w:pPr>
                <w:r w:rsidRPr="000C5542">
                  <w:rPr>
                    <w:rFonts w:ascii="MS Gothic" w:eastAsia="MS Gothic" w:hAnsi="MS Gothic" w:cs="Arial" w:hint="eastAsia"/>
                  </w:rPr>
                  <w:t>☐</w:t>
                </w:r>
              </w:p>
            </w:tc>
          </w:sdtContent>
        </w:sdt>
        <w:sdt>
          <w:sdtPr>
            <w:rPr>
              <w:rFonts w:cs="Arial"/>
            </w:rPr>
            <w:id w:val="45484230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7D10494" w14:textId="77777777" w:rsidR="00F6054C" w:rsidRPr="005854FB" w:rsidRDefault="00F6054C" w:rsidP="00C32F45">
                <w:pPr>
                  <w:contextualSpacing/>
                  <w:jc w:val="center"/>
                  <w:rPr>
                    <w:rFonts w:cs="Arial"/>
                    <w:szCs w:val="20"/>
                  </w:rPr>
                </w:pPr>
                <w:r w:rsidRPr="000C5542">
                  <w:rPr>
                    <w:rFonts w:ascii="MS Gothic" w:eastAsia="MS Gothic" w:hAnsi="MS Gothic" w:cs="Arial" w:hint="eastAsia"/>
                  </w:rPr>
                  <w:t>☐</w:t>
                </w:r>
              </w:p>
            </w:tc>
          </w:sdtContent>
        </w:sdt>
      </w:tr>
      <w:tr w:rsidR="00F6054C" w:rsidRPr="005854FB" w14:paraId="21D5C00B" w14:textId="77777777" w:rsidTr="00B71169">
        <w:tc>
          <w:tcPr>
            <w:tcW w:w="7416" w:type="dxa"/>
            <w:shd w:val="clear" w:color="auto" w:fill="E2EFD9" w:themeFill="accent6" w:themeFillTint="33"/>
          </w:tcPr>
          <w:p w14:paraId="583723A5" w14:textId="27323542" w:rsidR="00F6054C" w:rsidRPr="005854FB" w:rsidRDefault="00F6054C" w:rsidP="00C32F45">
            <w:pPr>
              <w:contextualSpacing/>
              <w:rPr>
                <w:rFonts w:cs="Arial"/>
                <w:szCs w:val="20"/>
              </w:rPr>
            </w:pPr>
            <w:r w:rsidRPr="005854FB">
              <w:rPr>
                <w:rFonts w:cs="Arial"/>
                <w:b/>
                <w:szCs w:val="20"/>
              </w:rPr>
              <w:t>Standard X</w:t>
            </w:r>
            <w:r>
              <w:rPr>
                <w:rFonts w:cs="Arial"/>
                <w:b/>
                <w:szCs w:val="20"/>
              </w:rPr>
              <w:t>I</w:t>
            </w:r>
            <w:r w:rsidRPr="005854FB">
              <w:rPr>
                <w:rFonts w:cs="Arial"/>
                <w:b/>
                <w:szCs w:val="20"/>
              </w:rPr>
              <w:t>.</w:t>
            </w:r>
            <w:r>
              <w:rPr>
                <w:rFonts w:cs="Arial"/>
                <w:b/>
                <w:szCs w:val="20"/>
              </w:rPr>
              <w:t>G</w:t>
            </w:r>
            <w:r w:rsidRPr="005854FB">
              <w:rPr>
                <w:rFonts w:cs="Arial"/>
                <w:b/>
                <w:szCs w:val="20"/>
              </w:rPr>
              <w:t xml:space="preserve">. – </w:t>
            </w:r>
            <w:r>
              <w:rPr>
                <w:rFonts w:cs="Arial"/>
                <w:b/>
                <w:szCs w:val="20"/>
              </w:rPr>
              <w:t>Standard is Evident, Emerging, Not Evident, or Not Applicable</w:t>
            </w:r>
          </w:p>
        </w:tc>
        <w:tc>
          <w:tcPr>
            <w:tcW w:w="1944" w:type="dxa"/>
            <w:gridSpan w:val="3"/>
            <w:shd w:val="clear" w:color="auto" w:fill="E2EFD9" w:themeFill="accent6" w:themeFillTint="33"/>
          </w:tcPr>
          <w:p w14:paraId="565F51E6" w14:textId="77777777" w:rsidR="00F6054C" w:rsidRPr="005854FB" w:rsidRDefault="00000000" w:rsidP="00C32F45">
            <w:pPr>
              <w:contextualSpacing/>
              <w:rPr>
                <w:rFonts w:cs="Arial"/>
                <w:szCs w:val="20"/>
              </w:rPr>
            </w:pPr>
            <w:sdt>
              <w:sdtPr>
                <w:rPr>
                  <w:rStyle w:val="Style1"/>
                </w:rPr>
                <w:alias w:val="Finding "/>
                <w:tag w:val="Finding "/>
                <w:id w:val="1619253483"/>
                <w:placeholder>
                  <w:docPart w:val="09532B6725704F7897670F8A15EDEF62"/>
                </w:placeholder>
                <w:showingPlcHdr/>
                <w:comboBox>
                  <w:listItem w:displayText="Standard is Evident" w:value="Standard is Evident"/>
                  <w:listItem w:displayText="Standard is Emerging" w:value="Standard is Emerging"/>
                  <w:listItem w:displayText="Standard is Not Evident" w:value="Standard is Not Evident"/>
                  <w:listItem w:displayText="Not Applicable " w:value="Not Applicable "/>
                </w:comboBox>
              </w:sdtPr>
              <w:sdtEndPr>
                <w:rPr>
                  <w:rStyle w:val="DefaultParagraphFont"/>
                  <w:rFonts w:cs="Arial"/>
                  <w:b/>
                  <w:vanish/>
                  <w:sz w:val="20"/>
                  <w:szCs w:val="20"/>
                </w:rPr>
              </w:sdtEndPr>
              <w:sdtContent>
                <w:r w:rsidR="00F6054C" w:rsidRPr="00C94CE0">
                  <w:rPr>
                    <w:rStyle w:val="PlaceholderText"/>
                  </w:rPr>
                  <w:t>Choose a finding.</w:t>
                </w:r>
              </w:sdtContent>
            </w:sdt>
            <w:r w:rsidR="00F6054C">
              <w:rPr>
                <w:rFonts w:cs="Arial"/>
                <w:b/>
                <w:vanish/>
                <w:szCs w:val="20"/>
                <w:highlight w:val="yellow"/>
              </w:rPr>
              <w:t xml:space="preserve"> </w:t>
            </w:r>
          </w:p>
        </w:tc>
      </w:tr>
    </w:tbl>
    <w:p w14:paraId="2473573C" w14:textId="77777777" w:rsidR="00F6054C" w:rsidRDefault="00F6054C" w:rsidP="00341438">
      <w:pPr>
        <w:spacing w:after="0" w:line="240" w:lineRule="auto"/>
        <w:rPr>
          <w:rFonts w:ascii="Calibri" w:eastAsia="Arial" w:hAnsi="Calibri" w:cs="Arial"/>
          <w:b/>
          <w:bCs/>
          <w:sz w:val="24"/>
          <w:szCs w:val="24"/>
          <w:u w:val="single"/>
        </w:rPr>
      </w:pPr>
    </w:p>
    <w:p w14:paraId="195C9FE0" w14:textId="77777777" w:rsidR="00341438" w:rsidRPr="00512A8E" w:rsidRDefault="00341438" w:rsidP="00341438">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20630434"/>
          <w:placeholder>
            <w:docPart w:val="7AD35EDA8F7F4917AF60B4F48AAA6EFA"/>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116E095A" w14:textId="75A007C6" w:rsidR="00341438" w:rsidRPr="00512A8E" w:rsidRDefault="00341438" w:rsidP="00341438">
      <w:pPr>
        <w:spacing w:after="0" w:line="240" w:lineRule="auto"/>
        <w:rPr>
          <w:rFonts w:ascii="Calibri" w:eastAsia="Calibri" w:hAnsi="Calibri" w:cs="Arial"/>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1185400966"/>
          <w:placeholder>
            <w:docPart w:val="792F5B04445744FBBD6EDCB90B364011"/>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45698548" w14:textId="77777777" w:rsidR="00341438" w:rsidRPr="00512A8E" w:rsidRDefault="00341438" w:rsidP="00341438">
      <w:pPr>
        <w:spacing w:after="0" w:line="240" w:lineRule="auto"/>
        <w:rPr>
          <w:rFonts w:ascii="Calibri" w:eastAsia="Calibri" w:hAnsi="Calibri" w:cs="Arial"/>
        </w:rPr>
      </w:pPr>
    </w:p>
    <w:p w14:paraId="7C2AEED9" w14:textId="77777777" w:rsidR="00341438" w:rsidRPr="00512A8E" w:rsidRDefault="00341438" w:rsidP="00341438">
      <w:pPr>
        <w:spacing w:after="0" w:line="240" w:lineRule="auto"/>
        <w:rPr>
          <w:rFonts w:ascii="Calibri" w:eastAsia="Arial" w:hAnsi="Calibri" w:cs="Arial"/>
        </w:rPr>
      </w:pPr>
      <w:r w:rsidRPr="0027349F">
        <w:rPr>
          <w:rFonts w:ascii="Calibri" w:eastAsia="Arial" w:hAnsi="Calibri" w:cs="Arial"/>
          <w:b/>
          <w:bCs/>
          <w:sz w:val="24"/>
          <w:szCs w:val="24"/>
          <w:u w:val="single"/>
        </w:rPr>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617408627"/>
          <w:placeholder>
            <w:docPart w:val="DE2A008B8FED4D5EBB10465AB1495CC5"/>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2A1FD356" w14:textId="46089E2F" w:rsidR="00C7457E" w:rsidRPr="00512A8E" w:rsidRDefault="00C7457E" w:rsidP="00C7457E">
      <w:pPr>
        <w:spacing w:after="0" w:line="240" w:lineRule="auto"/>
        <w:ind w:left="720"/>
        <w:contextualSpacing/>
        <w:rPr>
          <w:rFonts w:ascii="Calibri" w:eastAsia="Aptos" w:hAnsi="Calibri" w:cs="Aptos"/>
        </w:rPr>
      </w:pPr>
    </w:p>
    <w:sdt>
      <w:sdtPr>
        <w:rPr>
          <w:rFonts w:ascii="Calibri" w:eastAsia="Times New Roman" w:hAnsi="Calibri" w:cs="Times New Roman"/>
          <w:b/>
          <w:sz w:val="24"/>
          <w:szCs w:val="28"/>
        </w:rPr>
        <w:id w:val="-2009433802"/>
        <w:lock w:val="sdtContentLocked"/>
        <w:placeholder>
          <w:docPart w:val="DefaultPlaceholder_-1854013440"/>
        </w:placeholder>
      </w:sdtPr>
      <w:sdtEndPr>
        <w:rPr>
          <w:rFonts w:eastAsia="Aptos" w:cs="Calibri"/>
          <w:b w:val="0"/>
          <w:szCs w:val="24"/>
        </w:rPr>
      </w:sdtEndPr>
      <w:sdtContent>
        <w:p w14:paraId="21FB6116" w14:textId="05A91F2C" w:rsidR="00C7457E" w:rsidRPr="00C7457E" w:rsidRDefault="00C7457E">
          <w:pPr>
            <w:keepNext/>
            <w:keepLines/>
            <w:numPr>
              <w:ilvl w:val="0"/>
              <w:numId w:val="15"/>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Admission Process</w:t>
          </w:r>
        </w:p>
        <w:p w14:paraId="43C85079" w14:textId="17572813"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 xml:space="preserve">The institution verifies that all admissions requirements are met prior to admission and collects appropriate evidence, such as official transcripts and English Language proficiency </w:t>
          </w:r>
          <w:r w:rsidRPr="00C7457E">
            <w:rPr>
              <w:rFonts w:ascii="Calibri" w:eastAsia="Aptos" w:hAnsi="Calibri" w:cs="Calibri"/>
              <w:sz w:val="24"/>
              <w:szCs w:val="24"/>
            </w:rPr>
            <w:lastRenderedPageBreak/>
            <w:t>documentation, to support eligibility. English language proficiency is verified for applicants whose native language is not English and who have not earned a degree from an appropriately accredited institution where English is the principal language of instruction. Such verification procedures align with DEAC’s guidance on English Language Proficiency Assessment located in Appendix IX. The institution documents the basis for any denial of admission. Official transcripts, if required for admission, must be received within a defined enrollment period not to exceed 12 semester credit hours. Students who do not submit required official transcripts within the prescribed period are administratively withdrawn.</w:t>
          </w:r>
        </w:p>
      </w:sdtContent>
    </w:sdt>
    <w:p w14:paraId="117A7105" w14:textId="77777777" w:rsidR="00341438" w:rsidRDefault="00341438" w:rsidP="00341438">
      <w:pPr>
        <w:spacing w:after="0" w:line="240" w:lineRule="auto"/>
        <w:rPr>
          <w:rFonts w:ascii="Calibri" w:eastAsia="Arial" w:hAnsi="Calibri" w:cs="Arial"/>
          <w:b/>
          <w:bCs/>
          <w:sz w:val="24"/>
          <w:szCs w:val="24"/>
          <w:u w:val="single"/>
        </w:rPr>
      </w:pPr>
    </w:p>
    <w:tbl>
      <w:tblPr>
        <w:tblStyle w:val="TableGrid1"/>
        <w:tblW w:w="9360" w:type="dxa"/>
        <w:shd w:val="clear" w:color="auto" w:fill="E2EFD9" w:themeFill="accent6" w:themeFillTint="33"/>
        <w:tblLayout w:type="fixed"/>
        <w:tblLook w:val="04A0" w:firstRow="1" w:lastRow="0" w:firstColumn="1" w:lastColumn="0" w:noHBand="0" w:noVBand="1"/>
      </w:tblPr>
      <w:tblGrid>
        <w:gridCol w:w="7416"/>
        <w:gridCol w:w="648"/>
        <w:gridCol w:w="648"/>
        <w:gridCol w:w="648"/>
      </w:tblGrid>
      <w:tr w:rsidR="00F6054C" w:rsidRPr="005854FB" w14:paraId="3406E44B" w14:textId="77777777" w:rsidTr="00B71169">
        <w:tc>
          <w:tcPr>
            <w:tcW w:w="7416" w:type="dxa"/>
            <w:shd w:val="clear" w:color="auto" w:fill="E2EFD9" w:themeFill="accent6" w:themeFillTint="33"/>
          </w:tcPr>
          <w:p w14:paraId="71B8073E" w14:textId="77777777" w:rsidR="00F6054C" w:rsidRPr="005854FB" w:rsidRDefault="00F6054C" w:rsidP="00C32F45">
            <w:pPr>
              <w:contextualSpacing/>
              <w:rPr>
                <w:rFonts w:cs="Arial"/>
                <w:b/>
                <w:szCs w:val="20"/>
              </w:rPr>
            </w:pPr>
            <w:r w:rsidRPr="005854FB">
              <w:rPr>
                <w:rFonts w:cs="Arial"/>
                <w:b/>
                <w:szCs w:val="20"/>
              </w:rPr>
              <w:t>Questions</w:t>
            </w:r>
          </w:p>
        </w:tc>
        <w:tc>
          <w:tcPr>
            <w:tcW w:w="648" w:type="dxa"/>
            <w:shd w:val="clear" w:color="auto" w:fill="E2EFD9" w:themeFill="accent6" w:themeFillTint="33"/>
            <w:vAlign w:val="center"/>
          </w:tcPr>
          <w:p w14:paraId="3BFACCF6" w14:textId="77777777" w:rsidR="00F6054C" w:rsidRPr="005854FB" w:rsidRDefault="00F6054C" w:rsidP="00863F7C">
            <w:pPr>
              <w:contextualSpacing/>
              <w:jc w:val="center"/>
              <w:rPr>
                <w:rFonts w:cs="Arial"/>
                <w:b/>
                <w:szCs w:val="20"/>
              </w:rPr>
            </w:pPr>
            <w:r w:rsidRPr="005854FB">
              <w:rPr>
                <w:rFonts w:cs="Arial"/>
                <w:b/>
                <w:szCs w:val="20"/>
              </w:rPr>
              <w:t>Yes</w:t>
            </w:r>
          </w:p>
        </w:tc>
        <w:tc>
          <w:tcPr>
            <w:tcW w:w="648" w:type="dxa"/>
            <w:shd w:val="clear" w:color="auto" w:fill="E2EFD9" w:themeFill="accent6" w:themeFillTint="33"/>
            <w:vAlign w:val="center"/>
          </w:tcPr>
          <w:p w14:paraId="1F95C187" w14:textId="77777777" w:rsidR="00F6054C" w:rsidRPr="005854FB" w:rsidRDefault="00F6054C" w:rsidP="00863F7C">
            <w:pPr>
              <w:contextualSpacing/>
              <w:jc w:val="center"/>
              <w:rPr>
                <w:rFonts w:cs="Arial"/>
                <w:b/>
                <w:szCs w:val="20"/>
              </w:rPr>
            </w:pPr>
            <w:r w:rsidRPr="005854FB">
              <w:rPr>
                <w:rFonts w:cs="Arial"/>
                <w:b/>
                <w:szCs w:val="20"/>
              </w:rPr>
              <w:t>No</w:t>
            </w:r>
          </w:p>
        </w:tc>
        <w:tc>
          <w:tcPr>
            <w:tcW w:w="648" w:type="dxa"/>
            <w:shd w:val="clear" w:color="auto" w:fill="E2EFD9" w:themeFill="accent6" w:themeFillTint="33"/>
            <w:vAlign w:val="center"/>
          </w:tcPr>
          <w:p w14:paraId="4F2E0872" w14:textId="77777777" w:rsidR="00F6054C" w:rsidRPr="005854FB" w:rsidRDefault="00F6054C" w:rsidP="00863F7C">
            <w:pPr>
              <w:contextualSpacing/>
              <w:jc w:val="center"/>
              <w:rPr>
                <w:rFonts w:cs="Arial"/>
                <w:b/>
                <w:szCs w:val="20"/>
              </w:rPr>
            </w:pPr>
            <w:r w:rsidRPr="005854FB">
              <w:rPr>
                <w:rFonts w:cs="Arial"/>
                <w:b/>
                <w:szCs w:val="20"/>
              </w:rPr>
              <w:t>N/A</w:t>
            </w:r>
          </w:p>
        </w:tc>
      </w:tr>
      <w:tr w:rsidR="00F6054C" w:rsidRPr="005854FB" w14:paraId="127471E7" w14:textId="77777777" w:rsidTr="00B71169">
        <w:tc>
          <w:tcPr>
            <w:tcW w:w="7416" w:type="dxa"/>
            <w:shd w:val="clear" w:color="auto" w:fill="E2EFD9" w:themeFill="accent6" w:themeFillTint="33"/>
          </w:tcPr>
          <w:p w14:paraId="0770D3C9" w14:textId="0DD30302" w:rsidR="00F6054C" w:rsidRPr="005854FB" w:rsidRDefault="0057096C" w:rsidP="00C32F45">
            <w:pPr>
              <w:contextualSpacing/>
              <w:rPr>
                <w:rFonts w:cs="Arial"/>
                <w:szCs w:val="20"/>
              </w:rPr>
            </w:pPr>
            <w:r>
              <w:rPr>
                <w:rFonts w:cs="Arial"/>
                <w:szCs w:val="20"/>
              </w:rPr>
              <w:t xml:space="preserve">Does the institution adequately </w:t>
            </w:r>
            <w:r w:rsidRPr="0057096C">
              <w:rPr>
                <w:rFonts w:cs="Arial"/>
                <w:szCs w:val="20"/>
              </w:rPr>
              <w:t xml:space="preserve">document that all admissions requirements are met prior to </w:t>
            </w:r>
            <w:r>
              <w:rPr>
                <w:rFonts w:cs="Arial"/>
                <w:szCs w:val="20"/>
              </w:rPr>
              <w:t xml:space="preserve">offering </w:t>
            </w:r>
            <w:r w:rsidRPr="0057096C">
              <w:rPr>
                <w:rFonts w:cs="Arial"/>
                <w:szCs w:val="20"/>
              </w:rPr>
              <w:t>admission</w:t>
            </w:r>
            <w:r>
              <w:rPr>
                <w:rFonts w:cs="Arial"/>
                <w:szCs w:val="20"/>
              </w:rPr>
              <w:t xml:space="preserve"> to a student?</w:t>
            </w:r>
          </w:p>
        </w:tc>
        <w:sdt>
          <w:sdtPr>
            <w:rPr>
              <w:rFonts w:cs="Arial"/>
            </w:rPr>
            <w:id w:val="99669106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E7984E3" w14:textId="77777777" w:rsidR="00F6054C" w:rsidRPr="005854FB" w:rsidRDefault="00F6054C" w:rsidP="00863F7C">
                <w:pPr>
                  <w:contextualSpacing/>
                  <w:jc w:val="center"/>
                  <w:rPr>
                    <w:rFonts w:cs="Arial"/>
                    <w:szCs w:val="20"/>
                  </w:rPr>
                </w:pPr>
                <w:r>
                  <w:rPr>
                    <w:rFonts w:ascii="MS Gothic" w:eastAsia="MS Gothic" w:hAnsi="MS Gothic" w:cs="Arial" w:hint="eastAsia"/>
                  </w:rPr>
                  <w:t>☐</w:t>
                </w:r>
              </w:p>
            </w:tc>
          </w:sdtContent>
        </w:sdt>
        <w:sdt>
          <w:sdtPr>
            <w:rPr>
              <w:rFonts w:cs="Arial"/>
            </w:rPr>
            <w:id w:val="171946589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6EBBB26" w14:textId="77777777" w:rsidR="00F6054C" w:rsidRPr="005854FB" w:rsidRDefault="00F6054C" w:rsidP="00863F7C">
                <w:pPr>
                  <w:contextualSpacing/>
                  <w:jc w:val="center"/>
                  <w:rPr>
                    <w:rFonts w:cs="Arial"/>
                    <w:szCs w:val="20"/>
                  </w:rPr>
                </w:pPr>
                <w:r w:rsidRPr="000C5542">
                  <w:rPr>
                    <w:rFonts w:ascii="MS Gothic" w:eastAsia="MS Gothic" w:hAnsi="MS Gothic" w:cs="Arial" w:hint="eastAsia"/>
                  </w:rPr>
                  <w:t>☐</w:t>
                </w:r>
              </w:p>
            </w:tc>
          </w:sdtContent>
        </w:sdt>
        <w:sdt>
          <w:sdtPr>
            <w:rPr>
              <w:rFonts w:cs="Arial"/>
            </w:rPr>
            <w:id w:val="-128141272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C7793F7" w14:textId="77777777" w:rsidR="00F6054C" w:rsidRPr="005854FB" w:rsidRDefault="00F6054C" w:rsidP="00863F7C">
                <w:pPr>
                  <w:contextualSpacing/>
                  <w:jc w:val="center"/>
                  <w:rPr>
                    <w:rFonts w:cs="Arial"/>
                    <w:szCs w:val="20"/>
                  </w:rPr>
                </w:pPr>
                <w:r w:rsidRPr="000C5542">
                  <w:rPr>
                    <w:rFonts w:ascii="MS Gothic" w:eastAsia="MS Gothic" w:hAnsi="MS Gothic" w:cs="Arial" w:hint="eastAsia"/>
                  </w:rPr>
                  <w:t>☐</w:t>
                </w:r>
              </w:p>
            </w:tc>
          </w:sdtContent>
        </w:sdt>
      </w:tr>
      <w:tr w:rsidR="00F6054C" w:rsidRPr="005854FB" w14:paraId="1C42C691" w14:textId="77777777" w:rsidTr="00B71169">
        <w:tc>
          <w:tcPr>
            <w:tcW w:w="7416" w:type="dxa"/>
            <w:shd w:val="clear" w:color="auto" w:fill="E2EFD9" w:themeFill="accent6" w:themeFillTint="33"/>
          </w:tcPr>
          <w:p w14:paraId="18427879" w14:textId="73F5EB92" w:rsidR="00F6054C" w:rsidRPr="005854FB" w:rsidRDefault="0057096C" w:rsidP="00C32F45">
            <w:pPr>
              <w:contextualSpacing/>
              <w:rPr>
                <w:rFonts w:cs="Arial"/>
                <w:szCs w:val="20"/>
              </w:rPr>
            </w:pPr>
            <w:r w:rsidRPr="008B397B">
              <w:rPr>
                <w:rFonts w:cs="Arial"/>
              </w:rPr>
              <w:t>Does the institution adequately document the basis for any denial of admission?</w:t>
            </w:r>
          </w:p>
        </w:tc>
        <w:sdt>
          <w:sdtPr>
            <w:rPr>
              <w:rFonts w:cs="Arial"/>
            </w:rPr>
            <w:id w:val="-211505146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9146D5C" w14:textId="77777777" w:rsidR="00F6054C" w:rsidRPr="005854FB" w:rsidRDefault="00F6054C" w:rsidP="00863F7C">
                <w:pPr>
                  <w:contextualSpacing/>
                  <w:jc w:val="center"/>
                  <w:rPr>
                    <w:rFonts w:cs="Arial"/>
                    <w:szCs w:val="20"/>
                  </w:rPr>
                </w:pPr>
                <w:r w:rsidRPr="000C5542">
                  <w:rPr>
                    <w:rFonts w:ascii="MS Gothic" w:eastAsia="MS Gothic" w:hAnsi="MS Gothic" w:cs="Arial" w:hint="eastAsia"/>
                  </w:rPr>
                  <w:t>☐</w:t>
                </w:r>
              </w:p>
            </w:tc>
          </w:sdtContent>
        </w:sdt>
        <w:sdt>
          <w:sdtPr>
            <w:rPr>
              <w:rFonts w:cs="Arial"/>
            </w:rPr>
            <w:id w:val="-188231320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FB42D20" w14:textId="77777777" w:rsidR="00F6054C" w:rsidRPr="005854FB" w:rsidRDefault="00F6054C" w:rsidP="00863F7C">
                <w:pPr>
                  <w:contextualSpacing/>
                  <w:jc w:val="center"/>
                  <w:rPr>
                    <w:rFonts w:cs="Arial"/>
                    <w:szCs w:val="20"/>
                  </w:rPr>
                </w:pPr>
                <w:r w:rsidRPr="000C5542">
                  <w:rPr>
                    <w:rFonts w:ascii="MS Gothic" w:eastAsia="MS Gothic" w:hAnsi="MS Gothic" w:cs="Arial" w:hint="eastAsia"/>
                  </w:rPr>
                  <w:t>☐</w:t>
                </w:r>
              </w:p>
            </w:tc>
          </w:sdtContent>
        </w:sdt>
        <w:sdt>
          <w:sdtPr>
            <w:rPr>
              <w:rFonts w:cs="Arial"/>
            </w:rPr>
            <w:id w:val="80027287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E340223" w14:textId="77777777" w:rsidR="00F6054C" w:rsidRPr="005854FB" w:rsidRDefault="00F6054C" w:rsidP="00863F7C">
                <w:pPr>
                  <w:contextualSpacing/>
                  <w:jc w:val="center"/>
                  <w:rPr>
                    <w:rFonts w:cs="Arial"/>
                    <w:szCs w:val="20"/>
                  </w:rPr>
                </w:pPr>
                <w:r w:rsidRPr="000C5542">
                  <w:rPr>
                    <w:rFonts w:ascii="MS Gothic" w:eastAsia="MS Gothic" w:hAnsi="MS Gothic" w:cs="Arial" w:hint="eastAsia"/>
                  </w:rPr>
                  <w:t>☐</w:t>
                </w:r>
              </w:p>
            </w:tc>
          </w:sdtContent>
        </w:sdt>
      </w:tr>
      <w:tr w:rsidR="0057096C" w:rsidRPr="005854FB" w14:paraId="3A714125" w14:textId="77777777" w:rsidTr="00B71169">
        <w:tc>
          <w:tcPr>
            <w:tcW w:w="7416" w:type="dxa"/>
            <w:shd w:val="clear" w:color="auto" w:fill="E2EFD9" w:themeFill="accent6" w:themeFillTint="33"/>
          </w:tcPr>
          <w:p w14:paraId="3ECA71EE" w14:textId="77777777" w:rsidR="0057096C" w:rsidRPr="005854FB" w:rsidRDefault="0057096C" w:rsidP="00C32F45">
            <w:pPr>
              <w:contextualSpacing/>
              <w:rPr>
                <w:rFonts w:cs="Arial"/>
                <w:szCs w:val="20"/>
              </w:rPr>
            </w:pPr>
            <w:r w:rsidRPr="008B397B">
              <w:rPr>
                <w:rFonts w:cs="Arial"/>
              </w:rPr>
              <w:t>Does the institution follow adequate procedures for informing applicants of their acceptance or denial of admission?</w:t>
            </w:r>
          </w:p>
        </w:tc>
        <w:sdt>
          <w:sdtPr>
            <w:rPr>
              <w:rFonts w:cs="Arial"/>
            </w:rPr>
            <w:id w:val="-212553101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78193FF" w14:textId="77777777" w:rsidR="0057096C" w:rsidRPr="005854FB" w:rsidRDefault="0057096C" w:rsidP="00863F7C">
                <w:pPr>
                  <w:contextualSpacing/>
                  <w:jc w:val="center"/>
                  <w:rPr>
                    <w:rFonts w:cs="Arial"/>
                    <w:szCs w:val="20"/>
                  </w:rPr>
                </w:pPr>
                <w:r>
                  <w:rPr>
                    <w:rFonts w:ascii="MS Gothic" w:eastAsia="MS Gothic" w:hAnsi="MS Gothic" w:cs="Arial" w:hint="eastAsia"/>
                  </w:rPr>
                  <w:t>☐</w:t>
                </w:r>
              </w:p>
            </w:tc>
          </w:sdtContent>
        </w:sdt>
        <w:sdt>
          <w:sdtPr>
            <w:rPr>
              <w:rFonts w:cs="Arial"/>
            </w:rPr>
            <w:id w:val="170582366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11783FD" w14:textId="77777777" w:rsidR="0057096C" w:rsidRPr="005854FB" w:rsidRDefault="0057096C" w:rsidP="00863F7C">
                <w:pPr>
                  <w:contextualSpacing/>
                  <w:jc w:val="center"/>
                  <w:rPr>
                    <w:rFonts w:cs="Arial"/>
                    <w:szCs w:val="20"/>
                  </w:rPr>
                </w:pPr>
                <w:r w:rsidRPr="000C5542">
                  <w:rPr>
                    <w:rFonts w:ascii="MS Gothic" w:eastAsia="MS Gothic" w:hAnsi="MS Gothic" w:cs="Arial" w:hint="eastAsia"/>
                  </w:rPr>
                  <w:t>☐</w:t>
                </w:r>
              </w:p>
            </w:tc>
          </w:sdtContent>
        </w:sdt>
        <w:sdt>
          <w:sdtPr>
            <w:rPr>
              <w:rFonts w:cs="Arial"/>
            </w:rPr>
            <w:id w:val="97557771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E2F5F8C" w14:textId="77777777" w:rsidR="0057096C" w:rsidRPr="005854FB" w:rsidRDefault="0057096C" w:rsidP="00863F7C">
                <w:pPr>
                  <w:contextualSpacing/>
                  <w:jc w:val="center"/>
                  <w:rPr>
                    <w:rFonts w:cs="Arial"/>
                    <w:szCs w:val="20"/>
                  </w:rPr>
                </w:pPr>
                <w:r w:rsidRPr="000C5542">
                  <w:rPr>
                    <w:rFonts w:ascii="MS Gothic" w:eastAsia="MS Gothic" w:hAnsi="MS Gothic" w:cs="Arial" w:hint="eastAsia"/>
                  </w:rPr>
                  <w:t>☐</w:t>
                </w:r>
              </w:p>
            </w:tc>
          </w:sdtContent>
        </w:sdt>
      </w:tr>
      <w:tr w:rsidR="0057096C" w:rsidRPr="005854FB" w14:paraId="231EEEE2" w14:textId="77777777" w:rsidTr="00B71169">
        <w:tc>
          <w:tcPr>
            <w:tcW w:w="7416" w:type="dxa"/>
            <w:shd w:val="clear" w:color="auto" w:fill="E2EFD9" w:themeFill="accent6" w:themeFillTint="33"/>
          </w:tcPr>
          <w:p w14:paraId="25DD06A1" w14:textId="77777777" w:rsidR="0057096C" w:rsidRPr="005854FB" w:rsidRDefault="0057096C" w:rsidP="00C32F45">
            <w:pPr>
              <w:contextualSpacing/>
              <w:rPr>
                <w:rFonts w:cs="Arial"/>
                <w:szCs w:val="20"/>
              </w:rPr>
            </w:pPr>
            <w:r w:rsidRPr="0057096C">
              <w:rPr>
                <w:rFonts w:cs="Arial"/>
                <w:szCs w:val="20"/>
              </w:rPr>
              <w:t xml:space="preserve">If the institution allows students to begin enrollment prior to receiving official transcripts, </w:t>
            </w:r>
            <w:r>
              <w:rPr>
                <w:rFonts w:cs="Arial"/>
                <w:szCs w:val="20"/>
              </w:rPr>
              <w:t xml:space="preserve">is the </w:t>
            </w:r>
            <w:r w:rsidRPr="0057096C">
              <w:rPr>
                <w:rFonts w:cs="Arial"/>
                <w:szCs w:val="20"/>
              </w:rPr>
              <w:t>enrollment period allowed for receipt</w:t>
            </w:r>
            <w:r>
              <w:rPr>
                <w:rFonts w:cs="Arial"/>
                <w:szCs w:val="20"/>
              </w:rPr>
              <w:t xml:space="preserve"> clearly defined and less than or equal to</w:t>
            </w:r>
            <w:r w:rsidRPr="0057096C">
              <w:rPr>
                <w:rFonts w:cs="Arial"/>
                <w:szCs w:val="20"/>
              </w:rPr>
              <w:t xml:space="preserve"> 12 semester credit hours or equivalent</w:t>
            </w:r>
            <w:r>
              <w:rPr>
                <w:rFonts w:cs="Arial"/>
                <w:szCs w:val="20"/>
              </w:rPr>
              <w:t>?</w:t>
            </w:r>
          </w:p>
        </w:tc>
        <w:sdt>
          <w:sdtPr>
            <w:rPr>
              <w:rFonts w:cs="Arial"/>
            </w:rPr>
            <w:id w:val="185507341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B540E54" w14:textId="77777777" w:rsidR="0057096C" w:rsidRPr="005854FB" w:rsidRDefault="0057096C" w:rsidP="00863F7C">
                <w:pPr>
                  <w:contextualSpacing/>
                  <w:jc w:val="center"/>
                  <w:rPr>
                    <w:rFonts w:cs="Arial"/>
                    <w:szCs w:val="20"/>
                  </w:rPr>
                </w:pPr>
                <w:r w:rsidRPr="000C5542">
                  <w:rPr>
                    <w:rFonts w:ascii="MS Gothic" w:eastAsia="MS Gothic" w:hAnsi="MS Gothic" w:cs="Arial" w:hint="eastAsia"/>
                  </w:rPr>
                  <w:t>☐</w:t>
                </w:r>
              </w:p>
            </w:tc>
          </w:sdtContent>
        </w:sdt>
        <w:sdt>
          <w:sdtPr>
            <w:rPr>
              <w:rFonts w:cs="Arial"/>
            </w:rPr>
            <w:id w:val="-155407322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2B67D10" w14:textId="77777777" w:rsidR="0057096C" w:rsidRPr="005854FB" w:rsidRDefault="0057096C" w:rsidP="00863F7C">
                <w:pPr>
                  <w:contextualSpacing/>
                  <w:jc w:val="center"/>
                  <w:rPr>
                    <w:rFonts w:cs="Arial"/>
                    <w:szCs w:val="20"/>
                  </w:rPr>
                </w:pPr>
                <w:r w:rsidRPr="000C5542">
                  <w:rPr>
                    <w:rFonts w:ascii="MS Gothic" w:eastAsia="MS Gothic" w:hAnsi="MS Gothic" w:cs="Arial" w:hint="eastAsia"/>
                  </w:rPr>
                  <w:t>☐</w:t>
                </w:r>
              </w:p>
            </w:tc>
          </w:sdtContent>
        </w:sdt>
        <w:sdt>
          <w:sdtPr>
            <w:rPr>
              <w:rFonts w:cs="Arial"/>
            </w:rPr>
            <w:id w:val="-32273535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DE8B2C4" w14:textId="77777777" w:rsidR="0057096C" w:rsidRPr="005854FB" w:rsidRDefault="0057096C" w:rsidP="00863F7C">
                <w:pPr>
                  <w:contextualSpacing/>
                  <w:jc w:val="center"/>
                  <w:rPr>
                    <w:rFonts w:cs="Arial"/>
                    <w:szCs w:val="20"/>
                  </w:rPr>
                </w:pPr>
                <w:r w:rsidRPr="000C5542">
                  <w:rPr>
                    <w:rFonts w:ascii="MS Gothic" w:eastAsia="MS Gothic" w:hAnsi="MS Gothic" w:cs="Arial" w:hint="eastAsia"/>
                  </w:rPr>
                  <w:t>☐</w:t>
                </w:r>
              </w:p>
            </w:tc>
          </w:sdtContent>
        </w:sdt>
      </w:tr>
      <w:tr w:rsidR="0057096C" w:rsidRPr="005854FB" w14:paraId="498DEF4C" w14:textId="77777777" w:rsidTr="00B71169">
        <w:tc>
          <w:tcPr>
            <w:tcW w:w="7416" w:type="dxa"/>
            <w:shd w:val="clear" w:color="auto" w:fill="E2EFD9" w:themeFill="accent6" w:themeFillTint="33"/>
          </w:tcPr>
          <w:p w14:paraId="74BF1A3B" w14:textId="77777777" w:rsidR="0057096C" w:rsidRPr="005854FB" w:rsidRDefault="0057096C" w:rsidP="00C32F45">
            <w:pPr>
              <w:contextualSpacing/>
              <w:rPr>
                <w:rFonts w:cs="Arial"/>
                <w:szCs w:val="20"/>
              </w:rPr>
            </w:pPr>
            <w:r w:rsidRPr="008B397B">
              <w:rPr>
                <w:rFonts w:cs="Arial"/>
                <w:szCs w:val="20"/>
              </w:rPr>
              <w:t>Does the institution follow a</w:t>
            </w:r>
            <w:r>
              <w:rPr>
                <w:rFonts w:cs="Arial"/>
                <w:szCs w:val="20"/>
              </w:rPr>
              <w:t>n adequate</w:t>
            </w:r>
            <w:r w:rsidRPr="008B397B">
              <w:rPr>
                <w:rFonts w:cs="Arial"/>
                <w:szCs w:val="20"/>
              </w:rPr>
              <w:t xml:space="preserve"> process for </w:t>
            </w:r>
            <w:r>
              <w:rPr>
                <w:rFonts w:cs="Arial"/>
                <w:szCs w:val="20"/>
              </w:rPr>
              <w:t>verifying</w:t>
            </w:r>
            <w:r w:rsidRPr="008B397B">
              <w:rPr>
                <w:rFonts w:cs="Arial"/>
                <w:szCs w:val="20"/>
              </w:rPr>
              <w:t xml:space="preserve"> </w:t>
            </w:r>
            <w:r>
              <w:rPr>
                <w:rFonts w:cs="Arial"/>
                <w:szCs w:val="20"/>
              </w:rPr>
              <w:t xml:space="preserve">that </w:t>
            </w:r>
            <w:r w:rsidRPr="008B397B">
              <w:rPr>
                <w:rFonts w:cs="Arial"/>
                <w:szCs w:val="20"/>
              </w:rPr>
              <w:t xml:space="preserve">official transcripts are received within </w:t>
            </w:r>
            <w:r>
              <w:rPr>
                <w:rFonts w:cs="Arial"/>
                <w:szCs w:val="20"/>
              </w:rPr>
              <w:t xml:space="preserve">the defined </w:t>
            </w:r>
            <w:r w:rsidRPr="008B397B">
              <w:rPr>
                <w:rFonts w:cs="Arial"/>
                <w:szCs w:val="20"/>
              </w:rPr>
              <w:t xml:space="preserve">enrollment period? </w:t>
            </w:r>
          </w:p>
        </w:tc>
        <w:sdt>
          <w:sdtPr>
            <w:rPr>
              <w:rFonts w:cs="Arial"/>
            </w:rPr>
            <w:id w:val="-186704725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25E4A3C" w14:textId="77777777" w:rsidR="0057096C" w:rsidRPr="005854FB" w:rsidRDefault="0057096C" w:rsidP="00863F7C">
                <w:pPr>
                  <w:contextualSpacing/>
                  <w:jc w:val="center"/>
                  <w:rPr>
                    <w:rFonts w:cs="Arial"/>
                    <w:szCs w:val="20"/>
                  </w:rPr>
                </w:pPr>
                <w:r w:rsidRPr="000C5542">
                  <w:rPr>
                    <w:rFonts w:ascii="MS Gothic" w:eastAsia="MS Gothic" w:hAnsi="MS Gothic" w:cs="Arial" w:hint="eastAsia"/>
                  </w:rPr>
                  <w:t>☐</w:t>
                </w:r>
              </w:p>
            </w:tc>
          </w:sdtContent>
        </w:sdt>
        <w:sdt>
          <w:sdtPr>
            <w:rPr>
              <w:rFonts w:cs="Arial"/>
            </w:rPr>
            <w:id w:val="-10411983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652C2ED" w14:textId="77777777" w:rsidR="0057096C" w:rsidRPr="005854FB" w:rsidRDefault="0057096C" w:rsidP="00863F7C">
                <w:pPr>
                  <w:contextualSpacing/>
                  <w:jc w:val="center"/>
                  <w:rPr>
                    <w:rFonts w:cs="Arial"/>
                    <w:szCs w:val="20"/>
                  </w:rPr>
                </w:pPr>
                <w:r w:rsidRPr="000C5542">
                  <w:rPr>
                    <w:rFonts w:ascii="MS Gothic" w:eastAsia="MS Gothic" w:hAnsi="MS Gothic" w:cs="Arial" w:hint="eastAsia"/>
                  </w:rPr>
                  <w:t>☐</w:t>
                </w:r>
              </w:p>
            </w:tc>
          </w:sdtContent>
        </w:sdt>
        <w:sdt>
          <w:sdtPr>
            <w:rPr>
              <w:rFonts w:cs="Arial"/>
            </w:rPr>
            <w:id w:val="-198021709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00CE3DA" w14:textId="77777777" w:rsidR="0057096C" w:rsidRPr="005854FB" w:rsidRDefault="0057096C" w:rsidP="00863F7C">
                <w:pPr>
                  <w:contextualSpacing/>
                  <w:jc w:val="center"/>
                  <w:rPr>
                    <w:rFonts w:cs="Arial"/>
                    <w:szCs w:val="20"/>
                  </w:rPr>
                </w:pPr>
                <w:r w:rsidRPr="000C5542">
                  <w:rPr>
                    <w:rFonts w:ascii="MS Gothic" w:eastAsia="MS Gothic" w:hAnsi="MS Gothic" w:cs="Arial" w:hint="eastAsia"/>
                  </w:rPr>
                  <w:t>☐</w:t>
                </w:r>
              </w:p>
            </w:tc>
          </w:sdtContent>
        </w:sdt>
      </w:tr>
      <w:tr w:rsidR="0057096C" w:rsidRPr="005854FB" w14:paraId="3E1A773E" w14:textId="77777777" w:rsidTr="00B71169">
        <w:tc>
          <w:tcPr>
            <w:tcW w:w="7416" w:type="dxa"/>
            <w:shd w:val="clear" w:color="auto" w:fill="E2EFD9" w:themeFill="accent6" w:themeFillTint="33"/>
          </w:tcPr>
          <w:p w14:paraId="65220CED" w14:textId="77777777" w:rsidR="0057096C" w:rsidRPr="005854FB" w:rsidRDefault="0057096C" w:rsidP="00C32F45">
            <w:pPr>
              <w:contextualSpacing/>
              <w:rPr>
                <w:rFonts w:cs="Arial"/>
                <w:szCs w:val="20"/>
              </w:rPr>
            </w:pPr>
            <w:r w:rsidRPr="008B397B">
              <w:rPr>
                <w:rFonts w:cs="Arial"/>
                <w:szCs w:val="20"/>
              </w:rPr>
              <w:t xml:space="preserve">Does the institution withdraw students when official transcripts are not received within </w:t>
            </w:r>
            <w:r>
              <w:rPr>
                <w:rFonts w:cs="Arial"/>
                <w:szCs w:val="20"/>
              </w:rPr>
              <w:t xml:space="preserve">the defined </w:t>
            </w:r>
            <w:r w:rsidRPr="008B397B">
              <w:rPr>
                <w:rFonts w:cs="Arial"/>
                <w:szCs w:val="20"/>
              </w:rPr>
              <w:t>enrollment period?</w:t>
            </w:r>
          </w:p>
        </w:tc>
        <w:sdt>
          <w:sdtPr>
            <w:rPr>
              <w:rFonts w:cs="Arial"/>
            </w:rPr>
            <w:id w:val="-28266288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656C387" w14:textId="77777777" w:rsidR="0057096C" w:rsidRPr="005854FB" w:rsidRDefault="0057096C" w:rsidP="00863F7C">
                <w:pPr>
                  <w:contextualSpacing/>
                  <w:jc w:val="center"/>
                  <w:rPr>
                    <w:rFonts w:cs="Arial"/>
                    <w:szCs w:val="20"/>
                  </w:rPr>
                </w:pPr>
                <w:r>
                  <w:rPr>
                    <w:rFonts w:ascii="MS Gothic" w:eastAsia="MS Gothic" w:hAnsi="MS Gothic" w:cs="Arial" w:hint="eastAsia"/>
                  </w:rPr>
                  <w:t>☐</w:t>
                </w:r>
              </w:p>
            </w:tc>
          </w:sdtContent>
        </w:sdt>
        <w:sdt>
          <w:sdtPr>
            <w:rPr>
              <w:rFonts w:cs="Arial"/>
            </w:rPr>
            <w:id w:val="18078882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997ED4F" w14:textId="77777777" w:rsidR="0057096C" w:rsidRPr="005854FB" w:rsidRDefault="0057096C" w:rsidP="00863F7C">
                <w:pPr>
                  <w:contextualSpacing/>
                  <w:jc w:val="center"/>
                  <w:rPr>
                    <w:rFonts w:cs="Arial"/>
                    <w:szCs w:val="20"/>
                  </w:rPr>
                </w:pPr>
                <w:r w:rsidRPr="000C5542">
                  <w:rPr>
                    <w:rFonts w:ascii="MS Gothic" w:eastAsia="MS Gothic" w:hAnsi="MS Gothic" w:cs="Arial" w:hint="eastAsia"/>
                  </w:rPr>
                  <w:t>☐</w:t>
                </w:r>
              </w:p>
            </w:tc>
          </w:sdtContent>
        </w:sdt>
        <w:sdt>
          <w:sdtPr>
            <w:rPr>
              <w:rFonts w:cs="Arial"/>
            </w:rPr>
            <w:id w:val="117714775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477AC51" w14:textId="77777777" w:rsidR="0057096C" w:rsidRPr="005854FB" w:rsidRDefault="0057096C" w:rsidP="00863F7C">
                <w:pPr>
                  <w:contextualSpacing/>
                  <w:jc w:val="center"/>
                  <w:rPr>
                    <w:rFonts w:cs="Arial"/>
                    <w:szCs w:val="20"/>
                  </w:rPr>
                </w:pPr>
                <w:r w:rsidRPr="000C5542">
                  <w:rPr>
                    <w:rFonts w:ascii="MS Gothic" w:eastAsia="MS Gothic" w:hAnsi="MS Gothic" w:cs="Arial" w:hint="eastAsia"/>
                  </w:rPr>
                  <w:t>☐</w:t>
                </w:r>
              </w:p>
            </w:tc>
          </w:sdtContent>
        </w:sdt>
      </w:tr>
      <w:tr w:rsidR="0057096C" w:rsidRPr="005854FB" w14:paraId="04735970" w14:textId="77777777" w:rsidTr="00B71169">
        <w:tc>
          <w:tcPr>
            <w:tcW w:w="7416" w:type="dxa"/>
            <w:shd w:val="clear" w:color="auto" w:fill="E2EFD9" w:themeFill="accent6" w:themeFillTint="33"/>
          </w:tcPr>
          <w:p w14:paraId="48C877F3" w14:textId="210C8726" w:rsidR="0057096C" w:rsidRPr="005854FB" w:rsidRDefault="0057096C" w:rsidP="0057096C">
            <w:pPr>
              <w:contextualSpacing/>
              <w:rPr>
                <w:rFonts w:cs="Arial"/>
                <w:szCs w:val="20"/>
              </w:rPr>
            </w:pPr>
            <w:r w:rsidRPr="008B397B">
              <w:rPr>
                <w:rFonts w:cs="Arial"/>
                <w:szCs w:val="20"/>
              </w:rPr>
              <w:t>Does the institution follow adequate proce</w:t>
            </w:r>
            <w:r>
              <w:rPr>
                <w:rFonts w:cs="Arial"/>
                <w:szCs w:val="20"/>
              </w:rPr>
              <w:t>sses</w:t>
            </w:r>
            <w:r w:rsidRPr="008B397B">
              <w:rPr>
                <w:rFonts w:cs="Arial"/>
                <w:szCs w:val="20"/>
              </w:rPr>
              <w:t xml:space="preserve"> for evaluating transcripts that are not in English</w:t>
            </w:r>
            <w:r>
              <w:rPr>
                <w:rFonts w:cs="Arial"/>
                <w:szCs w:val="20"/>
              </w:rPr>
              <w:t xml:space="preserve"> </w:t>
            </w:r>
            <w:r>
              <w:rPr>
                <w:rFonts w:cstheme="minorHAnsi"/>
              </w:rPr>
              <w:t>(or other language if the prior educational transcripts are not in the language of instruction)</w:t>
            </w:r>
            <w:r w:rsidRPr="008B397B">
              <w:rPr>
                <w:rFonts w:cs="Arial"/>
                <w:szCs w:val="20"/>
              </w:rPr>
              <w:t xml:space="preserve">? </w:t>
            </w:r>
          </w:p>
        </w:tc>
        <w:sdt>
          <w:sdtPr>
            <w:rPr>
              <w:rFonts w:cs="Arial"/>
            </w:rPr>
            <w:id w:val="-53565623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DAE85DC" w14:textId="77777777" w:rsidR="0057096C" w:rsidRPr="005854FB" w:rsidRDefault="0057096C" w:rsidP="00863F7C">
                <w:pPr>
                  <w:contextualSpacing/>
                  <w:jc w:val="center"/>
                  <w:rPr>
                    <w:rFonts w:cs="Arial"/>
                    <w:szCs w:val="20"/>
                  </w:rPr>
                </w:pPr>
                <w:r>
                  <w:rPr>
                    <w:rFonts w:ascii="MS Gothic" w:eastAsia="MS Gothic" w:hAnsi="MS Gothic" w:cs="Arial" w:hint="eastAsia"/>
                  </w:rPr>
                  <w:t>☐</w:t>
                </w:r>
              </w:p>
            </w:tc>
          </w:sdtContent>
        </w:sdt>
        <w:sdt>
          <w:sdtPr>
            <w:rPr>
              <w:rFonts w:cs="Arial"/>
            </w:rPr>
            <w:id w:val="-200882206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B5227EE" w14:textId="77777777" w:rsidR="0057096C" w:rsidRPr="005854FB" w:rsidRDefault="0057096C" w:rsidP="00863F7C">
                <w:pPr>
                  <w:contextualSpacing/>
                  <w:jc w:val="center"/>
                  <w:rPr>
                    <w:rFonts w:cs="Arial"/>
                    <w:szCs w:val="20"/>
                  </w:rPr>
                </w:pPr>
                <w:r w:rsidRPr="000C5542">
                  <w:rPr>
                    <w:rFonts w:ascii="MS Gothic" w:eastAsia="MS Gothic" w:hAnsi="MS Gothic" w:cs="Arial" w:hint="eastAsia"/>
                  </w:rPr>
                  <w:t>☐</w:t>
                </w:r>
              </w:p>
            </w:tc>
          </w:sdtContent>
        </w:sdt>
        <w:sdt>
          <w:sdtPr>
            <w:rPr>
              <w:rFonts w:cs="Arial"/>
            </w:rPr>
            <w:id w:val="-34679102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9D2BB96" w14:textId="77777777" w:rsidR="0057096C" w:rsidRPr="005854FB" w:rsidRDefault="0057096C" w:rsidP="00863F7C">
                <w:pPr>
                  <w:contextualSpacing/>
                  <w:jc w:val="center"/>
                  <w:rPr>
                    <w:rFonts w:cs="Arial"/>
                    <w:szCs w:val="20"/>
                  </w:rPr>
                </w:pPr>
                <w:r w:rsidRPr="000C5542">
                  <w:rPr>
                    <w:rFonts w:ascii="MS Gothic" w:eastAsia="MS Gothic" w:hAnsi="MS Gothic" w:cs="Arial" w:hint="eastAsia"/>
                  </w:rPr>
                  <w:t>☐</w:t>
                </w:r>
              </w:p>
            </w:tc>
          </w:sdtContent>
        </w:sdt>
      </w:tr>
      <w:tr w:rsidR="0057096C" w:rsidRPr="005854FB" w14:paraId="686A259C" w14:textId="77777777" w:rsidTr="00B71169">
        <w:tc>
          <w:tcPr>
            <w:tcW w:w="7416" w:type="dxa"/>
            <w:shd w:val="clear" w:color="auto" w:fill="E2EFD9" w:themeFill="accent6" w:themeFillTint="33"/>
          </w:tcPr>
          <w:p w14:paraId="1579D993" w14:textId="20CD2681" w:rsidR="0057096C" w:rsidRPr="005854FB" w:rsidRDefault="0057096C" w:rsidP="0057096C">
            <w:pPr>
              <w:contextualSpacing/>
              <w:rPr>
                <w:rFonts w:cs="Arial"/>
                <w:szCs w:val="20"/>
              </w:rPr>
            </w:pPr>
            <w:r w:rsidRPr="008B397B">
              <w:rPr>
                <w:rFonts w:cs="Arial"/>
                <w:szCs w:val="20"/>
              </w:rPr>
              <w:t>Does the institution publish appropriate admissions requirements for foreign transcript evaluation?</w:t>
            </w:r>
          </w:p>
        </w:tc>
        <w:sdt>
          <w:sdtPr>
            <w:rPr>
              <w:rFonts w:cs="Arial"/>
            </w:rPr>
            <w:id w:val="123451320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E9C8AEE" w14:textId="77777777" w:rsidR="0057096C" w:rsidRPr="005854FB" w:rsidRDefault="0057096C" w:rsidP="00863F7C">
                <w:pPr>
                  <w:contextualSpacing/>
                  <w:jc w:val="center"/>
                  <w:rPr>
                    <w:rFonts w:cs="Arial"/>
                    <w:szCs w:val="20"/>
                  </w:rPr>
                </w:pPr>
                <w:r w:rsidRPr="000C5542">
                  <w:rPr>
                    <w:rFonts w:ascii="MS Gothic" w:eastAsia="MS Gothic" w:hAnsi="MS Gothic" w:cs="Arial" w:hint="eastAsia"/>
                  </w:rPr>
                  <w:t>☐</w:t>
                </w:r>
              </w:p>
            </w:tc>
          </w:sdtContent>
        </w:sdt>
        <w:sdt>
          <w:sdtPr>
            <w:rPr>
              <w:rFonts w:cs="Arial"/>
            </w:rPr>
            <w:id w:val="121083780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68AC4F2" w14:textId="77777777" w:rsidR="0057096C" w:rsidRPr="005854FB" w:rsidRDefault="0057096C" w:rsidP="00863F7C">
                <w:pPr>
                  <w:contextualSpacing/>
                  <w:jc w:val="center"/>
                  <w:rPr>
                    <w:rFonts w:cs="Arial"/>
                    <w:szCs w:val="20"/>
                  </w:rPr>
                </w:pPr>
                <w:r w:rsidRPr="000C5542">
                  <w:rPr>
                    <w:rFonts w:ascii="MS Gothic" w:eastAsia="MS Gothic" w:hAnsi="MS Gothic" w:cs="Arial" w:hint="eastAsia"/>
                  </w:rPr>
                  <w:t>☐</w:t>
                </w:r>
              </w:p>
            </w:tc>
          </w:sdtContent>
        </w:sdt>
        <w:sdt>
          <w:sdtPr>
            <w:rPr>
              <w:rFonts w:cs="Arial"/>
            </w:rPr>
            <w:id w:val="88985573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4B254C1" w14:textId="77777777" w:rsidR="0057096C" w:rsidRPr="005854FB" w:rsidRDefault="0057096C" w:rsidP="00863F7C">
                <w:pPr>
                  <w:contextualSpacing/>
                  <w:jc w:val="center"/>
                  <w:rPr>
                    <w:rFonts w:cs="Arial"/>
                    <w:szCs w:val="20"/>
                  </w:rPr>
                </w:pPr>
                <w:r w:rsidRPr="000C5542">
                  <w:rPr>
                    <w:rFonts w:ascii="MS Gothic" w:eastAsia="MS Gothic" w:hAnsi="MS Gothic" w:cs="Arial" w:hint="eastAsia"/>
                  </w:rPr>
                  <w:t>☐</w:t>
                </w:r>
              </w:p>
            </w:tc>
          </w:sdtContent>
        </w:sdt>
      </w:tr>
      <w:tr w:rsidR="0057096C" w:rsidRPr="005854FB" w14:paraId="432670D4" w14:textId="77777777" w:rsidTr="00B71169">
        <w:tc>
          <w:tcPr>
            <w:tcW w:w="7416" w:type="dxa"/>
            <w:shd w:val="clear" w:color="auto" w:fill="E2EFD9" w:themeFill="accent6" w:themeFillTint="33"/>
          </w:tcPr>
          <w:p w14:paraId="07013857" w14:textId="77777777" w:rsidR="0057096C" w:rsidRPr="005854FB" w:rsidRDefault="0057096C" w:rsidP="00C32F45">
            <w:pPr>
              <w:contextualSpacing/>
              <w:rPr>
                <w:rFonts w:cs="Arial"/>
                <w:szCs w:val="20"/>
              </w:rPr>
            </w:pPr>
            <w:r w:rsidRPr="008B397B">
              <w:rPr>
                <w:rFonts w:cs="Arial"/>
                <w:szCs w:val="20"/>
              </w:rPr>
              <w:t>Does the institution use appropriate third</w:t>
            </w:r>
            <w:r>
              <w:rPr>
                <w:rFonts w:cs="Arial"/>
                <w:szCs w:val="20"/>
              </w:rPr>
              <w:t>-</w:t>
            </w:r>
            <w:r w:rsidRPr="008B397B">
              <w:rPr>
                <w:rFonts w:cs="Arial"/>
                <w:szCs w:val="20"/>
              </w:rPr>
              <w:t xml:space="preserve">party transcript evaluators? </w:t>
            </w:r>
          </w:p>
        </w:tc>
        <w:sdt>
          <w:sdtPr>
            <w:rPr>
              <w:rFonts w:cs="Arial"/>
            </w:rPr>
            <w:id w:val="90326319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4DB1C59" w14:textId="77777777" w:rsidR="0057096C" w:rsidRPr="005854FB" w:rsidRDefault="0057096C" w:rsidP="00863F7C">
                <w:pPr>
                  <w:contextualSpacing/>
                  <w:jc w:val="center"/>
                  <w:rPr>
                    <w:rFonts w:cs="Arial"/>
                    <w:szCs w:val="20"/>
                  </w:rPr>
                </w:pPr>
                <w:r w:rsidRPr="000C5542">
                  <w:rPr>
                    <w:rFonts w:ascii="MS Gothic" w:eastAsia="MS Gothic" w:hAnsi="MS Gothic" w:cs="Arial" w:hint="eastAsia"/>
                  </w:rPr>
                  <w:t>☐</w:t>
                </w:r>
              </w:p>
            </w:tc>
          </w:sdtContent>
        </w:sdt>
        <w:sdt>
          <w:sdtPr>
            <w:rPr>
              <w:rFonts w:cs="Arial"/>
            </w:rPr>
            <w:id w:val="-56988040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4DB6BC1" w14:textId="77777777" w:rsidR="0057096C" w:rsidRPr="005854FB" w:rsidRDefault="0057096C" w:rsidP="00863F7C">
                <w:pPr>
                  <w:contextualSpacing/>
                  <w:jc w:val="center"/>
                  <w:rPr>
                    <w:rFonts w:cs="Arial"/>
                    <w:szCs w:val="20"/>
                  </w:rPr>
                </w:pPr>
                <w:r w:rsidRPr="000C5542">
                  <w:rPr>
                    <w:rFonts w:ascii="MS Gothic" w:eastAsia="MS Gothic" w:hAnsi="MS Gothic" w:cs="Arial" w:hint="eastAsia"/>
                  </w:rPr>
                  <w:t>☐</w:t>
                </w:r>
              </w:p>
            </w:tc>
          </w:sdtContent>
        </w:sdt>
        <w:sdt>
          <w:sdtPr>
            <w:rPr>
              <w:rFonts w:cs="Arial"/>
            </w:rPr>
            <w:id w:val="-213246637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0C1BAC2" w14:textId="77777777" w:rsidR="0057096C" w:rsidRPr="005854FB" w:rsidRDefault="0057096C" w:rsidP="00863F7C">
                <w:pPr>
                  <w:contextualSpacing/>
                  <w:jc w:val="center"/>
                  <w:rPr>
                    <w:rFonts w:cs="Arial"/>
                    <w:szCs w:val="20"/>
                  </w:rPr>
                </w:pPr>
                <w:r w:rsidRPr="000C5542">
                  <w:rPr>
                    <w:rFonts w:ascii="MS Gothic" w:eastAsia="MS Gothic" w:hAnsi="MS Gothic" w:cs="Arial" w:hint="eastAsia"/>
                  </w:rPr>
                  <w:t>☐</w:t>
                </w:r>
              </w:p>
            </w:tc>
          </w:sdtContent>
        </w:sdt>
      </w:tr>
      <w:tr w:rsidR="0057096C" w:rsidRPr="005854FB" w14:paraId="50E956D5" w14:textId="77777777" w:rsidTr="00B71169">
        <w:tc>
          <w:tcPr>
            <w:tcW w:w="7416" w:type="dxa"/>
            <w:shd w:val="clear" w:color="auto" w:fill="E2EFD9" w:themeFill="accent6" w:themeFillTint="33"/>
          </w:tcPr>
          <w:p w14:paraId="34C35261" w14:textId="77777777" w:rsidR="0057096C" w:rsidRPr="005854FB" w:rsidRDefault="0057096C" w:rsidP="00C32F45">
            <w:pPr>
              <w:contextualSpacing/>
              <w:rPr>
                <w:rFonts w:cs="Arial"/>
                <w:szCs w:val="20"/>
              </w:rPr>
            </w:pPr>
            <w:r w:rsidRPr="008B397B">
              <w:rPr>
                <w:rFonts w:cs="Arial"/>
                <w:szCs w:val="20"/>
              </w:rPr>
              <w:lastRenderedPageBreak/>
              <w:t>Do the institution’s transcript evaluators possess expertise in the educational practices of the country of origin?</w:t>
            </w:r>
          </w:p>
        </w:tc>
        <w:sdt>
          <w:sdtPr>
            <w:rPr>
              <w:rFonts w:cs="Arial"/>
            </w:rPr>
            <w:id w:val="-204505394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43C1327" w14:textId="77777777" w:rsidR="0057096C" w:rsidRPr="005854FB" w:rsidRDefault="0057096C" w:rsidP="00863F7C">
                <w:pPr>
                  <w:contextualSpacing/>
                  <w:jc w:val="center"/>
                  <w:rPr>
                    <w:rFonts w:cs="Arial"/>
                    <w:szCs w:val="20"/>
                  </w:rPr>
                </w:pPr>
                <w:r>
                  <w:rPr>
                    <w:rFonts w:ascii="MS Gothic" w:eastAsia="MS Gothic" w:hAnsi="MS Gothic" w:cs="Arial" w:hint="eastAsia"/>
                  </w:rPr>
                  <w:t>☐</w:t>
                </w:r>
              </w:p>
            </w:tc>
          </w:sdtContent>
        </w:sdt>
        <w:sdt>
          <w:sdtPr>
            <w:rPr>
              <w:rFonts w:cs="Arial"/>
            </w:rPr>
            <w:id w:val="-199455708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FB796AF" w14:textId="77777777" w:rsidR="0057096C" w:rsidRPr="005854FB" w:rsidRDefault="0057096C" w:rsidP="00863F7C">
                <w:pPr>
                  <w:contextualSpacing/>
                  <w:jc w:val="center"/>
                  <w:rPr>
                    <w:rFonts w:cs="Arial"/>
                    <w:szCs w:val="20"/>
                  </w:rPr>
                </w:pPr>
                <w:r w:rsidRPr="000C5542">
                  <w:rPr>
                    <w:rFonts w:ascii="MS Gothic" w:eastAsia="MS Gothic" w:hAnsi="MS Gothic" w:cs="Arial" w:hint="eastAsia"/>
                  </w:rPr>
                  <w:t>☐</w:t>
                </w:r>
              </w:p>
            </w:tc>
          </w:sdtContent>
        </w:sdt>
        <w:sdt>
          <w:sdtPr>
            <w:rPr>
              <w:rFonts w:cs="Arial"/>
            </w:rPr>
            <w:id w:val="-57058262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11C9768" w14:textId="77777777" w:rsidR="0057096C" w:rsidRPr="005854FB" w:rsidRDefault="0057096C" w:rsidP="00863F7C">
                <w:pPr>
                  <w:contextualSpacing/>
                  <w:jc w:val="center"/>
                  <w:rPr>
                    <w:rFonts w:cs="Arial"/>
                    <w:szCs w:val="20"/>
                  </w:rPr>
                </w:pPr>
                <w:r w:rsidRPr="000C5542">
                  <w:rPr>
                    <w:rFonts w:ascii="MS Gothic" w:eastAsia="MS Gothic" w:hAnsi="MS Gothic" w:cs="Arial" w:hint="eastAsia"/>
                  </w:rPr>
                  <w:t>☐</w:t>
                </w:r>
              </w:p>
            </w:tc>
          </w:sdtContent>
        </w:sdt>
      </w:tr>
      <w:tr w:rsidR="0057096C" w:rsidRPr="005854FB" w14:paraId="6820D018" w14:textId="77777777" w:rsidTr="00B71169">
        <w:tc>
          <w:tcPr>
            <w:tcW w:w="7416" w:type="dxa"/>
            <w:shd w:val="clear" w:color="auto" w:fill="E2EFD9" w:themeFill="accent6" w:themeFillTint="33"/>
          </w:tcPr>
          <w:p w14:paraId="583ADF66" w14:textId="0311B480" w:rsidR="0057096C" w:rsidRPr="005854FB" w:rsidRDefault="0057096C" w:rsidP="0057096C">
            <w:pPr>
              <w:contextualSpacing/>
              <w:rPr>
                <w:rFonts w:cs="Arial"/>
                <w:szCs w:val="20"/>
              </w:rPr>
            </w:pPr>
            <w:r w:rsidRPr="008B397B">
              <w:rPr>
                <w:rFonts w:cs="Arial"/>
                <w:szCs w:val="20"/>
              </w:rPr>
              <w:t xml:space="preserve">Does the institution follow adequate processes for verifying published language proficiency requirements? </w:t>
            </w:r>
          </w:p>
        </w:tc>
        <w:sdt>
          <w:sdtPr>
            <w:rPr>
              <w:rFonts w:cs="Arial"/>
            </w:rPr>
            <w:id w:val="106291221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599315B" w14:textId="77777777" w:rsidR="0057096C" w:rsidRPr="005854FB" w:rsidRDefault="0057096C" w:rsidP="00863F7C">
                <w:pPr>
                  <w:contextualSpacing/>
                  <w:jc w:val="center"/>
                  <w:rPr>
                    <w:rFonts w:cs="Arial"/>
                    <w:szCs w:val="20"/>
                  </w:rPr>
                </w:pPr>
                <w:r w:rsidRPr="000C5542">
                  <w:rPr>
                    <w:rFonts w:ascii="MS Gothic" w:eastAsia="MS Gothic" w:hAnsi="MS Gothic" w:cs="Arial" w:hint="eastAsia"/>
                  </w:rPr>
                  <w:t>☐</w:t>
                </w:r>
              </w:p>
            </w:tc>
          </w:sdtContent>
        </w:sdt>
        <w:sdt>
          <w:sdtPr>
            <w:rPr>
              <w:rFonts w:cs="Arial"/>
            </w:rPr>
            <w:id w:val="-157041137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1076014" w14:textId="77777777" w:rsidR="0057096C" w:rsidRPr="005854FB" w:rsidRDefault="0057096C" w:rsidP="00863F7C">
                <w:pPr>
                  <w:contextualSpacing/>
                  <w:jc w:val="center"/>
                  <w:rPr>
                    <w:rFonts w:cs="Arial"/>
                    <w:szCs w:val="20"/>
                  </w:rPr>
                </w:pPr>
                <w:r w:rsidRPr="000C5542">
                  <w:rPr>
                    <w:rFonts w:ascii="MS Gothic" w:eastAsia="MS Gothic" w:hAnsi="MS Gothic" w:cs="Arial" w:hint="eastAsia"/>
                  </w:rPr>
                  <w:t>☐</w:t>
                </w:r>
              </w:p>
            </w:tc>
          </w:sdtContent>
        </w:sdt>
        <w:sdt>
          <w:sdtPr>
            <w:rPr>
              <w:rFonts w:cs="Arial"/>
            </w:rPr>
            <w:id w:val="-45748556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2FDA7F2" w14:textId="77777777" w:rsidR="0057096C" w:rsidRPr="005854FB" w:rsidRDefault="0057096C" w:rsidP="00863F7C">
                <w:pPr>
                  <w:contextualSpacing/>
                  <w:jc w:val="center"/>
                  <w:rPr>
                    <w:rFonts w:cs="Arial"/>
                    <w:szCs w:val="20"/>
                  </w:rPr>
                </w:pPr>
                <w:r w:rsidRPr="000C5542">
                  <w:rPr>
                    <w:rFonts w:ascii="MS Gothic" w:eastAsia="MS Gothic" w:hAnsi="MS Gothic" w:cs="Arial" w:hint="eastAsia"/>
                  </w:rPr>
                  <w:t>☐</w:t>
                </w:r>
              </w:p>
            </w:tc>
          </w:sdtContent>
        </w:sdt>
      </w:tr>
      <w:tr w:rsidR="0057096C" w:rsidRPr="005854FB" w14:paraId="09FB2F9D" w14:textId="77777777" w:rsidTr="00B71169">
        <w:tc>
          <w:tcPr>
            <w:tcW w:w="7416" w:type="dxa"/>
            <w:shd w:val="clear" w:color="auto" w:fill="E2EFD9" w:themeFill="accent6" w:themeFillTint="33"/>
          </w:tcPr>
          <w:p w14:paraId="7A308735" w14:textId="08039D56" w:rsidR="0057096C" w:rsidRPr="005854FB" w:rsidRDefault="0057096C" w:rsidP="00C32F45">
            <w:pPr>
              <w:contextualSpacing/>
              <w:rPr>
                <w:rFonts w:cs="Arial"/>
                <w:szCs w:val="20"/>
              </w:rPr>
            </w:pPr>
            <w:r w:rsidRPr="008B397B">
              <w:rPr>
                <w:rFonts w:cs="Arial"/>
                <w:szCs w:val="20"/>
              </w:rPr>
              <w:t xml:space="preserve">Does the institution publish appropriate </w:t>
            </w:r>
            <w:r>
              <w:rPr>
                <w:rFonts w:cs="Arial"/>
                <w:szCs w:val="20"/>
              </w:rPr>
              <w:t>language proficiency requirements?</w:t>
            </w:r>
          </w:p>
        </w:tc>
        <w:sdt>
          <w:sdtPr>
            <w:rPr>
              <w:rFonts w:cs="Arial"/>
            </w:rPr>
            <w:id w:val="14810332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2BFF7F6" w14:textId="77777777" w:rsidR="0057096C" w:rsidRPr="005854FB" w:rsidRDefault="0057096C" w:rsidP="00863F7C">
                <w:pPr>
                  <w:contextualSpacing/>
                  <w:jc w:val="center"/>
                  <w:rPr>
                    <w:rFonts w:cs="Arial"/>
                    <w:szCs w:val="20"/>
                  </w:rPr>
                </w:pPr>
                <w:r w:rsidRPr="000C5542">
                  <w:rPr>
                    <w:rFonts w:ascii="MS Gothic" w:eastAsia="MS Gothic" w:hAnsi="MS Gothic" w:cs="Arial" w:hint="eastAsia"/>
                  </w:rPr>
                  <w:t>☐</w:t>
                </w:r>
              </w:p>
            </w:tc>
          </w:sdtContent>
        </w:sdt>
        <w:sdt>
          <w:sdtPr>
            <w:rPr>
              <w:rFonts w:cs="Arial"/>
            </w:rPr>
            <w:id w:val="27899811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9986E04" w14:textId="77777777" w:rsidR="0057096C" w:rsidRPr="005854FB" w:rsidRDefault="0057096C" w:rsidP="00863F7C">
                <w:pPr>
                  <w:contextualSpacing/>
                  <w:jc w:val="center"/>
                  <w:rPr>
                    <w:rFonts w:cs="Arial"/>
                    <w:szCs w:val="20"/>
                  </w:rPr>
                </w:pPr>
                <w:r w:rsidRPr="000C5542">
                  <w:rPr>
                    <w:rFonts w:ascii="MS Gothic" w:eastAsia="MS Gothic" w:hAnsi="MS Gothic" w:cs="Arial" w:hint="eastAsia"/>
                  </w:rPr>
                  <w:t>☐</w:t>
                </w:r>
              </w:p>
            </w:tc>
          </w:sdtContent>
        </w:sdt>
        <w:sdt>
          <w:sdtPr>
            <w:rPr>
              <w:rFonts w:cs="Arial"/>
            </w:rPr>
            <w:id w:val="-168011246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7C1342B" w14:textId="77777777" w:rsidR="0057096C" w:rsidRPr="005854FB" w:rsidRDefault="0057096C" w:rsidP="00863F7C">
                <w:pPr>
                  <w:contextualSpacing/>
                  <w:jc w:val="center"/>
                  <w:rPr>
                    <w:rFonts w:cs="Arial"/>
                    <w:szCs w:val="20"/>
                  </w:rPr>
                </w:pPr>
                <w:r w:rsidRPr="000C5542">
                  <w:rPr>
                    <w:rFonts w:ascii="MS Gothic" w:eastAsia="MS Gothic" w:hAnsi="MS Gothic" w:cs="Arial" w:hint="eastAsia"/>
                  </w:rPr>
                  <w:t>☐</w:t>
                </w:r>
              </w:p>
            </w:tc>
          </w:sdtContent>
        </w:sdt>
      </w:tr>
      <w:tr w:rsidR="0057096C" w:rsidRPr="005854FB" w14:paraId="02772884" w14:textId="77777777" w:rsidTr="00B71169">
        <w:tc>
          <w:tcPr>
            <w:tcW w:w="7416" w:type="dxa"/>
            <w:shd w:val="clear" w:color="auto" w:fill="E2EFD9" w:themeFill="accent6" w:themeFillTint="33"/>
          </w:tcPr>
          <w:p w14:paraId="4DDC191C" w14:textId="61F913BD" w:rsidR="0057096C" w:rsidRPr="005854FB" w:rsidRDefault="0057096C" w:rsidP="0057096C">
            <w:pPr>
              <w:contextualSpacing/>
              <w:rPr>
                <w:rFonts w:cs="Arial"/>
                <w:szCs w:val="20"/>
              </w:rPr>
            </w:pPr>
            <w:r w:rsidRPr="008B397B">
              <w:rPr>
                <w:rFonts w:cs="Arial"/>
                <w:szCs w:val="20"/>
              </w:rPr>
              <w:t>Do the institution’s foreign language verification procedures align with DEAC’s guidance on English Language Proficiency Assessment</w:t>
            </w:r>
            <w:r>
              <w:rPr>
                <w:rFonts w:cs="Arial"/>
                <w:szCs w:val="20"/>
              </w:rPr>
              <w:t xml:space="preserve"> as disclosed in DEAC Handbook, Part Four: Appendi</w:t>
            </w:r>
            <w:r w:rsidR="0083046B">
              <w:rPr>
                <w:rFonts w:cs="Arial"/>
                <w:szCs w:val="20"/>
              </w:rPr>
              <w:t xml:space="preserve">x </w:t>
            </w:r>
            <w:r>
              <w:rPr>
                <w:rFonts w:cs="Arial"/>
                <w:szCs w:val="20"/>
              </w:rPr>
              <w:t>IX</w:t>
            </w:r>
            <w:r w:rsidRPr="008B397B">
              <w:rPr>
                <w:rFonts w:cs="Arial"/>
                <w:szCs w:val="20"/>
              </w:rPr>
              <w:t>?</w:t>
            </w:r>
            <w:r w:rsidR="0083046B">
              <w:rPr>
                <w:rFonts w:cs="Arial"/>
                <w:szCs w:val="20"/>
              </w:rPr>
              <w:t xml:space="preserve"> Or, does the institution have an </w:t>
            </w:r>
            <w:r w:rsidR="0083046B" w:rsidRPr="0083046B">
              <w:rPr>
                <w:rFonts w:cs="Arial"/>
                <w:szCs w:val="20"/>
              </w:rPr>
              <w:t>equivalent policy if the language of instruction is other than English</w:t>
            </w:r>
            <w:r w:rsidR="0083046B">
              <w:rPr>
                <w:rFonts w:cs="Arial"/>
                <w:szCs w:val="20"/>
              </w:rPr>
              <w:t>?</w:t>
            </w:r>
          </w:p>
        </w:tc>
        <w:sdt>
          <w:sdtPr>
            <w:rPr>
              <w:rFonts w:cs="Arial"/>
            </w:rPr>
            <w:id w:val="143093042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FBC32B2" w14:textId="77777777" w:rsidR="0057096C" w:rsidRPr="005854FB" w:rsidRDefault="0057096C" w:rsidP="00863F7C">
                <w:pPr>
                  <w:contextualSpacing/>
                  <w:jc w:val="center"/>
                  <w:rPr>
                    <w:rFonts w:cs="Arial"/>
                    <w:szCs w:val="20"/>
                  </w:rPr>
                </w:pPr>
                <w:r>
                  <w:rPr>
                    <w:rFonts w:ascii="MS Gothic" w:eastAsia="MS Gothic" w:hAnsi="MS Gothic" w:cs="Arial" w:hint="eastAsia"/>
                  </w:rPr>
                  <w:t>☐</w:t>
                </w:r>
              </w:p>
            </w:tc>
          </w:sdtContent>
        </w:sdt>
        <w:sdt>
          <w:sdtPr>
            <w:rPr>
              <w:rFonts w:cs="Arial"/>
            </w:rPr>
            <w:id w:val="-160872700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1F1A33E" w14:textId="77777777" w:rsidR="0057096C" w:rsidRPr="005854FB" w:rsidRDefault="0057096C" w:rsidP="00863F7C">
                <w:pPr>
                  <w:contextualSpacing/>
                  <w:jc w:val="center"/>
                  <w:rPr>
                    <w:rFonts w:cs="Arial"/>
                    <w:szCs w:val="20"/>
                  </w:rPr>
                </w:pPr>
                <w:r w:rsidRPr="000C5542">
                  <w:rPr>
                    <w:rFonts w:ascii="MS Gothic" w:eastAsia="MS Gothic" w:hAnsi="MS Gothic" w:cs="Arial" w:hint="eastAsia"/>
                  </w:rPr>
                  <w:t>☐</w:t>
                </w:r>
              </w:p>
            </w:tc>
          </w:sdtContent>
        </w:sdt>
        <w:sdt>
          <w:sdtPr>
            <w:rPr>
              <w:rFonts w:cs="Arial"/>
            </w:rPr>
            <w:id w:val="138421862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E104D6C" w14:textId="77777777" w:rsidR="0057096C" w:rsidRPr="005854FB" w:rsidRDefault="0057096C" w:rsidP="00863F7C">
                <w:pPr>
                  <w:contextualSpacing/>
                  <w:jc w:val="center"/>
                  <w:rPr>
                    <w:rFonts w:cs="Arial"/>
                    <w:szCs w:val="20"/>
                  </w:rPr>
                </w:pPr>
                <w:r w:rsidRPr="000C5542">
                  <w:rPr>
                    <w:rFonts w:ascii="MS Gothic" w:eastAsia="MS Gothic" w:hAnsi="MS Gothic" w:cs="Arial" w:hint="eastAsia"/>
                  </w:rPr>
                  <w:t>☐</w:t>
                </w:r>
              </w:p>
            </w:tc>
          </w:sdtContent>
        </w:sdt>
      </w:tr>
      <w:tr w:rsidR="0057096C" w:rsidRPr="005854FB" w14:paraId="11B4ECFF" w14:textId="77777777" w:rsidTr="00B71169">
        <w:tc>
          <w:tcPr>
            <w:tcW w:w="7416" w:type="dxa"/>
            <w:shd w:val="clear" w:color="auto" w:fill="E2EFD9" w:themeFill="accent6" w:themeFillTint="33"/>
          </w:tcPr>
          <w:p w14:paraId="305A023B" w14:textId="125220CB" w:rsidR="0057096C" w:rsidRPr="005854FB" w:rsidRDefault="0057096C" w:rsidP="0057096C">
            <w:pPr>
              <w:contextualSpacing/>
              <w:rPr>
                <w:rFonts w:cs="Arial"/>
                <w:szCs w:val="20"/>
              </w:rPr>
            </w:pPr>
            <w:r w:rsidRPr="005854FB">
              <w:rPr>
                <w:rFonts w:cs="Arial"/>
                <w:b/>
                <w:szCs w:val="20"/>
              </w:rPr>
              <w:t>Standard X</w:t>
            </w:r>
            <w:r>
              <w:rPr>
                <w:rFonts w:cs="Arial"/>
                <w:b/>
                <w:szCs w:val="20"/>
              </w:rPr>
              <w:t>I</w:t>
            </w:r>
            <w:r w:rsidRPr="005854FB">
              <w:rPr>
                <w:rFonts w:cs="Arial"/>
                <w:b/>
                <w:szCs w:val="20"/>
              </w:rPr>
              <w:t>.</w:t>
            </w:r>
            <w:r>
              <w:rPr>
                <w:rFonts w:cs="Arial"/>
                <w:b/>
                <w:szCs w:val="20"/>
              </w:rPr>
              <w:t>H</w:t>
            </w:r>
            <w:r w:rsidRPr="005854FB">
              <w:rPr>
                <w:rFonts w:cs="Arial"/>
                <w:b/>
                <w:szCs w:val="20"/>
              </w:rPr>
              <w:t xml:space="preserve">. – </w:t>
            </w:r>
            <w:r>
              <w:rPr>
                <w:rFonts w:cs="Arial"/>
                <w:b/>
                <w:szCs w:val="20"/>
              </w:rPr>
              <w:t>Standard is Evident, Emerging, Not Evident, or Not Applicable</w:t>
            </w:r>
          </w:p>
        </w:tc>
        <w:tc>
          <w:tcPr>
            <w:tcW w:w="1944" w:type="dxa"/>
            <w:gridSpan w:val="3"/>
            <w:shd w:val="clear" w:color="auto" w:fill="E2EFD9" w:themeFill="accent6" w:themeFillTint="33"/>
          </w:tcPr>
          <w:p w14:paraId="081466B5" w14:textId="77777777" w:rsidR="0057096C" w:rsidRPr="005854FB" w:rsidRDefault="00000000" w:rsidP="0057096C">
            <w:pPr>
              <w:contextualSpacing/>
              <w:rPr>
                <w:rFonts w:cs="Arial"/>
                <w:szCs w:val="20"/>
              </w:rPr>
            </w:pPr>
            <w:sdt>
              <w:sdtPr>
                <w:rPr>
                  <w:rStyle w:val="Style1"/>
                </w:rPr>
                <w:alias w:val="Finding "/>
                <w:tag w:val="Finding "/>
                <w:id w:val="-1853718982"/>
                <w:placeholder>
                  <w:docPart w:val="D9E70396E4DD40E893C633A270039D68"/>
                </w:placeholder>
                <w:showingPlcHdr/>
                <w:comboBox>
                  <w:listItem w:displayText="Standard is Evident" w:value="Standard is Evident"/>
                  <w:listItem w:displayText="Standard is Emerging" w:value="Standard is Emerging"/>
                  <w:listItem w:displayText="Standard is Not Evident" w:value="Standard is Not Evident"/>
                  <w:listItem w:displayText="Not Applicable " w:value="Not Applicable "/>
                </w:comboBox>
              </w:sdtPr>
              <w:sdtEndPr>
                <w:rPr>
                  <w:rStyle w:val="DefaultParagraphFont"/>
                  <w:rFonts w:cs="Arial"/>
                  <w:b/>
                  <w:vanish/>
                  <w:sz w:val="20"/>
                  <w:szCs w:val="20"/>
                </w:rPr>
              </w:sdtEndPr>
              <w:sdtContent>
                <w:r w:rsidR="0057096C" w:rsidRPr="00C94CE0">
                  <w:rPr>
                    <w:rStyle w:val="PlaceholderText"/>
                  </w:rPr>
                  <w:t>Choose a finding.</w:t>
                </w:r>
              </w:sdtContent>
            </w:sdt>
            <w:r w:rsidR="0057096C">
              <w:rPr>
                <w:rFonts w:cs="Arial"/>
                <w:b/>
                <w:vanish/>
                <w:szCs w:val="20"/>
                <w:highlight w:val="yellow"/>
              </w:rPr>
              <w:t xml:space="preserve"> </w:t>
            </w:r>
          </w:p>
        </w:tc>
      </w:tr>
    </w:tbl>
    <w:p w14:paraId="0C39BA7E" w14:textId="77777777" w:rsidR="00F6054C" w:rsidRDefault="00F6054C" w:rsidP="00341438">
      <w:pPr>
        <w:spacing w:after="0" w:line="240" w:lineRule="auto"/>
        <w:rPr>
          <w:rFonts w:ascii="Calibri" w:eastAsia="Arial" w:hAnsi="Calibri" w:cs="Arial"/>
          <w:b/>
          <w:bCs/>
          <w:sz w:val="24"/>
          <w:szCs w:val="24"/>
          <w:u w:val="single"/>
        </w:rPr>
      </w:pPr>
    </w:p>
    <w:p w14:paraId="214E89BC" w14:textId="77777777" w:rsidR="00341438" w:rsidRPr="00512A8E" w:rsidRDefault="00341438" w:rsidP="00341438">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1426535186"/>
          <w:placeholder>
            <w:docPart w:val="6826F6A1134F4A70B912AC685D5DE6F3"/>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5D06BE9F" w14:textId="3D4686B2" w:rsidR="00341438" w:rsidRPr="00512A8E" w:rsidRDefault="00341438" w:rsidP="00341438">
      <w:pPr>
        <w:spacing w:after="0" w:line="240" w:lineRule="auto"/>
        <w:rPr>
          <w:rFonts w:ascii="Calibri" w:eastAsia="Calibri" w:hAnsi="Calibri" w:cs="Arial"/>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2106560658"/>
          <w:placeholder>
            <w:docPart w:val="57FCC3EAAA0244CBBCFC8513B832AAC5"/>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66CBC4FB" w14:textId="77777777" w:rsidR="00341438" w:rsidRPr="00512A8E" w:rsidRDefault="00341438" w:rsidP="00341438">
      <w:pPr>
        <w:spacing w:after="0" w:line="240" w:lineRule="auto"/>
        <w:rPr>
          <w:rFonts w:ascii="Calibri" w:eastAsia="Calibri" w:hAnsi="Calibri" w:cs="Arial"/>
        </w:rPr>
      </w:pPr>
    </w:p>
    <w:p w14:paraId="3250CE9D" w14:textId="77777777" w:rsidR="00341438" w:rsidRPr="00512A8E" w:rsidRDefault="00341438" w:rsidP="00341438">
      <w:pPr>
        <w:spacing w:after="0" w:line="240" w:lineRule="auto"/>
        <w:rPr>
          <w:rFonts w:ascii="Calibri" w:eastAsia="Arial" w:hAnsi="Calibri" w:cs="Arial"/>
        </w:rPr>
      </w:pPr>
      <w:r w:rsidRPr="0027349F">
        <w:rPr>
          <w:rFonts w:ascii="Calibri" w:eastAsia="Arial" w:hAnsi="Calibri" w:cs="Arial"/>
          <w:b/>
          <w:bCs/>
          <w:sz w:val="24"/>
          <w:szCs w:val="24"/>
          <w:u w:val="single"/>
        </w:rPr>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424697569"/>
          <w:placeholder>
            <w:docPart w:val="7E5C1B611F434EF1866A59DD2D51A336"/>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5E1794E2" w14:textId="77777777" w:rsidR="00C7457E" w:rsidRPr="00C7457E" w:rsidRDefault="00C7457E" w:rsidP="00C7457E">
      <w:pPr>
        <w:rPr>
          <w:rFonts w:ascii="Calibri" w:eastAsia="Times New Roman" w:hAnsi="Calibri" w:cs="Calibri"/>
          <w:bCs/>
          <w:smallCaps/>
          <w:sz w:val="28"/>
          <w:szCs w:val="28"/>
        </w:rPr>
      </w:pPr>
      <w:r w:rsidRPr="00C7457E">
        <w:rPr>
          <w:rFonts w:ascii="Calibri" w:eastAsia="Aptos" w:hAnsi="Calibri" w:cs="Times New Roman"/>
        </w:rPr>
        <w:br w:type="page"/>
      </w:r>
    </w:p>
    <w:sdt>
      <w:sdtPr>
        <w:rPr>
          <w:rFonts w:ascii="Calibri" w:eastAsia="Times New Roman" w:hAnsi="Calibri" w:cs="Calibri"/>
          <w:bCs/>
          <w:smallCaps/>
          <w:sz w:val="28"/>
          <w:szCs w:val="28"/>
        </w:rPr>
        <w:id w:val="1877729491"/>
        <w:lock w:val="sdtContentLocked"/>
        <w:placeholder>
          <w:docPart w:val="DefaultPlaceholder_-1854013440"/>
        </w:placeholder>
      </w:sdtPr>
      <w:sdtEndPr>
        <w:rPr>
          <w:rFonts w:eastAsia="Aptos"/>
          <w:bCs w:val="0"/>
          <w:smallCaps w:val="0"/>
          <w:sz w:val="24"/>
          <w:szCs w:val="24"/>
        </w:rPr>
      </w:sdtEndPr>
      <w:sdtContent>
        <w:p w14:paraId="49B792F1" w14:textId="7A4EB154"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XII: Student Support Services</w:t>
          </w:r>
        </w:p>
        <w:p w14:paraId="19A5C688" w14:textId="77777777" w:rsidR="00C7457E" w:rsidRPr="00C7457E" w:rsidRDefault="00C7457E" w:rsidP="00C7457E">
          <w:pPr>
            <w:spacing w:after="0" w:line="240" w:lineRule="auto"/>
            <w:rPr>
              <w:rFonts w:ascii="Calibri" w:eastAsia="Aptos" w:hAnsi="Calibri" w:cs="Calibri"/>
              <w:sz w:val="24"/>
              <w:szCs w:val="24"/>
            </w:rPr>
          </w:pPr>
        </w:p>
        <w:p w14:paraId="07BE1D8F" w14:textId="77777777" w:rsidR="00C7457E" w:rsidRPr="00C7457E" w:rsidRDefault="00C7457E">
          <w:pPr>
            <w:keepNext/>
            <w:keepLines/>
            <w:numPr>
              <w:ilvl w:val="2"/>
              <w:numId w:val="13"/>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Student Inquiries and Requests for Assistance</w:t>
          </w:r>
        </w:p>
        <w:p w14:paraId="2380BBBC" w14:textId="55AA1E06"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must provide readily accessible methods through which students can submit inquiries, report issues or concerns (whether or not filing a formal complaint), request assistance, or otherwise communicate with institution faculty and/or staff. The institution responds promptly and thoroughly to all student inquiries.</w:t>
          </w:r>
        </w:p>
      </w:sdtContent>
    </w:sdt>
    <w:p w14:paraId="4BF30245"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83046B" w:rsidRPr="00397EB7" w14:paraId="74966B3D" w14:textId="77777777" w:rsidTr="00B71169">
        <w:tc>
          <w:tcPr>
            <w:tcW w:w="7416" w:type="dxa"/>
            <w:shd w:val="clear" w:color="auto" w:fill="E2EFD9" w:themeFill="accent6" w:themeFillTint="33"/>
          </w:tcPr>
          <w:p w14:paraId="68904CC2" w14:textId="77777777" w:rsidR="0083046B" w:rsidRPr="00397EB7" w:rsidRDefault="0083046B" w:rsidP="00C32F45">
            <w:pPr>
              <w:rPr>
                <w:rFonts w:cs="Arial"/>
                <w:b/>
              </w:rPr>
            </w:pPr>
            <w:r w:rsidRPr="00397EB7">
              <w:rPr>
                <w:rFonts w:cs="Arial"/>
                <w:b/>
              </w:rPr>
              <w:t>Questions</w:t>
            </w:r>
          </w:p>
        </w:tc>
        <w:tc>
          <w:tcPr>
            <w:tcW w:w="648" w:type="dxa"/>
            <w:shd w:val="clear" w:color="auto" w:fill="E2EFD9" w:themeFill="accent6" w:themeFillTint="33"/>
            <w:vAlign w:val="center"/>
          </w:tcPr>
          <w:p w14:paraId="02DD9B8A" w14:textId="77777777" w:rsidR="0083046B" w:rsidRPr="00397EB7" w:rsidRDefault="0083046B" w:rsidP="00863F7C">
            <w:pPr>
              <w:jc w:val="center"/>
              <w:rPr>
                <w:rFonts w:cs="Arial"/>
                <w:b/>
              </w:rPr>
            </w:pPr>
            <w:r w:rsidRPr="00397EB7">
              <w:rPr>
                <w:rFonts w:cs="Arial"/>
                <w:b/>
              </w:rPr>
              <w:t>Yes</w:t>
            </w:r>
          </w:p>
        </w:tc>
        <w:tc>
          <w:tcPr>
            <w:tcW w:w="648" w:type="dxa"/>
            <w:shd w:val="clear" w:color="auto" w:fill="E2EFD9" w:themeFill="accent6" w:themeFillTint="33"/>
            <w:vAlign w:val="center"/>
          </w:tcPr>
          <w:p w14:paraId="0AA4ABE4" w14:textId="77777777" w:rsidR="0083046B" w:rsidRPr="00397EB7" w:rsidRDefault="0083046B" w:rsidP="00863F7C">
            <w:pPr>
              <w:jc w:val="center"/>
              <w:rPr>
                <w:rFonts w:cs="Arial"/>
                <w:b/>
              </w:rPr>
            </w:pPr>
            <w:r w:rsidRPr="00397EB7">
              <w:rPr>
                <w:rFonts w:cs="Arial"/>
                <w:b/>
              </w:rPr>
              <w:t>No</w:t>
            </w:r>
          </w:p>
        </w:tc>
        <w:tc>
          <w:tcPr>
            <w:tcW w:w="648" w:type="dxa"/>
            <w:shd w:val="clear" w:color="auto" w:fill="E2EFD9" w:themeFill="accent6" w:themeFillTint="33"/>
            <w:vAlign w:val="center"/>
          </w:tcPr>
          <w:p w14:paraId="6A630A7E" w14:textId="77777777" w:rsidR="0083046B" w:rsidRPr="00397EB7" w:rsidRDefault="0083046B" w:rsidP="00863F7C">
            <w:pPr>
              <w:jc w:val="center"/>
              <w:rPr>
                <w:rFonts w:cs="Arial"/>
                <w:b/>
              </w:rPr>
            </w:pPr>
            <w:r w:rsidRPr="00397EB7">
              <w:rPr>
                <w:rFonts w:cs="Arial"/>
                <w:b/>
              </w:rPr>
              <w:t>N/A</w:t>
            </w:r>
          </w:p>
        </w:tc>
      </w:tr>
      <w:tr w:rsidR="0083046B" w:rsidRPr="00397EB7" w14:paraId="479E7ADF" w14:textId="77777777" w:rsidTr="00B71169">
        <w:tc>
          <w:tcPr>
            <w:tcW w:w="7416" w:type="dxa"/>
            <w:shd w:val="clear" w:color="auto" w:fill="E2EFD9" w:themeFill="accent6" w:themeFillTint="33"/>
          </w:tcPr>
          <w:p w14:paraId="0AFEF729" w14:textId="77777777" w:rsidR="0083046B" w:rsidRPr="00397EB7" w:rsidRDefault="0083046B" w:rsidP="00C32F45">
            <w:pPr>
              <w:rPr>
                <w:rFonts w:cs="Arial"/>
              </w:rPr>
            </w:pPr>
            <w:r w:rsidRPr="00397EB7">
              <w:rPr>
                <w:rFonts w:cs="Arial"/>
              </w:rPr>
              <w:t xml:space="preserve">Does the institution offer various </w:t>
            </w:r>
            <w:r>
              <w:rPr>
                <w:rFonts w:cs="Arial"/>
              </w:rPr>
              <w:t xml:space="preserve">methods through which </w:t>
            </w:r>
            <w:r w:rsidRPr="00397EB7">
              <w:rPr>
                <w:rFonts w:cs="Arial"/>
              </w:rPr>
              <w:t xml:space="preserve">students </w:t>
            </w:r>
            <w:r>
              <w:rPr>
                <w:rFonts w:cs="Arial"/>
              </w:rPr>
              <w:t>can</w:t>
            </w:r>
            <w:r w:rsidRPr="00397EB7">
              <w:rPr>
                <w:rFonts w:cs="Arial"/>
              </w:rPr>
              <w:t xml:space="preserve"> submit inquiries</w:t>
            </w:r>
            <w:r>
              <w:rPr>
                <w:rFonts w:cs="Arial"/>
              </w:rPr>
              <w:t>, report issues or concerns, request assistance, or otherwise communicate with faculty and staff</w:t>
            </w:r>
            <w:r w:rsidRPr="00397EB7">
              <w:rPr>
                <w:rFonts w:cs="Arial"/>
              </w:rPr>
              <w:t>?</w:t>
            </w:r>
          </w:p>
        </w:tc>
        <w:sdt>
          <w:sdtPr>
            <w:rPr>
              <w:rFonts w:cs="Arial"/>
            </w:rPr>
            <w:id w:val="-89959043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25CA786" w14:textId="77777777" w:rsidR="0083046B" w:rsidRPr="00397EB7" w:rsidRDefault="0083046B" w:rsidP="00863F7C">
                <w:pPr>
                  <w:jc w:val="center"/>
                  <w:rPr>
                    <w:rFonts w:cs="Arial"/>
                  </w:rPr>
                </w:pPr>
                <w:r w:rsidRPr="000C5542">
                  <w:rPr>
                    <w:rFonts w:ascii="MS Gothic" w:eastAsia="MS Gothic" w:hAnsi="MS Gothic" w:cs="Arial" w:hint="eastAsia"/>
                  </w:rPr>
                  <w:t>☐</w:t>
                </w:r>
              </w:p>
            </w:tc>
          </w:sdtContent>
        </w:sdt>
        <w:sdt>
          <w:sdtPr>
            <w:rPr>
              <w:rFonts w:cs="Arial"/>
            </w:rPr>
            <w:id w:val="-7027676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793B265" w14:textId="77777777" w:rsidR="0083046B" w:rsidRPr="00397EB7" w:rsidRDefault="0083046B" w:rsidP="00863F7C">
                <w:pPr>
                  <w:jc w:val="center"/>
                  <w:rPr>
                    <w:rFonts w:cs="Arial"/>
                  </w:rPr>
                </w:pPr>
                <w:r w:rsidRPr="000C5542">
                  <w:rPr>
                    <w:rFonts w:ascii="MS Gothic" w:eastAsia="MS Gothic" w:hAnsi="MS Gothic" w:cs="Arial" w:hint="eastAsia"/>
                  </w:rPr>
                  <w:t>☐</w:t>
                </w:r>
              </w:p>
            </w:tc>
          </w:sdtContent>
        </w:sdt>
        <w:sdt>
          <w:sdtPr>
            <w:rPr>
              <w:rFonts w:cs="Arial"/>
            </w:rPr>
            <w:id w:val="-96566008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82FAA21" w14:textId="77777777" w:rsidR="0083046B" w:rsidRPr="00397EB7" w:rsidRDefault="0083046B" w:rsidP="00863F7C">
                <w:pPr>
                  <w:jc w:val="center"/>
                  <w:rPr>
                    <w:rFonts w:cs="Arial"/>
                  </w:rPr>
                </w:pPr>
                <w:r w:rsidRPr="000C5542">
                  <w:rPr>
                    <w:rFonts w:ascii="MS Gothic" w:eastAsia="MS Gothic" w:hAnsi="MS Gothic" w:cs="Arial" w:hint="eastAsia"/>
                  </w:rPr>
                  <w:t>☐</w:t>
                </w:r>
              </w:p>
            </w:tc>
          </w:sdtContent>
        </w:sdt>
      </w:tr>
      <w:tr w:rsidR="0083046B" w:rsidRPr="00397EB7" w14:paraId="64306345" w14:textId="77777777" w:rsidTr="00B71169">
        <w:tc>
          <w:tcPr>
            <w:tcW w:w="7416" w:type="dxa"/>
            <w:shd w:val="clear" w:color="auto" w:fill="E2EFD9" w:themeFill="accent6" w:themeFillTint="33"/>
          </w:tcPr>
          <w:p w14:paraId="499CEE28" w14:textId="11C87052" w:rsidR="0083046B" w:rsidRPr="00397EB7" w:rsidRDefault="0083046B" w:rsidP="00C32F45">
            <w:pPr>
              <w:rPr>
                <w:rFonts w:cs="Arial"/>
              </w:rPr>
            </w:pPr>
            <w:r>
              <w:rPr>
                <w:rFonts w:cs="Arial"/>
              </w:rPr>
              <w:t>Are the institution’s provided communication methods readily accessible for student use?</w:t>
            </w:r>
          </w:p>
        </w:tc>
        <w:sdt>
          <w:sdtPr>
            <w:rPr>
              <w:rFonts w:cs="Arial"/>
            </w:rPr>
            <w:id w:val="89153722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4695D0F" w14:textId="77777777" w:rsidR="0083046B" w:rsidRPr="00397EB7" w:rsidRDefault="0083046B" w:rsidP="00863F7C">
                <w:pPr>
                  <w:jc w:val="center"/>
                  <w:rPr>
                    <w:rFonts w:cs="Arial"/>
                  </w:rPr>
                </w:pPr>
                <w:r w:rsidRPr="000C5542">
                  <w:rPr>
                    <w:rFonts w:ascii="MS Gothic" w:eastAsia="MS Gothic" w:hAnsi="MS Gothic" w:cs="Arial" w:hint="eastAsia"/>
                  </w:rPr>
                  <w:t>☐</w:t>
                </w:r>
              </w:p>
            </w:tc>
          </w:sdtContent>
        </w:sdt>
        <w:sdt>
          <w:sdtPr>
            <w:rPr>
              <w:rFonts w:cs="Arial"/>
            </w:rPr>
            <w:id w:val="-197497464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923CAD5" w14:textId="77777777" w:rsidR="0083046B" w:rsidRPr="00397EB7" w:rsidRDefault="0083046B" w:rsidP="00863F7C">
                <w:pPr>
                  <w:jc w:val="center"/>
                  <w:rPr>
                    <w:rFonts w:cs="Arial"/>
                  </w:rPr>
                </w:pPr>
                <w:r w:rsidRPr="000C5542">
                  <w:rPr>
                    <w:rFonts w:ascii="MS Gothic" w:eastAsia="MS Gothic" w:hAnsi="MS Gothic" w:cs="Arial" w:hint="eastAsia"/>
                  </w:rPr>
                  <w:t>☐</w:t>
                </w:r>
              </w:p>
            </w:tc>
          </w:sdtContent>
        </w:sdt>
        <w:sdt>
          <w:sdtPr>
            <w:rPr>
              <w:rFonts w:cs="Arial"/>
            </w:rPr>
            <w:id w:val="-81950049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D294B08" w14:textId="77777777" w:rsidR="0083046B" w:rsidRPr="00397EB7" w:rsidRDefault="0083046B" w:rsidP="00863F7C">
                <w:pPr>
                  <w:jc w:val="center"/>
                  <w:rPr>
                    <w:rFonts w:cs="Arial"/>
                  </w:rPr>
                </w:pPr>
                <w:r w:rsidRPr="000C5542">
                  <w:rPr>
                    <w:rFonts w:ascii="MS Gothic" w:eastAsia="MS Gothic" w:hAnsi="MS Gothic" w:cs="Arial" w:hint="eastAsia"/>
                  </w:rPr>
                  <w:t>☐</w:t>
                </w:r>
              </w:p>
            </w:tc>
          </w:sdtContent>
        </w:sdt>
      </w:tr>
      <w:tr w:rsidR="0083046B" w:rsidRPr="00397EB7" w14:paraId="649340D1" w14:textId="77777777" w:rsidTr="00B71169">
        <w:tc>
          <w:tcPr>
            <w:tcW w:w="7416" w:type="dxa"/>
            <w:shd w:val="clear" w:color="auto" w:fill="E2EFD9" w:themeFill="accent6" w:themeFillTint="33"/>
          </w:tcPr>
          <w:p w14:paraId="2F5D4787" w14:textId="77777777" w:rsidR="0083046B" w:rsidRPr="00397EB7" w:rsidRDefault="0083046B" w:rsidP="00C32F45">
            <w:pPr>
              <w:rPr>
                <w:rFonts w:cs="Arial"/>
              </w:rPr>
            </w:pPr>
            <w:r w:rsidRPr="00397EB7">
              <w:rPr>
                <w:rFonts w:cs="Arial"/>
              </w:rPr>
              <w:t xml:space="preserve">Does the institution adequately respond to administrative inquiries (e.g., admissions, enrollment, transcript requests, technology)? </w:t>
            </w:r>
          </w:p>
        </w:tc>
        <w:sdt>
          <w:sdtPr>
            <w:rPr>
              <w:rFonts w:cs="Arial"/>
            </w:rPr>
            <w:id w:val="79278863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88DCA61" w14:textId="77777777" w:rsidR="0083046B" w:rsidRPr="00397EB7" w:rsidRDefault="0083046B" w:rsidP="00863F7C">
                <w:pPr>
                  <w:jc w:val="center"/>
                  <w:rPr>
                    <w:rFonts w:cs="Arial"/>
                  </w:rPr>
                </w:pPr>
                <w:r w:rsidRPr="000C5542">
                  <w:rPr>
                    <w:rFonts w:ascii="MS Gothic" w:eastAsia="MS Gothic" w:hAnsi="MS Gothic" w:cs="Arial" w:hint="eastAsia"/>
                  </w:rPr>
                  <w:t>☐</w:t>
                </w:r>
              </w:p>
            </w:tc>
          </w:sdtContent>
        </w:sdt>
        <w:sdt>
          <w:sdtPr>
            <w:rPr>
              <w:rFonts w:cs="Arial"/>
            </w:rPr>
            <w:id w:val="145297484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299B7E3" w14:textId="77777777" w:rsidR="0083046B" w:rsidRPr="00397EB7" w:rsidRDefault="0083046B" w:rsidP="00863F7C">
                <w:pPr>
                  <w:jc w:val="center"/>
                  <w:rPr>
                    <w:rFonts w:cs="Arial"/>
                  </w:rPr>
                </w:pPr>
                <w:r w:rsidRPr="000C5542">
                  <w:rPr>
                    <w:rFonts w:ascii="MS Gothic" w:eastAsia="MS Gothic" w:hAnsi="MS Gothic" w:cs="Arial" w:hint="eastAsia"/>
                  </w:rPr>
                  <w:t>☐</w:t>
                </w:r>
              </w:p>
            </w:tc>
          </w:sdtContent>
        </w:sdt>
        <w:sdt>
          <w:sdtPr>
            <w:rPr>
              <w:rFonts w:cs="Arial"/>
            </w:rPr>
            <w:id w:val="102691410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E3078B3" w14:textId="77777777" w:rsidR="0083046B" w:rsidRPr="00397EB7" w:rsidRDefault="0083046B" w:rsidP="00863F7C">
                <w:pPr>
                  <w:jc w:val="center"/>
                  <w:rPr>
                    <w:rFonts w:cs="Arial"/>
                  </w:rPr>
                </w:pPr>
                <w:r w:rsidRPr="000C5542">
                  <w:rPr>
                    <w:rFonts w:ascii="MS Gothic" w:eastAsia="MS Gothic" w:hAnsi="MS Gothic" w:cs="Arial" w:hint="eastAsia"/>
                  </w:rPr>
                  <w:t>☐</w:t>
                </w:r>
              </w:p>
            </w:tc>
          </w:sdtContent>
        </w:sdt>
      </w:tr>
      <w:tr w:rsidR="0083046B" w:rsidRPr="00397EB7" w14:paraId="09BF88C1" w14:textId="77777777" w:rsidTr="00B71169">
        <w:tc>
          <w:tcPr>
            <w:tcW w:w="7416" w:type="dxa"/>
            <w:shd w:val="clear" w:color="auto" w:fill="E2EFD9" w:themeFill="accent6" w:themeFillTint="33"/>
          </w:tcPr>
          <w:p w14:paraId="002A914F" w14:textId="77777777" w:rsidR="0083046B" w:rsidRPr="00397EB7" w:rsidRDefault="0083046B" w:rsidP="00C32F45">
            <w:pPr>
              <w:rPr>
                <w:rFonts w:cs="Arial"/>
              </w:rPr>
            </w:pPr>
            <w:r w:rsidRPr="00397EB7">
              <w:rPr>
                <w:rFonts w:cs="Arial"/>
              </w:rPr>
              <w:t xml:space="preserve">Does the institution adequately respond to academic inquiries (e.g., assignment submission, assessment requirements, grades)? </w:t>
            </w:r>
          </w:p>
        </w:tc>
        <w:sdt>
          <w:sdtPr>
            <w:rPr>
              <w:rFonts w:cs="Arial"/>
            </w:rPr>
            <w:id w:val="175076707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C152F14" w14:textId="77777777" w:rsidR="0083046B" w:rsidRPr="00397EB7" w:rsidRDefault="0083046B" w:rsidP="00863F7C">
                <w:pPr>
                  <w:jc w:val="center"/>
                  <w:rPr>
                    <w:rFonts w:cs="Arial"/>
                  </w:rPr>
                </w:pPr>
                <w:r w:rsidRPr="000C5542">
                  <w:rPr>
                    <w:rFonts w:ascii="MS Gothic" w:eastAsia="MS Gothic" w:hAnsi="MS Gothic" w:cs="Arial" w:hint="eastAsia"/>
                  </w:rPr>
                  <w:t>☐</w:t>
                </w:r>
              </w:p>
            </w:tc>
          </w:sdtContent>
        </w:sdt>
        <w:sdt>
          <w:sdtPr>
            <w:rPr>
              <w:rFonts w:cs="Arial"/>
            </w:rPr>
            <w:id w:val="-60033439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3BC18FD" w14:textId="77777777" w:rsidR="0083046B" w:rsidRPr="00397EB7" w:rsidRDefault="0083046B" w:rsidP="00863F7C">
                <w:pPr>
                  <w:jc w:val="center"/>
                  <w:rPr>
                    <w:rFonts w:cs="Arial"/>
                  </w:rPr>
                </w:pPr>
                <w:r w:rsidRPr="000C5542">
                  <w:rPr>
                    <w:rFonts w:ascii="MS Gothic" w:eastAsia="MS Gothic" w:hAnsi="MS Gothic" w:cs="Arial" w:hint="eastAsia"/>
                  </w:rPr>
                  <w:t>☐</w:t>
                </w:r>
              </w:p>
            </w:tc>
          </w:sdtContent>
        </w:sdt>
        <w:sdt>
          <w:sdtPr>
            <w:rPr>
              <w:rFonts w:cs="Arial"/>
            </w:rPr>
            <w:id w:val="127613499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2177A66" w14:textId="77777777" w:rsidR="0083046B" w:rsidRPr="00397EB7" w:rsidRDefault="0083046B" w:rsidP="00863F7C">
                <w:pPr>
                  <w:jc w:val="center"/>
                  <w:rPr>
                    <w:rFonts w:cs="Arial"/>
                  </w:rPr>
                </w:pPr>
                <w:r w:rsidRPr="000C5542">
                  <w:rPr>
                    <w:rFonts w:ascii="MS Gothic" w:eastAsia="MS Gothic" w:hAnsi="MS Gothic" w:cs="Arial" w:hint="eastAsia"/>
                  </w:rPr>
                  <w:t>☐</w:t>
                </w:r>
              </w:p>
            </w:tc>
          </w:sdtContent>
        </w:sdt>
      </w:tr>
      <w:tr w:rsidR="0083046B" w:rsidRPr="00397EB7" w14:paraId="138E8251" w14:textId="77777777" w:rsidTr="00B71169">
        <w:tc>
          <w:tcPr>
            <w:tcW w:w="7416" w:type="dxa"/>
            <w:shd w:val="clear" w:color="auto" w:fill="E2EFD9" w:themeFill="accent6" w:themeFillTint="33"/>
          </w:tcPr>
          <w:p w14:paraId="5F306E75" w14:textId="77777777" w:rsidR="0083046B" w:rsidRPr="00397EB7" w:rsidRDefault="0083046B" w:rsidP="00C32F45">
            <w:pPr>
              <w:rPr>
                <w:rFonts w:cs="Arial"/>
              </w:rPr>
            </w:pPr>
            <w:r w:rsidRPr="00397EB7">
              <w:rPr>
                <w:rFonts w:cs="Arial"/>
              </w:rPr>
              <w:t xml:space="preserve">Are the procedures followed by faculty for reviewing, evaluating, and grading examinations and assessments adequate? </w:t>
            </w:r>
          </w:p>
        </w:tc>
        <w:sdt>
          <w:sdtPr>
            <w:rPr>
              <w:rFonts w:cs="Arial"/>
            </w:rPr>
            <w:id w:val="-56788581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00A630E" w14:textId="77777777" w:rsidR="0083046B" w:rsidRPr="00397EB7" w:rsidRDefault="0083046B" w:rsidP="00863F7C">
                <w:pPr>
                  <w:jc w:val="center"/>
                  <w:rPr>
                    <w:rFonts w:cs="Arial"/>
                  </w:rPr>
                </w:pPr>
                <w:r w:rsidRPr="000C5542">
                  <w:rPr>
                    <w:rFonts w:ascii="MS Gothic" w:eastAsia="MS Gothic" w:hAnsi="MS Gothic" w:cs="Arial" w:hint="eastAsia"/>
                  </w:rPr>
                  <w:t>☐</w:t>
                </w:r>
              </w:p>
            </w:tc>
          </w:sdtContent>
        </w:sdt>
        <w:sdt>
          <w:sdtPr>
            <w:rPr>
              <w:rFonts w:cs="Arial"/>
            </w:rPr>
            <w:id w:val="-133406197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9870727" w14:textId="77777777" w:rsidR="0083046B" w:rsidRPr="00397EB7" w:rsidRDefault="0083046B" w:rsidP="00863F7C">
                <w:pPr>
                  <w:jc w:val="center"/>
                  <w:rPr>
                    <w:rFonts w:cs="Arial"/>
                  </w:rPr>
                </w:pPr>
                <w:r w:rsidRPr="000C5542">
                  <w:rPr>
                    <w:rFonts w:ascii="MS Gothic" w:eastAsia="MS Gothic" w:hAnsi="MS Gothic" w:cs="Arial" w:hint="eastAsia"/>
                  </w:rPr>
                  <w:t>☐</w:t>
                </w:r>
              </w:p>
            </w:tc>
          </w:sdtContent>
        </w:sdt>
        <w:sdt>
          <w:sdtPr>
            <w:rPr>
              <w:rFonts w:cs="Arial"/>
            </w:rPr>
            <w:id w:val="-19878528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C2A0856" w14:textId="77777777" w:rsidR="0083046B" w:rsidRPr="00397EB7" w:rsidRDefault="0083046B" w:rsidP="00863F7C">
                <w:pPr>
                  <w:jc w:val="center"/>
                  <w:rPr>
                    <w:rFonts w:cs="Arial"/>
                  </w:rPr>
                </w:pPr>
                <w:r w:rsidRPr="000C5542">
                  <w:rPr>
                    <w:rFonts w:ascii="MS Gothic" w:eastAsia="MS Gothic" w:hAnsi="MS Gothic" w:cs="Arial" w:hint="eastAsia"/>
                  </w:rPr>
                  <w:t>☐</w:t>
                </w:r>
              </w:p>
            </w:tc>
          </w:sdtContent>
        </w:sdt>
      </w:tr>
      <w:tr w:rsidR="0083046B" w:rsidRPr="00397EB7" w14:paraId="07F49B38" w14:textId="77777777" w:rsidTr="00B71169">
        <w:tc>
          <w:tcPr>
            <w:tcW w:w="7416" w:type="dxa"/>
            <w:shd w:val="clear" w:color="auto" w:fill="E2EFD9" w:themeFill="accent6" w:themeFillTint="33"/>
          </w:tcPr>
          <w:p w14:paraId="13EE0498" w14:textId="5377804F" w:rsidR="0083046B" w:rsidRPr="00397EB7" w:rsidRDefault="0083046B" w:rsidP="00C32F45">
            <w:pPr>
              <w:rPr>
                <w:rFonts w:cs="Arial"/>
              </w:rPr>
            </w:pPr>
            <w:r w:rsidRPr="00E732CF">
              <w:rPr>
                <w:rFonts w:cs="Arial"/>
              </w:rPr>
              <w:t>Does the institution offer adequate transcript services for current students and alumni?</w:t>
            </w:r>
          </w:p>
        </w:tc>
        <w:sdt>
          <w:sdtPr>
            <w:rPr>
              <w:rFonts w:cs="Arial"/>
            </w:rPr>
            <w:id w:val="-72413735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D3302B4" w14:textId="77777777" w:rsidR="0083046B" w:rsidRPr="00397EB7" w:rsidRDefault="0083046B" w:rsidP="00863F7C">
                <w:pPr>
                  <w:jc w:val="center"/>
                  <w:rPr>
                    <w:rFonts w:cs="Arial"/>
                  </w:rPr>
                </w:pPr>
                <w:r w:rsidRPr="000C5542">
                  <w:rPr>
                    <w:rFonts w:ascii="MS Gothic" w:eastAsia="MS Gothic" w:hAnsi="MS Gothic" w:cs="Arial" w:hint="eastAsia"/>
                  </w:rPr>
                  <w:t>☐</w:t>
                </w:r>
              </w:p>
            </w:tc>
          </w:sdtContent>
        </w:sdt>
        <w:sdt>
          <w:sdtPr>
            <w:rPr>
              <w:rFonts w:cs="Arial"/>
            </w:rPr>
            <w:id w:val="-120716975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8FB71CF" w14:textId="77777777" w:rsidR="0083046B" w:rsidRPr="00397EB7" w:rsidRDefault="0083046B" w:rsidP="00863F7C">
                <w:pPr>
                  <w:jc w:val="center"/>
                  <w:rPr>
                    <w:rFonts w:cs="Arial"/>
                  </w:rPr>
                </w:pPr>
                <w:r w:rsidRPr="000C5542">
                  <w:rPr>
                    <w:rFonts w:ascii="MS Gothic" w:eastAsia="MS Gothic" w:hAnsi="MS Gothic" w:cs="Arial" w:hint="eastAsia"/>
                  </w:rPr>
                  <w:t>☐</w:t>
                </w:r>
              </w:p>
            </w:tc>
          </w:sdtContent>
        </w:sdt>
        <w:sdt>
          <w:sdtPr>
            <w:rPr>
              <w:rFonts w:cs="Arial"/>
            </w:rPr>
            <w:id w:val="-65931530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149D171" w14:textId="77777777" w:rsidR="0083046B" w:rsidRPr="00397EB7" w:rsidRDefault="0083046B" w:rsidP="00863F7C">
                <w:pPr>
                  <w:jc w:val="center"/>
                  <w:rPr>
                    <w:rFonts w:cs="Arial"/>
                  </w:rPr>
                </w:pPr>
                <w:r w:rsidRPr="000C5542">
                  <w:rPr>
                    <w:rFonts w:ascii="MS Gothic" w:eastAsia="MS Gothic" w:hAnsi="MS Gothic" w:cs="Arial" w:hint="eastAsia"/>
                  </w:rPr>
                  <w:t>☐</w:t>
                </w:r>
              </w:p>
            </w:tc>
          </w:sdtContent>
        </w:sdt>
      </w:tr>
      <w:tr w:rsidR="0083046B" w:rsidRPr="00397EB7" w14:paraId="32949D0E" w14:textId="77777777" w:rsidTr="00B71169">
        <w:tc>
          <w:tcPr>
            <w:tcW w:w="7416" w:type="dxa"/>
            <w:shd w:val="clear" w:color="auto" w:fill="E2EFD9" w:themeFill="accent6" w:themeFillTint="33"/>
          </w:tcPr>
          <w:p w14:paraId="4DF36B8A" w14:textId="4FD05CB4" w:rsidR="0083046B" w:rsidRPr="00397EB7" w:rsidRDefault="0083046B" w:rsidP="00C32F45">
            <w:pPr>
              <w:rPr>
                <w:rFonts w:cs="Arial"/>
                <w:b/>
              </w:rPr>
            </w:pPr>
            <w:r w:rsidRPr="00397EB7">
              <w:rPr>
                <w:rFonts w:cs="Arial"/>
                <w:b/>
              </w:rPr>
              <w:t xml:space="preserve">Standard </w:t>
            </w:r>
            <w:r>
              <w:rPr>
                <w:rFonts w:cs="Arial"/>
                <w:b/>
              </w:rPr>
              <w:t>XII</w:t>
            </w:r>
            <w:r w:rsidRPr="00397EB7">
              <w:rPr>
                <w:rFonts w:cs="Arial"/>
                <w:b/>
              </w:rPr>
              <w:t>.</w:t>
            </w:r>
            <w:r>
              <w:rPr>
                <w:rFonts w:cs="Arial"/>
                <w:b/>
              </w:rPr>
              <w:t>A</w:t>
            </w:r>
            <w:r w:rsidRPr="00397EB7">
              <w:rPr>
                <w:rFonts w:cs="Arial"/>
                <w:b/>
              </w:rPr>
              <w:t xml:space="preserve">. – </w:t>
            </w:r>
            <w:r>
              <w:rPr>
                <w:rFonts w:cs="Arial"/>
                <w:b/>
              </w:rPr>
              <w:t>Standard is Evident, Emerging, Not Evident, or Not Applicable</w:t>
            </w:r>
          </w:p>
        </w:tc>
        <w:tc>
          <w:tcPr>
            <w:tcW w:w="1944" w:type="dxa"/>
            <w:gridSpan w:val="3"/>
            <w:shd w:val="clear" w:color="auto" w:fill="E2EFD9" w:themeFill="accent6" w:themeFillTint="33"/>
          </w:tcPr>
          <w:p w14:paraId="0E717B51" w14:textId="77777777" w:rsidR="0083046B" w:rsidRPr="00397EB7" w:rsidRDefault="00000000" w:rsidP="00C32F45">
            <w:pPr>
              <w:rPr>
                <w:rFonts w:cs="Arial"/>
                <w:b/>
              </w:rPr>
            </w:pPr>
            <w:sdt>
              <w:sdtPr>
                <w:rPr>
                  <w:rStyle w:val="Style1"/>
                </w:rPr>
                <w:alias w:val="Finding "/>
                <w:tag w:val="Finding "/>
                <w:id w:val="-188988315"/>
                <w:placeholder>
                  <w:docPart w:val="B7532502EDBD4017BCD0759D471D9579"/>
                </w:placeholder>
                <w:showingPlcHdr/>
                <w:comboBox>
                  <w:listItem w:displayText="Standard is Evident" w:value="Standard is Evident"/>
                  <w:listItem w:displayText="Standard is Emerging" w:value="Standard is Emerging"/>
                  <w:listItem w:displayText="Standard is Not Evident" w:value="Standard is Not Evident"/>
                  <w:listItem w:displayText="Not Applicable " w:value="Not Applicable "/>
                </w:comboBox>
              </w:sdtPr>
              <w:sdtEndPr>
                <w:rPr>
                  <w:rStyle w:val="DefaultParagraphFont"/>
                  <w:rFonts w:cs="Arial"/>
                  <w:b/>
                  <w:vanish/>
                  <w:sz w:val="20"/>
                  <w:szCs w:val="20"/>
                </w:rPr>
              </w:sdtEndPr>
              <w:sdtContent>
                <w:r w:rsidR="0083046B" w:rsidRPr="00C94CE0">
                  <w:rPr>
                    <w:rStyle w:val="PlaceholderText"/>
                  </w:rPr>
                  <w:t>Choose a finding.</w:t>
                </w:r>
              </w:sdtContent>
            </w:sdt>
          </w:p>
        </w:tc>
      </w:tr>
    </w:tbl>
    <w:p w14:paraId="0EEE571B" w14:textId="77777777" w:rsidR="0083046B" w:rsidRDefault="0083046B" w:rsidP="00341438">
      <w:pPr>
        <w:spacing w:after="0" w:line="240" w:lineRule="auto"/>
        <w:rPr>
          <w:rFonts w:ascii="Calibri" w:eastAsia="Arial" w:hAnsi="Calibri" w:cs="Arial"/>
          <w:b/>
          <w:bCs/>
          <w:sz w:val="24"/>
          <w:szCs w:val="24"/>
          <w:u w:val="single"/>
        </w:rPr>
      </w:pPr>
    </w:p>
    <w:p w14:paraId="44AAEE34" w14:textId="77777777" w:rsidR="00341438" w:rsidRPr="00512A8E" w:rsidRDefault="00341438" w:rsidP="00341438">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46115658"/>
          <w:placeholder>
            <w:docPart w:val="73504A9D928F40838DD949F2308B2FEB"/>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6C811243" w14:textId="2F8F9030" w:rsidR="00341438" w:rsidRPr="00512A8E" w:rsidRDefault="00341438" w:rsidP="00341438">
      <w:pPr>
        <w:spacing w:after="0" w:line="240" w:lineRule="auto"/>
        <w:rPr>
          <w:rFonts w:ascii="Calibri" w:eastAsia="Calibri" w:hAnsi="Calibri" w:cs="Arial"/>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1749647001"/>
          <w:placeholder>
            <w:docPart w:val="27D6F60A50C0464A896B6511B7EFCC6A"/>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2EA67838" w14:textId="77777777" w:rsidR="00341438" w:rsidRPr="00512A8E" w:rsidRDefault="00341438" w:rsidP="00341438">
      <w:pPr>
        <w:spacing w:after="0" w:line="240" w:lineRule="auto"/>
        <w:rPr>
          <w:rFonts w:ascii="Calibri" w:eastAsia="Calibri" w:hAnsi="Calibri" w:cs="Arial"/>
        </w:rPr>
      </w:pPr>
    </w:p>
    <w:p w14:paraId="6B2137C9" w14:textId="58BF0921" w:rsidR="00A83741" w:rsidRPr="00512A8E" w:rsidRDefault="00A83741" w:rsidP="00A83741">
      <w:pPr>
        <w:spacing w:after="0" w:line="240" w:lineRule="auto"/>
        <w:rPr>
          <w:rFonts w:cs="Arial"/>
          <w:sz w:val="20"/>
          <w:szCs w:val="20"/>
        </w:rPr>
      </w:pPr>
      <w:r w:rsidRPr="005854FB">
        <w:rPr>
          <w:rFonts w:cs="Arial"/>
          <w:b/>
          <w:smallCaps/>
          <w:sz w:val="24"/>
          <w:szCs w:val="24"/>
          <w:u w:val="single"/>
        </w:rPr>
        <w:t xml:space="preserve">Exhibit </w:t>
      </w:r>
      <w:r>
        <w:rPr>
          <w:rFonts w:cs="Arial"/>
          <w:b/>
          <w:smallCaps/>
          <w:sz w:val="24"/>
          <w:szCs w:val="24"/>
          <w:u w:val="single"/>
        </w:rPr>
        <w:t>32</w:t>
      </w:r>
      <w:r w:rsidRPr="005854FB">
        <w:rPr>
          <w:rFonts w:cs="Arial"/>
          <w:b/>
          <w:smallCaps/>
          <w:sz w:val="24"/>
          <w:szCs w:val="24"/>
          <w:u w:val="single"/>
        </w:rPr>
        <w:t>:</w:t>
      </w:r>
      <w:r w:rsidRPr="007F5C5E">
        <w:rPr>
          <w:rFonts w:cs="Arial"/>
          <w:color w:val="0000FF"/>
          <w:sz w:val="20"/>
          <w:szCs w:val="20"/>
        </w:rPr>
        <w:t xml:space="preserve"> </w:t>
      </w:r>
      <w:sdt>
        <w:sdtPr>
          <w:rPr>
            <w:rFonts w:cs="Arial"/>
            <w:color w:val="0000FF"/>
            <w:sz w:val="20"/>
            <w:szCs w:val="20"/>
          </w:rPr>
          <w:id w:val="-1364359962"/>
          <w:placeholder>
            <w:docPart w:val="403819D7ECD44BD4984596C68C253E81"/>
          </w:placeholder>
          <w:temporary/>
          <w:showingPlcHdr/>
        </w:sdtPr>
        <w:sdtContent>
          <w:r w:rsidRPr="00397EB7">
            <w:rPr>
              <w:rFonts w:cs="Arial"/>
              <w:color w:val="767171" w:themeColor="background2" w:themeShade="80"/>
            </w:rPr>
            <w:t xml:space="preserve">Provide detailed feedback for </w:t>
          </w:r>
          <w:r>
            <w:rPr>
              <w:rFonts w:cs="Arial"/>
              <w:color w:val="767171" w:themeColor="background2" w:themeShade="80"/>
            </w:rPr>
            <w:t>the E</w:t>
          </w:r>
          <w:r w:rsidRPr="00397EB7">
            <w:rPr>
              <w:rFonts w:cs="Arial"/>
              <w:color w:val="767171" w:themeColor="background2" w:themeShade="80"/>
            </w:rPr>
            <w:t>xhibit</w:t>
          </w:r>
          <w:r>
            <w:rPr>
              <w:rFonts w:cs="Arial"/>
              <w:color w:val="767171" w:themeColor="background2" w:themeShade="80"/>
            </w:rPr>
            <w:t xml:space="preserve">(s) </w:t>
          </w:r>
          <w:r w:rsidRPr="00397EB7">
            <w:rPr>
              <w:rFonts w:cs="Arial"/>
              <w:color w:val="767171" w:themeColor="background2" w:themeShade="80"/>
            </w:rPr>
            <w:t>related to this core component. The applicant institution uses this feedback to strengthen its documentation, processes, and procedures.</w:t>
          </w:r>
        </w:sdtContent>
      </w:sdt>
    </w:p>
    <w:p w14:paraId="1FA35094" w14:textId="77777777" w:rsidR="00A83741" w:rsidRPr="00512A8E" w:rsidRDefault="00A83741" w:rsidP="00341438">
      <w:pPr>
        <w:spacing w:after="0" w:line="240" w:lineRule="auto"/>
        <w:rPr>
          <w:rFonts w:ascii="Calibri" w:eastAsia="Calibri" w:hAnsi="Calibri" w:cs="Arial"/>
        </w:rPr>
      </w:pPr>
    </w:p>
    <w:p w14:paraId="435EDB21" w14:textId="77777777" w:rsidR="00341438" w:rsidRPr="00512A8E" w:rsidRDefault="00341438" w:rsidP="00341438">
      <w:pPr>
        <w:spacing w:after="0" w:line="240" w:lineRule="auto"/>
        <w:rPr>
          <w:rFonts w:ascii="Calibri" w:eastAsia="Arial" w:hAnsi="Calibri" w:cs="Arial"/>
        </w:rPr>
      </w:pPr>
      <w:r w:rsidRPr="0027349F">
        <w:rPr>
          <w:rFonts w:ascii="Calibri" w:eastAsia="Arial" w:hAnsi="Calibri" w:cs="Arial"/>
          <w:b/>
          <w:bCs/>
          <w:sz w:val="24"/>
          <w:szCs w:val="24"/>
          <w:u w:val="single"/>
        </w:rPr>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1702467628"/>
          <w:placeholder>
            <w:docPart w:val="3ECF92D2827F4178BD04D0F04F5454BB"/>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2F189025" w14:textId="33CE1AA5" w:rsidR="00C7457E" w:rsidRPr="00512A8E" w:rsidRDefault="00C7457E" w:rsidP="00341438">
      <w:pPr>
        <w:spacing w:after="0" w:line="240" w:lineRule="auto"/>
        <w:contextualSpacing/>
        <w:rPr>
          <w:rFonts w:ascii="Calibri" w:eastAsia="Aptos" w:hAnsi="Calibri" w:cs="Aptos"/>
        </w:rPr>
      </w:pPr>
    </w:p>
    <w:sdt>
      <w:sdtPr>
        <w:rPr>
          <w:rFonts w:ascii="Calibri" w:eastAsia="Times New Roman" w:hAnsi="Calibri" w:cs="Times New Roman"/>
          <w:b/>
          <w:sz w:val="24"/>
          <w:szCs w:val="28"/>
        </w:rPr>
        <w:id w:val="-1044903031"/>
        <w:lock w:val="sdtContentLocked"/>
        <w:placeholder>
          <w:docPart w:val="DefaultPlaceholder_-1854013440"/>
        </w:placeholder>
      </w:sdtPr>
      <w:sdtEndPr>
        <w:rPr>
          <w:rFonts w:eastAsia="Aptos" w:cs="Calibri"/>
          <w:b w:val="0"/>
          <w:szCs w:val="24"/>
        </w:rPr>
      </w:sdtEndPr>
      <w:sdtContent>
        <w:p w14:paraId="5C5EBA86" w14:textId="2E1B1AB6" w:rsidR="00C7457E" w:rsidRPr="00C7457E" w:rsidRDefault="00C7457E">
          <w:pPr>
            <w:keepNext/>
            <w:keepLines/>
            <w:numPr>
              <w:ilvl w:val="2"/>
              <w:numId w:val="13"/>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Individual Differences</w:t>
          </w:r>
        </w:p>
        <w:p w14:paraId="392693C7" w14:textId="319B4E64"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Academic advising and instructional support are readily available to assist students in achieving institutional and program requirements, program outcomes, course learning outcomes, and educational goals as required by laws applicable to the jurisdiction(s) in which the institution operates.</w:t>
          </w:r>
        </w:p>
      </w:sdtContent>
    </w:sdt>
    <w:p w14:paraId="07503110"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tblLook w:val="04A0" w:firstRow="1" w:lastRow="0" w:firstColumn="1" w:lastColumn="0" w:noHBand="0" w:noVBand="1"/>
      </w:tblPr>
      <w:tblGrid>
        <w:gridCol w:w="7416"/>
        <w:gridCol w:w="648"/>
        <w:gridCol w:w="648"/>
        <w:gridCol w:w="648"/>
      </w:tblGrid>
      <w:tr w:rsidR="0083046B" w:rsidRPr="007F5C5E" w14:paraId="7D98C3EE" w14:textId="77777777" w:rsidTr="00B71169">
        <w:tc>
          <w:tcPr>
            <w:tcW w:w="7416" w:type="dxa"/>
            <w:shd w:val="clear" w:color="auto" w:fill="E2EFD9" w:themeFill="accent6" w:themeFillTint="33"/>
          </w:tcPr>
          <w:p w14:paraId="4E61DD8E" w14:textId="77777777" w:rsidR="0083046B" w:rsidRPr="00397EB7" w:rsidRDefault="0083046B" w:rsidP="00C32F45">
            <w:pPr>
              <w:rPr>
                <w:rFonts w:cs="Arial"/>
                <w:b/>
              </w:rPr>
            </w:pPr>
            <w:r w:rsidRPr="00397EB7">
              <w:rPr>
                <w:rFonts w:cs="Arial"/>
                <w:b/>
              </w:rPr>
              <w:t>Questions</w:t>
            </w:r>
          </w:p>
        </w:tc>
        <w:tc>
          <w:tcPr>
            <w:tcW w:w="648" w:type="dxa"/>
            <w:shd w:val="clear" w:color="auto" w:fill="E2EFD9" w:themeFill="accent6" w:themeFillTint="33"/>
          </w:tcPr>
          <w:p w14:paraId="1B7D7AC3" w14:textId="77777777" w:rsidR="0083046B" w:rsidRPr="00397EB7" w:rsidRDefault="0083046B" w:rsidP="00C32F45">
            <w:pPr>
              <w:rPr>
                <w:rFonts w:cs="Arial"/>
                <w:b/>
              </w:rPr>
            </w:pPr>
            <w:r w:rsidRPr="00397EB7">
              <w:rPr>
                <w:rFonts w:cs="Arial"/>
                <w:b/>
              </w:rPr>
              <w:t>Yes</w:t>
            </w:r>
          </w:p>
        </w:tc>
        <w:tc>
          <w:tcPr>
            <w:tcW w:w="648" w:type="dxa"/>
            <w:shd w:val="clear" w:color="auto" w:fill="E2EFD9" w:themeFill="accent6" w:themeFillTint="33"/>
          </w:tcPr>
          <w:p w14:paraId="37DB4D14" w14:textId="77777777" w:rsidR="0083046B" w:rsidRPr="007F5C5E" w:rsidRDefault="0083046B" w:rsidP="00C32F45">
            <w:pPr>
              <w:rPr>
                <w:rFonts w:cs="Arial"/>
                <w:b/>
                <w:sz w:val="20"/>
                <w:szCs w:val="20"/>
              </w:rPr>
            </w:pPr>
            <w:r w:rsidRPr="007F5C5E">
              <w:rPr>
                <w:rFonts w:cs="Arial"/>
                <w:b/>
                <w:sz w:val="20"/>
                <w:szCs w:val="20"/>
              </w:rPr>
              <w:t>No</w:t>
            </w:r>
          </w:p>
        </w:tc>
        <w:tc>
          <w:tcPr>
            <w:tcW w:w="648" w:type="dxa"/>
            <w:shd w:val="clear" w:color="auto" w:fill="E2EFD9" w:themeFill="accent6" w:themeFillTint="33"/>
          </w:tcPr>
          <w:p w14:paraId="7328C19E" w14:textId="77777777" w:rsidR="0083046B" w:rsidRPr="007F5C5E" w:rsidRDefault="0083046B" w:rsidP="00C32F45">
            <w:pPr>
              <w:rPr>
                <w:rFonts w:cs="Arial"/>
                <w:b/>
                <w:sz w:val="20"/>
                <w:szCs w:val="20"/>
              </w:rPr>
            </w:pPr>
            <w:r w:rsidRPr="007F5C5E">
              <w:rPr>
                <w:rFonts w:cs="Arial"/>
                <w:b/>
                <w:sz w:val="20"/>
                <w:szCs w:val="20"/>
              </w:rPr>
              <w:t>N/A</w:t>
            </w:r>
          </w:p>
        </w:tc>
      </w:tr>
      <w:tr w:rsidR="0083046B" w:rsidRPr="007F5C5E" w14:paraId="0C4559D9" w14:textId="77777777" w:rsidTr="00B71169">
        <w:tc>
          <w:tcPr>
            <w:tcW w:w="7416" w:type="dxa"/>
            <w:shd w:val="clear" w:color="auto" w:fill="E2EFD9" w:themeFill="accent6" w:themeFillTint="33"/>
          </w:tcPr>
          <w:p w14:paraId="68A17346" w14:textId="77777777" w:rsidR="0083046B" w:rsidRPr="00397EB7" w:rsidRDefault="0083046B" w:rsidP="00C32F45">
            <w:pPr>
              <w:rPr>
                <w:rFonts w:cs="Arial"/>
              </w:rPr>
            </w:pPr>
            <w:r w:rsidRPr="00397EB7">
              <w:rPr>
                <w:rFonts w:cs="Arial"/>
              </w:rPr>
              <w:t xml:space="preserve">Does the institution offer adequate academic advising and instructional support to assist students </w:t>
            </w:r>
            <w:r>
              <w:rPr>
                <w:rFonts w:cs="Arial"/>
              </w:rPr>
              <w:t>having</w:t>
            </w:r>
            <w:r w:rsidRPr="00397EB7">
              <w:rPr>
                <w:rFonts w:cs="Arial"/>
              </w:rPr>
              <w:t xml:space="preserve"> difficulties in meeting program requirements? </w:t>
            </w:r>
          </w:p>
        </w:tc>
        <w:sdt>
          <w:sdtPr>
            <w:rPr>
              <w:rFonts w:cs="Arial"/>
            </w:rPr>
            <w:id w:val="15195171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4D04157" w14:textId="77777777" w:rsidR="0083046B" w:rsidRPr="00397EB7" w:rsidRDefault="0083046B" w:rsidP="00C32F45">
                <w:pPr>
                  <w:jc w:val="center"/>
                  <w:rPr>
                    <w:rFonts w:cs="Arial"/>
                  </w:rPr>
                </w:pPr>
                <w:r w:rsidRPr="000C5542">
                  <w:rPr>
                    <w:rFonts w:ascii="MS Gothic" w:eastAsia="MS Gothic" w:hAnsi="MS Gothic" w:cs="Arial" w:hint="eastAsia"/>
                  </w:rPr>
                  <w:t>☐</w:t>
                </w:r>
              </w:p>
            </w:tc>
          </w:sdtContent>
        </w:sdt>
        <w:sdt>
          <w:sdtPr>
            <w:rPr>
              <w:rFonts w:cs="Arial"/>
            </w:rPr>
            <w:id w:val="-162399243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4675237" w14:textId="77777777" w:rsidR="0083046B" w:rsidRPr="007F5C5E" w:rsidRDefault="0083046B" w:rsidP="00C32F45">
                <w:pPr>
                  <w:jc w:val="center"/>
                  <w:rPr>
                    <w:rFonts w:cs="Arial"/>
                    <w:sz w:val="20"/>
                    <w:szCs w:val="20"/>
                  </w:rPr>
                </w:pPr>
                <w:r w:rsidRPr="000C5542">
                  <w:rPr>
                    <w:rFonts w:ascii="MS Gothic" w:eastAsia="MS Gothic" w:hAnsi="MS Gothic" w:cs="Arial" w:hint="eastAsia"/>
                  </w:rPr>
                  <w:t>☐</w:t>
                </w:r>
              </w:p>
            </w:tc>
          </w:sdtContent>
        </w:sdt>
        <w:sdt>
          <w:sdtPr>
            <w:rPr>
              <w:rFonts w:cs="Arial"/>
            </w:rPr>
            <w:id w:val="152906604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AC9D6E1" w14:textId="77777777" w:rsidR="0083046B" w:rsidRPr="007F5C5E" w:rsidRDefault="0083046B" w:rsidP="00C32F45">
                <w:pPr>
                  <w:jc w:val="center"/>
                  <w:rPr>
                    <w:rFonts w:cs="Arial"/>
                    <w:sz w:val="20"/>
                    <w:szCs w:val="20"/>
                  </w:rPr>
                </w:pPr>
                <w:r w:rsidRPr="000C5542">
                  <w:rPr>
                    <w:rFonts w:ascii="MS Gothic" w:eastAsia="MS Gothic" w:hAnsi="MS Gothic" w:cs="Arial" w:hint="eastAsia"/>
                  </w:rPr>
                  <w:t>☐</w:t>
                </w:r>
              </w:p>
            </w:tc>
          </w:sdtContent>
        </w:sdt>
      </w:tr>
      <w:tr w:rsidR="0083046B" w:rsidRPr="007F5C5E" w14:paraId="094BFF14" w14:textId="77777777" w:rsidTr="00B71169">
        <w:tc>
          <w:tcPr>
            <w:tcW w:w="7416" w:type="dxa"/>
            <w:shd w:val="clear" w:color="auto" w:fill="E2EFD9" w:themeFill="accent6" w:themeFillTint="33"/>
          </w:tcPr>
          <w:p w14:paraId="5B9480B8" w14:textId="77777777" w:rsidR="0083046B" w:rsidRPr="00397EB7" w:rsidRDefault="0083046B" w:rsidP="00C32F45">
            <w:pPr>
              <w:rPr>
                <w:rFonts w:cs="Arial"/>
              </w:rPr>
            </w:pPr>
            <w:r w:rsidRPr="00397EB7">
              <w:rPr>
                <w:rFonts w:cs="Arial"/>
              </w:rPr>
              <w:t xml:space="preserve">Does the institution’s academic advising and instructional support encourage students to meet program requirements, achieve program and course outcomes, and attain educational goals? </w:t>
            </w:r>
          </w:p>
        </w:tc>
        <w:sdt>
          <w:sdtPr>
            <w:rPr>
              <w:rFonts w:cs="Arial"/>
            </w:rPr>
            <w:id w:val="129194507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B1AF718" w14:textId="77777777" w:rsidR="0083046B" w:rsidRPr="00397EB7" w:rsidRDefault="0083046B" w:rsidP="00C32F45">
                <w:pPr>
                  <w:jc w:val="center"/>
                  <w:rPr>
                    <w:rFonts w:cs="Arial"/>
                  </w:rPr>
                </w:pPr>
                <w:r w:rsidRPr="000C5542">
                  <w:rPr>
                    <w:rFonts w:ascii="MS Gothic" w:eastAsia="MS Gothic" w:hAnsi="MS Gothic" w:cs="Arial" w:hint="eastAsia"/>
                  </w:rPr>
                  <w:t>☐</w:t>
                </w:r>
              </w:p>
            </w:tc>
          </w:sdtContent>
        </w:sdt>
        <w:sdt>
          <w:sdtPr>
            <w:rPr>
              <w:rFonts w:cs="Arial"/>
            </w:rPr>
            <w:id w:val="34320403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4865546" w14:textId="77777777" w:rsidR="0083046B" w:rsidRPr="007F5C5E" w:rsidRDefault="0083046B" w:rsidP="00C32F45">
                <w:pPr>
                  <w:jc w:val="center"/>
                  <w:rPr>
                    <w:rFonts w:cs="Arial"/>
                    <w:sz w:val="20"/>
                    <w:szCs w:val="20"/>
                  </w:rPr>
                </w:pPr>
                <w:r w:rsidRPr="000C5542">
                  <w:rPr>
                    <w:rFonts w:ascii="MS Gothic" w:eastAsia="MS Gothic" w:hAnsi="MS Gothic" w:cs="Arial" w:hint="eastAsia"/>
                  </w:rPr>
                  <w:t>☐</w:t>
                </w:r>
              </w:p>
            </w:tc>
          </w:sdtContent>
        </w:sdt>
        <w:sdt>
          <w:sdtPr>
            <w:rPr>
              <w:rFonts w:cs="Arial"/>
            </w:rPr>
            <w:id w:val="163452095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0821428" w14:textId="77777777" w:rsidR="0083046B" w:rsidRPr="007F5C5E" w:rsidRDefault="0083046B" w:rsidP="00C32F45">
                <w:pPr>
                  <w:jc w:val="center"/>
                  <w:rPr>
                    <w:rFonts w:cs="Arial"/>
                    <w:sz w:val="20"/>
                    <w:szCs w:val="20"/>
                  </w:rPr>
                </w:pPr>
                <w:r w:rsidRPr="000C5542">
                  <w:rPr>
                    <w:rFonts w:ascii="MS Gothic" w:eastAsia="MS Gothic" w:hAnsi="MS Gothic" w:cs="Arial" w:hint="eastAsia"/>
                  </w:rPr>
                  <w:t>☐</w:t>
                </w:r>
              </w:p>
            </w:tc>
          </w:sdtContent>
        </w:sdt>
      </w:tr>
      <w:tr w:rsidR="0083046B" w:rsidRPr="007F5C5E" w14:paraId="310CAC68" w14:textId="77777777" w:rsidTr="00B71169">
        <w:tc>
          <w:tcPr>
            <w:tcW w:w="7416" w:type="dxa"/>
            <w:shd w:val="clear" w:color="auto" w:fill="E2EFD9" w:themeFill="accent6" w:themeFillTint="33"/>
          </w:tcPr>
          <w:p w14:paraId="43854CC0" w14:textId="03A87CE8" w:rsidR="0083046B" w:rsidRPr="00397EB7" w:rsidRDefault="0083046B" w:rsidP="00C32F45">
            <w:pPr>
              <w:rPr>
                <w:rFonts w:cs="Arial"/>
              </w:rPr>
            </w:pPr>
            <w:r w:rsidRPr="00397EB7">
              <w:rPr>
                <w:rFonts w:cs="Arial"/>
              </w:rPr>
              <w:t xml:space="preserve">Does the institution adequately </w:t>
            </w:r>
            <w:r>
              <w:rPr>
                <w:rFonts w:cs="Arial"/>
              </w:rPr>
              <w:t xml:space="preserve">assist students with their needs, </w:t>
            </w:r>
            <w:r w:rsidRPr="00397EB7">
              <w:rPr>
                <w:rFonts w:cs="Arial"/>
              </w:rPr>
              <w:t xml:space="preserve">as required by </w:t>
            </w:r>
            <w:r w:rsidRPr="006456D0">
              <w:rPr>
                <w:rFonts w:cstheme="minorHAnsi"/>
              </w:rPr>
              <w:t>laws applicable to the jurisdiction(s) in which the institution operates</w:t>
            </w:r>
            <w:r w:rsidRPr="00397EB7">
              <w:rPr>
                <w:rFonts w:cs="Arial"/>
              </w:rPr>
              <w:t xml:space="preserve">? </w:t>
            </w:r>
          </w:p>
        </w:tc>
        <w:sdt>
          <w:sdtPr>
            <w:rPr>
              <w:rFonts w:cs="Arial"/>
            </w:rPr>
            <w:id w:val="115981007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BDE3B36" w14:textId="77777777" w:rsidR="0083046B" w:rsidRPr="00397EB7" w:rsidRDefault="0083046B" w:rsidP="00C32F45">
                <w:pPr>
                  <w:jc w:val="center"/>
                  <w:rPr>
                    <w:rFonts w:cs="Arial"/>
                  </w:rPr>
                </w:pPr>
                <w:r w:rsidRPr="000C5542">
                  <w:rPr>
                    <w:rFonts w:ascii="MS Gothic" w:eastAsia="MS Gothic" w:hAnsi="MS Gothic" w:cs="Arial" w:hint="eastAsia"/>
                  </w:rPr>
                  <w:t>☐</w:t>
                </w:r>
              </w:p>
            </w:tc>
          </w:sdtContent>
        </w:sdt>
        <w:sdt>
          <w:sdtPr>
            <w:rPr>
              <w:rFonts w:cs="Arial"/>
            </w:rPr>
            <w:id w:val="160854185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792822C" w14:textId="77777777" w:rsidR="0083046B" w:rsidRPr="007F5C5E" w:rsidRDefault="0083046B" w:rsidP="00C32F45">
                <w:pPr>
                  <w:jc w:val="center"/>
                  <w:rPr>
                    <w:rFonts w:cs="Arial"/>
                    <w:sz w:val="20"/>
                    <w:szCs w:val="20"/>
                  </w:rPr>
                </w:pPr>
                <w:r w:rsidRPr="000C5542">
                  <w:rPr>
                    <w:rFonts w:ascii="MS Gothic" w:eastAsia="MS Gothic" w:hAnsi="MS Gothic" w:cs="Arial" w:hint="eastAsia"/>
                  </w:rPr>
                  <w:t>☐</w:t>
                </w:r>
              </w:p>
            </w:tc>
          </w:sdtContent>
        </w:sdt>
        <w:sdt>
          <w:sdtPr>
            <w:rPr>
              <w:rFonts w:cs="Arial"/>
            </w:rPr>
            <w:id w:val="-209692789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A98C00E" w14:textId="77777777" w:rsidR="0083046B" w:rsidRPr="007F5C5E" w:rsidRDefault="0083046B" w:rsidP="00C32F45">
                <w:pPr>
                  <w:jc w:val="center"/>
                  <w:rPr>
                    <w:rFonts w:cs="Arial"/>
                    <w:sz w:val="20"/>
                    <w:szCs w:val="20"/>
                  </w:rPr>
                </w:pPr>
                <w:r w:rsidRPr="000C5542">
                  <w:rPr>
                    <w:rFonts w:ascii="MS Gothic" w:eastAsia="MS Gothic" w:hAnsi="MS Gothic" w:cs="Arial" w:hint="eastAsia"/>
                  </w:rPr>
                  <w:t>☐</w:t>
                </w:r>
              </w:p>
            </w:tc>
          </w:sdtContent>
        </w:sdt>
      </w:tr>
      <w:tr w:rsidR="0083046B" w:rsidRPr="007F5C5E" w14:paraId="1DD22B11" w14:textId="77777777" w:rsidTr="00B71169">
        <w:tc>
          <w:tcPr>
            <w:tcW w:w="7416" w:type="dxa"/>
            <w:shd w:val="clear" w:color="auto" w:fill="E2EFD9" w:themeFill="accent6" w:themeFillTint="33"/>
          </w:tcPr>
          <w:p w14:paraId="4484C3F4" w14:textId="1E421A89" w:rsidR="0083046B" w:rsidRPr="00397EB7" w:rsidRDefault="0083046B" w:rsidP="00C32F45">
            <w:pPr>
              <w:rPr>
                <w:rFonts w:cs="Arial"/>
                <w:b/>
                <w:color w:val="0000FF"/>
              </w:rPr>
            </w:pPr>
            <w:r w:rsidRPr="00397EB7">
              <w:rPr>
                <w:rFonts w:cs="Arial"/>
                <w:b/>
              </w:rPr>
              <w:t xml:space="preserve">Standard </w:t>
            </w:r>
            <w:r>
              <w:rPr>
                <w:rFonts w:cs="Arial"/>
                <w:b/>
              </w:rPr>
              <w:t>XII.B</w:t>
            </w:r>
            <w:r w:rsidRPr="00397EB7">
              <w:rPr>
                <w:rFonts w:cs="Arial"/>
                <w:b/>
              </w:rPr>
              <w:t xml:space="preserve">. – </w:t>
            </w:r>
            <w:r>
              <w:rPr>
                <w:rFonts w:cs="Arial"/>
                <w:b/>
              </w:rPr>
              <w:t>Standard is Evident, Emerging, Not Evident, or Not Applicable</w:t>
            </w:r>
          </w:p>
        </w:tc>
        <w:tc>
          <w:tcPr>
            <w:tcW w:w="1944" w:type="dxa"/>
            <w:gridSpan w:val="3"/>
            <w:shd w:val="clear" w:color="auto" w:fill="E2EFD9" w:themeFill="accent6" w:themeFillTint="33"/>
          </w:tcPr>
          <w:p w14:paraId="345E398A" w14:textId="77777777" w:rsidR="0083046B" w:rsidRPr="00397EB7" w:rsidRDefault="00000000" w:rsidP="00C32F45">
            <w:pPr>
              <w:rPr>
                <w:rFonts w:cs="Arial"/>
                <w:b/>
              </w:rPr>
            </w:pPr>
            <w:sdt>
              <w:sdtPr>
                <w:rPr>
                  <w:rStyle w:val="Style1"/>
                </w:rPr>
                <w:alias w:val="Finding "/>
                <w:tag w:val="Finding "/>
                <w:id w:val="-109509264"/>
                <w:placeholder>
                  <w:docPart w:val="4E103CE7EDE947DB8C513B8F346C31C5"/>
                </w:placeholder>
                <w:showingPlcHdr/>
                <w:comboBox>
                  <w:listItem w:displayText="Standard is Evident" w:value="Standard is Evident"/>
                  <w:listItem w:displayText="Standard is Emerging" w:value="Standard is Emerging"/>
                  <w:listItem w:displayText="Standard is Not Evident" w:value="Standard is Not Evident"/>
                  <w:listItem w:displayText="Not Applicable " w:value="Not Applicable "/>
                </w:comboBox>
              </w:sdtPr>
              <w:sdtEndPr>
                <w:rPr>
                  <w:rStyle w:val="DefaultParagraphFont"/>
                  <w:rFonts w:cs="Arial"/>
                  <w:b/>
                  <w:vanish/>
                  <w:sz w:val="20"/>
                  <w:szCs w:val="20"/>
                </w:rPr>
              </w:sdtEndPr>
              <w:sdtContent>
                <w:r w:rsidR="0083046B" w:rsidRPr="00C94CE0">
                  <w:rPr>
                    <w:rStyle w:val="PlaceholderText"/>
                  </w:rPr>
                  <w:t>Choose a finding.</w:t>
                </w:r>
              </w:sdtContent>
            </w:sdt>
          </w:p>
        </w:tc>
      </w:tr>
    </w:tbl>
    <w:p w14:paraId="07FB4A66" w14:textId="77777777" w:rsidR="0083046B" w:rsidRDefault="0083046B" w:rsidP="00341438">
      <w:pPr>
        <w:spacing w:after="0" w:line="240" w:lineRule="auto"/>
        <w:rPr>
          <w:rFonts w:ascii="Calibri" w:eastAsia="Arial" w:hAnsi="Calibri" w:cs="Arial"/>
          <w:b/>
          <w:bCs/>
          <w:sz w:val="24"/>
          <w:szCs w:val="24"/>
          <w:u w:val="single"/>
        </w:rPr>
      </w:pPr>
    </w:p>
    <w:p w14:paraId="2A76F81F" w14:textId="77777777" w:rsidR="00341438" w:rsidRPr="00512A8E" w:rsidRDefault="00341438" w:rsidP="00341438">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1042367570"/>
          <w:placeholder>
            <w:docPart w:val="059F20292EAA44009D49B7B4FEDAB73A"/>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311997C7" w14:textId="6232B132" w:rsidR="00341438" w:rsidRPr="00512A8E" w:rsidRDefault="00341438" w:rsidP="00341438">
      <w:pPr>
        <w:spacing w:after="0" w:line="240" w:lineRule="auto"/>
        <w:rPr>
          <w:rFonts w:ascii="Calibri" w:eastAsia="Calibri" w:hAnsi="Calibri" w:cs="Arial"/>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1753093063"/>
          <w:placeholder>
            <w:docPart w:val="33CEB2A4532347C0A5970DD78F1D2F98"/>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3DE070F4" w14:textId="77777777" w:rsidR="00341438" w:rsidRPr="00512A8E" w:rsidRDefault="00341438" w:rsidP="00341438">
      <w:pPr>
        <w:spacing w:after="0" w:line="240" w:lineRule="auto"/>
        <w:rPr>
          <w:rFonts w:ascii="Calibri" w:eastAsia="Calibri" w:hAnsi="Calibri" w:cs="Arial"/>
        </w:rPr>
      </w:pPr>
    </w:p>
    <w:p w14:paraId="665A1B4D" w14:textId="77777777" w:rsidR="00341438" w:rsidRPr="00512A8E" w:rsidRDefault="00341438" w:rsidP="00341438">
      <w:pPr>
        <w:spacing w:after="0" w:line="240" w:lineRule="auto"/>
        <w:rPr>
          <w:rFonts w:ascii="Calibri" w:eastAsia="Arial" w:hAnsi="Calibri" w:cs="Arial"/>
        </w:rPr>
      </w:pPr>
      <w:r w:rsidRPr="0027349F">
        <w:rPr>
          <w:rFonts w:ascii="Calibri" w:eastAsia="Arial" w:hAnsi="Calibri" w:cs="Arial"/>
          <w:b/>
          <w:bCs/>
          <w:sz w:val="24"/>
          <w:szCs w:val="24"/>
          <w:u w:val="single"/>
        </w:rPr>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181170590"/>
          <w:placeholder>
            <w:docPart w:val="EC8CFBB8A0DD4C8DBCC4B93B9B72C3A1"/>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3910F41D" w14:textId="04E0F5C0" w:rsidR="00C7457E" w:rsidRPr="00512A8E" w:rsidRDefault="00C7457E" w:rsidP="00341438">
      <w:pPr>
        <w:spacing w:after="0" w:line="240" w:lineRule="auto"/>
        <w:contextualSpacing/>
        <w:rPr>
          <w:rFonts w:ascii="Calibri" w:eastAsia="Aptos" w:hAnsi="Calibri" w:cs="Aptos"/>
        </w:rPr>
      </w:pPr>
    </w:p>
    <w:sdt>
      <w:sdtPr>
        <w:rPr>
          <w:rFonts w:ascii="Calibri" w:eastAsia="Times New Roman" w:hAnsi="Calibri" w:cs="Times New Roman"/>
          <w:b/>
          <w:sz w:val="24"/>
          <w:szCs w:val="28"/>
        </w:rPr>
        <w:id w:val="-509519857"/>
        <w:lock w:val="sdtContentLocked"/>
        <w:placeholder>
          <w:docPart w:val="DefaultPlaceholder_-1854013440"/>
        </w:placeholder>
      </w:sdtPr>
      <w:sdtEndPr>
        <w:rPr>
          <w:rFonts w:eastAsia="Aptos" w:cs="Calibri"/>
          <w:b w:val="0"/>
          <w:szCs w:val="24"/>
        </w:rPr>
      </w:sdtEndPr>
      <w:sdtContent>
        <w:p w14:paraId="5A71C717" w14:textId="0C1A879E" w:rsidR="00C7457E" w:rsidRPr="00C7457E" w:rsidRDefault="00C7457E">
          <w:pPr>
            <w:keepNext/>
            <w:keepLines/>
            <w:numPr>
              <w:ilvl w:val="2"/>
              <w:numId w:val="13"/>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Student Support</w:t>
          </w:r>
        </w:p>
        <w:p w14:paraId="59EF9864" w14:textId="4DC4A5D4"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institution’s policies and procedures optimize interaction between the institution and students. The interaction proactively promotes student completion and success.</w:t>
          </w:r>
        </w:p>
      </w:sdtContent>
    </w:sdt>
    <w:p w14:paraId="57B628C4" w14:textId="77777777" w:rsidR="00C7457E" w:rsidRPr="00C7457E" w:rsidRDefault="00C7457E" w:rsidP="00C7457E">
      <w:pPr>
        <w:spacing w:after="0" w:line="240" w:lineRule="auto"/>
        <w:ind w:left="360"/>
        <w:rPr>
          <w:rFonts w:ascii="Calibri" w:eastAsia="Aptos" w:hAnsi="Calibri" w:cs="Calibri"/>
          <w:sz w:val="24"/>
          <w:szCs w:val="24"/>
        </w:rPr>
      </w:pPr>
    </w:p>
    <w:tbl>
      <w:tblPr>
        <w:tblStyle w:val="TableGrid"/>
        <w:tblW w:w="9360" w:type="dxa"/>
        <w:tblLook w:val="04A0" w:firstRow="1" w:lastRow="0" w:firstColumn="1" w:lastColumn="0" w:noHBand="0" w:noVBand="1"/>
      </w:tblPr>
      <w:tblGrid>
        <w:gridCol w:w="7416"/>
        <w:gridCol w:w="648"/>
        <w:gridCol w:w="648"/>
        <w:gridCol w:w="648"/>
      </w:tblGrid>
      <w:tr w:rsidR="0083046B" w:rsidRPr="007F5C5E" w14:paraId="048574F3" w14:textId="77777777" w:rsidTr="00B71169">
        <w:tc>
          <w:tcPr>
            <w:tcW w:w="7416" w:type="dxa"/>
            <w:shd w:val="clear" w:color="auto" w:fill="E2EFD9" w:themeFill="accent6" w:themeFillTint="33"/>
          </w:tcPr>
          <w:p w14:paraId="29C5FA3E" w14:textId="77777777" w:rsidR="0083046B" w:rsidRPr="00397EB7" w:rsidRDefault="0083046B" w:rsidP="00C32F45">
            <w:pPr>
              <w:rPr>
                <w:rFonts w:cs="Arial"/>
                <w:b/>
              </w:rPr>
            </w:pPr>
            <w:r w:rsidRPr="00397EB7">
              <w:rPr>
                <w:rFonts w:cs="Arial"/>
                <w:b/>
              </w:rPr>
              <w:t>Questions</w:t>
            </w:r>
          </w:p>
        </w:tc>
        <w:tc>
          <w:tcPr>
            <w:tcW w:w="648" w:type="dxa"/>
            <w:shd w:val="clear" w:color="auto" w:fill="E2EFD9" w:themeFill="accent6" w:themeFillTint="33"/>
            <w:vAlign w:val="center"/>
          </w:tcPr>
          <w:p w14:paraId="2B1DD95E" w14:textId="77777777" w:rsidR="0083046B" w:rsidRPr="00397EB7" w:rsidRDefault="0083046B" w:rsidP="00863F7C">
            <w:pPr>
              <w:jc w:val="center"/>
              <w:rPr>
                <w:rFonts w:cs="Arial"/>
                <w:b/>
              </w:rPr>
            </w:pPr>
            <w:r w:rsidRPr="00397EB7">
              <w:rPr>
                <w:rFonts w:cs="Arial"/>
                <w:b/>
              </w:rPr>
              <w:t>Yes</w:t>
            </w:r>
          </w:p>
        </w:tc>
        <w:tc>
          <w:tcPr>
            <w:tcW w:w="648" w:type="dxa"/>
            <w:shd w:val="clear" w:color="auto" w:fill="E2EFD9" w:themeFill="accent6" w:themeFillTint="33"/>
            <w:vAlign w:val="center"/>
          </w:tcPr>
          <w:p w14:paraId="3328B182" w14:textId="77777777" w:rsidR="0083046B" w:rsidRPr="007F5C5E" w:rsidRDefault="0083046B" w:rsidP="00863F7C">
            <w:pPr>
              <w:jc w:val="center"/>
              <w:rPr>
                <w:rFonts w:cs="Arial"/>
                <w:b/>
                <w:sz w:val="20"/>
                <w:szCs w:val="20"/>
              </w:rPr>
            </w:pPr>
            <w:r w:rsidRPr="007F5C5E">
              <w:rPr>
                <w:rFonts w:cs="Arial"/>
                <w:b/>
                <w:sz w:val="20"/>
                <w:szCs w:val="20"/>
              </w:rPr>
              <w:t>No</w:t>
            </w:r>
          </w:p>
        </w:tc>
        <w:tc>
          <w:tcPr>
            <w:tcW w:w="648" w:type="dxa"/>
            <w:shd w:val="clear" w:color="auto" w:fill="E2EFD9" w:themeFill="accent6" w:themeFillTint="33"/>
            <w:vAlign w:val="center"/>
          </w:tcPr>
          <w:p w14:paraId="3B2E9135" w14:textId="77777777" w:rsidR="0083046B" w:rsidRPr="007F5C5E" w:rsidRDefault="0083046B" w:rsidP="00863F7C">
            <w:pPr>
              <w:jc w:val="center"/>
              <w:rPr>
                <w:rFonts w:cs="Arial"/>
                <w:b/>
                <w:sz w:val="20"/>
                <w:szCs w:val="20"/>
              </w:rPr>
            </w:pPr>
            <w:r w:rsidRPr="007F5C5E">
              <w:rPr>
                <w:rFonts w:cs="Arial"/>
                <w:b/>
                <w:sz w:val="20"/>
                <w:szCs w:val="20"/>
              </w:rPr>
              <w:t>N/A</w:t>
            </w:r>
          </w:p>
        </w:tc>
      </w:tr>
      <w:tr w:rsidR="0083046B" w:rsidRPr="007F5C5E" w14:paraId="68A6C927" w14:textId="77777777" w:rsidTr="00B71169">
        <w:tc>
          <w:tcPr>
            <w:tcW w:w="7416" w:type="dxa"/>
            <w:shd w:val="clear" w:color="auto" w:fill="E2EFD9" w:themeFill="accent6" w:themeFillTint="33"/>
          </w:tcPr>
          <w:p w14:paraId="0EE447D3" w14:textId="43E74619" w:rsidR="0083046B" w:rsidRPr="00397EB7" w:rsidRDefault="0083046B" w:rsidP="0083046B">
            <w:pPr>
              <w:rPr>
                <w:rFonts w:cs="Arial"/>
              </w:rPr>
            </w:pPr>
            <w:r w:rsidRPr="00397EB7">
              <w:rPr>
                <w:rFonts w:cs="Arial"/>
              </w:rPr>
              <w:lastRenderedPageBreak/>
              <w:t>Are the institution’s policies, procedures, and time</w:t>
            </w:r>
            <w:r>
              <w:rPr>
                <w:rFonts w:cs="Arial"/>
              </w:rPr>
              <w:t xml:space="preserve"> </w:t>
            </w:r>
            <w:r w:rsidRPr="00397EB7">
              <w:rPr>
                <w:rFonts w:cs="Arial"/>
              </w:rPr>
              <w:t xml:space="preserve">frames for monitoring and encouraging student progress adequate? </w:t>
            </w:r>
          </w:p>
        </w:tc>
        <w:sdt>
          <w:sdtPr>
            <w:rPr>
              <w:rFonts w:cs="Arial"/>
            </w:rPr>
            <w:id w:val="-66108726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6A4304F" w14:textId="77777777" w:rsidR="0083046B" w:rsidRPr="00397EB7" w:rsidRDefault="0083046B" w:rsidP="00863F7C">
                <w:pPr>
                  <w:jc w:val="center"/>
                  <w:rPr>
                    <w:rFonts w:cs="Arial"/>
                  </w:rPr>
                </w:pPr>
                <w:r w:rsidRPr="000C5542">
                  <w:rPr>
                    <w:rFonts w:ascii="MS Gothic" w:eastAsia="MS Gothic" w:hAnsi="MS Gothic" w:cs="Arial" w:hint="eastAsia"/>
                  </w:rPr>
                  <w:t>☐</w:t>
                </w:r>
              </w:p>
            </w:tc>
          </w:sdtContent>
        </w:sdt>
        <w:sdt>
          <w:sdtPr>
            <w:rPr>
              <w:rFonts w:cs="Arial"/>
            </w:rPr>
            <w:id w:val="-210324538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3DE2B8E" w14:textId="77777777" w:rsidR="0083046B" w:rsidRPr="007F5C5E" w:rsidRDefault="0083046B" w:rsidP="00863F7C">
                <w:pPr>
                  <w:jc w:val="center"/>
                  <w:rPr>
                    <w:rFonts w:cs="Arial"/>
                    <w:sz w:val="20"/>
                    <w:szCs w:val="20"/>
                  </w:rPr>
                </w:pPr>
                <w:r w:rsidRPr="000C5542">
                  <w:rPr>
                    <w:rFonts w:ascii="MS Gothic" w:eastAsia="MS Gothic" w:hAnsi="MS Gothic" w:cs="Arial" w:hint="eastAsia"/>
                  </w:rPr>
                  <w:t>☐</w:t>
                </w:r>
              </w:p>
            </w:tc>
          </w:sdtContent>
        </w:sdt>
        <w:sdt>
          <w:sdtPr>
            <w:rPr>
              <w:rFonts w:cs="Arial"/>
            </w:rPr>
            <w:id w:val="-97043332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D39ACCB" w14:textId="77777777" w:rsidR="0083046B" w:rsidRPr="007F5C5E" w:rsidRDefault="0083046B" w:rsidP="00863F7C">
                <w:pPr>
                  <w:jc w:val="center"/>
                  <w:rPr>
                    <w:rFonts w:cs="Arial"/>
                    <w:sz w:val="20"/>
                    <w:szCs w:val="20"/>
                  </w:rPr>
                </w:pPr>
                <w:r w:rsidRPr="000C5542">
                  <w:rPr>
                    <w:rFonts w:ascii="MS Gothic" w:eastAsia="MS Gothic" w:hAnsi="MS Gothic" w:cs="Arial" w:hint="eastAsia"/>
                  </w:rPr>
                  <w:t>☐</w:t>
                </w:r>
              </w:p>
            </w:tc>
          </w:sdtContent>
        </w:sdt>
      </w:tr>
      <w:tr w:rsidR="0083046B" w:rsidRPr="007F5C5E" w14:paraId="70369A4A" w14:textId="77777777" w:rsidTr="00B71169">
        <w:tc>
          <w:tcPr>
            <w:tcW w:w="7416" w:type="dxa"/>
            <w:shd w:val="clear" w:color="auto" w:fill="E2EFD9" w:themeFill="accent6" w:themeFillTint="33"/>
          </w:tcPr>
          <w:p w14:paraId="617FBC1A" w14:textId="1A790653" w:rsidR="0083046B" w:rsidRPr="00397EB7" w:rsidRDefault="0083046B" w:rsidP="0083046B">
            <w:pPr>
              <w:rPr>
                <w:rFonts w:cs="Arial"/>
              </w:rPr>
            </w:pPr>
            <w:r w:rsidRPr="00397EB7">
              <w:rPr>
                <w:rFonts w:cs="Arial"/>
              </w:rPr>
              <w:t xml:space="preserve">Are the various types of contact used by the institution adequate to encourage students </w:t>
            </w:r>
            <w:r>
              <w:rPr>
                <w:rFonts w:cs="Arial"/>
              </w:rPr>
              <w:t xml:space="preserve">to </w:t>
            </w:r>
            <w:r w:rsidRPr="00397EB7">
              <w:rPr>
                <w:rFonts w:cs="Arial"/>
              </w:rPr>
              <w:t>achiev</w:t>
            </w:r>
            <w:r>
              <w:rPr>
                <w:rFonts w:cs="Arial"/>
              </w:rPr>
              <w:t>e</w:t>
            </w:r>
            <w:r w:rsidRPr="00397EB7">
              <w:rPr>
                <w:rFonts w:cs="Arial"/>
              </w:rPr>
              <w:t xml:space="preserve"> stated program outcomes? </w:t>
            </w:r>
          </w:p>
        </w:tc>
        <w:sdt>
          <w:sdtPr>
            <w:rPr>
              <w:rFonts w:cs="Arial"/>
            </w:rPr>
            <w:id w:val="127475030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C60109A" w14:textId="77777777" w:rsidR="0083046B" w:rsidRPr="00397EB7" w:rsidRDefault="0083046B" w:rsidP="00863F7C">
                <w:pPr>
                  <w:jc w:val="center"/>
                  <w:rPr>
                    <w:rFonts w:cs="Arial"/>
                  </w:rPr>
                </w:pPr>
                <w:r w:rsidRPr="000C5542">
                  <w:rPr>
                    <w:rFonts w:ascii="MS Gothic" w:eastAsia="MS Gothic" w:hAnsi="MS Gothic" w:cs="Arial" w:hint="eastAsia"/>
                  </w:rPr>
                  <w:t>☐</w:t>
                </w:r>
              </w:p>
            </w:tc>
          </w:sdtContent>
        </w:sdt>
        <w:sdt>
          <w:sdtPr>
            <w:rPr>
              <w:rFonts w:cs="Arial"/>
            </w:rPr>
            <w:id w:val="-84155437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C69D803" w14:textId="77777777" w:rsidR="0083046B" w:rsidRPr="007F5C5E" w:rsidRDefault="0083046B" w:rsidP="00863F7C">
                <w:pPr>
                  <w:jc w:val="center"/>
                  <w:rPr>
                    <w:rFonts w:cs="Arial"/>
                    <w:sz w:val="20"/>
                    <w:szCs w:val="20"/>
                  </w:rPr>
                </w:pPr>
                <w:r w:rsidRPr="000C5542">
                  <w:rPr>
                    <w:rFonts w:ascii="MS Gothic" w:eastAsia="MS Gothic" w:hAnsi="MS Gothic" w:cs="Arial" w:hint="eastAsia"/>
                  </w:rPr>
                  <w:t>☐</w:t>
                </w:r>
              </w:p>
            </w:tc>
          </w:sdtContent>
        </w:sdt>
        <w:sdt>
          <w:sdtPr>
            <w:rPr>
              <w:rFonts w:cs="Arial"/>
            </w:rPr>
            <w:id w:val="-111374647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390AC80" w14:textId="77777777" w:rsidR="0083046B" w:rsidRPr="007F5C5E" w:rsidRDefault="0083046B" w:rsidP="00863F7C">
                <w:pPr>
                  <w:jc w:val="center"/>
                  <w:rPr>
                    <w:rFonts w:cs="Arial"/>
                    <w:sz w:val="20"/>
                    <w:szCs w:val="20"/>
                  </w:rPr>
                </w:pPr>
                <w:r w:rsidRPr="000C5542">
                  <w:rPr>
                    <w:rFonts w:ascii="MS Gothic" w:eastAsia="MS Gothic" w:hAnsi="MS Gothic" w:cs="Arial" w:hint="eastAsia"/>
                  </w:rPr>
                  <w:t>☐</w:t>
                </w:r>
              </w:p>
            </w:tc>
          </w:sdtContent>
        </w:sdt>
      </w:tr>
      <w:tr w:rsidR="0083046B" w:rsidRPr="007F5C5E" w14:paraId="310A6CF7" w14:textId="77777777" w:rsidTr="00B71169">
        <w:tc>
          <w:tcPr>
            <w:tcW w:w="7416" w:type="dxa"/>
            <w:shd w:val="clear" w:color="auto" w:fill="E2EFD9" w:themeFill="accent6" w:themeFillTint="33"/>
          </w:tcPr>
          <w:p w14:paraId="6A8CB991" w14:textId="07E0D0B1" w:rsidR="0083046B" w:rsidRPr="00397EB7" w:rsidRDefault="0083046B" w:rsidP="00C32F45">
            <w:pPr>
              <w:rPr>
                <w:rFonts w:cs="Arial"/>
                <w:b/>
                <w:color w:val="0000FF"/>
              </w:rPr>
            </w:pPr>
            <w:r w:rsidRPr="00397EB7">
              <w:rPr>
                <w:rFonts w:cs="Arial"/>
                <w:b/>
              </w:rPr>
              <w:t xml:space="preserve">Standard </w:t>
            </w:r>
            <w:r>
              <w:rPr>
                <w:rFonts w:cs="Arial"/>
                <w:b/>
              </w:rPr>
              <w:t>XII.C</w:t>
            </w:r>
            <w:r w:rsidRPr="00397EB7">
              <w:rPr>
                <w:rFonts w:cs="Arial"/>
                <w:b/>
              </w:rPr>
              <w:t xml:space="preserve">. – </w:t>
            </w:r>
            <w:r>
              <w:rPr>
                <w:rFonts w:cs="Arial"/>
                <w:b/>
              </w:rPr>
              <w:t>Standard is Evident, Emerging, Not Evident, or Not Applicable</w:t>
            </w:r>
          </w:p>
        </w:tc>
        <w:tc>
          <w:tcPr>
            <w:tcW w:w="1944" w:type="dxa"/>
            <w:gridSpan w:val="3"/>
            <w:shd w:val="clear" w:color="auto" w:fill="E2EFD9" w:themeFill="accent6" w:themeFillTint="33"/>
          </w:tcPr>
          <w:p w14:paraId="33B7E64A" w14:textId="77777777" w:rsidR="0083046B" w:rsidRPr="00397EB7" w:rsidRDefault="00000000" w:rsidP="00C32F45">
            <w:pPr>
              <w:rPr>
                <w:rFonts w:cs="Arial"/>
                <w:b/>
              </w:rPr>
            </w:pPr>
            <w:sdt>
              <w:sdtPr>
                <w:rPr>
                  <w:rStyle w:val="Style1"/>
                </w:rPr>
                <w:alias w:val="Finding "/>
                <w:tag w:val="Finding "/>
                <w:id w:val="-1568329664"/>
                <w:placeholder>
                  <w:docPart w:val="5D0FC8D495964083ADA75F53A5F28F3C"/>
                </w:placeholder>
                <w:showingPlcHdr/>
                <w:comboBox>
                  <w:listItem w:displayText="Standard is Evident" w:value="Standard is Evident"/>
                  <w:listItem w:displayText="Standard is Emerging" w:value="Standard is Emerging"/>
                  <w:listItem w:displayText="Standard is Not Evident" w:value="Standard is Not Evident"/>
                  <w:listItem w:displayText="Not Applicable " w:value="Not Applicable "/>
                </w:comboBox>
              </w:sdtPr>
              <w:sdtEndPr>
                <w:rPr>
                  <w:rStyle w:val="DefaultParagraphFont"/>
                  <w:rFonts w:cs="Arial"/>
                  <w:b/>
                  <w:vanish/>
                  <w:sz w:val="20"/>
                  <w:szCs w:val="20"/>
                </w:rPr>
              </w:sdtEndPr>
              <w:sdtContent>
                <w:r w:rsidR="0083046B" w:rsidRPr="00C94CE0">
                  <w:rPr>
                    <w:rStyle w:val="PlaceholderText"/>
                  </w:rPr>
                  <w:t>Choose a finding.</w:t>
                </w:r>
              </w:sdtContent>
            </w:sdt>
          </w:p>
        </w:tc>
      </w:tr>
    </w:tbl>
    <w:p w14:paraId="0DB58908" w14:textId="77777777" w:rsidR="00341438" w:rsidRPr="00512A8E" w:rsidRDefault="00341438" w:rsidP="00341438">
      <w:pPr>
        <w:spacing w:after="0" w:line="240" w:lineRule="auto"/>
        <w:rPr>
          <w:rFonts w:ascii="Calibri" w:eastAsia="Arial" w:hAnsi="Calibri" w:cs="Arial"/>
          <w:sz w:val="24"/>
          <w:szCs w:val="24"/>
        </w:rPr>
      </w:pPr>
    </w:p>
    <w:p w14:paraId="0856B9D9" w14:textId="77777777" w:rsidR="00341438" w:rsidRPr="00512A8E" w:rsidRDefault="00341438" w:rsidP="00341438">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570930970"/>
          <w:placeholder>
            <w:docPart w:val="55C4EB5D757B4B8C96067DC8F85AB67F"/>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02246751" w14:textId="3DCBACA6" w:rsidR="00341438" w:rsidRPr="00512A8E" w:rsidRDefault="00341438" w:rsidP="00341438">
      <w:pPr>
        <w:spacing w:after="0" w:line="240" w:lineRule="auto"/>
        <w:rPr>
          <w:rFonts w:ascii="Calibri" w:eastAsia="Calibri" w:hAnsi="Calibri" w:cs="Arial"/>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677959934"/>
          <w:placeholder>
            <w:docPart w:val="01268A2282514DBD9D5F05197B65F29C"/>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499C4BB8" w14:textId="77777777" w:rsidR="00341438" w:rsidRPr="00512A8E" w:rsidRDefault="00341438" w:rsidP="00341438">
      <w:pPr>
        <w:spacing w:after="0" w:line="240" w:lineRule="auto"/>
        <w:rPr>
          <w:rFonts w:ascii="Calibri" w:eastAsia="Calibri" w:hAnsi="Calibri" w:cs="Arial"/>
        </w:rPr>
      </w:pPr>
    </w:p>
    <w:p w14:paraId="5261412F" w14:textId="299684C7" w:rsidR="00A83741" w:rsidRPr="00512A8E" w:rsidRDefault="00A83741" w:rsidP="00A83741">
      <w:pPr>
        <w:spacing w:after="0" w:line="240" w:lineRule="auto"/>
        <w:rPr>
          <w:rFonts w:cs="Arial"/>
          <w:sz w:val="20"/>
          <w:szCs w:val="20"/>
        </w:rPr>
      </w:pPr>
      <w:r w:rsidRPr="005854FB">
        <w:rPr>
          <w:rFonts w:cs="Arial"/>
          <w:b/>
          <w:smallCaps/>
          <w:sz w:val="24"/>
          <w:szCs w:val="24"/>
          <w:u w:val="single"/>
        </w:rPr>
        <w:t xml:space="preserve">Exhibit </w:t>
      </w:r>
      <w:r>
        <w:rPr>
          <w:rFonts w:cs="Arial"/>
          <w:b/>
          <w:smallCaps/>
          <w:sz w:val="24"/>
          <w:szCs w:val="24"/>
          <w:u w:val="single"/>
        </w:rPr>
        <w:t>33</w:t>
      </w:r>
      <w:r w:rsidRPr="005854FB">
        <w:rPr>
          <w:rFonts w:cs="Arial"/>
          <w:b/>
          <w:smallCaps/>
          <w:sz w:val="24"/>
          <w:szCs w:val="24"/>
          <w:u w:val="single"/>
        </w:rPr>
        <w:t>:</w:t>
      </w:r>
      <w:r w:rsidRPr="007F5C5E">
        <w:rPr>
          <w:rFonts w:cs="Arial"/>
          <w:color w:val="0000FF"/>
          <w:sz w:val="20"/>
          <w:szCs w:val="20"/>
        </w:rPr>
        <w:t xml:space="preserve"> </w:t>
      </w:r>
      <w:sdt>
        <w:sdtPr>
          <w:rPr>
            <w:rFonts w:cs="Arial"/>
            <w:color w:val="0000FF"/>
            <w:sz w:val="20"/>
            <w:szCs w:val="20"/>
          </w:rPr>
          <w:id w:val="977727441"/>
          <w:placeholder>
            <w:docPart w:val="2122191F4C7A4183825A7B751372ABA8"/>
          </w:placeholder>
          <w:temporary/>
          <w:showingPlcHdr/>
        </w:sdtPr>
        <w:sdtContent>
          <w:r w:rsidRPr="00397EB7">
            <w:rPr>
              <w:rFonts w:cs="Arial"/>
              <w:color w:val="767171" w:themeColor="background2" w:themeShade="80"/>
            </w:rPr>
            <w:t xml:space="preserve">Provide detailed feedback for </w:t>
          </w:r>
          <w:r>
            <w:rPr>
              <w:rFonts w:cs="Arial"/>
              <w:color w:val="767171" w:themeColor="background2" w:themeShade="80"/>
            </w:rPr>
            <w:t>the E</w:t>
          </w:r>
          <w:r w:rsidRPr="00397EB7">
            <w:rPr>
              <w:rFonts w:cs="Arial"/>
              <w:color w:val="767171" w:themeColor="background2" w:themeShade="80"/>
            </w:rPr>
            <w:t>xhibit</w:t>
          </w:r>
          <w:r>
            <w:rPr>
              <w:rFonts w:cs="Arial"/>
              <w:color w:val="767171" w:themeColor="background2" w:themeShade="80"/>
            </w:rPr>
            <w:t xml:space="preserve">(s) </w:t>
          </w:r>
          <w:r w:rsidRPr="00397EB7">
            <w:rPr>
              <w:rFonts w:cs="Arial"/>
              <w:color w:val="767171" w:themeColor="background2" w:themeShade="80"/>
            </w:rPr>
            <w:t>related to this core component. The applicant institution uses this feedback to strengthen its documentation, processes, and procedures.</w:t>
          </w:r>
        </w:sdtContent>
      </w:sdt>
    </w:p>
    <w:p w14:paraId="55223A4D" w14:textId="77777777" w:rsidR="00A83741" w:rsidRPr="00512A8E" w:rsidRDefault="00A83741" w:rsidP="00341438">
      <w:pPr>
        <w:spacing w:after="0" w:line="240" w:lineRule="auto"/>
        <w:rPr>
          <w:rFonts w:ascii="Calibri" w:eastAsia="Calibri" w:hAnsi="Calibri" w:cs="Arial"/>
        </w:rPr>
      </w:pPr>
    </w:p>
    <w:p w14:paraId="0C119BA7" w14:textId="77777777" w:rsidR="00341438" w:rsidRDefault="00341438" w:rsidP="00341438">
      <w:pPr>
        <w:spacing w:after="0" w:line="240" w:lineRule="auto"/>
        <w:rPr>
          <w:rFonts w:ascii="Calibri" w:eastAsia="Arial" w:hAnsi="Calibri" w:cs="Arial"/>
          <w:color w:val="767171"/>
        </w:rPr>
      </w:pPr>
      <w:r w:rsidRPr="0027349F">
        <w:rPr>
          <w:rFonts w:ascii="Calibri" w:eastAsia="Arial" w:hAnsi="Calibri" w:cs="Arial"/>
          <w:b/>
          <w:bCs/>
          <w:sz w:val="24"/>
          <w:szCs w:val="24"/>
          <w:u w:val="single"/>
        </w:rPr>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869613909"/>
          <w:placeholder>
            <w:docPart w:val="A08B105F40D74091B74B3BAA0145B85D"/>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0C11526E" w14:textId="77777777" w:rsidR="00C7457E" w:rsidRPr="00C7457E" w:rsidRDefault="00C7457E" w:rsidP="00C7457E">
      <w:pPr>
        <w:rPr>
          <w:rFonts w:ascii="Calibri" w:eastAsia="Times New Roman" w:hAnsi="Calibri" w:cs="Calibri"/>
          <w:bCs/>
          <w:smallCaps/>
          <w:sz w:val="28"/>
          <w:szCs w:val="28"/>
        </w:rPr>
      </w:pPr>
      <w:r w:rsidRPr="00C7457E">
        <w:rPr>
          <w:rFonts w:ascii="Calibri" w:eastAsia="Aptos" w:hAnsi="Calibri" w:cs="Times New Roman"/>
        </w:rPr>
        <w:br w:type="page"/>
      </w:r>
    </w:p>
    <w:sdt>
      <w:sdtPr>
        <w:rPr>
          <w:rFonts w:ascii="Calibri" w:eastAsia="Times New Roman" w:hAnsi="Calibri" w:cs="Calibri"/>
          <w:bCs/>
          <w:smallCaps/>
          <w:sz w:val="28"/>
          <w:szCs w:val="28"/>
        </w:rPr>
        <w:id w:val="-1595235891"/>
        <w:lock w:val="sdtContentLocked"/>
        <w:placeholder>
          <w:docPart w:val="DefaultPlaceholder_-1854013440"/>
        </w:placeholder>
      </w:sdtPr>
      <w:sdtEndPr>
        <w:rPr>
          <w:rFonts w:eastAsia="Aptos"/>
          <w:bCs w:val="0"/>
          <w:smallCaps w:val="0"/>
          <w:sz w:val="24"/>
          <w:szCs w:val="24"/>
        </w:rPr>
      </w:sdtEndPr>
      <w:sdtContent>
        <w:p w14:paraId="0F93EBCE" w14:textId="47C7A0EF"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XIII: Fair Practices</w:t>
          </w:r>
        </w:p>
        <w:p w14:paraId="34ABCDB6" w14:textId="77777777" w:rsidR="00C7457E" w:rsidRPr="00C7457E" w:rsidRDefault="00C7457E" w:rsidP="00C7457E">
          <w:pPr>
            <w:spacing w:after="0" w:line="240" w:lineRule="auto"/>
            <w:rPr>
              <w:rFonts w:ascii="Calibri" w:eastAsia="Aptos" w:hAnsi="Calibri" w:cs="Calibri"/>
              <w:sz w:val="24"/>
              <w:szCs w:val="24"/>
            </w:rPr>
          </w:pPr>
        </w:p>
        <w:p w14:paraId="3DFF95E2" w14:textId="77777777" w:rsidR="00C7457E" w:rsidRPr="00C7457E" w:rsidRDefault="00C7457E">
          <w:pPr>
            <w:keepNext/>
            <w:keepLines/>
            <w:numPr>
              <w:ilvl w:val="1"/>
              <w:numId w:val="16"/>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Confidentiality and Privacy</w:t>
          </w:r>
        </w:p>
        <w:p w14:paraId="1125E5FB" w14:textId="49AB32C6"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institution’s policies, procedures, and systems protect student confidentiality and privacy as required by laws applicable to the jurisdiction(s) in which the institution operates.</w:t>
          </w:r>
        </w:p>
      </w:sdtContent>
    </w:sdt>
    <w:p w14:paraId="0C912B2D"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83046B" w:rsidRPr="00E732CF" w14:paraId="6F6A23A1" w14:textId="77777777" w:rsidTr="00B71169">
        <w:tc>
          <w:tcPr>
            <w:tcW w:w="7416" w:type="dxa"/>
            <w:shd w:val="clear" w:color="auto" w:fill="E2EFD9" w:themeFill="accent6" w:themeFillTint="33"/>
          </w:tcPr>
          <w:p w14:paraId="2566888E" w14:textId="77777777" w:rsidR="0083046B" w:rsidRPr="00E732CF" w:rsidRDefault="0083046B" w:rsidP="00C32F45">
            <w:pPr>
              <w:rPr>
                <w:rFonts w:cs="Arial"/>
                <w:b/>
              </w:rPr>
            </w:pPr>
            <w:r w:rsidRPr="00E732CF">
              <w:rPr>
                <w:rFonts w:cs="Arial"/>
                <w:b/>
              </w:rPr>
              <w:t>Questions</w:t>
            </w:r>
          </w:p>
        </w:tc>
        <w:tc>
          <w:tcPr>
            <w:tcW w:w="648" w:type="dxa"/>
            <w:shd w:val="clear" w:color="auto" w:fill="E2EFD9" w:themeFill="accent6" w:themeFillTint="33"/>
            <w:vAlign w:val="center"/>
          </w:tcPr>
          <w:p w14:paraId="69916648" w14:textId="77777777" w:rsidR="0083046B" w:rsidRPr="00E732CF" w:rsidRDefault="0083046B" w:rsidP="00863F7C">
            <w:pPr>
              <w:jc w:val="center"/>
              <w:rPr>
                <w:rFonts w:cs="Arial"/>
                <w:b/>
              </w:rPr>
            </w:pPr>
            <w:r w:rsidRPr="00E732CF">
              <w:rPr>
                <w:rFonts w:cs="Arial"/>
                <w:b/>
              </w:rPr>
              <w:t>Yes</w:t>
            </w:r>
          </w:p>
        </w:tc>
        <w:tc>
          <w:tcPr>
            <w:tcW w:w="648" w:type="dxa"/>
            <w:shd w:val="clear" w:color="auto" w:fill="E2EFD9" w:themeFill="accent6" w:themeFillTint="33"/>
            <w:vAlign w:val="center"/>
          </w:tcPr>
          <w:p w14:paraId="0A0DC8ED" w14:textId="77777777" w:rsidR="0083046B" w:rsidRPr="00E732CF" w:rsidRDefault="0083046B" w:rsidP="00863F7C">
            <w:pPr>
              <w:jc w:val="center"/>
              <w:rPr>
                <w:rFonts w:cs="Arial"/>
                <w:b/>
              </w:rPr>
            </w:pPr>
            <w:r w:rsidRPr="00E732CF">
              <w:rPr>
                <w:rFonts w:cs="Arial"/>
                <w:b/>
              </w:rPr>
              <w:t>No</w:t>
            </w:r>
          </w:p>
        </w:tc>
        <w:tc>
          <w:tcPr>
            <w:tcW w:w="648" w:type="dxa"/>
            <w:shd w:val="clear" w:color="auto" w:fill="E2EFD9" w:themeFill="accent6" w:themeFillTint="33"/>
            <w:vAlign w:val="center"/>
          </w:tcPr>
          <w:p w14:paraId="4DE1EDBC" w14:textId="77777777" w:rsidR="0083046B" w:rsidRPr="00E732CF" w:rsidRDefault="0083046B" w:rsidP="00863F7C">
            <w:pPr>
              <w:jc w:val="center"/>
              <w:rPr>
                <w:rFonts w:cs="Arial"/>
                <w:b/>
              </w:rPr>
            </w:pPr>
            <w:r w:rsidRPr="00E732CF">
              <w:rPr>
                <w:rFonts w:cs="Arial"/>
                <w:b/>
              </w:rPr>
              <w:t>N/A</w:t>
            </w:r>
          </w:p>
        </w:tc>
      </w:tr>
      <w:tr w:rsidR="0083046B" w:rsidRPr="00E732CF" w14:paraId="7CD88B03" w14:textId="77777777" w:rsidTr="00B71169">
        <w:tc>
          <w:tcPr>
            <w:tcW w:w="7416" w:type="dxa"/>
            <w:shd w:val="clear" w:color="auto" w:fill="E2EFD9" w:themeFill="accent6" w:themeFillTint="33"/>
          </w:tcPr>
          <w:p w14:paraId="55E5CBA0" w14:textId="26F93EBE" w:rsidR="0083046B" w:rsidRPr="00E732CF" w:rsidRDefault="0083046B" w:rsidP="00C32F45">
            <w:pPr>
              <w:rPr>
                <w:rFonts w:cs="Arial"/>
              </w:rPr>
            </w:pPr>
            <w:r w:rsidRPr="00E732CF">
              <w:rPr>
                <w:rFonts w:cs="Arial"/>
              </w:rPr>
              <w:t xml:space="preserve">Are the institution’s confidentiality and privacy policies adequate? </w:t>
            </w:r>
          </w:p>
        </w:tc>
        <w:sdt>
          <w:sdtPr>
            <w:rPr>
              <w:rFonts w:cs="Arial"/>
            </w:rPr>
            <w:id w:val="22488223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BC1A7F1" w14:textId="77777777" w:rsidR="0083046B" w:rsidRPr="00E732CF" w:rsidRDefault="0083046B" w:rsidP="00863F7C">
                <w:pPr>
                  <w:jc w:val="center"/>
                  <w:rPr>
                    <w:rFonts w:cs="Arial"/>
                  </w:rPr>
                </w:pPr>
                <w:r w:rsidRPr="000C5542">
                  <w:rPr>
                    <w:rFonts w:ascii="MS Gothic" w:eastAsia="MS Gothic" w:hAnsi="MS Gothic" w:cs="Arial" w:hint="eastAsia"/>
                  </w:rPr>
                  <w:t>☐</w:t>
                </w:r>
              </w:p>
            </w:tc>
          </w:sdtContent>
        </w:sdt>
        <w:sdt>
          <w:sdtPr>
            <w:rPr>
              <w:rFonts w:cs="Arial"/>
            </w:rPr>
            <w:id w:val="-182666224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F54BB30" w14:textId="77777777" w:rsidR="0083046B" w:rsidRPr="00E732CF" w:rsidRDefault="0083046B" w:rsidP="00863F7C">
                <w:pPr>
                  <w:jc w:val="center"/>
                  <w:rPr>
                    <w:rFonts w:cs="Arial"/>
                  </w:rPr>
                </w:pPr>
                <w:r w:rsidRPr="000C5542">
                  <w:rPr>
                    <w:rFonts w:ascii="MS Gothic" w:eastAsia="MS Gothic" w:hAnsi="MS Gothic" w:cs="Arial" w:hint="eastAsia"/>
                  </w:rPr>
                  <w:t>☐</w:t>
                </w:r>
              </w:p>
            </w:tc>
          </w:sdtContent>
        </w:sdt>
        <w:sdt>
          <w:sdtPr>
            <w:rPr>
              <w:rFonts w:cs="Arial"/>
            </w:rPr>
            <w:id w:val="-34355923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09E1D57" w14:textId="77777777" w:rsidR="0083046B" w:rsidRPr="00E732CF" w:rsidRDefault="0083046B" w:rsidP="00863F7C">
                <w:pPr>
                  <w:jc w:val="center"/>
                  <w:rPr>
                    <w:rFonts w:cs="Arial"/>
                  </w:rPr>
                </w:pPr>
                <w:r w:rsidRPr="000C5542">
                  <w:rPr>
                    <w:rFonts w:ascii="MS Gothic" w:eastAsia="MS Gothic" w:hAnsi="MS Gothic" w:cs="Arial" w:hint="eastAsia"/>
                  </w:rPr>
                  <w:t>☐</w:t>
                </w:r>
              </w:p>
            </w:tc>
          </w:sdtContent>
        </w:sdt>
      </w:tr>
      <w:tr w:rsidR="0083046B" w:rsidRPr="00E732CF" w14:paraId="75BFDBF1" w14:textId="77777777" w:rsidTr="00B71169">
        <w:tc>
          <w:tcPr>
            <w:tcW w:w="7416" w:type="dxa"/>
            <w:shd w:val="clear" w:color="auto" w:fill="E2EFD9" w:themeFill="accent6" w:themeFillTint="33"/>
          </w:tcPr>
          <w:p w14:paraId="1A59EE66" w14:textId="385929DF" w:rsidR="0083046B" w:rsidRPr="00E732CF" w:rsidRDefault="0083046B" w:rsidP="00C32F45">
            <w:pPr>
              <w:rPr>
                <w:rFonts w:cs="Arial"/>
              </w:rPr>
            </w:pPr>
            <w:r>
              <w:rPr>
                <w:rFonts w:cstheme="minorHAnsi"/>
              </w:rPr>
              <w:t xml:space="preserve">Do the institution’s procedures and systems in place adequately </w:t>
            </w:r>
            <w:r w:rsidRPr="003E0C2C">
              <w:rPr>
                <w:rFonts w:cstheme="minorHAnsi"/>
              </w:rPr>
              <w:t xml:space="preserve">protect student confidentiality and privacy as required </w:t>
            </w:r>
            <w:r w:rsidRPr="006456D0">
              <w:rPr>
                <w:rFonts w:cstheme="minorHAnsi"/>
              </w:rPr>
              <w:t>by laws applicable to the jurisdiction(s) in which the institution operates</w:t>
            </w:r>
            <w:r>
              <w:rPr>
                <w:rFonts w:cstheme="minorHAnsi"/>
              </w:rPr>
              <w:t>?</w:t>
            </w:r>
          </w:p>
        </w:tc>
        <w:sdt>
          <w:sdtPr>
            <w:rPr>
              <w:rFonts w:cs="Arial"/>
            </w:rPr>
            <w:id w:val="-204720079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71B7FB9" w14:textId="77777777" w:rsidR="0083046B" w:rsidRPr="00E732CF" w:rsidRDefault="0083046B" w:rsidP="00863F7C">
                <w:pPr>
                  <w:jc w:val="center"/>
                  <w:rPr>
                    <w:rFonts w:cs="Arial"/>
                  </w:rPr>
                </w:pPr>
                <w:r w:rsidRPr="000C5542">
                  <w:rPr>
                    <w:rFonts w:ascii="MS Gothic" w:eastAsia="MS Gothic" w:hAnsi="MS Gothic" w:cs="Arial" w:hint="eastAsia"/>
                  </w:rPr>
                  <w:t>☐</w:t>
                </w:r>
              </w:p>
            </w:tc>
          </w:sdtContent>
        </w:sdt>
        <w:sdt>
          <w:sdtPr>
            <w:rPr>
              <w:rFonts w:cs="Arial"/>
            </w:rPr>
            <w:id w:val="-191183769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4FF8651" w14:textId="77777777" w:rsidR="0083046B" w:rsidRPr="00E732CF" w:rsidRDefault="0083046B" w:rsidP="00863F7C">
                <w:pPr>
                  <w:jc w:val="center"/>
                  <w:rPr>
                    <w:rFonts w:cs="Arial"/>
                  </w:rPr>
                </w:pPr>
                <w:r w:rsidRPr="000C5542">
                  <w:rPr>
                    <w:rFonts w:ascii="MS Gothic" w:eastAsia="MS Gothic" w:hAnsi="MS Gothic" w:cs="Arial" w:hint="eastAsia"/>
                  </w:rPr>
                  <w:t>☐</w:t>
                </w:r>
              </w:p>
            </w:tc>
          </w:sdtContent>
        </w:sdt>
        <w:sdt>
          <w:sdtPr>
            <w:rPr>
              <w:rFonts w:cs="Arial"/>
            </w:rPr>
            <w:id w:val="62750667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9D0AE6A" w14:textId="77777777" w:rsidR="0083046B" w:rsidRPr="00E732CF" w:rsidRDefault="0083046B" w:rsidP="00863F7C">
                <w:pPr>
                  <w:jc w:val="center"/>
                  <w:rPr>
                    <w:rFonts w:cs="Arial"/>
                  </w:rPr>
                </w:pPr>
                <w:r w:rsidRPr="000C5542">
                  <w:rPr>
                    <w:rFonts w:ascii="MS Gothic" w:eastAsia="MS Gothic" w:hAnsi="MS Gothic" w:cs="Arial" w:hint="eastAsia"/>
                  </w:rPr>
                  <w:t>☐</w:t>
                </w:r>
              </w:p>
            </w:tc>
          </w:sdtContent>
        </w:sdt>
      </w:tr>
      <w:tr w:rsidR="0083046B" w:rsidRPr="00E732CF" w14:paraId="297EB295" w14:textId="77777777" w:rsidTr="00B71169">
        <w:tc>
          <w:tcPr>
            <w:tcW w:w="7416" w:type="dxa"/>
            <w:shd w:val="clear" w:color="auto" w:fill="E2EFD9" w:themeFill="accent6" w:themeFillTint="33"/>
          </w:tcPr>
          <w:p w14:paraId="5C6598AC" w14:textId="0B25AE7B" w:rsidR="0083046B" w:rsidRPr="00E732CF" w:rsidRDefault="0083046B" w:rsidP="00C32F45">
            <w:pPr>
              <w:rPr>
                <w:rFonts w:cs="Arial"/>
                <w:b/>
              </w:rPr>
            </w:pPr>
            <w:r w:rsidRPr="00E732CF">
              <w:rPr>
                <w:rFonts w:cs="Arial"/>
                <w:b/>
              </w:rPr>
              <w:t xml:space="preserve">Standard </w:t>
            </w:r>
            <w:r>
              <w:rPr>
                <w:rFonts w:cs="Arial"/>
                <w:b/>
              </w:rPr>
              <w:t>XIII.A.</w:t>
            </w:r>
            <w:r w:rsidRPr="00E732CF">
              <w:rPr>
                <w:rFonts w:cs="Arial"/>
                <w:b/>
              </w:rPr>
              <w:t xml:space="preserve"> – </w:t>
            </w:r>
            <w:r>
              <w:rPr>
                <w:rFonts w:cs="Arial"/>
                <w:b/>
              </w:rPr>
              <w:t>Standard is Evident, Emerging, Not Evident, or Not Applicable</w:t>
            </w:r>
          </w:p>
        </w:tc>
        <w:tc>
          <w:tcPr>
            <w:tcW w:w="1944" w:type="dxa"/>
            <w:gridSpan w:val="3"/>
            <w:shd w:val="clear" w:color="auto" w:fill="E2EFD9" w:themeFill="accent6" w:themeFillTint="33"/>
          </w:tcPr>
          <w:p w14:paraId="409EDC85" w14:textId="77777777" w:rsidR="0083046B" w:rsidRPr="00E732CF" w:rsidRDefault="00000000" w:rsidP="00C32F45">
            <w:pPr>
              <w:rPr>
                <w:rFonts w:cs="Arial"/>
                <w:b/>
              </w:rPr>
            </w:pPr>
            <w:sdt>
              <w:sdtPr>
                <w:rPr>
                  <w:rStyle w:val="Style1"/>
                </w:rPr>
                <w:alias w:val="Finding "/>
                <w:tag w:val="Finding "/>
                <w:id w:val="262735376"/>
                <w:placeholder>
                  <w:docPart w:val="85DFE4C2A54A4B6D896276C3B388DA26"/>
                </w:placeholder>
                <w:showingPlcHdr/>
                <w:comboBox>
                  <w:listItem w:displayText="Standard is Evident" w:value="Standard is Evident"/>
                  <w:listItem w:displayText="Standard is Emerging" w:value="Standard is Emerging"/>
                  <w:listItem w:displayText="Standard is Not Evident" w:value="Standard is Not Evident"/>
                  <w:listItem w:displayText="Not Applicable " w:value="Not Applicable "/>
                </w:comboBox>
              </w:sdtPr>
              <w:sdtEndPr>
                <w:rPr>
                  <w:rStyle w:val="DefaultParagraphFont"/>
                  <w:rFonts w:cs="Arial"/>
                  <w:b/>
                  <w:vanish/>
                  <w:sz w:val="20"/>
                  <w:szCs w:val="20"/>
                </w:rPr>
              </w:sdtEndPr>
              <w:sdtContent>
                <w:r w:rsidR="0083046B" w:rsidRPr="00C94CE0">
                  <w:rPr>
                    <w:rStyle w:val="PlaceholderText"/>
                  </w:rPr>
                  <w:t>Choose a finding.</w:t>
                </w:r>
              </w:sdtContent>
            </w:sdt>
          </w:p>
        </w:tc>
      </w:tr>
    </w:tbl>
    <w:p w14:paraId="44846013" w14:textId="77777777" w:rsidR="0083046B" w:rsidRDefault="0083046B" w:rsidP="00341438">
      <w:pPr>
        <w:spacing w:after="0" w:line="240" w:lineRule="auto"/>
        <w:rPr>
          <w:rFonts w:ascii="Calibri" w:eastAsia="Arial" w:hAnsi="Calibri" w:cs="Arial"/>
          <w:b/>
          <w:bCs/>
          <w:sz w:val="24"/>
          <w:szCs w:val="24"/>
          <w:u w:val="single"/>
        </w:rPr>
      </w:pPr>
    </w:p>
    <w:p w14:paraId="383227FA" w14:textId="77777777" w:rsidR="00341438" w:rsidRPr="00512A8E" w:rsidRDefault="00341438" w:rsidP="00341438">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514914803"/>
          <w:placeholder>
            <w:docPart w:val="5245437C3AF64DBCB6457269F3DA7ACE"/>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7734785C" w14:textId="4CBE8A4D" w:rsidR="00341438" w:rsidRPr="00512A8E" w:rsidRDefault="00341438" w:rsidP="00341438">
      <w:pPr>
        <w:spacing w:after="0" w:line="240" w:lineRule="auto"/>
        <w:rPr>
          <w:rFonts w:ascii="Calibri" w:eastAsia="Calibri" w:hAnsi="Calibri" w:cs="Arial"/>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2099675357"/>
          <w:placeholder>
            <w:docPart w:val="55A6CD28C4524AD5AB8CF5CE5A05C1E9"/>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32FA59C2" w14:textId="77777777" w:rsidR="00341438" w:rsidRPr="00512A8E" w:rsidRDefault="00341438" w:rsidP="00341438">
      <w:pPr>
        <w:spacing w:after="0" w:line="240" w:lineRule="auto"/>
        <w:rPr>
          <w:rFonts w:ascii="Calibri" w:eastAsia="Calibri" w:hAnsi="Calibri" w:cs="Arial"/>
        </w:rPr>
      </w:pPr>
    </w:p>
    <w:p w14:paraId="7FBDAA7B" w14:textId="08E0D3CD" w:rsidR="00A83741" w:rsidRPr="00512A8E" w:rsidRDefault="00A83741" w:rsidP="00A83741">
      <w:pPr>
        <w:spacing w:after="0" w:line="240" w:lineRule="auto"/>
        <w:rPr>
          <w:rFonts w:cs="Arial"/>
          <w:sz w:val="20"/>
          <w:szCs w:val="20"/>
        </w:rPr>
      </w:pPr>
      <w:r w:rsidRPr="005854FB">
        <w:rPr>
          <w:rFonts w:cs="Arial"/>
          <w:b/>
          <w:smallCaps/>
          <w:sz w:val="24"/>
          <w:szCs w:val="24"/>
          <w:u w:val="single"/>
        </w:rPr>
        <w:t xml:space="preserve">Exhibit </w:t>
      </w:r>
      <w:r>
        <w:rPr>
          <w:rFonts w:cs="Arial"/>
          <w:b/>
          <w:smallCaps/>
          <w:sz w:val="24"/>
          <w:szCs w:val="24"/>
          <w:u w:val="single"/>
        </w:rPr>
        <w:t>34</w:t>
      </w:r>
      <w:r w:rsidRPr="005854FB">
        <w:rPr>
          <w:rFonts w:cs="Arial"/>
          <w:b/>
          <w:smallCaps/>
          <w:sz w:val="24"/>
          <w:szCs w:val="24"/>
          <w:u w:val="single"/>
        </w:rPr>
        <w:t>:</w:t>
      </w:r>
      <w:r w:rsidRPr="007F5C5E">
        <w:rPr>
          <w:rFonts w:cs="Arial"/>
          <w:color w:val="0000FF"/>
          <w:sz w:val="20"/>
          <w:szCs w:val="20"/>
        </w:rPr>
        <w:t xml:space="preserve"> </w:t>
      </w:r>
      <w:sdt>
        <w:sdtPr>
          <w:rPr>
            <w:rFonts w:cs="Arial"/>
            <w:color w:val="0000FF"/>
            <w:sz w:val="20"/>
            <w:szCs w:val="20"/>
          </w:rPr>
          <w:id w:val="-538056809"/>
          <w:placeholder>
            <w:docPart w:val="66C077977E66405CA9F12E96D1E3AF14"/>
          </w:placeholder>
          <w:temporary/>
          <w:showingPlcHdr/>
        </w:sdtPr>
        <w:sdtContent>
          <w:r w:rsidRPr="00397EB7">
            <w:rPr>
              <w:rFonts w:cs="Arial"/>
              <w:color w:val="767171" w:themeColor="background2" w:themeShade="80"/>
            </w:rPr>
            <w:t xml:space="preserve">Provide detailed feedback for </w:t>
          </w:r>
          <w:r>
            <w:rPr>
              <w:rFonts w:cs="Arial"/>
              <w:color w:val="767171" w:themeColor="background2" w:themeShade="80"/>
            </w:rPr>
            <w:t>the E</w:t>
          </w:r>
          <w:r w:rsidRPr="00397EB7">
            <w:rPr>
              <w:rFonts w:cs="Arial"/>
              <w:color w:val="767171" w:themeColor="background2" w:themeShade="80"/>
            </w:rPr>
            <w:t>xhibit</w:t>
          </w:r>
          <w:r>
            <w:rPr>
              <w:rFonts w:cs="Arial"/>
              <w:color w:val="767171" w:themeColor="background2" w:themeShade="80"/>
            </w:rPr>
            <w:t xml:space="preserve">(s) </w:t>
          </w:r>
          <w:r w:rsidRPr="00397EB7">
            <w:rPr>
              <w:rFonts w:cs="Arial"/>
              <w:color w:val="767171" w:themeColor="background2" w:themeShade="80"/>
            </w:rPr>
            <w:t>related to this core component. The applicant institution uses this feedback to strengthen its documentation, processes, and procedures.</w:t>
          </w:r>
        </w:sdtContent>
      </w:sdt>
    </w:p>
    <w:p w14:paraId="101E2827" w14:textId="77777777" w:rsidR="00A83741" w:rsidRPr="00512A8E" w:rsidRDefault="00A83741" w:rsidP="00341438">
      <w:pPr>
        <w:spacing w:after="0" w:line="240" w:lineRule="auto"/>
        <w:rPr>
          <w:rFonts w:ascii="Calibri" w:eastAsia="Calibri" w:hAnsi="Calibri" w:cs="Arial"/>
        </w:rPr>
      </w:pPr>
    </w:p>
    <w:p w14:paraId="49523687" w14:textId="77777777" w:rsidR="00341438" w:rsidRPr="00512A8E" w:rsidRDefault="00341438" w:rsidP="00341438">
      <w:pPr>
        <w:spacing w:after="0" w:line="240" w:lineRule="auto"/>
        <w:rPr>
          <w:rFonts w:ascii="Calibri" w:eastAsia="Arial" w:hAnsi="Calibri" w:cs="Arial"/>
        </w:rPr>
      </w:pPr>
      <w:r w:rsidRPr="0027349F">
        <w:rPr>
          <w:rFonts w:ascii="Calibri" w:eastAsia="Arial" w:hAnsi="Calibri" w:cs="Arial"/>
          <w:b/>
          <w:bCs/>
          <w:sz w:val="24"/>
          <w:szCs w:val="24"/>
          <w:u w:val="single"/>
        </w:rPr>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198859248"/>
          <w:placeholder>
            <w:docPart w:val="7524D10552DD4E90B7B7CEA983CBDA65"/>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0CC5B82B" w14:textId="1D80C8E9" w:rsidR="00C7457E" w:rsidRPr="00512A8E" w:rsidRDefault="00C7457E" w:rsidP="00341438">
      <w:pPr>
        <w:spacing w:after="0" w:line="240" w:lineRule="auto"/>
        <w:contextualSpacing/>
        <w:rPr>
          <w:rFonts w:ascii="Calibri" w:eastAsia="Aptos" w:hAnsi="Calibri" w:cs="Aptos"/>
        </w:rPr>
      </w:pPr>
    </w:p>
    <w:sdt>
      <w:sdtPr>
        <w:rPr>
          <w:rFonts w:ascii="Calibri" w:eastAsia="Times New Roman" w:hAnsi="Calibri" w:cs="Times New Roman"/>
          <w:b/>
          <w:sz w:val="24"/>
          <w:szCs w:val="28"/>
        </w:rPr>
        <w:id w:val="283081694"/>
        <w:lock w:val="sdtContentLocked"/>
        <w:placeholder>
          <w:docPart w:val="DefaultPlaceholder_-1854013440"/>
        </w:placeholder>
      </w:sdtPr>
      <w:sdtEndPr>
        <w:rPr>
          <w:rFonts w:eastAsia="Aptos" w:cs="Calibri"/>
          <w:b w:val="0"/>
          <w:szCs w:val="24"/>
        </w:rPr>
      </w:sdtEndPr>
      <w:sdtContent>
        <w:p w14:paraId="1836FFB9" w14:textId="741C9AE8" w:rsidR="00C7457E" w:rsidRPr="00C7457E" w:rsidRDefault="00C7457E">
          <w:pPr>
            <w:keepNext/>
            <w:keepLines/>
            <w:numPr>
              <w:ilvl w:val="1"/>
              <w:numId w:val="16"/>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Complaint Procedures</w:t>
          </w:r>
        </w:p>
        <w:p w14:paraId="10FD153B" w14:textId="77777777" w:rsidR="00C7457E" w:rsidRPr="00C7457E" w:rsidRDefault="00C7457E">
          <w:pPr>
            <w:numPr>
              <w:ilvl w:val="0"/>
              <w:numId w:val="111"/>
            </w:numPr>
            <w:spacing w:after="0" w:line="240" w:lineRule="auto"/>
            <w:contextualSpacing/>
            <w:rPr>
              <w:rFonts w:ascii="Calibri" w:eastAsia="Aptos" w:hAnsi="Calibri" w:cs="Calibri"/>
              <w:sz w:val="24"/>
              <w:szCs w:val="24"/>
            </w:rPr>
          </w:pPr>
          <w:r w:rsidRPr="00C7457E">
            <w:rPr>
              <w:rFonts w:ascii="Calibri" w:eastAsia="Aptos" w:hAnsi="Calibri" w:cs="Calibri"/>
              <w:sz w:val="24"/>
              <w:szCs w:val="24"/>
            </w:rPr>
            <w:t>The institution has policies and procedures for receiving, responding to, and addressing student complaints. The policies and procedures should embody the principles of fairness, responsiveness, respect, due process, and proportionality. DEAC requires institutions to have written complaint policies and procedures for the purposes of receiving, responding to, addressing, and resolving complaints made by students, faculty, administrators, or any party, including one who has good reason to believe that an institution is not in compliance with DEAC accreditation standards.</w:t>
          </w:r>
        </w:p>
        <w:p w14:paraId="582434AD" w14:textId="77777777" w:rsidR="00C7457E" w:rsidRPr="00C7457E" w:rsidRDefault="00C7457E" w:rsidP="00C7457E">
          <w:pPr>
            <w:spacing w:after="0" w:line="240" w:lineRule="auto"/>
            <w:ind w:left="720"/>
            <w:contextualSpacing/>
            <w:rPr>
              <w:rFonts w:ascii="Calibri" w:eastAsia="Aptos" w:hAnsi="Calibri" w:cs="Calibri"/>
              <w:sz w:val="24"/>
              <w:szCs w:val="24"/>
            </w:rPr>
          </w:pPr>
        </w:p>
        <w:p w14:paraId="0005AC31" w14:textId="77777777" w:rsidR="00C7457E" w:rsidRPr="00C7457E" w:rsidRDefault="00C7457E">
          <w:pPr>
            <w:numPr>
              <w:ilvl w:val="0"/>
              <w:numId w:val="111"/>
            </w:numPr>
            <w:spacing w:after="0" w:line="240" w:lineRule="auto"/>
            <w:contextualSpacing/>
            <w:rPr>
              <w:rFonts w:ascii="Calibri" w:eastAsia="Aptos" w:hAnsi="Calibri" w:cs="Calibri"/>
              <w:sz w:val="24"/>
              <w:szCs w:val="24"/>
            </w:rPr>
          </w:pPr>
          <w:r w:rsidRPr="00C7457E">
            <w:rPr>
              <w:rFonts w:ascii="Calibri" w:eastAsia="Aptos" w:hAnsi="Calibri" w:cs="Calibri"/>
              <w:sz w:val="24"/>
              <w:szCs w:val="24"/>
            </w:rPr>
            <w:lastRenderedPageBreak/>
            <w:t>At a minimum, the institution’s policy instructs students how to file a complaint or grievance and the maximum time for resolution. The institution’s complaint policy and procedures are available to all students. The institution defines what it reasonably considers to be a student complaint.</w:t>
          </w:r>
        </w:p>
        <w:p w14:paraId="74AB7105" w14:textId="77777777" w:rsidR="00C7457E" w:rsidRPr="00C7457E" w:rsidRDefault="00C7457E" w:rsidP="00C7457E">
          <w:pPr>
            <w:spacing w:after="0" w:line="240" w:lineRule="auto"/>
            <w:ind w:left="720"/>
            <w:contextualSpacing/>
            <w:rPr>
              <w:rFonts w:ascii="Calibri" w:eastAsia="Aptos" w:hAnsi="Calibri" w:cs="Calibri"/>
              <w:sz w:val="24"/>
              <w:szCs w:val="24"/>
            </w:rPr>
          </w:pPr>
        </w:p>
        <w:p w14:paraId="701BC6E0" w14:textId="77777777" w:rsidR="00C7457E" w:rsidRPr="00C7457E" w:rsidRDefault="00C7457E">
          <w:pPr>
            <w:numPr>
              <w:ilvl w:val="0"/>
              <w:numId w:val="111"/>
            </w:numPr>
            <w:spacing w:after="0" w:line="240" w:lineRule="auto"/>
            <w:contextualSpacing/>
            <w:rPr>
              <w:rFonts w:ascii="Calibri" w:eastAsia="Aptos" w:hAnsi="Calibri" w:cs="Calibri"/>
              <w:sz w:val="24"/>
              <w:szCs w:val="24"/>
            </w:rPr>
          </w:pPr>
          <w:r w:rsidRPr="00C7457E">
            <w:rPr>
              <w:rFonts w:ascii="Calibri" w:eastAsia="Aptos" w:hAnsi="Calibri" w:cs="Calibri"/>
              <w:sz w:val="24"/>
              <w:szCs w:val="24"/>
            </w:rPr>
            <w:t>The institution reviews in a timely, fair, and equitable manner any complaint it receives from students. When the complaint concerns a faculty member or administrator, the institution may not complete its review and make a final decision regarding a complaint unless, and in accordance with its published procedures, it ensures that the faculty member or administrator has sufficient opportunity to provide a response to the complaint. The institution takes any follow-up action, including enforcement action if necessary, based on the results of its review.</w:t>
          </w:r>
        </w:p>
        <w:p w14:paraId="74A962F4" w14:textId="77777777" w:rsidR="00C7457E" w:rsidRPr="00C7457E" w:rsidRDefault="00C7457E" w:rsidP="00C7457E">
          <w:pPr>
            <w:spacing w:after="0" w:line="240" w:lineRule="auto"/>
            <w:ind w:left="720"/>
            <w:contextualSpacing/>
            <w:rPr>
              <w:rFonts w:ascii="Calibri" w:eastAsia="Aptos" w:hAnsi="Calibri" w:cs="Calibri"/>
              <w:sz w:val="24"/>
              <w:szCs w:val="24"/>
            </w:rPr>
          </w:pPr>
        </w:p>
        <w:p w14:paraId="7A4D4AFB" w14:textId="77777777" w:rsidR="00C7457E" w:rsidRPr="00C7457E" w:rsidRDefault="00C7457E">
          <w:pPr>
            <w:numPr>
              <w:ilvl w:val="0"/>
              <w:numId w:val="111"/>
            </w:numPr>
            <w:spacing w:after="0" w:line="240" w:lineRule="auto"/>
            <w:contextualSpacing/>
            <w:rPr>
              <w:rFonts w:ascii="Calibri" w:eastAsia="Aptos" w:hAnsi="Calibri" w:cs="Calibri"/>
              <w:sz w:val="24"/>
              <w:szCs w:val="24"/>
            </w:rPr>
          </w:pPr>
          <w:r w:rsidRPr="00C7457E">
            <w:rPr>
              <w:rFonts w:ascii="Calibri" w:eastAsia="Aptos" w:hAnsi="Calibri" w:cs="Calibri"/>
              <w:sz w:val="24"/>
              <w:szCs w:val="24"/>
            </w:rPr>
            <w:t>The institution’s complaint policy states how complaints can be filed with state agencies and with its accrediting organization.</w:t>
          </w:r>
        </w:p>
        <w:p w14:paraId="024266D0" w14:textId="77777777" w:rsidR="00C7457E" w:rsidRPr="00C7457E" w:rsidRDefault="00C7457E" w:rsidP="00C7457E">
          <w:pPr>
            <w:spacing w:after="0" w:line="240" w:lineRule="auto"/>
            <w:ind w:left="720"/>
            <w:contextualSpacing/>
            <w:rPr>
              <w:rFonts w:ascii="Calibri" w:eastAsia="Aptos" w:hAnsi="Calibri" w:cs="Calibri"/>
              <w:sz w:val="24"/>
              <w:szCs w:val="24"/>
            </w:rPr>
          </w:pPr>
        </w:p>
        <w:p w14:paraId="04CEB227" w14:textId="44CC7E78" w:rsidR="00C7457E" w:rsidRPr="00C7457E" w:rsidRDefault="00C7457E">
          <w:pPr>
            <w:numPr>
              <w:ilvl w:val="0"/>
              <w:numId w:val="111"/>
            </w:numPr>
            <w:spacing w:after="0" w:line="240" w:lineRule="auto"/>
            <w:contextualSpacing/>
            <w:rPr>
              <w:rFonts w:ascii="Calibri" w:eastAsia="Aptos" w:hAnsi="Calibri" w:cs="Calibri"/>
              <w:sz w:val="24"/>
              <w:szCs w:val="24"/>
            </w:rPr>
          </w:pPr>
          <w:r w:rsidRPr="00C7457E">
            <w:rPr>
              <w:rFonts w:ascii="Calibri" w:eastAsia="Aptos" w:hAnsi="Calibri" w:cs="Calibri"/>
              <w:sz w:val="24"/>
              <w:szCs w:val="24"/>
            </w:rPr>
            <w:t>The institution will retain the complete files for all complaints that may be filed against the institution, its faculty, staff, students, or other associated parties either for five years from the filing of the complaint or until the completion of the institution’s next cycle of evaluation for accreditation, whichever is longer.</w:t>
          </w:r>
        </w:p>
      </w:sdtContent>
    </w:sdt>
    <w:p w14:paraId="5B734F5C"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83046B" w:rsidRPr="00E732CF" w14:paraId="7ACA28F9" w14:textId="77777777" w:rsidTr="00B71169">
        <w:tc>
          <w:tcPr>
            <w:tcW w:w="7416" w:type="dxa"/>
            <w:shd w:val="clear" w:color="auto" w:fill="E2EFD9" w:themeFill="accent6" w:themeFillTint="33"/>
          </w:tcPr>
          <w:p w14:paraId="06ADD80D" w14:textId="77777777" w:rsidR="0083046B" w:rsidRPr="00E732CF" w:rsidRDefault="0083046B" w:rsidP="00C32F45">
            <w:pPr>
              <w:rPr>
                <w:rFonts w:cs="Arial"/>
                <w:b/>
              </w:rPr>
            </w:pPr>
            <w:r w:rsidRPr="00E732CF">
              <w:rPr>
                <w:rFonts w:cs="Arial"/>
                <w:b/>
              </w:rPr>
              <w:t>Questions</w:t>
            </w:r>
          </w:p>
        </w:tc>
        <w:tc>
          <w:tcPr>
            <w:tcW w:w="648" w:type="dxa"/>
            <w:shd w:val="clear" w:color="auto" w:fill="E2EFD9" w:themeFill="accent6" w:themeFillTint="33"/>
            <w:vAlign w:val="center"/>
          </w:tcPr>
          <w:p w14:paraId="56461D99" w14:textId="77777777" w:rsidR="0083046B" w:rsidRPr="00E732CF" w:rsidRDefault="0083046B" w:rsidP="00863F7C">
            <w:pPr>
              <w:jc w:val="center"/>
              <w:rPr>
                <w:rFonts w:cs="Arial"/>
                <w:b/>
              </w:rPr>
            </w:pPr>
            <w:r w:rsidRPr="00E732CF">
              <w:rPr>
                <w:rFonts w:cs="Arial"/>
                <w:b/>
              </w:rPr>
              <w:t>Yes</w:t>
            </w:r>
          </w:p>
        </w:tc>
        <w:tc>
          <w:tcPr>
            <w:tcW w:w="648" w:type="dxa"/>
            <w:shd w:val="clear" w:color="auto" w:fill="E2EFD9" w:themeFill="accent6" w:themeFillTint="33"/>
            <w:vAlign w:val="center"/>
          </w:tcPr>
          <w:p w14:paraId="5AEA5D3C" w14:textId="77777777" w:rsidR="0083046B" w:rsidRPr="00E732CF" w:rsidRDefault="0083046B" w:rsidP="00863F7C">
            <w:pPr>
              <w:jc w:val="center"/>
              <w:rPr>
                <w:rFonts w:cs="Arial"/>
                <w:b/>
              </w:rPr>
            </w:pPr>
            <w:r w:rsidRPr="00E732CF">
              <w:rPr>
                <w:rFonts w:cs="Arial"/>
                <w:b/>
              </w:rPr>
              <w:t>No</w:t>
            </w:r>
          </w:p>
        </w:tc>
        <w:tc>
          <w:tcPr>
            <w:tcW w:w="648" w:type="dxa"/>
            <w:shd w:val="clear" w:color="auto" w:fill="E2EFD9" w:themeFill="accent6" w:themeFillTint="33"/>
            <w:vAlign w:val="center"/>
          </w:tcPr>
          <w:p w14:paraId="6C079ACA" w14:textId="77777777" w:rsidR="0083046B" w:rsidRPr="00E732CF" w:rsidRDefault="0083046B" w:rsidP="00863F7C">
            <w:pPr>
              <w:jc w:val="center"/>
              <w:rPr>
                <w:rFonts w:cs="Arial"/>
                <w:b/>
              </w:rPr>
            </w:pPr>
            <w:r w:rsidRPr="00E732CF">
              <w:rPr>
                <w:rFonts w:cs="Arial"/>
                <w:b/>
              </w:rPr>
              <w:t>N/A</w:t>
            </w:r>
          </w:p>
        </w:tc>
      </w:tr>
      <w:tr w:rsidR="00420537" w:rsidRPr="00E732CF" w14:paraId="177BB299" w14:textId="77777777" w:rsidTr="00B71169">
        <w:tc>
          <w:tcPr>
            <w:tcW w:w="7416" w:type="dxa"/>
            <w:shd w:val="clear" w:color="auto" w:fill="E2EFD9" w:themeFill="accent6" w:themeFillTint="33"/>
          </w:tcPr>
          <w:p w14:paraId="0824BD83" w14:textId="2C01A0D7" w:rsidR="00420537" w:rsidRPr="00E732CF" w:rsidRDefault="00420537" w:rsidP="00C32F45">
            <w:pPr>
              <w:rPr>
                <w:rFonts w:cs="Arial"/>
              </w:rPr>
            </w:pPr>
            <w:r w:rsidRPr="00E732CF">
              <w:rPr>
                <w:rFonts w:cs="Arial"/>
              </w:rPr>
              <w:t xml:space="preserve">Does the institution </w:t>
            </w:r>
            <w:r>
              <w:rPr>
                <w:rFonts w:cs="Arial"/>
              </w:rPr>
              <w:t>have</w:t>
            </w:r>
            <w:r w:rsidRPr="00E732CF">
              <w:rPr>
                <w:rFonts w:cs="Arial"/>
              </w:rPr>
              <w:t xml:space="preserve"> adequate </w:t>
            </w:r>
            <w:r>
              <w:rPr>
                <w:rFonts w:cs="Arial"/>
              </w:rPr>
              <w:t xml:space="preserve">policies and </w:t>
            </w:r>
            <w:r w:rsidRPr="00E732CF">
              <w:rPr>
                <w:rFonts w:cs="Arial"/>
              </w:rPr>
              <w:t xml:space="preserve">procedures for </w:t>
            </w:r>
            <w:r>
              <w:rPr>
                <w:rFonts w:cs="Arial"/>
              </w:rPr>
              <w:t xml:space="preserve">receiving, </w:t>
            </w:r>
            <w:r w:rsidRPr="00E732CF">
              <w:rPr>
                <w:rFonts w:cs="Arial"/>
              </w:rPr>
              <w:t xml:space="preserve">responding to, </w:t>
            </w:r>
            <w:r>
              <w:rPr>
                <w:rFonts w:cs="Arial"/>
              </w:rPr>
              <w:t xml:space="preserve">and </w:t>
            </w:r>
            <w:r w:rsidRPr="00E732CF">
              <w:rPr>
                <w:rFonts w:cs="Arial"/>
              </w:rPr>
              <w:t>addressing student complaints?</w:t>
            </w:r>
          </w:p>
        </w:tc>
        <w:sdt>
          <w:sdtPr>
            <w:rPr>
              <w:rFonts w:cs="Arial"/>
            </w:rPr>
            <w:id w:val="-180869278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486EF89" w14:textId="77777777" w:rsidR="00420537" w:rsidRPr="00E732CF" w:rsidRDefault="00420537" w:rsidP="00863F7C">
                <w:pPr>
                  <w:jc w:val="center"/>
                  <w:rPr>
                    <w:rFonts w:cs="Arial"/>
                  </w:rPr>
                </w:pPr>
                <w:r w:rsidRPr="000C5542">
                  <w:rPr>
                    <w:rFonts w:ascii="MS Gothic" w:eastAsia="MS Gothic" w:hAnsi="MS Gothic" w:cs="Arial" w:hint="eastAsia"/>
                  </w:rPr>
                  <w:t>☐</w:t>
                </w:r>
              </w:p>
            </w:tc>
          </w:sdtContent>
        </w:sdt>
        <w:sdt>
          <w:sdtPr>
            <w:rPr>
              <w:rFonts w:cs="Arial"/>
            </w:rPr>
            <w:id w:val="125571167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79FFCF0" w14:textId="77777777" w:rsidR="00420537" w:rsidRPr="00E732CF" w:rsidRDefault="00420537" w:rsidP="00863F7C">
                <w:pPr>
                  <w:jc w:val="center"/>
                  <w:rPr>
                    <w:rFonts w:cs="Arial"/>
                  </w:rPr>
                </w:pPr>
                <w:r w:rsidRPr="000C5542">
                  <w:rPr>
                    <w:rFonts w:ascii="MS Gothic" w:eastAsia="MS Gothic" w:hAnsi="MS Gothic" w:cs="Arial" w:hint="eastAsia"/>
                  </w:rPr>
                  <w:t>☐</w:t>
                </w:r>
              </w:p>
            </w:tc>
          </w:sdtContent>
        </w:sdt>
        <w:sdt>
          <w:sdtPr>
            <w:rPr>
              <w:rFonts w:cs="Arial"/>
            </w:rPr>
            <w:id w:val="1574393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FB7566E" w14:textId="77777777" w:rsidR="00420537" w:rsidRPr="00E732CF" w:rsidRDefault="00420537" w:rsidP="00863F7C">
                <w:pPr>
                  <w:jc w:val="center"/>
                  <w:rPr>
                    <w:rFonts w:cs="Arial"/>
                  </w:rPr>
                </w:pPr>
                <w:r w:rsidRPr="000C5542">
                  <w:rPr>
                    <w:rFonts w:ascii="MS Gothic" w:eastAsia="MS Gothic" w:hAnsi="MS Gothic" w:cs="Arial" w:hint="eastAsia"/>
                  </w:rPr>
                  <w:t>☐</w:t>
                </w:r>
              </w:p>
            </w:tc>
          </w:sdtContent>
        </w:sdt>
      </w:tr>
      <w:tr w:rsidR="0083046B" w:rsidRPr="00E732CF" w14:paraId="46C4AC0F" w14:textId="77777777" w:rsidTr="00B71169">
        <w:tc>
          <w:tcPr>
            <w:tcW w:w="7416" w:type="dxa"/>
            <w:shd w:val="clear" w:color="auto" w:fill="E2EFD9" w:themeFill="accent6" w:themeFillTint="33"/>
          </w:tcPr>
          <w:p w14:paraId="3892C062" w14:textId="55841000" w:rsidR="0083046B" w:rsidRPr="00E732CF" w:rsidRDefault="0083046B" w:rsidP="00C32F45">
            <w:pPr>
              <w:rPr>
                <w:rFonts w:cs="Arial"/>
              </w:rPr>
            </w:pPr>
            <w:r w:rsidRPr="00E732CF">
              <w:rPr>
                <w:rFonts w:cs="Arial"/>
              </w:rPr>
              <w:t xml:space="preserve">Is the institution’s complaint policy appropriately published? </w:t>
            </w:r>
          </w:p>
        </w:tc>
        <w:sdt>
          <w:sdtPr>
            <w:rPr>
              <w:rFonts w:cs="Arial"/>
            </w:rPr>
            <w:id w:val="-91801337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0EB470A" w14:textId="77777777" w:rsidR="0083046B" w:rsidRPr="00E732CF" w:rsidRDefault="0083046B" w:rsidP="00863F7C">
                <w:pPr>
                  <w:jc w:val="center"/>
                  <w:rPr>
                    <w:rFonts w:cs="Arial"/>
                  </w:rPr>
                </w:pPr>
                <w:r w:rsidRPr="000C5542">
                  <w:rPr>
                    <w:rFonts w:ascii="MS Gothic" w:eastAsia="MS Gothic" w:hAnsi="MS Gothic" w:cs="Arial" w:hint="eastAsia"/>
                  </w:rPr>
                  <w:t>☐</w:t>
                </w:r>
              </w:p>
            </w:tc>
          </w:sdtContent>
        </w:sdt>
        <w:sdt>
          <w:sdtPr>
            <w:rPr>
              <w:rFonts w:cs="Arial"/>
            </w:rPr>
            <w:id w:val="-96805322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D1149DD" w14:textId="77777777" w:rsidR="0083046B" w:rsidRPr="00E732CF" w:rsidRDefault="0083046B" w:rsidP="00863F7C">
                <w:pPr>
                  <w:jc w:val="center"/>
                  <w:rPr>
                    <w:rFonts w:cs="Arial"/>
                  </w:rPr>
                </w:pPr>
                <w:r w:rsidRPr="000C5542">
                  <w:rPr>
                    <w:rFonts w:ascii="MS Gothic" w:eastAsia="MS Gothic" w:hAnsi="MS Gothic" w:cs="Arial" w:hint="eastAsia"/>
                  </w:rPr>
                  <w:t>☐</w:t>
                </w:r>
              </w:p>
            </w:tc>
          </w:sdtContent>
        </w:sdt>
        <w:sdt>
          <w:sdtPr>
            <w:rPr>
              <w:rFonts w:cs="Arial"/>
            </w:rPr>
            <w:id w:val="-70247035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B4B673E" w14:textId="77777777" w:rsidR="0083046B" w:rsidRPr="00E732CF" w:rsidRDefault="0083046B" w:rsidP="00863F7C">
                <w:pPr>
                  <w:jc w:val="center"/>
                  <w:rPr>
                    <w:rFonts w:cs="Arial"/>
                  </w:rPr>
                </w:pPr>
                <w:r w:rsidRPr="000C5542">
                  <w:rPr>
                    <w:rFonts w:ascii="MS Gothic" w:eastAsia="MS Gothic" w:hAnsi="MS Gothic" w:cs="Arial" w:hint="eastAsia"/>
                  </w:rPr>
                  <w:t>☐</w:t>
                </w:r>
              </w:p>
            </w:tc>
          </w:sdtContent>
        </w:sdt>
      </w:tr>
      <w:tr w:rsidR="0083046B" w:rsidRPr="00E732CF" w14:paraId="63507548" w14:textId="77777777" w:rsidTr="00B71169">
        <w:tc>
          <w:tcPr>
            <w:tcW w:w="7416" w:type="dxa"/>
            <w:shd w:val="clear" w:color="auto" w:fill="E2EFD9" w:themeFill="accent6" w:themeFillTint="33"/>
          </w:tcPr>
          <w:p w14:paraId="05EB1CCA" w14:textId="4A820DA7" w:rsidR="0083046B" w:rsidRPr="00E732CF" w:rsidRDefault="0083046B" w:rsidP="00C32F45">
            <w:pPr>
              <w:rPr>
                <w:rFonts w:cs="Arial"/>
              </w:rPr>
            </w:pPr>
            <w:r w:rsidRPr="00E732CF">
              <w:rPr>
                <w:rFonts w:cs="Arial"/>
              </w:rPr>
              <w:t>Does the institution’s complaint policy provide students with information on filing a complaint with the appropriate state licensing or authorizing authority and</w:t>
            </w:r>
            <w:r w:rsidR="00420537">
              <w:rPr>
                <w:rFonts w:cs="Arial"/>
              </w:rPr>
              <w:t xml:space="preserve"> with</w:t>
            </w:r>
            <w:r w:rsidRPr="00E732CF">
              <w:rPr>
                <w:rFonts w:cs="Arial"/>
              </w:rPr>
              <w:t xml:space="preserve"> DEAC? </w:t>
            </w:r>
          </w:p>
        </w:tc>
        <w:sdt>
          <w:sdtPr>
            <w:rPr>
              <w:rFonts w:cs="Arial"/>
            </w:rPr>
            <w:id w:val="-160996221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7BC2B3B" w14:textId="77777777" w:rsidR="0083046B" w:rsidRPr="00E732CF" w:rsidRDefault="0083046B" w:rsidP="00863F7C">
                <w:pPr>
                  <w:jc w:val="center"/>
                  <w:rPr>
                    <w:rFonts w:cs="Arial"/>
                  </w:rPr>
                </w:pPr>
                <w:r w:rsidRPr="000C5542">
                  <w:rPr>
                    <w:rFonts w:ascii="MS Gothic" w:eastAsia="MS Gothic" w:hAnsi="MS Gothic" w:cs="Arial" w:hint="eastAsia"/>
                  </w:rPr>
                  <w:t>☐</w:t>
                </w:r>
              </w:p>
            </w:tc>
          </w:sdtContent>
        </w:sdt>
        <w:sdt>
          <w:sdtPr>
            <w:rPr>
              <w:rFonts w:cs="Arial"/>
            </w:rPr>
            <w:id w:val="-30624449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8D33299" w14:textId="77777777" w:rsidR="0083046B" w:rsidRPr="00E732CF" w:rsidRDefault="0083046B" w:rsidP="00863F7C">
                <w:pPr>
                  <w:jc w:val="center"/>
                  <w:rPr>
                    <w:rFonts w:cs="Arial"/>
                  </w:rPr>
                </w:pPr>
                <w:r w:rsidRPr="000C5542">
                  <w:rPr>
                    <w:rFonts w:ascii="MS Gothic" w:eastAsia="MS Gothic" w:hAnsi="MS Gothic" w:cs="Arial" w:hint="eastAsia"/>
                  </w:rPr>
                  <w:t>☐</w:t>
                </w:r>
              </w:p>
            </w:tc>
          </w:sdtContent>
        </w:sdt>
        <w:sdt>
          <w:sdtPr>
            <w:rPr>
              <w:rFonts w:cs="Arial"/>
            </w:rPr>
            <w:id w:val="-214124729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9491250" w14:textId="77777777" w:rsidR="0083046B" w:rsidRPr="00E732CF" w:rsidRDefault="0083046B" w:rsidP="00863F7C">
                <w:pPr>
                  <w:jc w:val="center"/>
                  <w:rPr>
                    <w:rFonts w:cs="Arial"/>
                  </w:rPr>
                </w:pPr>
                <w:r w:rsidRPr="000C5542">
                  <w:rPr>
                    <w:rFonts w:ascii="MS Gothic" w:eastAsia="MS Gothic" w:hAnsi="MS Gothic" w:cs="Arial" w:hint="eastAsia"/>
                  </w:rPr>
                  <w:t>☐</w:t>
                </w:r>
              </w:p>
            </w:tc>
          </w:sdtContent>
        </w:sdt>
      </w:tr>
      <w:tr w:rsidR="0083046B" w:rsidRPr="00E732CF" w14:paraId="46986569" w14:textId="77777777" w:rsidTr="00B71169">
        <w:tc>
          <w:tcPr>
            <w:tcW w:w="7416" w:type="dxa"/>
            <w:shd w:val="clear" w:color="auto" w:fill="E2EFD9" w:themeFill="accent6" w:themeFillTint="33"/>
          </w:tcPr>
          <w:p w14:paraId="20B02C6A" w14:textId="1CBAA2C6" w:rsidR="0083046B" w:rsidRPr="00E732CF" w:rsidRDefault="0083046B" w:rsidP="00C32F45">
            <w:pPr>
              <w:rPr>
                <w:rFonts w:cs="Arial"/>
              </w:rPr>
            </w:pPr>
            <w:r>
              <w:rPr>
                <w:rFonts w:cs="Arial"/>
              </w:rPr>
              <w:t xml:space="preserve">Does the institution retain complete files for all complaints filed against the institution, its faculty, staff, students, or other associated parties for an appropriate length of time, as defined by Standard </w:t>
            </w:r>
            <w:r w:rsidR="00420537">
              <w:rPr>
                <w:rFonts w:cs="Arial"/>
              </w:rPr>
              <w:t>XIII.B.</w:t>
            </w:r>
            <w:r>
              <w:rPr>
                <w:rFonts w:cs="Arial"/>
              </w:rPr>
              <w:t>5</w:t>
            </w:r>
            <w:r w:rsidR="00420537">
              <w:rPr>
                <w:rFonts w:cs="Arial"/>
              </w:rPr>
              <w:t>.</w:t>
            </w:r>
            <w:r>
              <w:rPr>
                <w:rFonts w:cs="Arial"/>
              </w:rPr>
              <w:t>?</w:t>
            </w:r>
          </w:p>
        </w:tc>
        <w:sdt>
          <w:sdtPr>
            <w:rPr>
              <w:rFonts w:cs="Arial"/>
            </w:rPr>
            <w:id w:val="-164627143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1A4AF82" w14:textId="77777777" w:rsidR="0083046B" w:rsidRDefault="0083046B" w:rsidP="00863F7C">
                <w:pPr>
                  <w:jc w:val="center"/>
                  <w:rPr>
                    <w:rFonts w:cs="Arial"/>
                  </w:rPr>
                </w:pPr>
                <w:r w:rsidRPr="000C5542">
                  <w:rPr>
                    <w:rFonts w:ascii="MS Gothic" w:eastAsia="MS Gothic" w:hAnsi="MS Gothic" w:cs="Arial" w:hint="eastAsia"/>
                  </w:rPr>
                  <w:t>☐</w:t>
                </w:r>
              </w:p>
            </w:tc>
          </w:sdtContent>
        </w:sdt>
        <w:sdt>
          <w:sdtPr>
            <w:rPr>
              <w:rFonts w:cs="Arial"/>
            </w:rPr>
            <w:id w:val="-75751418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5EDCF44" w14:textId="77777777" w:rsidR="0083046B" w:rsidRDefault="0083046B" w:rsidP="00863F7C">
                <w:pPr>
                  <w:jc w:val="center"/>
                  <w:rPr>
                    <w:rFonts w:cs="Arial"/>
                  </w:rPr>
                </w:pPr>
                <w:r w:rsidRPr="000C5542">
                  <w:rPr>
                    <w:rFonts w:ascii="MS Gothic" w:eastAsia="MS Gothic" w:hAnsi="MS Gothic" w:cs="Arial" w:hint="eastAsia"/>
                  </w:rPr>
                  <w:t>☐</w:t>
                </w:r>
              </w:p>
            </w:tc>
          </w:sdtContent>
        </w:sdt>
        <w:sdt>
          <w:sdtPr>
            <w:rPr>
              <w:rFonts w:cs="Arial"/>
            </w:rPr>
            <w:id w:val="122318080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F3530A7" w14:textId="77777777" w:rsidR="0083046B" w:rsidRDefault="0083046B" w:rsidP="00863F7C">
                <w:pPr>
                  <w:jc w:val="center"/>
                  <w:rPr>
                    <w:rFonts w:cs="Arial"/>
                  </w:rPr>
                </w:pPr>
                <w:r w:rsidRPr="000C5542">
                  <w:rPr>
                    <w:rFonts w:ascii="MS Gothic" w:eastAsia="MS Gothic" w:hAnsi="MS Gothic" w:cs="Arial" w:hint="eastAsia"/>
                  </w:rPr>
                  <w:t>☐</w:t>
                </w:r>
              </w:p>
            </w:tc>
          </w:sdtContent>
        </w:sdt>
      </w:tr>
      <w:tr w:rsidR="00420537" w:rsidRPr="00E732CF" w14:paraId="76931760" w14:textId="77777777" w:rsidTr="00B71169">
        <w:tc>
          <w:tcPr>
            <w:tcW w:w="7416" w:type="dxa"/>
            <w:shd w:val="clear" w:color="auto" w:fill="E2EFD9" w:themeFill="accent6" w:themeFillTint="33"/>
          </w:tcPr>
          <w:p w14:paraId="5B9BCCAB" w14:textId="77777777" w:rsidR="00420537" w:rsidRPr="00E732CF" w:rsidRDefault="00420537" w:rsidP="00C32F45">
            <w:pPr>
              <w:rPr>
                <w:rFonts w:cs="Arial"/>
              </w:rPr>
            </w:pPr>
            <w:r w:rsidRPr="00E732CF">
              <w:rPr>
                <w:rFonts w:cs="Arial"/>
              </w:rPr>
              <w:t>Did the institution</w:t>
            </w:r>
            <w:r>
              <w:rPr>
                <w:rFonts w:cs="Arial"/>
              </w:rPr>
              <w:t xml:space="preserve"> resolve</w:t>
            </w:r>
            <w:r w:rsidRPr="00E732CF">
              <w:rPr>
                <w:rFonts w:cs="Arial"/>
              </w:rPr>
              <w:t xml:space="preserve"> adequately and in a timely manne</w:t>
            </w:r>
            <w:r>
              <w:rPr>
                <w:rFonts w:cs="Arial"/>
              </w:rPr>
              <w:t>r</w:t>
            </w:r>
            <w:r w:rsidRPr="00E732CF">
              <w:rPr>
                <w:rFonts w:cs="Arial"/>
              </w:rPr>
              <w:t xml:space="preserve"> any complaints received in the past </w:t>
            </w:r>
            <w:r>
              <w:rPr>
                <w:rFonts w:cs="Arial"/>
              </w:rPr>
              <w:t>five</w:t>
            </w:r>
            <w:r w:rsidRPr="00E732CF">
              <w:rPr>
                <w:rFonts w:cs="Arial"/>
              </w:rPr>
              <w:t xml:space="preserve"> years? </w:t>
            </w:r>
          </w:p>
        </w:tc>
        <w:sdt>
          <w:sdtPr>
            <w:rPr>
              <w:rFonts w:cs="Arial"/>
            </w:rPr>
            <w:id w:val="-119221628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307B030" w14:textId="77777777" w:rsidR="00420537" w:rsidRPr="00E732CF" w:rsidRDefault="00420537" w:rsidP="00863F7C">
                <w:pPr>
                  <w:jc w:val="center"/>
                  <w:rPr>
                    <w:rFonts w:cs="Arial"/>
                  </w:rPr>
                </w:pPr>
                <w:r w:rsidRPr="000C5542">
                  <w:rPr>
                    <w:rFonts w:ascii="MS Gothic" w:eastAsia="MS Gothic" w:hAnsi="MS Gothic" w:cs="Arial" w:hint="eastAsia"/>
                  </w:rPr>
                  <w:t>☐</w:t>
                </w:r>
              </w:p>
            </w:tc>
          </w:sdtContent>
        </w:sdt>
        <w:sdt>
          <w:sdtPr>
            <w:rPr>
              <w:rFonts w:cs="Arial"/>
            </w:rPr>
            <w:id w:val="-97552422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8FEE2C6" w14:textId="77777777" w:rsidR="00420537" w:rsidRPr="00E732CF" w:rsidRDefault="00420537" w:rsidP="00863F7C">
                <w:pPr>
                  <w:jc w:val="center"/>
                  <w:rPr>
                    <w:rFonts w:cs="Arial"/>
                  </w:rPr>
                </w:pPr>
                <w:r w:rsidRPr="000C5542">
                  <w:rPr>
                    <w:rFonts w:ascii="MS Gothic" w:eastAsia="MS Gothic" w:hAnsi="MS Gothic" w:cs="Arial" w:hint="eastAsia"/>
                  </w:rPr>
                  <w:t>☐</w:t>
                </w:r>
              </w:p>
            </w:tc>
          </w:sdtContent>
        </w:sdt>
        <w:sdt>
          <w:sdtPr>
            <w:rPr>
              <w:rFonts w:cs="Arial"/>
            </w:rPr>
            <w:id w:val="-16687515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54EAEC2" w14:textId="77777777" w:rsidR="00420537" w:rsidRPr="00E732CF" w:rsidRDefault="00420537" w:rsidP="00863F7C">
                <w:pPr>
                  <w:jc w:val="center"/>
                  <w:rPr>
                    <w:rFonts w:cs="Arial"/>
                  </w:rPr>
                </w:pPr>
                <w:r w:rsidRPr="000C5542">
                  <w:rPr>
                    <w:rFonts w:ascii="MS Gothic" w:eastAsia="MS Gothic" w:hAnsi="MS Gothic" w:cs="Arial" w:hint="eastAsia"/>
                  </w:rPr>
                  <w:t>☐</w:t>
                </w:r>
              </w:p>
            </w:tc>
          </w:sdtContent>
        </w:sdt>
      </w:tr>
      <w:tr w:rsidR="0083046B" w:rsidRPr="00E732CF" w14:paraId="415DC6B6" w14:textId="77777777" w:rsidTr="00B71169">
        <w:tc>
          <w:tcPr>
            <w:tcW w:w="7416" w:type="dxa"/>
            <w:shd w:val="clear" w:color="auto" w:fill="E2EFD9" w:themeFill="accent6" w:themeFillTint="33"/>
          </w:tcPr>
          <w:p w14:paraId="5F7758D1" w14:textId="3B745F07" w:rsidR="0083046B" w:rsidRPr="00E732CF" w:rsidRDefault="0083046B" w:rsidP="00C32F45">
            <w:pPr>
              <w:rPr>
                <w:rFonts w:cs="Arial"/>
                <w:b/>
                <w:color w:val="0000FF"/>
              </w:rPr>
            </w:pPr>
            <w:r w:rsidRPr="00E732CF">
              <w:rPr>
                <w:rFonts w:cs="Arial"/>
                <w:b/>
              </w:rPr>
              <w:t xml:space="preserve">Standard </w:t>
            </w:r>
            <w:r w:rsidR="00420537">
              <w:rPr>
                <w:rFonts w:cs="Arial"/>
                <w:b/>
              </w:rPr>
              <w:t>XIII.B.</w:t>
            </w:r>
            <w:r w:rsidRPr="00E732CF">
              <w:rPr>
                <w:rFonts w:cs="Arial"/>
                <w:b/>
              </w:rPr>
              <w:t xml:space="preserve"> – </w:t>
            </w:r>
            <w:r>
              <w:rPr>
                <w:rFonts w:cs="Arial"/>
                <w:b/>
              </w:rPr>
              <w:t>Standard is Evident, Emerging, Not Evident, or Not Applicable</w:t>
            </w:r>
          </w:p>
        </w:tc>
        <w:tc>
          <w:tcPr>
            <w:tcW w:w="1944" w:type="dxa"/>
            <w:gridSpan w:val="3"/>
            <w:shd w:val="clear" w:color="auto" w:fill="E2EFD9" w:themeFill="accent6" w:themeFillTint="33"/>
          </w:tcPr>
          <w:p w14:paraId="00972471" w14:textId="77777777" w:rsidR="0083046B" w:rsidRPr="00E732CF" w:rsidRDefault="00000000" w:rsidP="00C32F45">
            <w:pPr>
              <w:rPr>
                <w:rFonts w:cs="Arial"/>
                <w:b/>
              </w:rPr>
            </w:pPr>
            <w:sdt>
              <w:sdtPr>
                <w:rPr>
                  <w:rStyle w:val="Style1"/>
                </w:rPr>
                <w:alias w:val="Finding "/>
                <w:tag w:val="Finding "/>
                <w:id w:val="719407249"/>
                <w:placeholder>
                  <w:docPart w:val="8B9A405E94AF4D7C9990E752D14C08B0"/>
                </w:placeholder>
                <w:showingPlcHdr/>
                <w:comboBox>
                  <w:listItem w:displayText="Standard is Evident" w:value="Standard is Evident"/>
                  <w:listItem w:displayText="Standard is Emerging" w:value="Standard is Emerging"/>
                  <w:listItem w:displayText="Standard is Not Evident" w:value="Standard is Not Evident"/>
                  <w:listItem w:displayText="Not Applicable " w:value="Not Applicable "/>
                </w:comboBox>
              </w:sdtPr>
              <w:sdtEndPr>
                <w:rPr>
                  <w:rStyle w:val="DefaultParagraphFont"/>
                  <w:rFonts w:cs="Arial"/>
                  <w:b/>
                  <w:vanish/>
                  <w:sz w:val="20"/>
                  <w:szCs w:val="20"/>
                </w:rPr>
              </w:sdtEndPr>
              <w:sdtContent>
                <w:r w:rsidR="0083046B" w:rsidRPr="00C94CE0">
                  <w:rPr>
                    <w:rStyle w:val="PlaceholderText"/>
                  </w:rPr>
                  <w:t>Choose a finding.</w:t>
                </w:r>
              </w:sdtContent>
            </w:sdt>
          </w:p>
        </w:tc>
      </w:tr>
    </w:tbl>
    <w:p w14:paraId="77A81801" w14:textId="77777777" w:rsidR="0083046B" w:rsidRDefault="0083046B" w:rsidP="00341438">
      <w:pPr>
        <w:spacing w:after="0" w:line="240" w:lineRule="auto"/>
        <w:rPr>
          <w:rFonts w:ascii="Calibri" w:eastAsia="Arial" w:hAnsi="Calibri" w:cs="Arial"/>
          <w:b/>
          <w:bCs/>
          <w:sz w:val="24"/>
          <w:szCs w:val="24"/>
          <w:u w:val="single"/>
        </w:rPr>
      </w:pPr>
    </w:p>
    <w:p w14:paraId="71B87162" w14:textId="77777777" w:rsidR="00341438" w:rsidRPr="00512A8E" w:rsidRDefault="00341438" w:rsidP="00341438">
      <w:pPr>
        <w:spacing w:after="0" w:line="240" w:lineRule="auto"/>
        <w:rPr>
          <w:rFonts w:ascii="Calibri" w:eastAsia="Calibri" w:hAnsi="Calibri" w:cs="Arial"/>
        </w:rPr>
      </w:pPr>
      <w:r w:rsidRPr="0027349F">
        <w:rPr>
          <w:rFonts w:ascii="Calibri" w:eastAsia="Arial" w:hAnsi="Calibri" w:cs="Arial"/>
          <w:b/>
          <w:bCs/>
          <w:sz w:val="24"/>
          <w:szCs w:val="24"/>
          <w:u w:val="single"/>
        </w:rPr>
        <w:lastRenderedPageBreak/>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534309161"/>
          <w:placeholder>
            <w:docPart w:val="EBA516CF8D534CE7B6DD25AF4254D42F"/>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4BE2AB32" w14:textId="2D94AB39" w:rsidR="00341438" w:rsidRPr="00512A8E" w:rsidRDefault="00341438" w:rsidP="00341438">
      <w:pPr>
        <w:spacing w:after="0" w:line="240" w:lineRule="auto"/>
        <w:rPr>
          <w:rFonts w:ascii="Calibri" w:eastAsia="Calibri" w:hAnsi="Calibri" w:cs="Arial"/>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1130976309"/>
          <w:placeholder>
            <w:docPart w:val="D6FECC578D244DCBB3EEF0042E1BCEB7"/>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51CE7AE6" w14:textId="77777777" w:rsidR="00341438" w:rsidRPr="00512A8E" w:rsidRDefault="00341438" w:rsidP="00341438">
      <w:pPr>
        <w:spacing w:after="0" w:line="240" w:lineRule="auto"/>
        <w:rPr>
          <w:rFonts w:ascii="Calibri" w:eastAsia="Calibri" w:hAnsi="Calibri" w:cs="Arial"/>
        </w:rPr>
      </w:pPr>
    </w:p>
    <w:p w14:paraId="70649C9D" w14:textId="4BAF5688" w:rsidR="00A83741" w:rsidRPr="00512A8E" w:rsidRDefault="00A83741" w:rsidP="00A83741">
      <w:pPr>
        <w:spacing w:after="0" w:line="240" w:lineRule="auto"/>
        <w:rPr>
          <w:rFonts w:cs="Arial"/>
          <w:sz w:val="20"/>
          <w:szCs w:val="20"/>
        </w:rPr>
      </w:pPr>
      <w:r w:rsidRPr="005854FB">
        <w:rPr>
          <w:rFonts w:cs="Arial"/>
          <w:b/>
          <w:smallCaps/>
          <w:sz w:val="24"/>
          <w:szCs w:val="24"/>
          <w:u w:val="single"/>
        </w:rPr>
        <w:t xml:space="preserve">Exhibit </w:t>
      </w:r>
      <w:r>
        <w:rPr>
          <w:rFonts w:cs="Arial"/>
          <w:b/>
          <w:smallCaps/>
          <w:sz w:val="24"/>
          <w:szCs w:val="24"/>
          <w:u w:val="single"/>
        </w:rPr>
        <w:t>35</w:t>
      </w:r>
      <w:r w:rsidRPr="005854FB">
        <w:rPr>
          <w:rFonts w:cs="Arial"/>
          <w:b/>
          <w:smallCaps/>
          <w:sz w:val="24"/>
          <w:szCs w:val="24"/>
          <w:u w:val="single"/>
        </w:rPr>
        <w:t>:</w:t>
      </w:r>
      <w:r w:rsidRPr="007F5C5E">
        <w:rPr>
          <w:rFonts w:cs="Arial"/>
          <w:color w:val="0000FF"/>
          <w:sz w:val="20"/>
          <w:szCs w:val="20"/>
        </w:rPr>
        <w:t xml:space="preserve"> </w:t>
      </w:r>
      <w:sdt>
        <w:sdtPr>
          <w:rPr>
            <w:rFonts w:cs="Arial"/>
            <w:color w:val="0000FF"/>
            <w:sz w:val="20"/>
            <w:szCs w:val="20"/>
          </w:rPr>
          <w:id w:val="-1528180630"/>
          <w:placeholder>
            <w:docPart w:val="67DBB03456C7471199D3AC53E183977D"/>
          </w:placeholder>
          <w:temporary/>
          <w:showingPlcHdr/>
        </w:sdtPr>
        <w:sdtContent>
          <w:r w:rsidRPr="00397EB7">
            <w:rPr>
              <w:rFonts w:cs="Arial"/>
              <w:color w:val="767171" w:themeColor="background2" w:themeShade="80"/>
            </w:rPr>
            <w:t xml:space="preserve">Provide detailed feedback for </w:t>
          </w:r>
          <w:r>
            <w:rPr>
              <w:rFonts w:cs="Arial"/>
              <w:color w:val="767171" w:themeColor="background2" w:themeShade="80"/>
            </w:rPr>
            <w:t>the E</w:t>
          </w:r>
          <w:r w:rsidRPr="00397EB7">
            <w:rPr>
              <w:rFonts w:cs="Arial"/>
              <w:color w:val="767171" w:themeColor="background2" w:themeShade="80"/>
            </w:rPr>
            <w:t>xhibit</w:t>
          </w:r>
          <w:r>
            <w:rPr>
              <w:rFonts w:cs="Arial"/>
              <w:color w:val="767171" w:themeColor="background2" w:themeShade="80"/>
            </w:rPr>
            <w:t xml:space="preserve">(s) </w:t>
          </w:r>
          <w:r w:rsidRPr="00397EB7">
            <w:rPr>
              <w:rFonts w:cs="Arial"/>
              <w:color w:val="767171" w:themeColor="background2" w:themeShade="80"/>
            </w:rPr>
            <w:t>related to this core component. The applicant institution uses this feedback to strengthen its documentation, processes, and procedures.</w:t>
          </w:r>
        </w:sdtContent>
      </w:sdt>
    </w:p>
    <w:p w14:paraId="4F503101" w14:textId="77777777" w:rsidR="00A83741" w:rsidRPr="00512A8E" w:rsidRDefault="00A83741" w:rsidP="00341438">
      <w:pPr>
        <w:spacing w:after="0" w:line="240" w:lineRule="auto"/>
        <w:rPr>
          <w:rFonts w:ascii="Calibri" w:eastAsia="Calibri" w:hAnsi="Calibri" w:cs="Arial"/>
        </w:rPr>
      </w:pPr>
    </w:p>
    <w:p w14:paraId="0224228A" w14:textId="4F125055" w:rsidR="00C7457E" w:rsidRPr="00C7457E" w:rsidRDefault="00341438" w:rsidP="00341438">
      <w:pPr>
        <w:spacing w:after="0" w:line="240" w:lineRule="auto"/>
        <w:rPr>
          <w:rFonts w:ascii="Calibri" w:eastAsia="Aptos" w:hAnsi="Calibri" w:cs="Aptos"/>
        </w:rPr>
      </w:pPr>
      <w:r w:rsidRPr="0027349F">
        <w:rPr>
          <w:rFonts w:ascii="Calibri" w:eastAsia="Arial" w:hAnsi="Calibri" w:cs="Arial"/>
          <w:b/>
          <w:bCs/>
          <w:sz w:val="24"/>
          <w:szCs w:val="24"/>
          <w:u w:val="single"/>
        </w:rPr>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772710110"/>
          <w:placeholder>
            <w:docPart w:val="5404E103EE9143A48AAA0C3DCF363BE0"/>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458F429C" w14:textId="77777777" w:rsidR="00C7457E" w:rsidRPr="00C7457E" w:rsidRDefault="00C7457E" w:rsidP="00C7457E">
      <w:pPr>
        <w:spacing w:after="0" w:line="240" w:lineRule="auto"/>
        <w:ind w:left="1080"/>
        <w:contextualSpacing/>
        <w:rPr>
          <w:rFonts w:ascii="Calibri" w:eastAsia="Aptos" w:hAnsi="Calibri" w:cs="Aptos"/>
        </w:rPr>
      </w:pPr>
    </w:p>
    <w:sdt>
      <w:sdtPr>
        <w:rPr>
          <w:rFonts w:ascii="Calibri" w:eastAsia="Times New Roman" w:hAnsi="Calibri" w:cs="Times New Roman"/>
          <w:b/>
          <w:sz w:val="24"/>
          <w:szCs w:val="28"/>
        </w:rPr>
        <w:id w:val="1027988336"/>
        <w:lock w:val="sdtContentLocked"/>
        <w:placeholder>
          <w:docPart w:val="DefaultPlaceholder_-1854013440"/>
        </w:placeholder>
      </w:sdtPr>
      <w:sdtEndPr>
        <w:rPr>
          <w:rFonts w:eastAsia="Aptos" w:cs="Calibri"/>
          <w:b w:val="0"/>
          <w:szCs w:val="24"/>
        </w:rPr>
      </w:sdtEndPr>
      <w:sdtContent>
        <w:p w14:paraId="23FB3437" w14:textId="3AEFDAA0" w:rsidR="00C7457E" w:rsidRPr="00C7457E" w:rsidRDefault="00C7457E">
          <w:pPr>
            <w:keepNext/>
            <w:keepLines/>
            <w:numPr>
              <w:ilvl w:val="1"/>
              <w:numId w:val="16"/>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Cancellations and Withdrawals</w:t>
          </w:r>
        </w:p>
        <w:p w14:paraId="770ED7C7" w14:textId="77777777"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Institutions maintain, publish, and consistently apply fair and equitable cancellation and withdrawal policies that meet or exceed the requirements of state and federal regulators, DEAC, and such other industry regulators as may have jurisdiction over one or more of the institution’s programs. Students may notify the institution of cancellation or withdrawal in any manner the institution deems appropriate so long as the method or methods available are reasonable and in compliance with applicable state and federal requirements. Policies pursuant to when an institution may administratively withdraw a student or cancel their enrollment are published and readily accessible for review by the student.</w:t>
          </w:r>
        </w:p>
        <w:p w14:paraId="1B4466BF" w14:textId="77777777" w:rsidR="00C7457E" w:rsidRPr="00C7457E" w:rsidRDefault="00C7457E" w:rsidP="00C7457E">
          <w:pPr>
            <w:spacing w:after="0" w:line="240" w:lineRule="auto"/>
            <w:ind w:left="720"/>
            <w:contextualSpacing/>
            <w:rPr>
              <w:rFonts w:ascii="Calibri" w:eastAsia="Times New Roman" w:hAnsi="Calibri" w:cs="Aptos"/>
            </w:rPr>
          </w:pPr>
        </w:p>
        <w:p w14:paraId="2A266702" w14:textId="77777777" w:rsidR="00C7457E" w:rsidRPr="00C7457E" w:rsidRDefault="00C7457E">
          <w:pPr>
            <w:numPr>
              <w:ilvl w:val="0"/>
              <w:numId w:val="17"/>
            </w:numPr>
            <w:spacing w:after="0" w:line="240" w:lineRule="auto"/>
            <w:contextualSpacing/>
            <w:rPr>
              <w:rFonts w:ascii="Calibri" w:eastAsia="Aptos" w:hAnsi="Calibri" w:cs="Calibri"/>
              <w:sz w:val="24"/>
              <w:szCs w:val="24"/>
            </w:rPr>
          </w:pPr>
          <w:r w:rsidRPr="00C7457E">
            <w:rPr>
              <w:rFonts w:ascii="Calibri" w:eastAsia="Aptos" w:hAnsi="Calibri" w:cs="Calibri"/>
              <w:sz w:val="24"/>
              <w:szCs w:val="24"/>
            </w:rPr>
            <w:t>A student shall have no less than five calendar days following their executing the enrollment agreement or other contractual document in which to cancel the agreement and/or contract and receive a full refund of any monies paid to the institution.</w:t>
          </w:r>
        </w:p>
        <w:p w14:paraId="6532788B" w14:textId="77777777" w:rsidR="00C7457E" w:rsidRPr="00C7457E" w:rsidRDefault="00C7457E" w:rsidP="00C7457E">
          <w:pPr>
            <w:spacing w:after="0" w:line="240" w:lineRule="auto"/>
            <w:ind w:left="1080"/>
            <w:contextualSpacing/>
            <w:rPr>
              <w:rFonts w:ascii="Calibri" w:eastAsia="Times New Roman" w:hAnsi="Calibri" w:cs="Aptos"/>
            </w:rPr>
          </w:pPr>
        </w:p>
        <w:p w14:paraId="5C474A61" w14:textId="3B7963A1" w:rsidR="00C7457E" w:rsidRPr="00C7457E" w:rsidRDefault="00C7457E">
          <w:pPr>
            <w:numPr>
              <w:ilvl w:val="0"/>
              <w:numId w:val="17"/>
            </w:numPr>
            <w:spacing w:after="0" w:line="240" w:lineRule="auto"/>
            <w:contextualSpacing/>
            <w:rPr>
              <w:rFonts w:ascii="Calibri" w:eastAsia="Aptos" w:hAnsi="Calibri" w:cs="Calibri"/>
              <w:sz w:val="24"/>
              <w:szCs w:val="24"/>
            </w:rPr>
          </w:pPr>
          <w:r w:rsidRPr="00C7457E">
            <w:rPr>
              <w:rFonts w:ascii="Calibri" w:eastAsia="Aptos" w:hAnsi="Calibri" w:cs="Calibri"/>
              <w:sz w:val="24"/>
              <w:szCs w:val="24"/>
            </w:rPr>
            <w:t>Students are notified promptly if they are administratively withdrawn for non- compliance with attendance or other administrative policy.</w:t>
          </w:r>
        </w:p>
      </w:sdtContent>
    </w:sdt>
    <w:p w14:paraId="73458A5D"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420537" w:rsidRPr="005854FB" w14:paraId="35F78305" w14:textId="77777777" w:rsidTr="00B71169">
        <w:tc>
          <w:tcPr>
            <w:tcW w:w="7416" w:type="dxa"/>
            <w:shd w:val="clear" w:color="auto" w:fill="E2EFD9" w:themeFill="accent6" w:themeFillTint="33"/>
          </w:tcPr>
          <w:p w14:paraId="21A5F0BD" w14:textId="77777777" w:rsidR="00420537" w:rsidRPr="005854FB" w:rsidRDefault="00420537" w:rsidP="00C32F45">
            <w:pPr>
              <w:rPr>
                <w:rFonts w:cs="Arial"/>
                <w:b/>
                <w:szCs w:val="20"/>
              </w:rPr>
            </w:pPr>
            <w:r w:rsidRPr="005854FB">
              <w:rPr>
                <w:rFonts w:cs="Arial"/>
                <w:b/>
                <w:szCs w:val="20"/>
              </w:rPr>
              <w:t>Questions</w:t>
            </w:r>
          </w:p>
        </w:tc>
        <w:tc>
          <w:tcPr>
            <w:tcW w:w="648" w:type="dxa"/>
            <w:shd w:val="clear" w:color="auto" w:fill="E2EFD9" w:themeFill="accent6" w:themeFillTint="33"/>
            <w:vAlign w:val="center"/>
          </w:tcPr>
          <w:p w14:paraId="76114EC9" w14:textId="77777777" w:rsidR="00420537" w:rsidRPr="005854FB" w:rsidRDefault="00420537" w:rsidP="00863F7C">
            <w:pPr>
              <w:jc w:val="center"/>
              <w:rPr>
                <w:rFonts w:cs="Arial"/>
                <w:b/>
                <w:szCs w:val="20"/>
              </w:rPr>
            </w:pPr>
            <w:r w:rsidRPr="005854FB">
              <w:rPr>
                <w:rFonts w:cs="Arial"/>
                <w:b/>
                <w:szCs w:val="20"/>
              </w:rPr>
              <w:t>Yes</w:t>
            </w:r>
          </w:p>
        </w:tc>
        <w:tc>
          <w:tcPr>
            <w:tcW w:w="648" w:type="dxa"/>
            <w:shd w:val="clear" w:color="auto" w:fill="E2EFD9" w:themeFill="accent6" w:themeFillTint="33"/>
            <w:vAlign w:val="center"/>
          </w:tcPr>
          <w:p w14:paraId="11086F58" w14:textId="77777777" w:rsidR="00420537" w:rsidRPr="005854FB" w:rsidRDefault="00420537" w:rsidP="00863F7C">
            <w:pPr>
              <w:jc w:val="center"/>
              <w:rPr>
                <w:rFonts w:cs="Arial"/>
                <w:b/>
                <w:szCs w:val="20"/>
              </w:rPr>
            </w:pPr>
            <w:r w:rsidRPr="005854FB">
              <w:rPr>
                <w:rFonts w:cs="Arial"/>
                <w:b/>
                <w:szCs w:val="20"/>
              </w:rPr>
              <w:t>No</w:t>
            </w:r>
          </w:p>
        </w:tc>
        <w:tc>
          <w:tcPr>
            <w:tcW w:w="648" w:type="dxa"/>
            <w:shd w:val="clear" w:color="auto" w:fill="E2EFD9" w:themeFill="accent6" w:themeFillTint="33"/>
            <w:vAlign w:val="center"/>
          </w:tcPr>
          <w:p w14:paraId="0BA437A6" w14:textId="77777777" w:rsidR="00420537" w:rsidRPr="005854FB" w:rsidRDefault="00420537" w:rsidP="00863F7C">
            <w:pPr>
              <w:jc w:val="center"/>
              <w:rPr>
                <w:rFonts w:cs="Arial"/>
                <w:b/>
                <w:szCs w:val="20"/>
              </w:rPr>
            </w:pPr>
            <w:r w:rsidRPr="005854FB">
              <w:rPr>
                <w:rFonts w:cs="Arial"/>
                <w:b/>
                <w:szCs w:val="20"/>
              </w:rPr>
              <w:t>N/A</w:t>
            </w:r>
          </w:p>
        </w:tc>
      </w:tr>
      <w:tr w:rsidR="00420537" w:rsidRPr="005854FB" w14:paraId="0D9EFBDA" w14:textId="77777777" w:rsidTr="00B71169">
        <w:tc>
          <w:tcPr>
            <w:tcW w:w="7416" w:type="dxa"/>
            <w:shd w:val="clear" w:color="auto" w:fill="E2EFD9" w:themeFill="accent6" w:themeFillTint="33"/>
          </w:tcPr>
          <w:p w14:paraId="736A14A1" w14:textId="0B4E5079" w:rsidR="00420537" w:rsidRPr="005854FB" w:rsidRDefault="00420537" w:rsidP="00C32F45">
            <w:pPr>
              <w:rPr>
                <w:rFonts w:cs="Arial"/>
                <w:szCs w:val="20"/>
              </w:rPr>
            </w:pPr>
            <w:r>
              <w:rPr>
                <w:rFonts w:eastAsia="Times New Roman" w:cs="Arial"/>
              </w:rPr>
              <w:t>Did the institution d</w:t>
            </w:r>
            <w:r w:rsidRPr="00E35469">
              <w:rPr>
                <w:rFonts w:eastAsia="Times New Roman" w:cs="Arial"/>
              </w:rPr>
              <w:t xml:space="preserve">escribe </w:t>
            </w:r>
            <w:r>
              <w:rPr>
                <w:rFonts w:eastAsia="Times New Roman" w:cs="Arial"/>
              </w:rPr>
              <w:t>its cancellation and withdrawal policies?</w:t>
            </w:r>
          </w:p>
        </w:tc>
        <w:sdt>
          <w:sdtPr>
            <w:rPr>
              <w:rFonts w:cs="Arial"/>
            </w:rPr>
            <w:id w:val="-56287030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7A65F12" w14:textId="77777777" w:rsidR="00420537" w:rsidRDefault="00420537" w:rsidP="00863F7C">
                <w:pPr>
                  <w:jc w:val="center"/>
                  <w:rPr>
                    <w:rFonts w:cs="Arial"/>
                    <w:vanish/>
                    <w:szCs w:val="20"/>
                    <w:highlight w:val="yellow"/>
                  </w:rPr>
                </w:pPr>
                <w:r w:rsidRPr="000C5542">
                  <w:rPr>
                    <w:rFonts w:ascii="MS Gothic" w:eastAsia="MS Gothic" w:hAnsi="MS Gothic" w:cs="Arial" w:hint="eastAsia"/>
                  </w:rPr>
                  <w:t>☐</w:t>
                </w:r>
              </w:p>
            </w:tc>
          </w:sdtContent>
        </w:sdt>
        <w:sdt>
          <w:sdtPr>
            <w:rPr>
              <w:rFonts w:cs="Arial"/>
            </w:rPr>
            <w:id w:val="198211355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49A15AC" w14:textId="77777777" w:rsidR="00420537" w:rsidRDefault="00420537" w:rsidP="00863F7C">
                <w:pPr>
                  <w:jc w:val="center"/>
                  <w:rPr>
                    <w:rFonts w:cs="Arial"/>
                    <w:vanish/>
                    <w:szCs w:val="20"/>
                    <w:highlight w:val="yellow"/>
                  </w:rPr>
                </w:pPr>
                <w:r w:rsidRPr="000C5542">
                  <w:rPr>
                    <w:rFonts w:ascii="MS Gothic" w:eastAsia="MS Gothic" w:hAnsi="MS Gothic" w:cs="Arial" w:hint="eastAsia"/>
                  </w:rPr>
                  <w:t>☐</w:t>
                </w:r>
              </w:p>
            </w:tc>
          </w:sdtContent>
        </w:sdt>
        <w:sdt>
          <w:sdtPr>
            <w:rPr>
              <w:rFonts w:cs="Arial"/>
            </w:rPr>
            <w:id w:val="45437584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63E430C" w14:textId="77777777" w:rsidR="00420537" w:rsidRDefault="00420537" w:rsidP="00863F7C">
                <w:pPr>
                  <w:jc w:val="center"/>
                  <w:rPr>
                    <w:rFonts w:cs="Arial"/>
                    <w:vanish/>
                    <w:szCs w:val="20"/>
                    <w:highlight w:val="yellow"/>
                  </w:rPr>
                </w:pPr>
                <w:r w:rsidRPr="000C5542">
                  <w:rPr>
                    <w:rFonts w:ascii="MS Gothic" w:eastAsia="MS Gothic" w:hAnsi="MS Gothic" w:cs="Arial" w:hint="eastAsia"/>
                  </w:rPr>
                  <w:t>☐</w:t>
                </w:r>
              </w:p>
            </w:tc>
          </w:sdtContent>
        </w:sdt>
      </w:tr>
      <w:tr w:rsidR="00863F7C" w:rsidRPr="005854FB" w14:paraId="51829E67" w14:textId="77777777" w:rsidTr="00B71169">
        <w:tc>
          <w:tcPr>
            <w:tcW w:w="7416" w:type="dxa"/>
            <w:shd w:val="clear" w:color="auto" w:fill="E2EFD9" w:themeFill="accent6" w:themeFillTint="33"/>
          </w:tcPr>
          <w:p w14:paraId="219A6AD2" w14:textId="4D7D7EBB" w:rsidR="00863F7C" w:rsidRDefault="00863F7C" w:rsidP="00863F7C">
            <w:pPr>
              <w:rPr>
                <w:rFonts w:eastAsia="Times New Roman" w:cs="Arial"/>
              </w:rPr>
            </w:pPr>
            <w:r>
              <w:rPr>
                <w:rFonts w:eastAsia="Times New Roman" w:cs="Arial"/>
              </w:rPr>
              <w:t xml:space="preserve">Did the institution describe </w:t>
            </w:r>
            <w:r>
              <w:rPr>
                <w:rFonts w:eastAsia="Times New Roman" w:cstheme="minorHAnsi"/>
              </w:rPr>
              <w:t>any state, federal, and industry regulatory requirements to which the institution’s cancellation and withdrawal policies are subject, and do the institution’s policies meet or exceed these requirements?</w:t>
            </w:r>
          </w:p>
        </w:tc>
        <w:sdt>
          <w:sdtPr>
            <w:rPr>
              <w:rFonts w:cs="Arial"/>
            </w:rPr>
            <w:id w:val="-123932375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C00AD04" w14:textId="6FF6E426" w:rsidR="00863F7C" w:rsidRDefault="00863F7C" w:rsidP="00863F7C">
                <w:pPr>
                  <w:jc w:val="center"/>
                  <w:rPr>
                    <w:rFonts w:cs="Arial"/>
                  </w:rPr>
                </w:pPr>
                <w:r w:rsidRPr="000C5542">
                  <w:rPr>
                    <w:rFonts w:ascii="MS Gothic" w:eastAsia="MS Gothic" w:hAnsi="MS Gothic" w:cs="Arial" w:hint="eastAsia"/>
                  </w:rPr>
                  <w:t>☐</w:t>
                </w:r>
              </w:p>
            </w:tc>
          </w:sdtContent>
        </w:sdt>
        <w:sdt>
          <w:sdtPr>
            <w:rPr>
              <w:rFonts w:cs="Arial"/>
            </w:rPr>
            <w:id w:val="-61721694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0FA4B2C" w14:textId="093A5D3C" w:rsidR="00863F7C" w:rsidRDefault="00863F7C" w:rsidP="00863F7C">
                <w:pPr>
                  <w:jc w:val="center"/>
                  <w:rPr>
                    <w:rFonts w:cs="Arial"/>
                  </w:rPr>
                </w:pPr>
                <w:r w:rsidRPr="000C5542">
                  <w:rPr>
                    <w:rFonts w:ascii="MS Gothic" w:eastAsia="MS Gothic" w:hAnsi="MS Gothic" w:cs="Arial" w:hint="eastAsia"/>
                  </w:rPr>
                  <w:t>☐</w:t>
                </w:r>
              </w:p>
            </w:tc>
          </w:sdtContent>
        </w:sdt>
        <w:sdt>
          <w:sdtPr>
            <w:rPr>
              <w:rFonts w:cs="Arial"/>
            </w:rPr>
            <w:id w:val="104325412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D228CDC" w14:textId="5718F52F" w:rsidR="00863F7C" w:rsidRDefault="00863F7C" w:rsidP="00863F7C">
                <w:pPr>
                  <w:jc w:val="center"/>
                  <w:rPr>
                    <w:rFonts w:cs="Arial"/>
                  </w:rPr>
                </w:pPr>
                <w:r w:rsidRPr="000C5542">
                  <w:rPr>
                    <w:rFonts w:ascii="MS Gothic" w:eastAsia="MS Gothic" w:hAnsi="MS Gothic" w:cs="Arial" w:hint="eastAsia"/>
                  </w:rPr>
                  <w:t>☐</w:t>
                </w:r>
              </w:p>
            </w:tc>
          </w:sdtContent>
        </w:sdt>
      </w:tr>
      <w:tr w:rsidR="00863F7C" w:rsidRPr="005854FB" w14:paraId="2FF71CE8" w14:textId="77777777" w:rsidTr="00B71169">
        <w:tc>
          <w:tcPr>
            <w:tcW w:w="7416" w:type="dxa"/>
            <w:shd w:val="clear" w:color="auto" w:fill="E2EFD9" w:themeFill="accent6" w:themeFillTint="33"/>
          </w:tcPr>
          <w:p w14:paraId="2730A187" w14:textId="77777777" w:rsidR="00863F7C" w:rsidRPr="005854FB" w:rsidRDefault="00863F7C" w:rsidP="00863F7C">
            <w:pPr>
              <w:rPr>
                <w:rFonts w:cs="Arial"/>
                <w:szCs w:val="20"/>
              </w:rPr>
            </w:pPr>
            <w:r>
              <w:rPr>
                <w:rFonts w:eastAsia="Times New Roman" w:cs="Arial"/>
              </w:rPr>
              <w:t>Does the institution describe how students are required to convey their cancellation or withdrawal to the institution?</w:t>
            </w:r>
          </w:p>
        </w:tc>
        <w:sdt>
          <w:sdtPr>
            <w:rPr>
              <w:rFonts w:cs="Arial"/>
            </w:rPr>
            <w:id w:val="80297236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FB18EE3" w14:textId="77777777" w:rsidR="00863F7C" w:rsidRDefault="00863F7C" w:rsidP="00863F7C">
                <w:pPr>
                  <w:jc w:val="center"/>
                  <w:rPr>
                    <w:rFonts w:cs="Arial"/>
                    <w:vanish/>
                    <w:szCs w:val="20"/>
                    <w:highlight w:val="yellow"/>
                  </w:rPr>
                </w:pPr>
                <w:r w:rsidRPr="000C5542">
                  <w:rPr>
                    <w:rFonts w:ascii="MS Gothic" w:eastAsia="MS Gothic" w:hAnsi="MS Gothic" w:cs="Arial" w:hint="eastAsia"/>
                  </w:rPr>
                  <w:t>☐</w:t>
                </w:r>
              </w:p>
            </w:tc>
          </w:sdtContent>
        </w:sdt>
        <w:sdt>
          <w:sdtPr>
            <w:rPr>
              <w:rFonts w:cs="Arial"/>
            </w:rPr>
            <w:id w:val="-27602013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9C361F3" w14:textId="77777777" w:rsidR="00863F7C" w:rsidRDefault="00863F7C" w:rsidP="00863F7C">
                <w:pPr>
                  <w:jc w:val="center"/>
                  <w:rPr>
                    <w:rFonts w:cs="Arial"/>
                    <w:vanish/>
                    <w:szCs w:val="20"/>
                    <w:highlight w:val="yellow"/>
                  </w:rPr>
                </w:pPr>
                <w:r w:rsidRPr="000C5542">
                  <w:rPr>
                    <w:rFonts w:ascii="MS Gothic" w:eastAsia="MS Gothic" w:hAnsi="MS Gothic" w:cs="Arial" w:hint="eastAsia"/>
                  </w:rPr>
                  <w:t>☐</w:t>
                </w:r>
              </w:p>
            </w:tc>
          </w:sdtContent>
        </w:sdt>
        <w:sdt>
          <w:sdtPr>
            <w:rPr>
              <w:rFonts w:cs="Arial"/>
            </w:rPr>
            <w:id w:val="-19238577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79165B1" w14:textId="77777777" w:rsidR="00863F7C" w:rsidRDefault="00863F7C" w:rsidP="00863F7C">
                <w:pPr>
                  <w:jc w:val="center"/>
                  <w:rPr>
                    <w:rFonts w:cs="Arial"/>
                    <w:vanish/>
                    <w:szCs w:val="20"/>
                    <w:highlight w:val="yellow"/>
                  </w:rPr>
                </w:pPr>
                <w:r w:rsidRPr="000C5542">
                  <w:rPr>
                    <w:rFonts w:ascii="MS Gothic" w:eastAsia="MS Gothic" w:hAnsi="MS Gothic" w:cs="Arial" w:hint="eastAsia"/>
                  </w:rPr>
                  <w:t>☐</w:t>
                </w:r>
              </w:p>
            </w:tc>
          </w:sdtContent>
        </w:sdt>
      </w:tr>
      <w:tr w:rsidR="00863F7C" w:rsidRPr="005854FB" w14:paraId="66DC4BA4" w14:textId="77777777" w:rsidTr="00B71169">
        <w:tc>
          <w:tcPr>
            <w:tcW w:w="7416" w:type="dxa"/>
            <w:shd w:val="clear" w:color="auto" w:fill="E2EFD9" w:themeFill="accent6" w:themeFillTint="33"/>
          </w:tcPr>
          <w:p w14:paraId="361CAF72" w14:textId="77777777" w:rsidR="00863F7C" w:rsidRPr="005854FB" w:rsidRDefault="00863F7C" w:rsidP="00863F7C">
            <w:pPr>
              <w:rPr>
                <w:rFonts w:cs="Arial"/>
                <w:szCs w:val="20"/>
              </w:rPr>
            </w:pPr>
            <w:r>
              <w:rPr>
                <w:rFonts w:eastAsia="Times New Roman" w:cs="Arial"/>
              </w:rPr>
              <w:lastRenderedPageBreak/>
              <w:t>Does the institution identify the individual, office, or offices to whom students may submit their notification?</w:t>
            </w:r>
          </w:p>
        </w:tc>
        <w:sdt>
          <w:sdtPr>
            <w:rPr>
              <w:rFonts w:cs="Arial"/>
            </w:rPr>
            <w:id w:val="-148816060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58386FA" w14:textId="77777777" w:rsidR="00863F7C" w:rsidRDefault="00863F7C" w:rsidP="00863F7C">
                <w:pPr>
                  <w:jc w:val="center"/>
                  <w:rPr>
                    <w:rFonts w:cs="Arial"/>
                    <w:vanish/>
                    <w:szCs w:val="20"/>
                    <w:highlight w:val="yellow"/>
                  </w:rPr>
                </w:pPr>
                <w:r w:rsidRPr="000C5542">
                  <w:rPr>
                    <w:rFonts w:ascii="MS Gothic" w:eastAsia="MS Gothic" w:hAnsi="MS Gothic" w:cs="Arial" w:hint="eastAsia"/>
                  </w:rPr>
                  <w:t>☐</w:t>
                </w:r>
              </w:p>
            </w:tc>
          </w:sdtContent>
        </w:sdt>
        <w:sdt>
          <w:sdtPr>
            <w:rPr>
              <w:rFonts w:cs="Arial"/>
            </w:rPr>
            <w:id w:val="-53612079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1DDE124" w14:textId="77777777" w:rsidR="00863F7C" w:rsidRDefault="00863F7C" w:rsidP="00863F7C">
                <w:pPr>
                  <w:jc w:val="center"/>
                  <w:rPr>
                    <w:rFonts w:cs="Arial"/>
                    <w:vanish/>
                    <w:szCs w:val="20"/>
                    <w:highlight w:val="yellow"/>
                  </w:rPr>
                </w:pPr>
                <w:r w:rsidRPr="000C5542">
                  <w:rPr>
                    <w:rFonts w:ascii="MS Gothic" w:eastAsia="MS Gothic" w:hAnsi="MS Gothic" w:cs="Arial" w:hint="eastAsia"/>
                  </w:rPr>
                  <w:t>☐</w:t>
                </w:r>
              </w:p>
            </w:tc>
          </w:sdtContent>
        </w:sdt>
        <w:sdt>
          <w:sdtPr>
            <w:rPr>
              <w:rFonts w:cs="Arial"/>
            </w:rPr>
            <w:id w:val="-51044724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812DE05" w14:textId="77777777" w:rsidR="00863F7C" w:rsidRDefault="00863F7C" w:rsidP="00863F7C">
                <w:pPr>
                  <w:jc w:val="center"/>
                  <w:rPr>
                    <w:rFonts w:cs="Arial"/>
                    <w:vanish/>
                    <w:szCs w:val="20"/>
                    <w:highlight w:val="yellow"/>
                  </w:rPr>
                </w:pPr>
                <w:r w:rsidRPr="000C5542">
                  <w:rPr>
                    <w:rFonts w:ascii="MS Gothic" w:eastAsia="MS Gothic" w:hAnsi="MS Gothic" w:cs="Arial" w:hint="eastAsia"/>
                  </w:rPr>
                  <w:t>☐</w:t>
                </w:r>
              </w:p>
            </w:tc>
          </w:sdtContent>
        </w:sdt>
      </w:tr>
      <w:tr w:rsidR="00863F7C" w:rsidRPr="005854FB" w14:paraId="021C1492" w14:textId="77777777" w:rsidTr="00B71169">
        <w:tc>
          <w:tcPr>
            <w:tcW w:w="7416" w:type="dxa"/>
            <w:shd w:val="clear" w:color="auto" w:fill="E2EFD9" w:themeFill="accent6" w:themeFillTint="33"/>
          </w:tcPr>
          <w:p w14:paraId="2C4ECD03" w14:textId="26C25A6C" w:rsidR="00863F7C" w:rsidRPr="005854FB" w:rsidRDefault="00863F7C" w:rsidP="00863F7C">
            <w:pPr>
              <w:rPr>
                <w:rFonts w:cs="Arial"/>
                <w:szCs w:val="20"/>
              </w:rPr>
            </w:pPr>
            <w:r>
              <w:rPr>
                <w:rFonts w:cs="Arial"/>
                <w:szCs w:val="20"/>
              </w:rPr>
              <w:t>Is the institution’s required m</w:t>
            </w:r>
            <w:r w:rsidRPr="00063393">
              <w:rPr>
                <w:rFonts w:cs="Arial"/>
                <w:szCs w:val="20"/>
              </w:rPr>
              <w:t xml:space="preserve">ethod of cancellation/withdrawal notification in compliance with applicable </w:t>
            </w:r>
            <w:r>
              <w:rPr>
                <w:rFonts w:cs="Arial"/>
                <w:szCs w:val="20"/>
              </w:rPr>
              <w:t xml:space="preserve">regulatory </w:t>
            </w:r>
            <w:r w:rsidRPr="00063393">
              <w:rPr>
                <w:rFonts w:cs="Arial"/>
                <w:szCs w:val="20"/>
              </w:rPr>
              <w:t>requirements</w:t>
            </w:r>
            <w:r>
              <w:rPr>
                <w:rFonts w:cs="Arial"/>
                <w:szCs w:val="20"/>
              </w:rPr>
              <w:t>?</w:t>
            </w:r>
          </w:p>
        </w:tc>
        <w:sdt>
          <w:sdtPr>
            <w:rPr>
              <w:rFonts w:cs="Arial"/>
            </w:rPr>
            <w:id w:val="118432145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61BBE49" w14:textId="77777777" w:rsidR="00863F7C" w:rsidRDefault="00863F7C" w:rsidP="00863F7C">
                <w:pPr>
                  <w:jc w:val="center"/>
                  <w:rPr>
                    <w:rFonts w:cs="Arial"/>
                    <w:vanish/>
                    <w:szCs w:val="20"/>
                    <w:highlight w:val="yellow"/>
                  </w:rPr>
                </w:pPr>
                <w:r w:rsidRPr="000C5542">
                  <w:rPr>
                    <w:rFonts w:ascii="MS Gothic" w:eastAsia="MS Gothic" w:hAnsi="MS Gothic" w:cs="Arial" w:hint="eastAsia"/>
                  </w:rPr>
                  <w:t>☐</w:t>
                </w:r>
              </w:p>
            </w:tc>
          </w:sdtContent>
        </w:sdt>
        <w:sdt>
          <w:sdtPr>
            <w:rPr>
              <w:rFonts w:cs="Arial"/>
            </w:rPr>
            <w:id w:val="-202183870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15FDA53" w14:textId="77777777" w:rsidR="00863F7C" w:rsidRDefault="00863F7C" w:rsidP="00863F7C">
                <w:pPr>
                  <w:jc w:val="center"/>
                  <w:rPr>
                    <w:rFonts w:cs="Arial"/>
                    <w:vanish/>
                    <w:szCs w:val="20"/>
                    <w:highlight w:val="yellow"/>
                  </w:rPr>
                </w:pPr>
                <w:r w:rsidRPr="000C5542">
                  <w:rPr>
                    <w:rFonts w:ascii="MS Gothic" w:eastAsia="MS Gothic" w:hAnsi="MS Gothic" w:cs="Arial" w:hint="eastAsia"/>
                  </w:rPr>
                  <w:t>☐</w:t>
                </w:r>
              </w:p>
            </w:tc>
          </w:sdtContent>
        </w:sdt>
        <w:sdt>
          <w:sdtPr>
            <w:rPr>
              <w:rFonts w:cs="Arial"/>
            </w:rPr>
            <w:id w:val="91366369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54779E4" w14:textId="77777777" w:rsidR="00863F7C" w:rsidRDefault="00863F7C" w:rsidP="00863F7C">
                <w:pPr>
                  <w:jc w:val="center"/>
                  <w:rPr>
                    <w:rFonts w:cs="Arial"/>
                    <w:vanish/>
                    <w:szCs w:val="20"/>
                    <w:highlight w:val="yellow"/>
                  </w:rPr>
                </w:pPr>
                <w:r w:rsidRPr="000C5542">
                  <w:rPr>
                    <w:rFonts w:ascii="MS Gothic" w:eastAsia="MS Gothic" w:hAnsi="MS Gothic" w:cs="Arial" w:hint="eastAsia"/>
                  </w:rPr>
                  <w:t>☐</w:t>
                </w:r>
              </w:p>
            </w:tc>
          </w:sdtContent>
        </w:sdt>
      </w:tr>
      <w:tr w:rsidR="00863F7C" w:rsidRPr="005854FB" w14:paraId="3712D66C" w14:textId="77777777" w:rsidTr="00B71169">
        <w:tc>
          <w:tcPr>
            <w:tcW w:w="7416" w:type="dxa"/>
            <w:shd w:val="clear" w:color="auto" w:fill="E2EFD9" w:themeFill="accent6" w:themeFillTint="33"/>
          </w:tcPr>
          <w:p w14:paraId="2563047E" w14:textId="77777777" w:rsidR="00863F7C" w:rsidRPr="004941F4" w:rsidRDefault="00863F7C" w:rsidP="00863F7C">
            <w:pPr>
              <w:rPr>
                <w:rFonts w:cs="Arial"/>
                <w:szCs w:val="20"/>
              </w:rPr>
            </w:pPr>
            <w:r w:rsidRPr="004941F4">
              <w:rPr>
                <w:rFonts w:cs="Arial"/>
                <w:szCs w:val="20"/>
              </w:rPr>
              <w:t>Can the institution’s required method of cancellation/withdrawal notification be reasonably satisfied by students?</w:t>
            </w:r>
          </w:p>
        </w:tc>
        <w:sdt>
          <w:sdtPr>
            <w:rPr>
              <w:rFonts w:cs="Arial"/>
            </w:rPr>
            <w:id w:val="59568190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2B00DE5" w14:textId="77777777" w:rsidR="00863F7C" w:rsidRPr="004941F4" w:rsidRDefault="00863F7C" w:rsidP="00863F7C">
                <w:pPr>
                  <w:jc w:val="center"/>
                  <w:rPr>
                    <w:rFonts w:cs="Arial"/>
                    <w:vanish/>
                    <w:szCs w:val="20"/>
                  </w:rPr>
                </w:pPr>
                <w:r w:rsidRPr="004941F4">
                  <w:rPr>
                    <w:rFonts w:ascii="MS Gothic" w:eastAsia="MS Gothic" w:hAnsi="MS Gothic" w:cs="Arial" w:hint="eastAsia"/>
                  </w:rPr>
                  <w:t>☐</w:t>
                </w:r>
              </w:p>
            </w:tc>
          </w:sdtContent>
        </w:sdt>
        <w:sdt>
          <w:sdtPr>
            <w:rPr>
              <w:rFonts w:cs="Arial"/>
            </w:rPr>
            <w:id w:val="196931382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711E5E8" w14:textId="77777777" w:rsidR="00863F7C" w:rsidRPr="004941F4" w:rsidRDefault="00863F7C" w:rsidP="00863F7C">
                <w:pPr>
                  <w:jc w:val="center"/>
                  <w:rPr>
                    <w:rFonts w:cs="Arial"/>
                    <w:vanish/>
                    <w:szCs w:val="20"/>
                  </w:rPr>
                </w:pPr>
                <w:r w:rsidRPr="004941F4">
                  <w:rPr>
                    <w:rFonts w:ascii="MS Gothic" w:eastAsia="MS Gothic" w:hAnsi="MS Gothic" w:cs="Arial" w:hint="eastAsia"/>
                  </w:rPr>
                  <w:t>☐</w:t>
                </w:r>
              </w:p>
            </w:tc>
          </w:sdtContent>
        </w:sdt>
        <w:sdt>
          <w:sdtPr>
            <w:rPr>
              <w:rFonts w:cs="Arial"/>
            </w:rPr>
            <w:id w:val="-167987497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4ADB559" w14:textId="77777777" w:rsidR="00863F7C" w:rsidRPr="004941F4" w:rsidRDefault="00863F7C" w:rsidP="00863F7C">
                <w:pPr>
                  <w:jc w:val="center"/>
                  <w:rPr>
                    <w:rFonts w:cs="Arial"/>
                    <w:vanish/>
                    <w:szCs w:val="20"/>
                  </w:rPr>
                </w:pPr>
                <w:r w:rsidRPr="004941F4">
                  <w:rPr>
                    <w:rFonts w:ascii="MS Gothic" w:eastAsia="MS Gothic" w:hAnsi="MS Gothic" w:cs="Arial" w:hint="eastAsia"/>
                  </w:rPr>
                  <w:t>☐</w:t>
                </w:r>
              </w:p>
            </w:tc>
          </w:sdtContent>
        </w:sdt>
      </w:tr>
      <w:tr w:rsidR="00863F7C" w:rsidRPr="005854FB" w14:paraId="1565C636" w14:textId="77777777" w:rsidTr="00B71169">
        <w:tc>
          <w:tcPr>
            <w:tcW w:w="7416" w:type="dxa"/>
            <w:shd w:val="clear" w:color="auto" w:fill="E2EFD9" w:themeFill="accent6" w:themeFillTint="33"/>
          </w:tcPr>
          <w:p w14:paraId="3DD1999A" w14:textId="77777777" w:rsidR="00863F7C" w:rsidRPr="004941F4" w:rsidRDefault="00863F7C" w:rsidP="00863F7C">
            <w:pPr>
              <w:rPr>
                <w:rFonts w:cs="Arial"/>
                <w:szCs w:val="20"/>
              </w:rPr>
            </w:pPr>
            <w:r>
              <w:rPr>
                <w:rFonts w:cs="Arial"/>
                <w:szCs w:val="20"/>
              </w:rPr>
              <w:t>Did the institution identify appropriate circumstances under which it administratively withdraws a student or cancels their enrollment?</w:t>
            </w:r>
          </w:p>
        </w:tc>
        <w:sdt>
          <w:sdtPr>
            <w:rPr>
              <w:rFonts w:cs="Arial"/>
            </w:rPr>
            <w:id w:val="-198676871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CFE8A6E" w14:textId="77777777" w:rsidR="00863F7C" w:rsidRPr="004941F4" w:rsidRDefault="00863F7C" w:rsidP="00863F7C">
                <w:pPr>
                  <w:jc w:val="center"/>
                  <w:rPr>
                    <w:rFonts w:cs="Arial"/>
                    <w:vanish/>
                    <w:szCs w:val="20"/>
                  </w:rPr>
                </w:pPr>
                <w:r w:rsidRPr="004941F4">
                  <w:rPr>
                    <w:rFonts w:ascii="MS Gothic" w:eastAsia="MS Gothic" w:hAnsi="MS Gothic" w:cs="Arial" w:hint="eastAsia"/>
                  </w:rPr>
                  <w:t>☐</w:t>
                </w:r>
              </w:p>
            </w:tc>
          </w:sdtContent>
        </w:sdt>
        <w:sdt>
          <w:sdtPr>
            <w:rPr>
              <w:rFonts w:cs="Arial"/>
            </w:rPr>
            <w:id w:val="179370206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C115D80" w14:textId="77777777" w:rsidR="00863F7C" w:rsidRPr="004941F4" w:rsidRDefault="00863F7C" w:rsidP="00863F7C">
                <w:pPr>
                  <w:jc w:val="center"/>
                  <w:rPr>
                    <w:rFonts w:cs="Arial"/>
                    <w:vanish/>
                    <w:szCs w:val="20"/>
                  </w:rPr>
                </w:pPr>
                <w:r w:rsidRPr="004941F4">
                  <w:rPr>
                    <w:rFonts w:ascii="MS Gothic" w:eastAsia="MS Gothic" w:hAnsi="MS Gothic" w:cs="Arial" w:hint="eastAsia"/>
                  </w:rPr>
                  <w:t>☐</w:t>
                </w:r>
              </w:p>
            </w:tc>
          </w:sdtContent>
        </w:sdt>
        <w:sdt>
          <w:sdtPr>
            <w:rPr>
              <w:rFonts w:cs="Arial"/>
            </w:rPr>
            <w:id w:val="-177270026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13CD28B" w14:textId="77777777" w:rsidR="00863F7C" w:rsidRPr="004941F4" w:rsidRDefault="00863F7C" w:rsidP="00863F7C">
                <w:pPr>
                  <w:jc w:val="center"/>
                  <w:rPr>
                    <w:rFonts w:cs="Arial"/>
                    <w:vanish/>
                    <w:szCs w:val="20"/>
                  </w:rPr>
                </w:pPr>
                <w:r w:rsidRPr="004941F4">
                  <w:rPr>
                    <w:rFonts w:ascii="MS Gothic" w:eastAsia="MS Gothic" w:hAnsi="MS Gothic" w:cs="Arial" w:hint="eastAsia"/>
                  </w:rPr>
                  <w:t>☐</w:t>
                </w:r>
              </w:p>
            </w:tc>
          </w:sdtContent>
        </w:sdt>
      </w:tr>
      <w:tr w:rsidR="00863F7C" w:rsidRPr="005854FB" w14:paraId="0B05AB16" w14:textId="77777777" w:rsidTr="00B71169">
        <w:tc>
          <w:tcPr>
            <w:tcW w:w="7416" w:type="dxa"/>
            <w:shd w:val="clear" w:color="auto" w:fill="E2EFD9" w:themeFill="accent6" w:themeFillTint="33"/>
          </w:tcPr>
          <w:p w14:paraId="3EA6E462" w14:textId="77777777" w:rsidR="00863F7C" w:rsidRPr="004941F4" w:rsidRDefault="00863F7C" w:rsidP="00863F7C">
            <w:pPr>
              <w:rPr>
                <w:rFonts w:cs="Arial"/>
                <w:szCs w:val="20"/>
              </w:rPr>
            </w:pPr>
            <w:r w:rsidRPr="005854FB">
              <w:rPr>
                <w:rFonts w:cs="Arial"/>
                <w:szCs w:val="20"/>
              </w:rPr>
              <w:t>Does the institution allow students a minimum of five (5) calendar days after signing an enrollment agreement or similar contractual document to cancel enrollment and receive a full refund of all monies paid to the institution?</w:t>
            </w:r>
          </w:p>
        </w:tc>
        <w:sdt>
          <w:sdtPr>
            <w:rPr>
              <w:rFonts w:cs="Arial"/>
            </w:rPr>
            <w:id w:val="-7273577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39464EF" w14:textId="77777777" w:rsidR="00863F7C" w:rsidRPr="004941F4" w:rsidRDefault="00863F7C" w:rsidP="00863F7C">
                <w:pPr>
                  <w:jc w:val="center"/>
                  <w:rPr>
                    <w:rFonts w:cs="Arial"/>
                    <w:vanish/>
                    <w:szCs w:val="20"/>
                  </w:rPr>
                </w:pPr>
                <w:r w:rsidRPr="004941F4">
                  <w:rPr>
                    <w:rFonts w:ascii="MS Gothic" w:eastAsia="MS Gothic" w:hAnsi="MS Gothic" w:cs="Arial" w:hint="eastAsia"/>
                  </w:rPr>
                  <w:t>☐</w:t>
                </w:r>
              </w:p>
            </w:tc>
          </w:sdtContent>
        </w:sdt>
        <w:sdt>
          <w:sdtPr>
            <w:rPr>
              <w:rFonts w:cs="Arial"/>
            </w:rPr>
            <w:id w:val="207299757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EF0FCCB" w14:textId="77777777" w:rsidR="00863F7C" w:rsidRPr="004941F4" w:rsidRDefault="00863F7C" w:rsidP="00863F7C">
                <w:pPr>
                  <w:jc w:val="center"/>
                  <w:rPr>
                    <w:rFonts w:cs="Arial"/>
                    <w:vanish/>
                    <w:szCs w:val="20"/>
                  </w:rPr>
                </w:pPr>
                <w:r w:rsidRPr="004941F4">
                  <w:rPr>
                    <w:rFonts w:ascii="MS Gothic" w:eastAsia="MS Gothic" w:hAnsi="MS Gothic" w:cs="Arial" w:hint="eastAsia"/>
                  </w:rPr>
                  <w:t>☐</w:t>
                </w:r>
              </w:p>
            </w:tc>
          </w:sdtContent>
        </w:sdt>
        <w:sdt>
          <w:sdtPr>
            <w:rPr>
              <w:rFonts w:cs="Arial"/>
            </w:rPr>
            <w:id w:val="80759437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E1EB4AA" w14:textId="77777777" w:rsidR="00863F7C" w:rsidRPr="004941F4" w:rsidRDefault="00863F7C" w:rsidP="00863F7C">
                <w:pPr>
                  <w:jc w:val="center"/>
                  <w:rPr>
                    <w:rFonts w:cs="Arial"/>
                    <w:vanish/>
                    <w:szCs w:val="20"/>
                  </w:rPr>
                </w:pPr>
                <w:r w:rsidRPr="004941F4">
                  <w:rPr>
                    <w:rFonts w:ascii="MS Gothic" w:eastAsia="MS Gothic" w:hAnsi="MS Gothic" w:cs="Arial" w:hint="eastAsia"/>
                  </w:rPr>
                  <w:t>☐</w:t>
                </w:r>
              </w:p>
            </w:tc>
          </w:sdtContent>
        </w:sdt>
      </w:tr>
      <w:tr w:rsidR="00863F7C" w:rsidRPr="005854FB" w14:paraId="31E49AF9" w14:textId="77777777" w:rsidTr="00B71169">
        <w:tc>
          <w:tcPr>
            <w:tcW w:w="7416" w:type="dxa"/>
            <w:shd w:val="clear" w:color="auto" w:fill="E2EFD9" w:themeFill="accent6" w:themeFillTint="33"/>
          </w:tcPr>
          <w:p w14:paraId="0A4DD85E" w14:textId="21CA76B9" w:rsidR="00863F7C" w:rsidRPr="004941F4" w:rsidRDefault="00863F7C" w:rsidP="00863F7C">
            <w:pPr>
              <w:rPr>
                <w:rFonts w:cs="Arial"/>
                <w:szCs w:val="20"/>
              </w:rPr>
            </w:pPr>
            <w:r>
              <w:rPr>
                <w:rFonts w:cs="Arial"/>
                <w:szCs w:val="20"/>
              </w:rPr>
              <w:t xml:space="preserve">Does the institution </w:t>
            </w:r>
            <w:r w:rsidRPr="00A47EA0">
              <w:rPr>
                <w:rFonts w:cs="Arial"/>
                <w:szCs w:val="20"/>
              </w:rPr>
              <w:t>promptly inform applicants they have been administratively withdrawn and the reasons for withdrawal</w:t>
            </w:r>
            <w:r>
              <w:rPr>
                <w:rFonts w:cs="Arial"/>
                <w:szCs w:val="20"/>
              </w:rPr>
              <w:t>?</w:t>
            </w:r>
          </w:p>
        </w:tc>
        <w:sdt>
          <w:sdtPr>
            <w:rPr>
              <w:rFonts w:cs="Arial"/>
            </w:rPr>
            <w:id w:val="-164950650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77251E2" w14:textId="77777777" w:rsidR="00863F7C" w:rsidRPr="004941F4" w:rsidRDefault="00863F7C" w:rsidP="00863F7C">
                <w:pPr>
                  <w:jc w:val="center"/>
                  <w:rPr>
                    <w:rFonts w:cs="Arial"/>
                    <w:vanish/>
                    <w:szCs w:val="20"/>
                  </w:rPr>
                </w:pPr>
                <w:r w:rsidRPr="004941F4">
                  <w:rPr>
                    <w:rFonts w:ascii="MS Gothic" w:eastAsia="MS Gothic" w:hAnsi="MS Gothic" w:cs="Arial" w:hint="eastAsia"/>
                  </w:rPr>
                  <w:t>☐</w:t>
                </w:r>
              </w:p>
            </w:tc>
          </w:sdtContent>
        </w:sdt>
        <w:sdt>
          <w:sdtPr>
            <w:rPr>
              <w:rFonts w:cs="Arial"/>
            </w:rPr>
            <w:id w:val="113244441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7BC43BB" w14:textId="77777777" w:rsidR="00863F7C" w:rsidRPr="004941F4" w:rsidRDefault="00863F7C" w:rsidP="00863F7C">
                <w:pPr>
                  <w:jc w:val="center"/>
                  <w:rPr>
                    <w:rFonts w:cs="Arial"/>
                    <w:vanish/>
                    <w:szCs w:val="20"/>
                  </w:rPr>
                </w:pPr>
                <w:r w:rsidRPr="004941F4">
                  <w:rPr>
                    <w:rFonts w:ascii="MS Gothic" w:eastAsia="MS Gothic" w:hAnsi="MS Gothic" w:cs="Arial" w:hint="eastAsia"/>
                  </w:rPr>
                  <w:t>☐</w:t>
                </w:r>
              </w:p>
            </w:tc>
          </w:sdtContent>
        </w:sdt>
        <w:sdt>
          <w:sdtPr>
            <w:rPr>
              <w:rFonts w:cs="Arial"/>
            </w:rPr>
            <w:id w:val="-158875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C7F120E" w14:textId="77777777" w:rsidR="00863F7C" w:rsidRPr="004941F4" w:rsidRDefault="00863F7C" w:rsidP="00863F7C">
                <w:pPr>
                  <w:jc w:val="center"/>
                  <w:rPr>
                    <w:rFonts w:cs="Arial"/>
                    <w:vanish/>
                    <w:szCs w:val="20"/>
                  </w:rPr>
                </w:pPr>
                <w:r w:rsidRPr="004941F4">
                  <w:rPr>
                    <w:rFonts w:ascii="MS Gothic" w:eastAsia="MS Gothic" w:hAnsi="MS Gothic" w:cs="Arial" w:hint="eastAsia"/>
                  </w:rPr>
                  <w:t>☐</w:t>
                </w:r>
              </w:p>
            </w:tc>
          </w:sdtContent>
        </w:sdt>
      </w:tr>
      <w:tr w:rsidR="00863F7C" w:rsidRPr="00E732CF" w14:paraId="34E4FECF" w14:textId="77777777" w:rsidTr="00B71169">
        <w:tc>
          <w:tcPr>
            <w:tcW w:w="7416" w:type="dxa"/>
            <w:shd w:val="clear" w:color="auto" w:fill="E2EFD9" w:themeFill="accent6" w:themeFillTint="33"/>
          </w:tcPr>
          <w:p w14:paraId="4F13F738" w14:textId="06D2CC24" w:rsidR="00863F7C" w:rsidRPr="00512A8E" w:rsidRDefault="00863F7C" w:rsidP="00863F7C">
            <w:pPr>
              <w:rPr>
                <w:rFonts w:cs="Arial"/>
                <w:b/>
              </w:rPr>
            </w:pPr>
            <w:r w:rsidRPr="00512A8E">
              <w:rPr>
                <w:rFonts w:cs="Arial"/>
                <w:b/>
              </w:rPr>
              <w:t>Standard XIII.C. – Standard is Evident, Emerging, Not Evident, or Not Applicable</w:t>
            </w:r>
          </w:p>
        </w:tc>
        <w:tc>
          <w:tcPr>
            <w:tcW w:w="1944" w:type="dxa"/>
            <w:gridSpan w:val="3"/>
            <w:shd w:val="clear" w:color="auto" w:fill="E2EFD9" w:themeFill="accent6" w:themeFillTint="33"/>
          </w:tcPr>
          <w:p w14:paraId="4BFFF19D" w14:textId="77777777" w:rsidR="00863F7C" w:rsidRPr="00E732CF" w:rsidRDefault="00000000" w:rsidP="00863F7C">
            <w:pPr>
              <w:rPr>
                <w:rFonts w:cs="Arial"/>
                <w:b/>
              </w:rPr>
            </w:pPr>
            <w:sdt>
              <w:sdtPr>
                <w:rPr>
                  <w:rStyle w:val="Style1"/>
                </w:rPr>
                <w:alias w:val="Finding "/>
                <w:tag w:val="Finding "/>
                <w:id w:val="1038392184"/>
                <w:placeholder>
                  <w:docPart w:val="CA2A78434FAF4E11B56A784A1E45651C"/>
                </w:placeholder>
                <w:showingPlcHdr/>
                <w:comboBox>
                  <w:listItem w:displayText="Standard is Evident" w:value="Standard is Evident"/>
                  <w:listItem w:displayText="Standard is Emerging" w:value="Standard is Emerging"/>
                  <w:listItem w:displayText="Standard is Not Evident" w:value="Standard is Not Evident"/>
                  <w:listItem w:displayText="Not Applicable " w:value="Not Applicable "/>
                </w:comboBox>
              </w:sdtPr>
              <w:sdtEndPr>
                <w:rPr>
                  <w:rStyle w:val="DefaultParagraphFont"/>
                  <w:rFonts w:cs="Arial"/>
                  <w:b/>
                  <w:vanish/>
                  <w:sz w:val="20"/>
                  <w:szCs w:val="20"/>
                </w:rPr>
              </w:sdtEndPr>
              <w:sdtContent>
                <w:r w:rsidR="00863F7C" w:rsidRPr="00C94CE0">
                  <w:rPr>
                    <w:rStyle w:val="PlaceholderText"/>
                  </w:rPr>
                  <w:t>Choose a finding.</w:t>
                </w:r>
              </w:sdtContent>
            </w:sdt>
          </w:p>
        </w:tc>
      </w:tr>
    </w:tbl>
    <w:p w14:paraId="014DD30B" w14:textId="77777777" w:rsidR="00420537" w:rsidRDefault="00420537" w:rsidP="00341438">
      <w:pPr>
        <w:spacing w:after="0" w:line="240" w:lineRule="auto"/>
        <w:rPr>
          <w:rFonts w:ascii="Calibri" w:eastAsia="Arial" w:hAnsi="Calibri" w:cs="Arial"/>
          <w:b/>
          <w:bCs/>
          <w:sz w:val="24"/>
          <w:szCs w:val="24"/>
          <w:u w:val="single"/>
        </w:rPr>
      </w:pPr>
    </w:p>
    <w:p w14:paraId="4DDA1429" w14:textId="77777777" w:rsidR="00341438" w:rsidRPr="00512A8E" w:rsidRDefault="00341438" w:rsidP="00341438">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830835331"/>
          <w:placeholder>
            <w:docPart w:val="6253DE63DD8B4FECB5645F9D2556E828"/>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424444D5" w14:textId="624FA4CD" w:rsidR="00341438" w:rsidRPr="00512A8E" w:rsidRDefault="00341438" w:rsidP="00341438">
      <w:pPr>
        <w:spacing w:after="0" w:line="240" w:lineRule="auto"/>
        <w:rPr>
          <w:rFonts w:ascii="Calibri" w:eastAsia="Calibri" w:hAnsi="Calibri" w:cs="Arial"/>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1963643195"/>
          <w:placeholder>
            <w:docPart w:val="10D3AD0693A44D58BF8AB264E1FE4A4F"/>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50117459" w14:textId="77777777" w:rsidR="00341438" w:rsidRPr="00512A8E" w:rsidRDefault="00341438" w:rsidP="00341438">
      <w:pPr>
        <w:spacing w:after="0" w:line="240" w:lineRule="auto"/>
        <w:rPr>
          <w:rFonts w:ascii="Calibri" w:eastAsia="Calibri" w:hAnsi="Calibri" w:cs="Arial"/>
        </w:rPr>
      </w:pPr>
    </w:p>
    <w:p w14:paraId="48A9536C" w14:textId="77777777" w:rsidR="00341438" w:rsidRPr="00512A8E" w:rsidRDefault="00341438" w:rsidP="00341438">
      <w:pPr>
        <w:spacing w:after="0" w:line="240" w:lineRule="auto"/>
        <w:rPr>
          <w:rFonts w:ascii="Calibri" w:eastAsia="Arial" w:hAnsi="Calibri" w:cs="Arial"/>
        </w:rPr>
      </w:pPr>
      <w:r w:rsidRPr="0027349F">
        <w:rPr>
          <w:rFonts w:ascii="Calibri" w:eastAsia="Arial" w:hAnsi="Calibri" w:cs="Arial"/>
          <w:b/>
          <w:bCs/>
          <w:sz w:val="24"/>
          <w:szCs w:val="24"/>
          <w:u w:val="single"/>
        </w:rPr>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1729987120"/>
          <w:placeholder>
            <w:docPart w:val="3CDBD33786FC41B0961131FA5EEB0708"/>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057FB63C" w14:textId="0CA0B7F4" w:rsidR="00C7457E" w:rsidRPr="00512A8E" w:rsidRDefault="00C7457E" w:rsidP="00341438">
      <w:pPr>
        <w:spacing w:after="0" w:line="240" w:lineRule="auto"/>
        <w:contextualSpacing/>
        <w:rPr>
          <w:rFonts w:ascii="Calibri" w:eastAsia="Aptos" w:hAnsi="Calibri" w:cs="Aptos"/>
        </w:rPr>
      </w:pPr>
    </w:p>
    <w:sdt>
      <w:sdtPr>
        <w:rPr>
          <w:rFonts w:ascii="Calibri" w:eastAsia="Times New Roman" w:hAnsi="Calibri" w:cs="Times New Roman"/>
          <w:b/>
          <w:sz w:val="24"/>
          <w:szCs w:val="28"/>
        </w:rPr>
        <w:id w:val="-1891491065"/>
        <w:lock w:val="sdtContentLocked"/>
        <w:placeholder>
          <w:docPart w:val="DefaultPlaceholder_-1854013440"/>
        </w:placeholder>
      </w:sdtPr>
      <w:sdtEndPr>
        <w:rPr>
          <w:rFonts w:eastAsia="Aptos" w:cs="Calibri"/>
          <w:b w:val="0"/>
          <w:szCs w:val="24"/>
        </w:rPr>
      </w:sdtEndPr>
      <w:sdtContent>
        <w:p w14:paraId="0F7EC2D6" w14:textId="3A50C4F9" w:rsidR="00C7457E" w:rsidRPr="00C7457E" w:rsidRDefault="00C7457E">
          <w:pPr>
            <w:keepNext/>
            <w:keepLines/>
            <w:numPr>
              <w:ilvl w:val="1"/>
              <w:numId w:val="16"/>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Refunds</w:t>
          </w:r>
        </w:p>
        <w:p w14:paraId="0D055793" w14:textId="1CB080FA"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 xml:space="preserve">Institutions must implement fair and equitable refund policies that meet or exceed the requirements of their government regulators, including consumer rights and protection policies. In the absence of such requirements, the institution follows DEAC’s refund policy requirements in Appendix XIV.  Refund policies include procedures for students who enroll but do not start coursework and students failing to persist or make satisfactory academic progress. Refund policies must be clearly stated and transparently disclosed, including the </w:t>
          </w:r>
          <w:r w:rsidRPr="00C7457E">
            <w:rPr>
              <w:rFonts w:ascii="Calibri" w:eastAsia="Aptos" w:hAnsi="Calibri" w:cs="Calibri"/>
              <w:sz w:val="24"/>
              <w:szCs w:val="24"/>
            </w:rPr>
            <w:lastRenderedPageBreak/>
            <w:t>use of sample calculations. Any money due to a student must be refunded within 30 days of the student’s notice of cancellation or withdrawal; refunds due to funding agencies must be returned in compliance with their respective requirements.</w:t>
          </w:r>
        </w:p>
      </w:sdtContent>
    </w:sdt>
    <w:p w14:paraId="2870EDDE"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AF18D9" w:rsidRPr="005854FB" w14:paraId="2E78C6A3" w14:textId="77777777" w:rsidTr="00B71169">
        <w:tc>
          <w:tcPr>
            <w:tcW w:w="7416" w:type="dxa"/>
            <w:shd w:val="clear" w:color="auto" w:fill="E2EFD9" w:themeFill="accent6" w:themeFillTint="33"/>
          </w:tcPr>
          <w:p w14:paraId="1DCFFD07" w14:textId="77777777" w:rsidR="00AF18D9" w:rsidRPr="005854FB" w:rsidRDefault="00AF18D9" w:rsidP="00C32F45">
            <w:pPr>
              <w:rPr>
                <w:rFonts w:cs="Arial"/>
                <w:b/>
                <w:szCs w:val="20"/>
              </w:rPr>
            </w:pPr>
            <w:r w:rsidRPr="005854FB">
              <w:rPr>
                <w:rFonts w:cs="Arial"/>
                <w:b/>
                <w:szCs w:val="20"/>
              </w:rPr>
              <w:t>Questions</w:t>
            </w:r>
          </w:p>
        </w:tc>
        <w:tc>
          <w:tcPr>
            <w:tcW w:w="648" w:type="dxa"/>
            <w:shd w:val="clear" w:color="auto" w:fill="E2EFD9" w:themeFill="accent6" w:themeFillTint="33"/>
          </w:tcPr>
          <w:p w14:paraId="4F2ABCF3" w14:textId="77777777" w:rsidR="00AF18D9" w:rsidRPr="005854FB" w:rsidRDefault="00AF18D9" w:rsidP="00C32F45">
            <w:pPr>
              <w:rPr>
                <w:rFonts w:cs="Arial"/>
                <w:b/>
                <w:szCs w:val="20"/>
              </w:rPr>
            </w:pPr>
            <w:r w:rsidRPr="005854FB">
              <w:rPr>
                <w:rFonts w:cs="Arial"/>
                <w:b/>
                <w:szCs w:val="20"/>
              </w:rPr>
              <w:t>Yes</w:t>
            </w:r>
          </w:p>
        </w:tc>
        <w:tc>
          <w:tcPr>
            <w:tcW w:w="648" w:type="dxa"/>
            <w:shd w:val="clear" w:color="auto" w:fill="E2EFD9" w:themeFill="accent6" w:themeFillTint="33"/>
          </w:tcPr>
          <w:p w14:paraId="359F9417" w14:textId="77777777" w:rsidR="00AF18D9" w:rsidRPr="005854FB" w:rsidRDefault="00AF18D9" w:rsidP="00C32F45">
            <w:pPr>
              <w:rPr>
                <w:rFonts w:cs="Arial"/>
                <w:b/>
                <w:szCs w:val="20"/>
              </w:rPr>
            </w:pPr>
            <w:r w:rsidRPr="005854FB">
              <w:rPr>
                <w:rFonts w:cs="Arial"/>
                <w:b/>
                <w:szCs w:val="20"/>
              </w:rPr>
              <w:t>No</w:t>
            </w:r>
          </w:p>
        </w:tc>
        <w:tc>
          <w:tcPr>
            <w:tcW w:w="648" w:type="dxa"/>
            <w:shd w:val="clear" w:color="auto" w:fill="E2EFD9" w:themeFill="accent6" w:themeFillTint="33"/>
          </w:tcPr>
          <w:p w14:paraId="4600F9B7" w14:textId="77777777" w:rsidR="00AF18D9" w:rsidRPr="005854FB" w:rsidRDefault="00AF18D9" w:rsidP="00C32F45">
            <w:pPr>
              <w:rPr>
                <w:rFonts w:cs="Arial"/>
                <w:b/>
                <w:szCs w:val="20"/>
              </w:rPr>
            </w:pPr>
            <w:r w:rsidRPr="005854FB">
              <w:rPr>
                <w:rFonts w:cs="Arial"/>
                <w:b/>
                <w:szCs w:val="20"/>
              </w:rPr>
              <w:t>N/A</w:t>
            </w:r>
          </w:p>
        </w:tc>
      </w:tr>
      <w:tr w:rsidR="00AF18D9" w:rsidRPr="005854FB" w14:paraId="512BD92F" w14:textId="77777777" w:rsidTr="00B71169">
        <w:tc>
          <w:tcPr>
            <w:tcW w:w="7416" w:type="dxa"/>
            <w:shd w:val="clear" w:color="auto" w:fill="E2EFD9" w:themeFill="accent6" w:themeFillTint="33"/>
          </w:tcPr>
          <w:p w14:paraId="63F13DA7" w14:textId="34EED51A" w:rsidR="00AF18D9" w:rsidRPr="005854FB" w:rsidRDefault="00AF18D9" w:rsidP="00AF18D9">
            <w:pPr>
              <w:rPr>
                <w:rFonts w:cs="Arial"/>
                <w:szCs w:val="20"/>
              </w:rPr>
            </w:pPr>
            <w:r>
              <w:rPr>
                <w:rFonts w:cs="Arial"/>
                <w:szCs w:val="20"/>
              </w:rPr>
              <w:t>Did the institution’s refund policy include sample refund calculations?</w:t>
            </w:r>
          </w:p>
        </w:tc>
        <w:sdt>
          <w:sdtPr>
            <w:rPr>
              <w:rFonts w:cs="Arial"/>
            </w:rPr>
            <w:id w:val="-129652246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8D72070" w14:textId="6C29B180" w:rsidR="00AF18D9" w:rsidRDefault="00AF18D9" w:rsidP="00AF18D9">
                <w:pPr>
                  <w:jc w:val="center"/>
                  <w:rPr>
                    <w:rFonts w:cs="Arial"/>
                  </w:rPr>
                </w:pPr>
                <w:r w:rsidRPr="000C5542">
                  <w:rPr>
                    <w:rFonts w:ascii="MS Gothic" w:eastAsia="MS Gothic" w:hAnsi="MS Gothic" w:cs="Arial" w:hint="eastAsia"/>
                  </w:rPr>
                  <w:t>☐</w:t>
                </w:r>
              </w:p>
            </w:tc>
          </w:sdtContent>
        </w:sdt>
        <w:sdt>
          <w:sdtPr>
            <w:rPr>
              <w:rFonts w:cs="Arial"/>
            </w:rPr>
            <w:id w:val="75648140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0042A53" w14:textId="103D5837" w:rsidR="00AF18D9" w:rsidRDefault="00AF18D9" w:rsidP="00AF18D9">
                <w:pPr>
                  <w:jc w:val="center"/>
                  <w:rPr>
                    <w:rFonts w:cs="Arial"/>
                  </w:rPr>
                </w:pPr>
                <w:r w:rsidRPr="000C5542">
                  <w:rPr>
                    <w:rFonts w:ascii="MS Gothic" w:eastAsia="MS Gothic" w:hAnsi="MS Gothic" w:cs="Arial" w:hint="eastAsia"/>
                  </w:rPr>
                  <w:t>☐</w:t>
                </w:r>
              </w:p>
            </w:tc>
          </w:sdtContent>
        </w:sdt>
        <w:sdt>
          <w:sdtPr>
            <w:rPr>
              <w:rFonts w:cs="Arial"/>
            </w:rPr>
            <w:id w:val="95391064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AD8907D" w14:textId="28B16490" w:rsidR="00AF18D9" w:rsidRDefault="00AF18D9" w:rsidP="00AF18D9">
                <w:pPr>
                  <w:jc w:val="center"/>
                  <w:rPr>
                    <w:rFonts w:cs="Arial"/>
                  </w:rPr>
                </w:pPr>
                <w:r w:rsidRPr="000C5542">
                  <w:rPr>
                    <w:rFonts w:ascii="MS Gothic" w:eastAsia="MS Gothic" w:hAnsi="MS Gothic" w:cs="Arial" w:hint="eastAsia"/>
                  </w:rPr>
                  <w:t>☐</w:t>
                </w:r>
              </w:p>
            </w:tc>
          </w:sdtContent>
        </w:sdt>
      </w:tr>
      <w:tr w:rsidR="00AF18D9" w:rsidRPr="005854FB" w14:paraId="4C2E8A6D" w14:textId="77777777" w:rsidTr="00B71169">
        <w:tc>
          <w:tcPr>
            <w:tcW w:w="7416" w:type="dxa"/>
            <w:shd w:val="clear" w:color="auto" w:fill="E2EFD9" w:themeFill="accent6" w:themeFillTint="33"/>
          </w:tcPr>
          <w:p w14:paraId="7C71D48F" w14:textId="77777777" w:rsidR="00AF18D9" w:rsidRPr="005854FB" w:rsidRDefault="00AF18D9" w:rsidP="00C32F45">
            <w:pPr>
              <w:rPr>
                <w:rFonts w:cs="Arial"/>
                <w:szCs w:val="20"/>
              </w:rPr>
            </w:pPr>
            <w:r w:rsidRPr="005854FB">
              <w:rPr>
                <w:rFonts w:cs="Arial"/>
                <w:szCs w:val="20"/>
              </w:rPr>
              <w:t>Is the institution’s refund policy published on its website?</w:t>
            </w:r>
          </w:p>
        </w:tc>
        <w:sdt>
          <w:sdtPr>
            <w:rPr>
              <w:rFonts w:cs="Arial"/>
            </w:rPr>
            <w:id w:val="-13741465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5F46138" w14:textId="77777777" w:rsidR="00AF18D9" w:rsidRPr="005854FB" w:rsidRDefault="00AF18D9" w:rsidP="00C32F45">
                <w:pPr>
                  <w:jc w:val="center"/>
                  <w:rPr>
                    <w:rFonts w:cs="Arial"/>
                    <w:szCs w:val="20"/>
                  </w:rPr>
                </w:pPr>
                <w:r w:rsidRPr="000C5542">
                  <w:rPr>
                    <w:rFonts w:ascii="MS Gothic" w:eastAsia="MS Gothic" w:hAnsi="MS Gothic" w:cs="Arial" w:hint="eastAsia"/>
                  </w:rPr>
                  <w:t>☐</w:t>
                </w:r>
              </w:p>
            </w:tc>
          </w:sdtContent>
        </w:sdt>
        <w:sdt>
          <w:sdtPr>
            <w:rPr>
              <w:rFonts w:cs="Arial"/>
            </w:rPr>
            <w:id w:val="-57042357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B427124" w14:textId="77777777" w:rsidR="00AF18D9" w:rsidRPr="005854FB" w:rsidRDefault="00AF18D9" w:rsidP="00C32F45">
                <w:pPr>
                  <w:jc w:val="center"/>
                  <w:rPr>
                    <w:rFonts w:cs="Arial"/>
                    <w:szCs w:val="20"/>
                  </w:rPr>
                </w:pPr>
                <w:r w:rsidRPr="000C5542">
                  <w:rPr>
                    <w:rFonts w:ascii="MS Gothic" w:eastAsia="MS Gothic" w:hAnsi="MS Gothic" w:cs="Arial" w:hint="eastAsia"/>
                  </w:rPr>
                  <w:t>☐</w:t>
                </w:r>
              </w:p>
            </w:tc>
          </w:sdtContent>
        </w:sdt>
        <w:tc>
          <w:tcPr>
            <w:tcW w:w="648" w:type="dxa"/>
            <w:shd w:val="clear" w:color="auto" w:fill="E2EFD9" w:themeFill="accent6" w:themeFillTint="33"/>
            <w:vAlign w:val="center"/>
          </w:tcPr>
          <w:p w14:paraId="3EFB5D13" w14:textId="77777777" w:rsidR="00AF18D9" w:rsidRPr="005854FB" w:rsidRDefault="00000000" w:rsidP="00C32F45">
            <w:pPr>
              <w:jc w:val="center"/>
              <w:rPr>
                <w:rFonts w:cs="Arial"/>
                <w:szCs w:val="20"/>
              </w:rPr>
            </w:pPr>
            <w:sdt>
              <w:sdtPr>
                <w:rPr>
                  <w:rFonts w:cs="Arial"/>
                </w:rPr>
                <w:id w:val="-533958333"/>
                <w14:checkbox>
                  <w14:checked w14:val="0"/>
                  <w14:checkedState w14:val="2612" w14:font="MS Gothic"/>
                  <w14:uncheckedState w14:val="2610" w14:font="MS Gothic"/>
                </w14:checkbox>
              </w:sdtPr>
              <w:sdtContent>
                <w:r w:rsidR="00AF18D9" w:rsidRPr="000C5542">
                  <w:rPr>
                    <w:rFonts w:ascii="MS Gothic" w:eastAsia="MS Gothic" w:hAnsi="MS Gothic" w:cs="Arial" w:hint="eastAsia"/>
                  </w:rPr>
                  <w:t>☐</w:t>
                </w:r>
              </w:sdtContent>
            </w:sdt>
          </w:p>
        </w:tc>
      </w:tr>
      <w:tr w:rsidR="00AF18D9" w:rsidRPr="005854FB" w14:paraId="64BF0ECA" w14:textId="77777777" w:rsidTr="00B71169">
        <w:tc>
          <w:tcPr>
            <w:tcW w:w="7416" w:type="dxa"/>
            <w:shd w:val="clear" w:color="auto" w:fill="E2EFD9" w:themeFill="accent6" w:themeFillTint="33"/>
          </w:tcPr>
          <w:p w14:paraId="6A6916EE" w14:textId="37DCBA7D" w:rsidR="00AF18D9" w:rsidRPr="005854FB" w:rsidRDefault="00AF18D9" w:rsidP="00AF18D9">
            <w:pPr>
              <w:rPr>
                <w:rFonts w:cs="Arial"/>
                <w:szCs w:val="20"/>
              </w:rPr>
            </w:pPr>
            <w:r w:rsidRPr="005854FB">
              <w:rPr>
                <w:rFonts w:cs="Arial"/>
                <w:szCs w:val="20"/>
              </w:rPr>
              <w:t xml:space="preserve">Does the institution implement a fair and equitable refund policy </w:t>
            </w:r>
            <w:r w:rsidRPr="00AF18D9">
              <w:rPr>
                <w:rFonts w:cs="Arial"/>
                <w:szCs w:val="20"/>
              </w:rPr>
              <w:t xml:space="preserve">that meets or exceeds applicable government regulations, including consumer rights and protection policies, or, in the absence of such requirements, in accordance with DEAC’s refund policy requirements in </w:t>
            </w:r>
            <w:r>
              <w:rPr>
                <w:rFonts w:cs="Arial"/>
                <w:szCs w:val="20"/>
              </w:rPr>
              <w:t xml:space="preserve">DEAC Handbook, Part 4, </w:t>
            </w:r>
            <w:r w:rsidRPr="00AF18D9">
              <w:rPr>
                <w:rFonts w:cs="Arial"/>
                <w:szCs w:val="20"/>
              </w:rPr>
              <w:t>Appendix XIV</w:t>
            </w:r>
            <w:r w:rsidRPr="005854FB">
              <w:rPr>
                <w:rFonts w:cs="Arial"/>
                <w:szCs w:val="20"/>
              </w:rPr>
              <w:t xml:space="preserve">? </w:t>
            </w:r>
          </w:p>
        </w:tc>
        <w:sdt>
          <w:sdtPr>
            <w:rPr>
              <w:rFonts w:cs="Arial"/>
            </w:rPr>
            <w:id w:val="-88802841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CA19FBF" w14:textId="77777777" w:rsidR="00AF18D9" w:rsidRPr="005854FB" w:rsidRDefault="00AF18D9" w:rsidP="00AF18D9">
                <w:pPr>
                  <w:jc w:val="center"/>
                  <w:rPr>
                    <w:rFonts w:cs="Arial"/>
                    <w:szCs w:val="20"/>
                  </w:rPr>
                </w:pPr>
                <w:r w:rsidRPr="000C5542">
                  <w:rPr>
                    <w:rFonts w:ascii="MS Gothic" w:eastAsia="MS Gothic" w:hAnsi="MS Gothic" w:cs="Arial" w:hint="eastAsia"/>
                  </w:rPr>
                  <w:t>☐</w:t>
                </w:r>
              </w:p>
            </w:tc>
          </w:sdtContent>
        </w:sdt>
        <w:sdt>
          <w:sdtPr>
            <w:rPr>
              <w:rFonts w:cs="Arial"/>
            </w:rPr>
            <w:id w:val="-81456918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F7A42D2" w14:textId="77777777" w:rsidR="00AF18D9" w:rsidRPr="005854FB" w:rsidRDefault="00AF18D9" w:rsidP="00AF18D9">
                <w:pPr>
                  <w:jc w:val="center"/>
                  <w:rPr>
                    <w:rFonts w:cs="Arial"/>
                    <w:szCs w:val="20"/>
                  </w:rPr>
                </w:pPr>
                <w:r w:rsidRPr="000C5542">
                  <w:rPr>
                    <w:rFonts w:ascii="MS Gothic" w:eastAsia="MS Gothic" w:hAnsi="MS Gothic" w:cs="Arial" w:hint="eastAsia"/>
                  </w:rPr>
                  <w:t>☐</w:t>
                </w:r>
              </w:p>
            </w:tc>
          </w:sdtContent>
        </w:sdt>
        <w:sdt>
          <w:sdtPr>
            <w:rPr>
              <w:rFonts w:cs="Arial"/>
            </w:rPr>
            <w:id w:val="194210255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062435C" w14:textId="77777777" w:rsidR="00AF18D9" w:rsidRPr="005854FB" w:rsidRDefault="00AF18D9" w:rsidP="00AF18D9">
                <w:pPr>
                  <w:jc w:val="center"/>
                  <w:rPr>
                    <w:rFonts w:cs="Arial"/>
                    <w:szCs w:val="20"/>
                  </w:rPr>
                </w:pPr>
                <w:r w:rsidRPr="000C5542">
                  <w:rPr>
                    <w:rFonts w:ascii="MS Gothic" w:eastAsia="MS Gothic" w:hAnsi="MS Gothic" w:cs="Arial" w:hint="eastAsia"/>
                  </w:rPr>
                  <w:t>☐</w:t>
                </w:r>
              </w:p>
            </w:tc>
          </w:sdtContent>
        </w:sdt>
      </w:tr>
      <w:tr w:rsidR="00AF18D9" w:rsidRPr="005854FB" w14:paraId="17590C12" w14:textId="77777777" w:rsidTr="00B71169">
        <w:tc>
          <w:tcPr>
            <w:tcW w:w="7416" w:type="dxa"/>
            <w:shd w:val="clear" w:color="auto" w:fill="E2EFD9" w:themeFill="accent6" w:themeFillTint="33"/>
          </w:tcPr>
          <w:p w14:paraId="290A47D6" w14:textId="77777777" w:rsidR="00AF18D9" w:rsidRPr="005854FB" w:rsidRDefault="00AF18D9" w:rsidP="00C32F45">
            <w:pPr>
              <w:rPr>
                <w:rFonts w:cs="Arial"/>
                <w:szCs w:val="20"/>
              </w:rPr>
            </w:pPr>
            <w:r>
              <w:rPr>
                <w:rFonts w:cs="Arial"/>
                <w:szCs w:val="20"/>
              </w:rPr>
              <w:t xml:space="preserve">Does the institution follow adequate and appropriate procedures for </w:t>
            </w:r>
            <w:r w:rsidRPr="00AF18D9">
              <w:rPr>
                <w:rFonts w:cs="Arial"/>
                <w:szCs w:val="20"/>
              </w:rPr>
              <w:t>refunding students’ tuition if they enroll but do not start coursework</w:t>
            </w:r>
            <w:r>
              <w:rPr>
                <w:rFonts w:cs="Arial"/>
                <w:szCs w:val="20"/>
              </w:rPr>
              <w:t>?</w:t>
            </w:r>
          </w:p>
        </w:tc>
        <w:sdt>
          <w:sdtPr>
            <w:rPr>
              <w:rFonts w:cs="Arial"/>
            </w:rPr>
            <w:id w:val="150192858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A72B370" w14:textId="77777777" w:rsidR="00AF18D9" w:rsidRPr="005854FB" w:rsidRDefault="00AF18D9" w:rsidP="00C32F45">
                <w:pPr>
                  <w:jc w:val="center"/>
                  <w:rPr>
                    <w:rFonts w:cs="Arial"/>
                    <w:szCs w:val="20"/>
                  </w:rPr>
                </w:pPr>
                <w:r w:rsidRPr="000C5542">
                  <w:rPr>
                    <w:rFonts w:ascii="MS Gothic" w:eastAsia="MS Gothic" w:hAnsi="MS Gothic" w:cs="Arial" w:hint="eastAsia"/>
                  </w:rPr>
                  <w:t>☐</w:t>
                </w:r>
              </w:p>
            </w:tc>
          </w:sdtContent>
        </w:sdt>
        <w:sdt>
          <w:sdtPr>
            <w:rPr>
              <w:rFonts w:cs="Arial"/>
            </w:rPr>
            <w:id w:val="-77678724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D5A893B" w14:textId="77777777" w:rsidR="00AF18D9" w:rsidRPr="005854FB" w:rsidRDefault="00AF18D9" w:rsidP="00C32F45">
                <w:pPr>
                  <w:jc w:val="center"/>
                  <w:rPr>
                    <w:rFonts w:cs="Arial"/>
                    <w:szCs w:val="20"/>
                  </w:rPr>
                </w:pPr>
                <w:r w:rsidRPr="000C5542">
                  <w:rPr>
                    <w:rFonts w:ascii="MS Gothic" w:eastAsia="MS Gothic" w:hAnsi="MS Gothic" w:cs="Arial" w:hint="eastAsia"/>
                  </w:rPr>
                  <w:t>☐</w:t>
                </w:r>
              </w:p>
            </w:tc>
          </w:sdtContent>
        </w:sdt>
        <w:sdt>
          <w:sdtPr>
            <w:rPr>
              <w:rFonts w:cs="Arial"/>
            </w:rPr>
            <w:id w:val="-135302676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54F8974" w14:textId="77777777" w:rsidR="00AF18D9" w:rsidRPr="005854FB" w:rsidRDefault="00AF18D9" w:rsidP="00C32F45">
                <w:pPr>
                  <w:jc w:val="center"/>
                  <w:rPr>
                    <w:rFonts w:cs="Arial"/>
                    <w:szCs w:val="20"/>
                  </w:rPr>
                </w:pPr>
                <w:r w:rsidRPr="000C5542">
                  <w:rPr>
                    <w:rFonts w:ascii="MS Gothic" w:eastAsia="MS Gothic" w:hAnsi="MS Gothic" w:cs="Arial" w:hint="eastAsia"/>
                  </w:rPr>
                  <w:t>☐</w:t>
                </w:r>
              </w:p>
            </w:tc>
          </w:sdtContent>
        </w:sdt>
      </w:tr>
      <w:tr w:rsidR="00AF18D9" w:rsidRPr="005854FB" w14:paraId="22BACF71" w14:textId="77777777" w:rsidTr="00B71169">
        <w:tc>
          <w:tcPr>
            <w:tcW w:w="7416" w:type="dxa"/>
            <w:shd w:val="clear" w:color="auto" w:fill="E2EFD9" w:themeFill="accent6" w:themeFillTint="33"/>
          </w:tcPr>
          <w:p w14:paraId="2F6446C4" w14:textId="15BD94A8" w:rsidR="00AF18D9" w:rsidRPr="005854FB" w:rsidRDefault="00AF18D9" w:rsidP="00AF18D9">
            <w:pPr>
              <w:rPr>
                <w:rFonts w:cs="Arial"/>
                <w:szCs w:val="20"/>
              </w:rPr>
            </w:pPr>
            <w:r>
              <w:rPr>
                <w:rFonts w:cs="Arial"/>
                <w:szCs w:val="20"/>
              </w:rPr>
              <w:t xml:space="preserve">Does the institution follow adequate and appropriate procedures for </w:t>
            </w:r>
            <w:r w:rsidRPr="00AF18D9">
              <w:rPr>
                <w:rFonts w:cs="Arial"/>
                <w:szCs w:val="20"/>
              </w:rPr>
              <w:t xml:space="preserve">refunding students’ tuition </w:t>
            </w:r>
            <w:r>
              <w:rPr>
                <w:rFonts w:eastAsia="Times New Roman" w:cstheme="minorHAnsi"/>
              </w:rPr>
              <w:t>if they fail to persist or fail to make satisfactory academic progress</w:t>
            </w:r>
            <w:r>
              <w:rPr>
                <w:rFonts w:cs="Arial"/>
                <w:szCs w:val="20"/>
              </w:rPr>
              <w:t>?</w:t>
            </w:r>
          </w:p>
        </w:tc>
        <w:sdt>
          <w:sdtPr>
            <w:rPr>
              <w:rFonts w:cs="Arial"/>
            </w:rPr>
            <w:id w:val="203838739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4FB8CAB" w14:textId="77777777" w:rsidR="00AF18D9" w:rsidRPr="005854FB" w:rsidRDefault="00AF18D9" w:rsidP="00AF18D9">
                <w:pPr>
                  <w:jc w:val="center"/>
                  <w:rPr>
                    <w:rFonts w:cs="Arial"/>
                    <w:szCs w:val="20"/>
                  </w:rPr>
                </w:pPr>
                <w:r w:rsidRPr="000C5542">
                  <w:rPr>
                    <w:rFonts w:ascii="MS Gothic" w:eastAsia="MS Gothic" w:hAnsi="MS Gothic" w:cs="Arial" w:hint="eastAsia"/>
                  </w:rPr>
                  <w:t>☐</w:t>
                </w:r>
              </w:p>
            </w:tc>
          </w:sdtContent>
        </w:sdt>
        <w:sdt>
          <w:sdtPr>
            <w:rPr>
              <w:rFonts w:cs="Arial"/>
            </w:rPr>
            <w:id w:val="192553357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1505031" w14:textId="77777777" w:rsidR="00AF18D9" w:rsidRPr="005854FB" w:rsidRDefault="00AF18D9" w:rsidP="00AF18D9">
                <w:pPr>
                  <w:jc w:val="center"/>
                  <w:rPr>
                    <w:rFonts w:cs="Arial"/>
                    <w:szCs w:val="20"/>
                  </w:rPr>
                </w:pPr>
                <w:r w:rsidRPr="000C5542">
                  <w:rPr>
                    <w:rFonts w:ascii="MS Gothic" w:eastAsia="MS Gothic" w:hAnsi="MS Gothic" w:cs="Arial" w:hint="eastAsia"/>
                  </w:rPr>
                  <w:t>☐</w:t>
                </w:r>
              </w:p>
            </w:tc>
          </w:sdtContent>
        </w:sdt>
        <w:sdt>
          <w:sdtPr>
            <w:rPr>
              <w:rFonts w:cs="Arial"/>
            </w:rPr>
            <w:id w:val="-33730836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12139FF" w14:textId="77777777" w:rsidR="00AF18D9" w:rsidRPr="005854FB" w:rsidRDefault="00AF18D9" w:rsidP="00AF18D9">
                <w:pPr>
                  <w:jc w:val="center"/>
                  <w:rPr>
                    <w:rFonts w:cs="Arial"/>
                    <w:szCs w:val="20"/>
                  </w:rPr>
                </w:pPr>
                <w:r w:rsidRPr="000C5542">
                  <w:rPr>
                    <w:rFonts w:ascii="MS Gothic" w:eastAsia="MS Gothic" w:hAnsi="MS Gothic" w:cs="Arial" w:hint="eastAsia"/>
                  </w:rPr>
                  <w:t>☐</w:t>
                </w:r>
              </w:p>
            </w:tc>
          </w:sdtContent>
        </w:sdt>
      </w:tr>
      <w:tr w:rsidR="00AF18D9" w:rsidRPr="005854FB" w14:paraId="05874580" w14:textId="77777777" w:rsidTr="00B71169">
        <w:tc>
          <w:tcPr>
            <w:tcW w:w="7416" w:type="dxa"/>
            <w:shd w:val="clear" w:color="auto" w:fill="E2EFD9" w:themeFill="accent6" w:themeFillTint="33"/>
          </w:tcPr>
          <w:p w14:paraId="075418A9" w14:textId="77777777" w:rsidR="00AF18D9" w:rsidRPr="005854FB" w:rsidRDefault="00AF18D9" w:rsidP="00C32F45">
            <w:pPr>
              <w:rPr>
                <w:rFonts w:cs="Arial"/>
                <w:szCs w:val="20"/>
              </w:rPr>
            </w:pPr>
            <w:r>
              <w:rPr>
                <w:rFonts w:cs="Arial"/>
                <w:szCs w:val="20"/>
              </w:rPr>
              <w:t>Does the institution refund any money due to a student within 30 days of the student’s notice of cancellation or withdrawal?</w:t>
            </w:r>
          </w:p>
        </w:tc>
        <w:sdt>
          <w:sdtPr>
            <w:rPr>
              <w:rFonts w:cs="Arial"/>
            </w:rPr>
            <w:id w:val="-22182506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042CD7B" w14:textId="77777777" w:rsidR="00AF18D9" w:rsidRPr="005854FB" w:rsidRDefault="00AF18D9" w:rsidP="00C32F45">
                <w:pPr>
                  <w:jc w:val="center"/>
                  <w:rPr>
                    <w:rFonts w:cs="Arial"/>
                    <w:szCs w:val="20"/>
                  </w:rPr>
                </w:pPr>
                <w:r w:rsidRPr="000C5542">
                  <w:rPr>
                    <w:rFonts w:ascii="MS Gothic" w:eastAsia="MS Gothic" w:hAnsi="MS Gothic" w:cs="Arial" w:hint="eastAsia"/>
                  </w:rPr>
                  <w:t>☐</w:t>
                </w:r>
              </w:p>
            </w:tc>
          </w:sdtContent>
        </w:sdt>
        <w:sdt>
          <w:sdtPr>
            <w:rPr>
              <w:rFonts w:cs="Arial"/>
            </w:rPr>
            <w:id w:val="25109154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DD1C977" w14:textId="77777777" w:rsidR="00AF18D9" w:rsidRPr="005854FB" w:rsidRDefault="00AF18D9" w:rsidP="00C32F45">
                <w:pPr>
                  <w:jc w:val="center"/>
                  <w:rPr>
                    <w:rFonts w:cs="Arial"/>
                    <w:szCs w:val="20"/>
                  </w:rPr>
                </w:pPr>
                <w:r w:rsidRPr="000C5542">
                  <w:rPr>
                    <w:rFonts w:ascii="MS Gothic" w:eastAsia="MS Gothic" w:hAnsi="MS Gothic" w:cs="Arial" w:hint="eastAsia"/>
                  </w:rPr>
                  <w:t>☐</w:t>
                </w:r>
              </w:p>
            </w:tc>
          </w:sdtContent>
        </w:sdt>
        <w:sdt>
          <w:sdtPr>
            <w:rPr>
              <w:rFonts w:cs="Arial"/>
            </w:rPr>
            <w:id w:val="-11529630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42AB5A4" w14:textId="77777777" w:rsidR="00AF18D9" w:rsidRPr="005854FB" w:rsidRDefault="00AF18D9" w:rsidP="00C32F45">
                <w:pPr>
                  <w:jc w:val="center"/>
                  <w:rPr>
                    <w:rFonts w:cs="Arial"/>
                    <w:szCs w:val="20"/>
                  </w:rPr>
                </w:pPr>
                <w:r w:rsidRPr="000C5542">
                  <w:rPr>
                    <w:rFonts w:ascii="MS Gothic" w:eastAsia="MS Gothic" w:hAnsi="MS Gothic" w:cs="Arial" w:hint="eastAsia"/>
                  </w:rPr>
                  <w:t>☐</w:t>
                </w:r>
              </w:p>
            </w:tc>
          </w:sdtContent>
        </w:sdt>
      </w:tr>
      <w:tr w:rsidR="00AF18D9" w:rsidRPr="005854FB" w14:paraId="29E6F8F5" w14:textId="77777777" w:rsidTr="00B71169">
        <w:tc>
          <w:tcPr>
            <w:tcW w:w="7416" w:type="dxa"/>
            <w:shd w:val="clear" w:color="auto" w:fill="E2EFD9" w:themeFill="accent6" w:themeFillTint="33"/>
          </w:tcPr>
          <w:p w14:paraId="138A06FC" w14:textId="77777777" w:rsidR="00AF18D9" w:rsidRPr="005854FB" w:rsidRDefault="00AF18D9" w:rsidP="00C32F45">
            <w:pPr>
              <w:rPr>
                <w:rFonts w:cs="Arial"/>
                <w:szCs w:val="20"/>
              </w:rPr>
            </w:pPr>
            <w:r>
              <w:rPr>
                <w:rFonts w:cs="Arial"/>
                <w:szCs w:val="20"/>
              </w:rPr>
              <w:t>Does the institution return any refunds due to funding agencies in compliance with their respective requirements?</w:t>
            </w:r>
          </w:p>
        </w:tc>
        <w:sdt>
          <w:sdtPr>
            <w:rPr>
              <w:rFonts w:cs="Arial"/>
            </w:rPr>
            <w:id w:val="-113332778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13AA0AE" w14:textId="77777777" w:rsidR="00AF18D9" w:rsidRPr="005854FB" w:rsidRDefault="00AF18D9" w:rsidP="00C32F45">
                <w:pPr>
                  <w:jc w:val="center"/>
                  <w:rPr>
                    <w:rFonts w:cs="Arial"/>
                    <w:szCs w:val="20"/>
                  </w:rPr>
                </w:pPr>
                <w:r w:rsidRPr="000C5542">
                  <w:rPr>
                    <w:rFonts w:ascii="MS Gothic" w:eastAsia="MS Gothic" w:hAnsi="MS Gothic" w:cs="Arial" w:hint="eastAsia"/>
                  </w:rPr>
                  <w:t>☐</w:t>
                </w:r>
              </w:p>
            </w:tc>
          </w:sdtContent>
        </w:sdt>
        <w:sdt>
          <w:sdtPr>
            <w:rPr>
              <w:rFonts w:cs="Arial"/>
            </w:rPr>
            <w:id w:val="-157088073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132F05B" w14:textId="77777777" w:rsidR="00AF18D9" w:rsidRPr="005854FB" w:rsidRDefault="00AF18D9" w:rsidP="00C32F45">
                <w:pPr>
                  <w:jc w:val="center"/>
                  <w:rPr>
                    <w:rFonts w:cs="Arial"/>
                    <w:szCs w:val="20"/>
                  </w:rPr>
                </w:pPr>
                <w:r w:rsidRPr="000C5542">
                  <w:rPr>
                    <w:rFonts w:ascii="MS Gothic" w:eastAsia="MS Gothic" w:hAnsi="MS Gothic" w:cs="Arial" w:hint="eastAsia"/>
                  </w:rPr>
                  <w:t>☐</w:t>
                </w:r>
              </w:p>
            </w:tc>
          </w:sdtContent>
        </w:sdt>
        <w:sdt>
          <w:sdtPr>
            <w:rPr>
              <w:rFonts w:cs="Arial"/>
            </w:rPr>
            <w:id w:val="83233677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A3B8EEE" w14:textId="77777777" w:rsidR="00AF18D9" w:rsidRPr="005854FB" w:rsidRDefault="00AF18D9" w:rsidP="00C32F45">
                <w:pPr>
                  <w:jc w:val="center"/>
                  <w:rPr>
                    <w:rFonts w:cs="Arial"/>
                    <w:szCs w:val="20"/>
                  </w:rPr>
                </w:pPr>
                <w:r w:rsidRPr="000C5542">
                  <w:rPr>
                    <w:rFonts w:ascii="MS Gothic" w:eastAsia="MS Gothic" w:hAnsi="MS Gothic" w:cs="Arial" w:hint="eastAsia"/>
                  </w:rPr>
                  <w:t>☐</w:t>
                </w:r>
              </w:p>
            </w:tc>
          </w:sdtContent>
        </w:sdt>
      </w:tr>
      <w:tr w:rsidR="00AF18D9" w:rsidRPr="005854FB" w14:paraId="59E400CA" w14:textId="77777777" w:rsidTr="00B71169">
        <w:tc>
          <w:tcPr>
            <w:tcW w:w="7416" w:type="dxa"/>
            <w:shd w:val="clear" w:color="auto" w:fill="E2EFD9" w:themeFill="accent6" w:themeFillTint="33"/>
          </w:tcPr>
          <w:p w14:paraId="73B4F9CA" w14:textId="420C7CE0" w:rsidR="00AF18D9" w:rsidRPr="005854FB" w:rsidRDefault="00AF18D9" w:rsidP="00AF18D9">
            <w:pPr>
              <w:rPr>
                <w:rFonts w:cs="Arial"/>
                <w:szCs w:val="20"/>
              </w:rPr>
            </w:pPr>
            <w:r w:rsidRPr="005854FB">
              <w:rPr>
                <w:rFonts w:cs="Arial"/>
                <w:szCs w:val="20"/>
              </w:rPr>
              <w:t>Did the institution properly process refunds</w:t>
            </w:r>
            <w:r>
              <w:rPr>
                <w:rFonts w:cs="Arial"/>
                <w:szCs w:val="20"/>
              </w:rPr>
              <w:t xml:space="preserve"> requested</w:t>
            </w:r>
            <w:r w:rsidRPr="005854FB">
              <w:rPr>
                <w:rFonts w:cs="Arial"/>
                <w:szCs w:val="20"/>
              </w:rPr>
              <w:t xml:space="preserve"> in the last 12 months</w:t>
            </w:r>
            <w:r>
              <w:rPr>
                <w:rFonts w:cs="Arial"/>
                <w:szCs w:val="20"/>
              </w:rPr>
              <w:t>,</w:t>
            </w:r>
            <w:r w:rsidRPr="005854FB">
              <w:rPr>
                <w:rFonts w:cs="Arial"/>
                <w:szCs w:val="20"/>
              </w:rPr>
              <w:t xml:space="preserve"> based on its published refund policy?</w:t>
            </w:r>
          </w:p>
        </w:tc>
        <w:sdt>
          <w:sdtPr>
            <w:rPr>
              <w:rFonts w:cs="Arial"/>
            </w:rPr>
            <w:id w:val="-117903973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0DFAF20" w14:textId="77777777" w:rsidR="00AF18D9" w:rsidRPr="005854FB" w:rsidRDefault="00AF18D9" w:rsidP="00AF18D9">
                <w:pPr>
                  <w:jc w:val="center"/>
                  <w:rPr>
                    <w:rFonts w:cs="Arial"/>
                    <w:szCs w:val="20"/>
                  </w:rPr>
                </w:pPr>
                <w:r w:rsidRPr="000C5542">
                  <w:rPr>
                    <w:rFonts w:ascii="MS Gothic" w:eastAsia="MS Gothic" w:hAnsi="MS Gothic" w:cs="Arial" w:hint="eastAsia"/>
                  </w:rPr>
                  <w:t>☐</w:t>
                </w:r>
              </w:p>
            </w:tc>
          </w:sdtContent>
        </w:sdt>
        <w:sdt>
          <w:sdtPr>
            <w:rPr>
              <w:rFonts w:cs="Arial"/>
            </w:rPr>
            <w:id w:val="-44839003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04E121A" w14:textId="77777777" w:rsidR="00AF18D9" w:rsidRPr="005854FB" w:rsidRDefault="00AF18D9" w:rsidP="00AF18D9">
                <w:pPr>
                  <w:jc w:val="center"/>
                  <w:rPr>
                    <w:rFonts w:cs="Arial"/>
                    <w:szCs w:val="20"/>
                  </w:rPr>
                </w:pPr>
                <w:r w:rsidRPr="000C5542">
                  <w:rPr>
                    <w:rFonts w:ascii="MS Gothic" w:eastAsia="MS Gothic" w:hAnsi="MS Gothic" w:cs="Arial" w:hint="eastAsia"/>
                  </w:rPr>
                  <w:t>☐</w:t>
                </w:r>
              </w:p>
            </w:tc>
          </w:sdtContent>
        </w:sdt>
        <w:sdt>
          <w:sdtPr>
            <w:rPr>
              <w:rFonts w:cs="Arial"/>
            </w:rPr>
            <w:id w:val="9984220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E19411E" w14:textId="77777777" w:rsidR="00AF18D9" w:rsidRPr="005854FB" w:rsidRDefault="00AF18D9" w:rsidP="00AF18D9">
                <w:pPr>
                  <w:jc w:val="center"/>
                  <w:rPr>
                    <w:rFonts w:cs="Arial"/>
                    <w:szCs w:val="20"/>
                  </w:rPr>
                </w:pPr>
                <w:r w:rsidRPr="000C5542">
                  <w:rPr>
                    <w:rFonts w:ascii="MS Gothic" w:eastAsia="MS Gothic" w:hAnsi="MS Gothic" w:cs="Arial" w:hint="eastAsia"/>
                  </w:rPr>
                  <w:t>☐</w:t>
                </w:r>
              </w:p>
            </w:tc>
          </w:sdtContent>
        </w:sdt>
      </w:tr>
      <w:tr w:rsidR="00AF18D9" w:rsidRPr="00E732CF" w14:paraId="709799E2" w14:textId="77777777" w:rsidTr="00B71169">
        <w:tc>
          <w:tcPr>
            <w:tcW w:w="7416" w:type="dxa"/>
            <w:shd w:val="clear" w:color="auto" w:fill="E2EFD9" w:themeFill="accent6" w:themeFillTint="33"/>
          </w:tcPr>
          <w:p w14:paraId="098A3BE1" w14:textId="60A6109E" w:rsidR="00AF18D9" w:rsidRPr="00E732CF" w:rsidRDefault="00AF18D9" w:rsidP="00C32F45">
            <w:pPr>
              <w:rPr>
                <w:rFonts w:cs="Arial"/>
                <w:b/>
              </w:rPr>
            </w:pPr>
            <w:r w:rsidRPr="00E732CF">
              <w:rPr>
                <w:rFonts w:cs="Arial"/>
                <w:b/>
              </w:rPr>
              <w:t xml:space="preserve">Standard </w:t>
            </w:r>
            <w:r>
              <w:rPr>
                <w:rFonts w:cs="Arial"/>
                <w:b/>
              </w:rPr>
              <w:t>XIII</w:t>
            </w:r>
            <w:r w:rsidRPr="00E732CF">
              <w:rPr>
                <w:rFonts w:cs="Arial"/>
                <w:b/>
              </w:rPr>
              <w:t>.</w:t>
            </w:r>
            <w:r>
              <w:rPr>
                <w:rFonts w:cs="Arial"/>
                <w:b/>
              </w:rPr>
              <w:t>D</w:t>
            </w:r>
            <w:r w:rsidRPr="00E732CF">
              <w:rPr>
                <w:rFonts w:cs="Arial"/>
                <w:b/>
              </w:rPr>
              <w:t xml:space="preserve">. – </w:t>
            </w:r>
            <w:r>
              <w:rPr>
                <w:rFonts w:cs="Arial"/>
                <w:b/>
              </w:rPr>
              <w:t>Standard is Evident, Emerging, Not Evident, or Not Applicable</w:t>
            </w:r>
          </w:p>
        </w:tc>
        <w:tc>
          <w:tcPr>
            <w:tcW w:w="1944" w:type="dxa"/>
            <w:gridSpan w:val="3"/>
            <w:shd w:val="clear" w:color="auto" w:fill="E2EFD9" w:themeFill="accent6" w:themeFillTint="33"/>
          </w:tcPr>
          <w:p w14:paraId="1727E562" w14:textId="77777777" w:rsidR="00AF18D9" w:rsidRPr="00E732CF" w:rsidRDefault="00000000" w:rsidP="00C32F45">
            <w:pPr>
              <w:rPr>
                <w:rFonts w:cs="Arial"/>
                <w:b/>
              </w:rPr>
            </w:pPr>
            <w:sdt>
              <w:sdtPr>
                <w:rPr>
                  <w:rStyle w:val="Style1"/>
                </w:rPr>
                <w:alias w:val="Finding "/>
                <w:tag w:val="Finding "/>
                <w:id w:val="1423376796"/>
                <w:placeholder>
                  <w:docPart w:val="4A2EC075099E41A6BFC1AC1C8C790688"/>
                </w:placeholder>
                <w:showingPlcHdr/>
                <w:comboBox>
                  <w:listItem w:displayText="Standard is Evident" w:value="Standard is Evident"/>
                  <w:listItem w:displayText="Standard is Emerging" w:value="Standard is Emerging"/>
                  <w:listItem w:displayText="Standard is Not Evident" w:value="Standard is Not Evident"/>
                  <w:listItem w:displayText="Not Applicable " w:value="Not Applicable "/>
                </w:comboBox>
              </w:sdtPr>
              <w:sdtEndPr>
                <w:rPr>
                  <w:rStyle w:val="DefaultParagraphFont"/>
                  <w:rFonts w:cs="Arial"/>
                  <w:b/>
                  <w:vanish/>
                  <w:sz w:val="20"/>
                  <w:szCs w:val="20"/>
                </w:rPr>
              </w:sdtEndPr>
              <w:sdtContent>
                <w:r w:rsidR="00AF18D9" w:rsidRPr="00C94CE0">
                  <w:rPr>
                    <w:rStyle w:val="PlaceholderText"/>
                  </w:rPr>
                  <w:t>Choose a finding.</w:t>
                </w:r>
              </w:sdtContent>
            </w:sdt>
          </w:p>
        </w:tc>
      </w:tr>
    </w:tbl>
    <w:p w14:paraId="36127AA5" w14:textId="77777777" w:rsidR="00F1625C" w:rsidRDefault="00F1625C" w:rsidP="00341438">
      <w:pPr>
        <w:spacing w:after="0" w:line="240" w:lineRule="auto"/>
        <w:rPr>
          <w:rFonts w:ascii="Calibri" w:eastAsia="Arial" w:hAnsi="Calibri" w:cs="Arial"/>
          <w:b/>
          <w:bCs/>
          <w:sz w:val="24"/>
          <w:szCs w:val="24"/>
          <w:u w:val="single"/>
        </w:rPr>
      </w:pPr>
    </w:p>
    <w:p w14:paraId="0F62158C" w14:textId="24D26251" w:rsidR="00341438" w:rsidRPr="00512A8E" w:rsidRDefault="00341438" w:rsidP="00341438">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2090352597"/>
          <w:placeholder>
            <w:docPart w:val="BD200C23C7F34030BD29FEDC93D1188C"/>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40E162AB" w14:textId="018F7746" w:rsidR="00341438" w:rsidRPr="00512A8E" w:rsidRDefault="00341438" w:rsidP="00341438">
      <w:pPr>
        <w:spacing w:after="0" w:line="240" w:lineRule="auto"/>
        <w:rPr>
          <w:rFonts w:ascii="Calibri" w:eastAsia="Calibri" w:hAnsi="Calibri" w:cs="Arial"/>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463476971"/>
          <w:placeholder>
            <w:docPart w:val="D5878DF05B7D42B98BDA132FCA93BB1E"/>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2193068D" w14:textId="77777777" w:rsidR="00341438" w:rsidRPr="00512A8E" w:rsidRDefault="00341438" w:rsidP="00341438">
      <w:pPr>
        <w:spacing w:after="0" w:line="240" w:lineRule="auto"/>
        <w:rPr>
          <w:rFonts w:ascii="Calibri" w:eastAsia="Calibri" w:hAnsi="Calibri" w:cs="Arial"/>
        </w:rPr>
      </w:pPr>
    </w:p>
    <w:p w14:paraId="1D7589D5" w14:textId="16DFD5F7" w:rsidR="00A83741" w:rsidRPr="00512A8E" w:rsidRDefault="00A83741" w:rsidP="00A83741">
      <w:pPr>
        <w:spacing w:after="0" w:line="240" w:lineRule="auto"/>
        <w:rPr>
          <w:rFonts w:cs="Arial"/>
          <w:sz w:val="20"/>
          <w:szCs w:val="20"/>
        </w:rPr>
      </w:pPr>
      <w:r w:rsidRPr="005854FB">
        <w:rPr>
          <w:rFonts w:cs="Arial"/>
          <w:b/>
          <w:smallCaps/>
          <w:sz w:val="24"/>
          <w:szCs w:val="24"/>
          <w:u w:val="single"/>
        </w:rPr>
        <w:t xml:space="preserve">Exhibit </w:t>
      </w:r>
      <w:r>
        <w:rPr>
          <w:rFonts w:cs="Arial"/>
          <w:b/>
          <w:smallCaps/>
          <w:sz w:val="24"/>
          <w:szCs w:val="24"/>
          <w:u w:val="single"/>
        </w:rPr>
        <w:t>36</w:t>
      </w:r>
      <w:r w:rsidRPr="005854FB">
        <w:rPr>
          <w:rFonts w:cs="Arial"/>
          <w:b/>
          <w:smallCaps/>
          <w:sz w:val="24"/>
          <w:szCs w:val="24"/>
          <w:u w:val="single"/>
        </w:rPr>
        <w:t>:</w:t>
      </w:r>
      <w:r w:rsidRPr="007F5C5E">
        <w:rPr>
          <w:rFonts w:cs="Arial"/>
          <w:color w:val="0000FF"/>
          <w:sz w:val="20"/>
          <w:szCs w:val="20"/>
        </w:rPr>
        <w:t xml:space="preserve"> </w:t>
      </w:r>
      <w:sdt>
        <w:sdtPr>
          <w:rPr>
            <w:rFonts w:cs="Arial"/>
            <w:color w:val="0000FF"/>
            <w:sz w:val="20"/>
            <w:szCs w:val="20"/>
          </w:rPr>
          <w:id w:val="798028834"/>
          <w:placeholder>
            <w:docPart w:val="56FC12EADC4349BAA73549114B18F9FD"/>
          </w:placeholder>
          <w:temporary/>
          <w:showingPlcHdr/>
        </w:sdtPr>
        <w:sdtContent>
          <w:r w:rsidRPr="00397EB7">
            <w:rPr>
              <w:rFonts w:cs="Arial"/>
              <w:color w:val="767171" w:themeColor="background2" w:themeShade="80"/>
            </w:rPr>
            <w:t xml:space="preserve">Provide detailed feedback for </w:t>
          </w:r>
          <w:r>
            <w:rPr>
              <w:rFonts w:cs="Arial"/>
              <w:color w:val="767171" w:themeColor="background2" w:themeShade="80"/>
            </w:rPr>
            <w:t>the E</w:t>
          </w:r>
          <w:r w:rsidRPr="00397EB7">
            <w:rPr>
              <w:rFonts w:cs="Arial"/>
              <w:color w:val="767171" w:themeColor="background2" w:themeShade="80"/>
            </w:rPr>
            <w:t>xhibit</w:t>
          </w:r>
          <w:r>
            <w:rPr>
              <w:rFonts w:cs="Arial"/>
              <w:color w:val="767171" w:themeColor="background2" w:themeShade="80"/>
            </w:rPr>
            <w:t xml:space="preserve">(s) </w:t>
          </w:r>
          <w:r w:rsidRPr="00397EB7">
            <w:rPr>
              <w:rFonts w:cs="Arial"/>
              <w:color w:val="767171" w:themeColor="background2" w:themeShade="80"/>
            </w:rPr>
            <w:t>related to this core component. The applicant institution uses this feedback to strengthen its documentation, processes, and procedures.</w:t>
          </w:r>
        </w:sdtContent>
      </w:sdt>
    </w:p>
    <w:p w14:paraId="69986E31" w14:textId="77777777" w:rsidR="00A83741" w:rsidRPr="00512A8E" w:rsidRDefault="00A83741" w:rsidP="00341438">
      <w:pPr>
        <w:spacing w:after="0" w:line="240" w:lineRule="auto"/>
        <w:rPr>
          <w:rFonts w:ascii="Calibri" w:eastAsia="Calibri" w:hAnsi="Calibri" w:cs="Arial"/>
        </w:rPr>
      </w:pPr>
    </w:p>
    <w:p w14:paraId="206F0D31" w14:textId="77777777" w:rsidR="00341438" w:rsidRPr="00512A8E" w:rsidRDefault="00341438" w:rsidP="00341438">
      <w:pPr>
        <w:spacing w:after="0" w:line="240" w:lineRule="auto"/>
        <w:rPr>
          <w:rFonts w:ascii="Calibri" w:eastAsia="Arial" w:hAnsi="Calibri" w:cs="Arial"/>
        </w:rPr>
      </w:pPr>
      <w:r w:rsidRPr="0027349F">
        <w:rPr>
          <w:rFonts w:ascii="Calibri" w:eastAsia="Arial" w:hAnsi="Calibri" w:cs="Arial"/>
          <w:b/>
          <w:bCs/>
          <w:sz w:val="24"/>
          <w:szCs w:val="24"/>
          <w:u w:val="single"/>
        </w:rPr>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981117368"/>
          <w:placeholder>
            <w:docPart w:val="FF24AE1BA0A144D4B12382206D7E4C65"/>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53E9757A" w14:textId="77777777" w:rsidR="00341438" w:rsidRPr="00512A8E" w:rsidRDefault="00341438" w:rsidP="00C7457E">
      <w:pPr>
        <w:spacing w:after="0" w:line="240" w:lineRule="auto"/>
        <w:ind w:left="360"/>
        <w:rPr>
          <w:rFonts w:ascii="Calibri" w:eastAsia="Aptos" w:hAnsi="Calibri" w:cs="Calibri"/>
          <w:sz w:val="24"/>
          <w:szCs w:val="24"/>
        </w:rPr>
      </w:pPr>
    </w:p>
    <w:sdt>
      <w:sdtPr>
        <w:rPr>
          <w:rFonts w:ascii="Calibri" w:eastAsia="Times New Roman" w:hAnsi="Calibri" w:cs="Times New Roman"/>
          <w:b/>
          <w:sz w:val="24"/>
          <w:szCs w:val="28"/>
        </w:rPr>
        <w:id w:val="886143301"/>
        <w:lock w:val="sdtContentLocked"/>
        <w:placeholder>
          <w:docPart w:val="DefaultPlaceholder_-1854013440"/>
        </w:placeholder>
      </w:sdtPr>
      <w:sdtEndPr>
        <w:rPr>
          <w:rFonts w:eastAsia="Aptos" w:cs="Calibri"/>
          <w:b w:val="0"/>
          <w:szCs w:val="24"/>
        </w:rPr>
      </w:sdtEndPr>
      <w:sdtContent>
        <w:p w14:paraId="2B62615B" w14:textId="50F6780F" w:rsidR="00C7457E" w:rsidRPr="00C7457E" w:rsidRDefault="00C7457E">
          <w:pPr>
            <w:keepNext/>
            <w:keepLines/>
            <w:numPr>
              <w:ilvl w:val="1"/>
              <w:numId w:val="16"/>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Performance Disclosures</w:t>
          </w:r>
        </w:p>
        <w:p w14:paraId="783D9A20" w14:textId="77DF6A1B"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routinely discloses on its website reliable, current, and accurate information on its performance, including student achievement, as well as any other requirements in accordance with state, federal, and other relevant regulatory agencies and in accordance with DEAC’s student achievement disclosure format.</w:t>
          </w:r>
        </w:p>
      </w:sdtContent>
    </w:sdt>
    <w:p w14:paraId="55501207"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AF18D9" w:rsidRPr="00E732CF" w14:paraId="57638D65" w14:textId="77777777" w:rsidTr="00B71169">
        <w:tc>
          <w:tcPr>
            <w:tcW w:w="7416" w:type="dxa"/>
            <w:shd w:val="clear" w:color="auto" w:fill="E2EFD9" w:themeFill="accent6" w:themeFillTint="33"/>
          </w:tcPr>
          <w:p w14:paraId="3BCE8327" w14:textId="77777777" w:rsidR="00AF18D9" w:rsidRPr="00E732CF" w:rsidRDefault="00AF18D9" w:rsidP="00C32F45">
            <w:pPr>
              <w:rPr>
                <w:rFonts w:cs="Arial"/>
                <w:b/>
              </w:rPr>
            </w:pPr>
            <w:r w:rsidRPr="00E732CF">
              <w:rPr>
                <w:rFonts w:cs="Arial"/>
                <w:b/>
              </w:rPr>
              <w:t>Questions</w:t>
            </w:r>
          </w:p>
        </w:tc>
        <w:tc>
          <w:tcPr>
            <w:tcW w:w="648" w:type="dxa"/>
            <w:shd w:val="clear" w:color="auto" w:fill="E2EFD9" w:themeFill="accent6" w:themeFillTint="33"/>
            <w:vAlign w:val="center"/>
          </w:tcPr>
          <w:p w14:paraId="7C8A391E" w14:textId="77777777" w:rsidR="00AF18D9" w:rsidRPr="00E732CF" w:rsidRDefault="00AF18D9" w:rsidP="00863F7C">
            <w:pPr>
              <w:jc w:val="center"/>
              <w:rPr>
                <w:rFonts w:cs="Arial"/>
                <w:b/>
              </w:rPr>
            </w:pPr>
            <w:r w:rsidRPr="00E732CF">
              <w:rPr>
                <w:rFonts w:cs="Arial"/>
                <w:b/>
              </w:rPr>
              <w:t>Yes</w:t>
            </w:r>
          </w:p>
        </w:tc>
        <w:tc>
          <w:tcPr>
            <w:tcW w:w="648" w:type="dxa"/>
            <w:shd w:val="clear" w:color="auto" w:fill="E2EFD9" w:themeFill="accent6" w:themeFillTint="33"/>
            <w:vAlign w:val="center"/>
          </w:tcPr>
          <w:p w14:paraId="5DBE3ED0" w14:textId="77777777" w:rsidR="00AF18D9" w:rsidRPr="00E732CF" w:rsidRDefault="00AF18D9" w:rsidP="00863F7C">
            <w:pPr>
              <w:jc w:val="center"/>
              <w:rPr>
                <w:rFonts w:cs="Arial"/>
                <w:b/>
              </w:rPr>
            </w:pPr>
            <w:r w:rsidRPr="00E732CF">
              <w:rPr>
                <w:rFonts w:cs="Arial"/>
                <w:b/>
              </w:rPr>
              <w:t>No</w:t>
            </w:r>
          </w:p>
        </w:tc>
        <w:tc>
          <w:tcPr>
            <w:tcW w:w="648" w:type="dxa"/>
            <w:shd w:val="clear" w:color="auto" w:fill="E2EFD9" w:themeFill="accent6" w:themeFillTint="33"/>
            <w:vAlign w:val="center"/>
          </w:tcPr>
          <w:p w14:paraId="667CA8C5" w14:textId="77777777" w:rsidR="00AF18D9" w:rsidRPr="00E732CF" w:rsidRDefault="00AF18D9" w:rsidP="00863F7C">
            <w:pPr>
              <w:jc w:val="center"/>
              <w:rPr>
                <w:rFonts w:cs="Arial"/>
                <w:b/>
              </w:rPr>
            </w:pPr>
            <w:r w:rsidRPr="00E732CF">
              <w:rPr>
                <w:rFonts w:cs="Arial"/>
                <w:b/>
              </w:rPr>
              <w:t>N/A</w:t>
            </w:r>
          </w:p>
        </w:tc>
      </w:tr>
      <w:tr w:rsidR="00F1625C" w:rsidRPr="00E732CF" w14:paraId="53EA2A1D" w14:textId="77777777" w:rsidTr="00B71169">
        <w:tc>
          <w:tcPr>
            <w:tcW w:w="7416" w:type="dxa"/>
            <w:shd w:val="clear" w:color="auto" w:fill="E2EFD9" w:themeFill="accent6" w:themeFillTint="33"/>
          </w:tcPr>
          <w:p w14:paraId="2EAB29FA" w14:textId="77777777" w:rsidR="00F1625C" w:rsidRPr="00E732CF" w:rsidRDefault="00F1625C" w:rsidP="00C32F45">
            <w:pPr>
              <w:rPr>
                <w:rFonts w:cs="Arial"/>
              </w:rPr>
            </w:pPr>
            <w:r w:rsidRPr="00E732CF">
              <w:rPr>
                <w:rFonts w:cs="Arial"/>
              </w:rPr>
              <w:t xml:space="preserve">Does the institution disclose </w:t>
            </w:r>
            <w:r>
              <w:rPr>
                <w:rFonts w:cstheme="minorHAnsi"/>
              </w:rPr>
              <w:t xml:space="preserve">student achievement and assessment performance </w:t>
            </w:r>
            <w:r w:rsidRPr="003E0C2C">
              <w:rPr>
                <w:rFonts w:cstheme="minorHAnsi"/>
              </w:rPr>
              <w:t>measures</w:t>
            </w:r>
            <w:r>
              <w:rPr>
                <w:rFonts w:cstheme="minorHAnsi"/>
              </w:rPr>
              <w:t xml:space="preserve"> on its website</w:t>
            </w:r>
            <w:r w:rsidRPr="00E732CF">
              <w:rPr>
                <w:rFonts w:cs="Arial"/>
              </w:rPr>
              <w:t xml:space="preserve">? </w:t>
            </w:r>
          </w:p>
        </w:tc>
        <w:sdt>
          <w:sdtPr>
            <w:rPr>
              <w:rFonts w:cs="Arial"/>
            </w:rPr>
            <w:id w:val="157770330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776397A" w14:textId="77777777" w:rsidR="00F1625C" w:rsidRPr="00E732CF" w:rsidRDefault="00F1625C" w:rsidP="00863F7C">
                <w:pPr>
                  <w:jc w:val="center"/>
                  <w:rPr>
                    <w:rFonts w:cs="Arial"/>
                  </w:rPr>
                </w:pPr>
                <w:r w:rsidRPr="000C5542">
                  <w:rPr>
                    <w:rFonts w:ascii="MS Gothic" w:eastAsia="MS Gothic" w:hAnsi="MS Gothic" w:cs="Arial" w:hint="eastAsia"/>
                  </w:rPr>
                  <w:t>☐</w:t>
                </w:r>
              </w:p>
            </w:tc>
          </w:sdtContent>
        </w:sdt>
        <w:sdt>
          <w:sdtPr>
            <w:rPr>
              <w:rFonts w:cs="Arial"/>
            </w:rPr>
            <w:id w:val="-33084260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D87FF79" w14:textId="77777777" w:rsidR="00F1625C" w:rsidRPr="00E732CF" w:rsidRDefault="00F1625C" w:rsidP="00863F7C">
                <w:pPr>
                  <w:jc w:val="center"/>
                  <w:rPr>
                    <w:rFonts w:cs="Arial"/>
                  </w:rPr>
                </w:pPr>
                <w:r w:rsidRPr="000C5542">
                  <w:rPr>
                    <w:rFonts w:ascii="MS Gothic" w:eastAsia="MS Gothic" w:hAnsi="MS Gothic" w:cs="Arial" w:hint="eastAsia"/>
                  </w:rPr>
                  <w:t>☐</w:t>
                </w:r>
              </w:p>
            </w:tc>
          </w:sdtContent>
        </w:sdt>
        <w:sdt>
          <w:sdtPr>
            <w:rPr>
              <w:rFonts w:cs="Arial"/>
            </w:rPr>
            <w:id w:val="110778146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5608C11" w14:textId="77777777" w:rsidR="00F1625C" w:rsidRPr="00E732CF" w:rsidRDefault="00F1625C" w:rsidP="00863F7C">
                <w:pPr>
                  <w:jc w:val="center"/>
                  <w:rPr>
                    <w:rFonts w:cs="Arial"/>
                  </w:rPr>
                </w:pPr>
                <w:r w:rsidRPr="000C5542">
                  <w:rPr>
                    <w:rFonts w:ascii="MS Gothic" w:eastAsia="MS Gothic" w:hAnsi="MS Gothic" w:cs="Arial" w:hint="eastAsia"/>
                  </w:rPr>
                  <w:t>☐</w:t>
                </w:r>
              </w:p>
            </w:tc>
          </w:sdtContent>
        </w:sdt>
      </w:tr>
      <w:tr w:rsidR="00AF18D9" w:rsidRPr="00E732CF" w14:paraId="578991DA" w14:textId="77777777" w:rsidTr="00B71169">
        <w:tc>
          <w:tcPr>
            <w:tcW w:w="7416" w:type="dxa"/>
            <w:shd w:val="clear" w:color="auto" w:fill="E2EFD9" w:themeFill="accent6" w:themeFillTint="33"/>
          </w:tcPr>
          <w:p w14:paraId="213430E3" w14:textId="03879D57" w:rsidR="00AF18D9" w:rsidRPr="00E732CF" w:rsidRDefault="00F1625C" w:rsidP="00C32F45">
            <w:pPr>
              <w:rPr>
                <w:rFonts w:cs="Arial"/>
              </w:rPr>
            </w:pPr>
            <w:r>
              <w:rPr>
                <w:rFonts w:cstheme="minorHAnsi"/>
              </w:rPr>
              <w:t>Do the institution’s student achievement and other disclosures comply with applicable state, federal, or other relevant regulatory agency requirements?</w:t>
            </w:r>
          </w:p>
        </w:tc>
        <w:sdt>
          <w:sdtPr>
            <w:rPr>
              <w:rFonts w:cs="Arial"/>
            </w:rPr>
            <w:id w:val="-78904294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A443C18" w14:textId="77777777" w:rsidR="00AF18D9" w:rsidRPr="00E732CF" w:rsidRDefault="00AF18D9" w:rsidP="00863F7C">
                <w:pPr>
                  <w:jc w:val="center"/>
                  <w:rPr>
                    <w:rFonts w:cs="Arial"/>
                  </w:rPr>
                </w:pPr>
                <w:r w:rsidRPr="000C5542">
                  <w:rPr>
                    <w:rFonts w:ascii="MS Gothic" w:eastAsia="MS Gothic" w:hAnsi="MS Gothic" w:cs="Arial" w:hint="eastAsia"/>
                  </w:rPr>
                  <w:t>☐</w:t>
                </w:r>
              </w:p>
            </w:tc>
          </w:sdtContent>
        </w:sdt>
        <w:sdt>
          <w:sdtPr>
            <w:rPr>
              <w:rFonts w:cs="Arial"/>
            </w:rPr>
            <w:id w:val="-19546876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6C2576F" w14:textId="77777777" w:rsidR="00AF18D9" w:rsidRPr="00E732CF" w:rsidRDefault="00AF18D9" w:rsidP="00863F7C">
                <w:pPr>
                  <w:jc w:val="center"/>
                  <w:rPr>
                    <w:rFonts w:cs="Arial"/>
                  </w:rPr>
                </w:pPr>
                <w:r w:rsidRPr="000C5542">
                  <w:rPr>
                    <w:rFonts w:ascii="MS Gothic" w:eastAsia="MS Gothic" w:hAnsi="MS Gothic" w:cs="Arial" w:hint="eastAsia"/>
                  </w:rPr>
                  <w:t>☐</w:t>
                </w:r>
              </w:p>
            </w:tc>
          </w:sdtContent>
        </w:sdt>
        <w:sdt>
          <w:sdtPr>
            <w:rPr>
              <w:rFonts w:cs="Arial"/>
            </w:rPr>
            <w:id w:val="-194638047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8A11AAF" w14:textId="77777777" w:rsidR="00AF18D9" w:rsidRPr="00E732CF" w:rsidRDefault="00AF18D9" w:rsidP="00863F7C">
                <w:pPr>
                  <w:jc w:val="center"/>
                  <w:rPr>
                    <w:rFonts w:cs="Arial"/>
                  </w:rPr>
                </w:pPr>
                <w:r w:rsidRPr="000C5542">
                  <w:rPr>
                    <w:rFonts w:ascii="MS Gothic" w:eastAsia="MS Gothic" w:hAnsi="MS Gothic" w:cs="Arial" w:hint="eastAsia"/>
                  </w:rPr>
                  <w:t>☐</w:t>
                </w:r>
              </w:p>
            </w:tc>
          </w:sdtContent>
        </w:sdt>
      </w:tr>
      <w:tr w:rsidR="00AF18D9" w:rsidRPr="00E732CF" w14:paraId="76A28A1F" w14:textId="77777777" w:rsidTr="00B71169">
        <w:tc>
          <w:tcPr>
            <w:tcW w:w="7416" w:type="dxa"/>
            <w:shd w:val="clear" w:color="auto" w:fill="E2EFD9" w:themeFill="accent6" w:themeFillTint="33"/>
          </w:tcPr>
          <w:p w14:paraId="53AD2FC9" w14:textId="491C9700" w:rsidR="00AF18D9" w:rsidRPr="00E732CF" w:rsidRDefault="00F1625C" w:rsidP="00C32F45">
            <w:pPr>
              <w:rPr>
                <w:rFonts w:cs="Arial"/>
              </w:rPr>
            </w:pPr>
            <w:r>
              <w:rPr>
                <w:rFonts w:cs="Arial"/>
              </w:rPr>
              <w:t xml:space="preserve">Does the </w:t>
            </w:r>
            <w:r w:rsidRPr="00F1625C">
              <w:rPr>
                <w:rFonts w:cs="Arial"/>
              </w:rPr>
              <w:t>institution routinely update student achievement disclosures on its website with reliable, current, and accurate data</w:t>
            </w:r>
            <w:r>
              <w:rPr>
                <w:rFonts w:cs="Arial"/>
              </w:rPr>
              <w:t>?</w:t>
            </w:r>
          </w:p>
        </w:tc>
        <w:sdt>
          <w:sdtPr>
            <w:rPr>
              <w:rFonts w:cs="Arial"/>
            </w:rPr>
            <w:id w:val="41883149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60F18D2" w14:textId="77777777" w:rsidR="00AF18D9" w:rsidRPr="00E732CF" w:rsidRDefault="00AF18D9" w:rsidP="00863F7C">
                <w:pPr>
                  <w:jc w:val="center"/>
                  <w:rPr>
                    <w:rFonts w:cs="Arial"/>
                  </w:rPr>
                </w:pPr>
                <w:r w:rsidRPr="000C5542">
                  <w:rPr>
                    <w:rFonts w:ascii="MS Gothic" w:eastAsia="MS Gothic" w:hAnsi="MS Gothic" w:cs="Arial" w:hint="eastAsia"/>
                  </w:rPr>
                  <w:t>☐</w:t>
                </w:r>
              </w:p>
            </w:tc>
          </w:sdtContent>
        </w:sdt>
        <w:sdt>
          <w:sdtPr>
            <w:rPr>
              <w:rFonts w:cs="Arial"/>
            </w:rPr>
            <w:id w:val="-28018941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C381238" w14:textId="77777777" w:rsidR="00AF18D9" w:rsidRPr="00E732CF" w:rsidRDefault="00AF18D9" w:rsidP="00863F7C">
                <w:pPr>
                  <w:jc w:val="center"/>
                  <w:rPr>
                    <w:rFonts w:cs="Arial"/>
                  </w:rPr>
                </w:pPr>
                <w:r w:rsidRPr="000C5542">
                  <w:rPr>
                    <w:rFonts w:ascii="MS Gothic" w:eastAsia="MS Gothic" w:hAnsi="MS Gothic" w:cs="Arial" w:hint="eastAsia"/>
                  </w:rPr>
                  <w:t>☐</w:t>
                </w:r>
              </w:p>
            </w:tc>
          </w:sdtContent>
        </w:sdt>
        <w:sdt>
          <w:sdtPr>
            <w:rPr>
              <w:rFonts w:cs="Arial"/>
            </w:rPr>
            <w:id w:val="-164996670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E1FD7B2" w14:textId="77777777" w:rsidR="00AF18D9" w:rsidRPr="00E732CF" w:rsidRDefault="00AF18D9" w:rsidP="00863F7C">
                <w:pPr>
                  <w:jc w:val="center"/>
                  <w:rPr>
                    <w:rFonts w:cs="Arial"/>
                  </w:rPr>
                </w:pPr>
                <w:r w:rsidRPr="000C5542">
                  <w:rPr>
                    <w:rFonts w:ascii="MS Gothic" w:eastAsia="MS Gothic" w:hAnsi="MS Gothic" w:cs="Arial" w:hint="eastAsia"/>
                  </w:rPr>
                  <w:t>☐</w:t>
                </w:r>
              </w:p>
            </w:tc>
          </w:sdtContent>
        </w:sdt>
      </w:tr>
      <w:tr w:rsidR="00AF18D9" w:rsidRPr="00E732CF" w14:paraId="59DE2B99" w14:textId="77777777" w:rsidTr="00B71169">
        <w:tc>
          <w:tcPr>
            <w:tcW w:w="7416" w:type="dxa"/>
            <w:shd w:val="clear" w:color="auto" w:fill="E2EFD9" w:themeFill="accent6" w:themeFillTint="33"/>
          </w:tcPr>
          <w:p w14:paraId="5499CBE2" w14:textId="2F08336E" w:rsidR="00AF18D9" w:rsidRPr="00E732CF" w:rsidRDefault="00AF18D9" w:rsidP="00C32F45">
            <w:pPr>
              <w:rPr>
                <w:rFonts w:cs="Arial"/>
                <w:b/>
              </w:rPr>
            </w:pPr>
            <w:r w:rsidRPr="00E732CF">
              <w:rPr>
                <w:rFonts w:cs="Arial"/>
                <w:b/>
              </w:rPr>
              <w:t xml:space="preserve">Standard </w:t>
            </w:r>
            <w:r w:rsidR="00F1625C">
              <w:rPr>
                <w:rFonts w:cs="Arial"/>
                <w:b/>
              </w:rPr>
              <w:t>XIII.E</w:t>
            </w:r>
            <w:r w:rsidRPr="00E732CF">
              <w:rPr>
                <w:rFonts w:cs="Arial"/>
                <w:b/>
              </w:rPr>
              <w:t xml:space="preserve">. – </w:t>
            </w:r>
            <w:r>
              <w:rPr>
                <w:rFonts w:cs="Arial"/>
                <w:b/>
              </w:rPr>
              <w:t>Standard is Evident, Emerging, Not Evident, or Not Applicable</w:t>
            </w:r>
          </w:p>
        </w:tc>
        <w:tc>
          <w:tcPr>
            <w:tcW w:w="1944" w:type="dxa"/>
            <w:gridSpan w:val="3"/>
            <w:shd w:val="clear" w:color="auto" w:fill="E2EFD9" w:themeFill="accent6" w:themeFillTint="33"/>
          </w:tcPr>
          <w:p w14:paraId="2B2F8A6C" w14:textId="77777777" w:rsidR="00AF18D9" w:rsidRPr="00E732CF" w:rsidRDefault="00000000" w:rsidP="00C32F45">
            <w:pPr>
              <w:rPr>
                <w:rFonts w:cs="Arial"/>
                <w:b/>
              </w:rPr>
            </w:pPr>
            <w:sdt>
              <w:sdtPr>
                <w:rPr>
                  <w:rStyle w:val="Style1"/>
                </w:rPr>
                <w:alias w:val="Finding "/>
                <w:tag w:val="Finding "/>
                <w:id w:val="1139154481"/>
                <w:placeholder>
                  <w:docPart w:val="632411D99C7B4A89A862E0AB3D304923"/>
                </w:placeholder>
                <w:showingPlcHdr/>
                <w:comboBox>
                  <w:listItem w:displayText="Standard is Evident" w:value="Standard is Evident"/>
                  <w:listItem w:displayText="Standard is Emerging" w:value="Standard is Emerging"/>
                  <w:listItem w:displayText="Standard is Not Evident" w:value="Standard is Not Evident"/>
                  <w:listItem w:displayText="Not Applicable " w:value="Not Applicable "/>
                </w:comboBox>
              </w:sdtPr>
              <w:sdtEndPr>
                <w:rPr>
                  <w:rStyle w:val="DefaultParagraphFont"/>
                  <w:rFonts w:cs="Arial"/>
                  <w:b/>
                  <w:vanish/>
                  <w:sz w:val="20"/>
                  <w:szCs w:val="20"/>
                </w:rPr>
              </w:sdtEndPr>
              <w:sdtContent>
                <w:r w:rsidR="00AF18D9" w:rsidRPr="00C94CE0">
                  <w:rPr>
                    <w:rStyle w:val="PlaceholderText"/>
                  </w:rPr>
                  <w:t>Choose a finding.</w:t>
                </w:r>
              </w:sdtContent>
            </w:sdt>
          </w:p>
        </w:tc>
      </w:tr>
    </w:tbl>
    <w:p w14:paraId="36A17F5F" w14:textId="77777777" w:rsidR="00AF18D9" w:rsidRDefault="00AF18D9" w:rsidP="00341438">
      <w:pPr>
        <w:spacing w:after="0" w:line="240" w:lineRule="auto"/>
        <w:rPr>
          <w:rFonts w:ascii="Calibri" w:eastAsia="Arial" w:hAnsi="Calibri" w:cs="Arial"/>
          <w:b/>
          <w:bCs/>
          <w:sz w:val="24"/>
          <w:szCs w:val="24"/>
          <w:u w:val="single"/>
        </w:rPr>
      </w:pPr>
    </w:p>
    <w:p w14:paraId="7BD06B95" w14:textId="214D8985" w:rsidR="00341438" w:rsidRPr="00512A8E" w:rsidRDefault="00341438" w:rsidP="00341438">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1165166206"/>
          <w:placeholder>
            <w:docPart w:val="5656668ADA474C96BA150E1AC6B9A23E"/>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05BC398E" w14:textId="4A6D4169" w:rsidR="00341438" w:rsidRPr="00512A8E" w:rsidRDefault="00341438" w:rsidP="00341438">
      <w:pPr>
        <w:spacing w:after="0" w:line="240" w:lineRule="auto"/>
        <w:rPr>
          <w:rFonts w:ascii="Calibri" w:eastAsia="Calibri" w:hAnsi="Calibri" w:cs="Arial"/>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1735274539"/>
          <w:placeholder>
            <w:docPart w:val="A4A1185E1AAB4944AC4A9AF419B24AA5"/>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20F8AAF8" w14:textId="77777777" w:rsidR="00341438" w:rsidRPr="00512A8E" w:rsidRDefault="00341438" w:rsidP="00341438">
      <w:pPr>
        <w:spacing w:after="0" w:line="240" w:lineRule="auto"/>
        <w:rPr>
          <w:rFonts w:ascii="Calibri" w:eastAsia="Calibri" w:hAnsi="Calibri" w:cs="Arial"/>
        </w:rPr>
      </w:pPr>
    </w:p>
    <w:p w14:paraId="5ED0305C" w14:textId="617D0449" w:rsidR="00A83741" w:rsidRPr="00512A8E" w:rsidRDefault="00A83741" w:rsidP="00A83741">
      <w:pPr>
        <w:spacing w:after="0" w:line="240" w:lineRule="auto"/>
        <w:rPr>
          <w:rFonts w:cs="Arial"/>
          <w:sz w:val="20"/>
          <w:szCs w:val="20"/>
        </w:rPr>
      </w:pPr>
      <w:r w:rsidRPr="005854FB">
        <w:rPr>
          <w:rFonts w:cs="Arial"/>
          <w:b/>
          <w:smallCaps/>
          <w:sz w:val="24"/>
          <w:szCs w:val="24"/>
          <w:u w:val="single"/>
        </w:rPr>
        <w:t xml:space="preserve">Exhibit </w:t>
      </w:r>
      <w:r>
        <w:rPr>
          <w:rFonts w:cs="Arial"/>
          <w:b/>
          <w:smallCaps/>
          <w:sz w:val="24"/>
          <w:szCs w:val="24"/>
          <w:u w:val="single"/>
        </w:rPr>
        <w:t>37</w:t>
      </w:r>
      <w:r w:rsidRPr="005854FB">
        <w:rPr>
          <w:rFonts w:cs="Arial"/>
          <w:b/>
          <w:smallCaps/>
          <w:sz w:val="24"/>
          <w:szCs w:val="24"/>
          <w:u w:val="single"/>
        </w:rPr>
        <w:t>:</w:t>
      </w:r>
      <w:r w:rsidRPr="007F5C5E">
        <w:rPr>
          <w:rFonts w:cs="Arial"/>
          <w:color w:val="0000FF"/>
          <w:sz w:val="20"/>
          <w:szCs w:val="20"/>
        </w:rPr>
        <w:t xml:space="preserve"> </w:t>
      </w:r>
      <w:sdt>
        <w:sdtPr>
          <w:rPr>
            <w:rFonts w:cs="Arial"/>
            <w:color w:val="0000FF"/>
            <w:sz w:val="20"/>
            <w:szCs w:val="20"/>
          </w:rPr>
          <w:id w:val="-1686744966"/>
          <w:placeholder>
            <w:docPart w:val="F97BBBAC094943E98122F1634273F061"/>
          </w:placeholder>
          <w:temporary/>
          <w:showingPlcHdr/>
        </w:sdtPr>
        <w:sdtContent>
          <w:r w:rsidRPr="00397EB7">
            <w:rPr>
              <w:rFonts w:cs="Arial"/>
              <w:color w:val="767171" w:themeColor="background2" w:themeShade="80"/>
            </w:rPr>
            <w:t xml:space="preserve">Provide detailed feedback for </w:t>
          </w:r>
          <w:r>
            <w:rPr>
              <w:rFonts w:cs="Arial"/>
              <w:color w:val="767171" w:themeColor="background2" w:themeShade="80"/>
            </w:rPr>
            <w:t>the E</w:t>
          </w:r>
          <w:r w:rsidRPr="00397EB7">
            <w:rPr>
              <w:rFonts w:cs="Arial"/>
              <w:color w:val="767171" w:themeColor="background2" w:themeShade="80"/>
            </w:rPr>
            <w:t>xhibit</w:t>
          </w:r>
          <w:r>
            <w:rPr>
              <w:rFonts w:cs="Arial"/>
              <w:color w:val="767171" w:themeColor="background2" w:themeShade="80"/>
            </w:rPr>
            <w:t xml:space="preserve">(s) </w:t>
          </w:r>
          <w:r w:rsidRPr="00397EB7">
            <w:rPr>
              <w:rFonts w:cs="Arial"/>
              <w:color w:val="767171" w:themeColor="background2" w:themeShade="80"/>
            </w:rPr>
            <w:t>related to this core component. The applicant institution uses this feedback to strengthen its documentation, processes, and procedures.</w:t>
          </w:r>
        </w:sdtContent>
      </w:sdt>
    </w:p>
    <w:p w14:paraId="01023BC3" w14:textId="77777777" w:rsidR="00A83741" w:rsidRPr="00512A8E" w:rsidRDefault="00A83741" w:rsidP="00341438">
      <w:pPr>
        <w:spacing w:after="0" w:line="240" w:lineRule="auto"/>
        <w:rPr>
          <w:rFonts w:ascii="Calibri" w:eastAsia="Calibri" w:hAnsi="Calibri" w:cs="Arial"/>
        </w:rPr>
      </w:pPr>
    </w:p>
    <w:p w14:paraId="7EC3B046" w14:textId="77777777" w:rsidR="00341438" w:rsidRPr="00512A8E" w:rsidRDefault="00341438" w:rsidP="00341438">
      <w:pPr>
        <w:spacing w:after="0" w:line="240" w:lineRule="auto"/>
        <w:rPr>
          <w:rFonts w:ascii="Calibri" w:eastAsia="Arial" w:hAnsi="Calibri" w:cs="Arial"/>
        </w:rPr>
      </w:pPr>
      <w:r w:rsidRPr="0027349F">
        <w:rPr>
          <w:rFonts w:ascii="Calibri" w:eastAsia="Arial" w:hAnsi="Calibri" w:cs="Arial"/>
          <w:b/>
          <w:bCs/>
          <w:sz w:val="24"/>
          <w:szCs w:val="24"/>
          <w:u w:val="single"/>
        </w:rPr>
        <w:lastRenderedPageBreak/>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1157027018"/>
          <w:placeholder>
            <w:docPart w:val="2ADF2A53F40D46A0A466AC7C3D1AD4DC"/>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53E4D3A5" w14:textId="77777777" w:rsidR="00C7457E" w:rsidRPr="00C7457E" w:rsidRDefault="00C7457E" w:rsidP="00C7457E">
      <w:pPr>
        <w:spacing w:after="0" w:line="240" w:lineRule="auto"/>
        <w:ind w:left="360"/>
        <w:rPr>
          <w:rFonts w:ascii="Calibri" w:eastAsia="Aptos" w:hAnsi="Calibri" w:cs="Calibri"/>
          <w:sz w:val="24"/>
          <w:szCs w:val="24"/>
        </w:rPr>
      </w:pPr>
    </w:p>
    <w:sdt>
      <w:sdtPr>
        <w:rPr>
          <w:rFonts w:ascii="Calibri" w:eastAsia="Times New Roman" w:hAnsi="Calibri" w:cs="Times New Roman"/>
          <w:b/>
          <w:sz w:val="24"/>
          <w:szCs w:val="28"/>
        </w:rPr>
        <w:id w:val="-2093456370"/>
        <w:lock w:val="sdtContentLocked"/>
        <w:placeholder>
          <w:docPart w:val="DefaultPlaceholder_-1854013440"/>
        </w:placeholder>
      </w:sdtPr>
      <w:sdtEndPr>
        <w:rPr>
          <w:rFonts w:eastAsia="Aptos" w:cs="Calibri"/>
          <w:b w:val="0"/>
          <w:szCs w:val="24"/>
        </w:rPr>
      </w:sdtEndPr>
      <w:sdtContent>
        <w:p w14:paraId="0C9834DD" w14:textId="4AA89D05" w:rsidR="00C7457E" w:rsidRPr="00C7457E" w:rsidRDefault="00C7457E">
          <w:pPr>
            <w:keepNext/>
            <w:keepLines/>
            <w:numPr>
              <w:ilvl w:val="1"/>
              <w:numId w:val="16"/>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Advertising and Promotion</w:t>
          </w:r>
        </w:p>
        <w:p w14:paraId="4630C68B" w14:textId="5C733442"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conforms to ethical practices in all advertising and promotion to prospective students. The institution’s processes and procedures ensure that all advertisements, website content, and other marketing collateral is truthful, accurate, and clearly stated. The institution complies with DEAC’s Catalog Disclosures Checklist and DEAC’s Website Disclosures Checklist.</w:t>
          </w:r>
        </w:p>
      </w:sdtContent>
    </w:sdt>
    <w:p w14:paraId="1C0AEB48"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F1625C" w:rsidRPr="008B397B" w14:paraId="0880F0F8" w14:textId="77777777" w:rsidTr="00B71169">
        <w:tc>
          <w:tcPr>
            <w:tcW w:w="7416" w:type="dxa"/>
            <w:shd w:val="clear" w:color="auto" w:fill="E2EFD9" w:themeFill="accent6" w:themeFillTint="33"/>
          </w:tcPr>
          <w:p w14:paraId="1CE138E0" w14:textId="77777777" w:rsidR="00F1625C" w:rsidRPr="008B397B" w:rsidRDefault="00F1625C" w:rsidP="00C32F45">
            <w:pPr>
              <w:rPr>
                <w:rFonts w:cs="Arial"/>
                <w:b/>
              </w:rPr>
            </w:pPr>
            <w:r w:rsidRPr="008B397B">
              <w:rPr>
                <w:rFonts w:cs="Arial"/>
                <w:b/>
              </w:rPr>
              <w:t>Questions</w:t>
            </w:r>
          </w:p>
        </w:tc>
        <w:tc>
          <w:tcPr>
            <w:tcW w:w="648" w:type="dxa"/>
            <w:shd w:val="clear" w:color="auto" w:fill="E2EFD9" w:themeFill="accent6" w:themeFillTint="33"/>
            <w:vAlign w:val="center"/>
          </w:tcPr>
          <w:p w14:paraId="074FAA91" w14:textId="77777777" w:rsidR="00F1625C" w:rsidRPr="008B397B" w:rsidRDefault="00F1625C" w:rsidP="00863F7C">
            <w:pPr>
              <w:jc w:val="center"/>
              <w:rPr>
                <w:rFonts w:cs="Arial"/>
                <w:b/>
              </w:rPr>
            </w:pPr>
            <w:r w:rsidRPr="008B397B">
              <w:rPr>
                <w:rFonts w:cs="Arial"/>
                <w:b/>
              </w:rPr>
              <w:t>Yes</w:t>
            </w:r>
          </w:p>
        </w:tc>
        <w:tc>
          <w:tcPr>
            <w:tcW w:w="648" w:type="dxa"/>
            <w:shd w:val="clear" w:color="auto" w:fill="E2EFD9" w:themeFill="accent6" w:themeFillTint="33"/>
            <w:vAlign w:val="center"/>
          </w:tcPr>
          <w:p w14:paraId="164F3134" w14:textId="77777777" w:rsidR="00F1625C" w:rsidRPr="008B397B" w:rsidRDefault="00F1625C" w:rsidP="00863F7C">
            <w:pPr>
              <w:jc w:val="center"/>
              <w:rPr>
                <w:rFonts w:cs="Arial"/>
                <w:b/>
              </w:rPr>
            </w:pPr>
            <w:r w:rsidRPr="008B397B">
              <w:rPr>
                <w:rFonts w:cs="Arial"/>
                <w:b/>
              </w:rPr>
              <w:t>No</w:t>
            </w:r>
          </w:p>
        </w:tc>
        <w:tc>
          <w:tcPr>
            <w:tcW w:w="648" w:type="dxa"/>
            <w:shd w:val="clear" w:color="auto" w:fill="E2EFD9" w:themeFill="accent6" w:themeFillTint="33"/>
            <w:vAlign w:val="center"/>
          </w:tcPr>
          <w:p w14:paraId="771F5807" w14:textId="77777777" w:rsidR="00F1625C" w:rsidRPr="008B397B" w:rsidRDefault="00F1625C" w:rsidP="00863F7C">
            <w:pPr>
              <w:jc w:val="center"/>
              <w:rPr>
                <w:rFonts w:cs="Arial"/>
                <w:b/>
              </w:rPr>
            </w:pPr>
            <w:r w:rsidRPr="008B397B">
              <w:rPr>
                <w:rFonts w:cs="Arial"/>
                <w:b/>
              </w:rPr>
              <w:t>N/A</w:t>
            </w:r>
          </w:p>
        </w:tc>
      </w:tr>
      <w:tr w:rsidR="00F1625C" w:rsidRPr="008B397B" w14:paraId="124775E7" w14:textId="77777777" w:rsidTr="00B71169">
        <w:tc>
          <w:tcPr>
            <w:tcW w:w="7416" w:type="dxa"/>
            <w:shd w:val="clear" w:color="auto" w:fill="E2EFD9" w:themeFill="accent6" w:themeFillTint="33"/>
          </w:tcPr>
          <w:p w14:paraId="55A90746" w14:textId="77777777" w:rsidR="00F1625C" w:rsidRPr="008B397B" w:rsidRDefault="00F1625C" w:rsidP="00C32F45">
            <w:pPr>
              <w:rPr>
                <w:rFonts w:cs="Arial"/>
              </w:rPr>
            </w:pPr>
            <w:r w:rsidRPr="008B397B">
              <w:rPr>
                <w:rFonts w:cs="Arial"/>
              </w:rPr>
              <w:t>Did the institution describe its approach to advertising and promotion of its programs?</w:t>
            </w:r>
          </w:p>
        </w:tc>
        <w:sdt>
          <w:sdtPr>
            <w:rPr>
              <w:rFonts w:cs="Arial"/>
            </w:rPr>
            <w:id w:val="120259737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088F693" w14:textId="77777777" w:rsidR="00F1625C" w:rsidRPr="008B397B" w:rsidRDefault="00F1625C" w:rsidP="00863F7C">
                <w:pPr>
                  <w:jc w:val="center"/>
                  <w:rPr>
                    <w:rFonts w:cs="Arial"/>
                  </w:rPr>
                </w:pPr>
                <w:r w:rsidRPr="000C5542">
                  <w:rPr>
                    <w:rFonts w:ascii="MS Gothic" w:eastAsia="MS Gothic" w:hAnsi="MS Gothic" w:cs="Arial" w:hint="eastAsia"/>
                  </w:rPr>
                  <w:t>☐</w:t>
                </w:r>
              </w:p>
            </w:tc>
          </w:sdtContent>
        </w:sdt>
        <w:sdt>
          <w:sdtPr>
            <w:rPr>
              <w:rFonts w:cs="Arial"/>
            </w:rPr>
            <w:id w:val="36040738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1683FB1" w14:textId="77777777" w:rsidR="00F1625C" w:rsidRPr="008B397B" w:rsidRDefault="00F1625C" w:rsidP="00863F7C">
                <w:pPr>
                  <w:jc w:val="center"/>
                  <w:rPr>
                    <w:rFonts w:cs="Arial"/>
                  </w:rPr>
                </w:pPr>
                <w:r w:rsidRPr="000C5542">
                  <w:rPr>
                    <w:rFonts w:ascii="MS Gothic" w:eastAsia="MS Gothic" w:hAnsi="MS Gothic" w:cs="Arial" w:hint="eastAsia"/>
                  </w:rPr>
                  <w:t>☐</w:t>
                </w:r>
              </w:p>
            </w:tc>
          </w:sdtContent>
        </w:sdt>
        <w:sdt>
          <w:sdtPr>
            <w:rPr>
              <w:rFonts w:cs="Arial"/>
            </w:rPr>
            <w:id w:val="118709995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7603E6C" w14:textId="77777777" w:rsidR="00F1625C" w:rsidRPr="008B397B" w:rsidRDefault="00F1625C" w:rsidP="00863F7C">
                <w:pPr>
                  <w:jc w:val="center"/>
                  <w:rPr>
                    <w:rFonts w:cs="Arial"/>
                  </w:rPr>
                </w:pPr>
                <w:r w:rsidRPr="000C5542">
                  <w:rPr>
                    <w:rFonts w:ascii="MS Gothic" w:eastAsia="MS Gothic" w:hAnsi="MS Gothic" w:cs="Arial" w:hint="eastAsia"/>
                  </w:rPr>
                  <w:t>☐</w:t>
                </w:r>
              </w:p>
            </w:tc>
          </w:sdtContent>
        </w:sdt>
      </w:tr>
      <w:tr w:rsidR="00F1625C" w:rsidRPr="008B397B" w14:paraId="625F8D07" w14:textId="77777777" w:rsidTr="00B71169">
        <w:tc>
          <w:tcPr>
            <w:tcW w:w="7416" w:type="dxa"/>
            <w:shd w:val="clear" w:color="auto" w:fill="E2EFD9" w:themeFill="accent6" w:themeFillTint="33"/>
          </w:tcPr>
          <w:p w14:paraId="5A82C907" w14:textId="77777777" w:rsidR="00F1625C" w:rsidRPr="008B397B" w:rsidRDefault="00F1625C" w:rsidP="00C32F45">
            <w:pPr>
              <w:rPr>
                <w:rFonts w:cs="Arial"/>
              </w:rPr>
            </w:pPr>
            <w:r w:rsidRPr="008B397B">
              <w:rPr>
                <w:rFonts w:cs="Arial"/>
              </w:rPr>
              <w:t xml:space="preserve">Did the institution identify who is responsible for the institution’s marketing and advertising decisions? </w:t>
            </w:r>
          </w:p>
        </w:tc>
        <w:sdt>
          <w:sdtPr>
            <w:rPr>
              <w:rFonts w:cs="Arial"/>
            </w:rPr>
            <w:id w:val="52336907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666EE87" w14:textId="77777777" w:rsidR="00F1625C" w:rsidRPr="008B397B" w:rsidRDefault="00F1625C" w:rsidP="00863F7C">
                <w:pPr>
                  <w:jc w:val="center"/>
                  <w:rPr>
                    <w:rFonts w:cs="Arial"/>
                  </w:rPr>
                </w:pPr>
                <w:r w:rsidRPr="000C5542">
                  <w:rPr>
                    <w:rFonts w:ascii="MS Gothic" w:eastAsia="MS Gothic" w:hAnsi="MS Gothic" w:cs="Arial" w:hint="eastAsia"/>
                  </w:rPr>
                  <w:t>☐</w:t>
                </w:r>
              </w:p>
            </w:tc>
          </w:sdtContent>
        </w:sdt>
        <w:sdt>
          <w:sdtPr>
            <w:rPr>
              <w:rFonts w:cs="Arial"/>
            </w:rPr>
            <w:id w:val="22774481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5D99AD8" w14:textId="77777777" w:rsidR="00F1625C" w:rsidRPr="008B397B" w:rsidRDefault="00F1625C" w:rsidP="00863F7C">
                <w:pPr>
                  <w:jc w:val="center"/>
                  <w:rPr>
                    <w:rFonts w:cs="Arial"/>
                  </w:rPr>
                </w:pPr>
                <w:r w:rsidRPr="000C5542">
                  <w:rPr>
                    <w:rFonts w:ascii="MS Gothic" w:eastAsia="MS Gothic" w:hAnsi="MS Gothic" w:cs="Arial" w:hint="eastAsia"/>
                  </w:rPr>
                  <w:t>☐</w:t>
                </w:r>
              </w:p>
            </w:tc>
          </w:sdtContent>
        </w:sdt>
        <w:sdt>
          <w:sdtPr>
            <w:rPr>
              <w:rFonts w:cs="Arial"/>
            </w:rPr>
            <w:id w:val="47665491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816163A" w14:textId="77777777" w:rsidR="00F1625C" w:rsidRPr="008B397B" w:rsidRDefault="00F1625C" w:rsidP="00863F7C">
                <w:pPr>
                  <w:jc w:val="center"/>
                  <w:rPr>
                    <w:rFonts w:cs="Arial"/>
                  </w:rPr>
                </w:pPr>
                <w:r w:rsidRPr="000C5542">
                  <w:rPr>
                    <w:rFonts w:ascii="MS Gothic" w:eastAsia="MS Gothic" w:hAnsi="MS Gothic" w:cs="Arial" w:hint="eastAsia"/>
                  </w:rPr>
                  <w:t>☐</w:t>
                </w:r>
              </w:p>
            </w:tc>
          </w:sdtContent>
        </w:sdt>
      </w:tr>
      <w:tr w:rsidR="00F1625C" w:rsidRPr="008B397B" w14:paraId="5DB2106F" w14:textId="77777777" w:rsidTr="00B71169">
        <w:tc>
          <w:tcPr>
            <w:tcW w:w="7416" w:type="dxa"/>
            <w:shd w:val="clear" w:color="auto" w:fill="E2EFD9" w:themeFill="accent6" w:themeFillTint="33"/>
          </w:tcPr>
          <w:p w14:paraId="06B23D35" w14:textId="77777777" w:rsidR="00F1625C" w:rsidRPr="008B397B" w:rsidRDefault="00F1625C" w:rsidP="00C32F45">
            <w:pPr>
              <w:rPr>
                <w:rFonts w:cs="Arial"/>
              </w:rPr>
            </w:pPr>
            <w:r w:rsidRPr="008B397B">
              <w:rPr>
                <w:rFonts w:cs="Arial"/>
              </w:rPr>
              <w:t xml:space="preserve">Is the individual responsible for the institution’s marketing appropriately qualified by education or experience for this role? </w:t>
            </w:r>
          </w:p>
        </w:tc>
        <w:sdt>
          <w:sdtPr>
            <w:rPr>
              <w:rFonts w:cs="Arial"/>
            </w:rPr>
            <w:id w:val="-22483572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EE2D0CC" w14:textId="77777777" w:rsidR="00F1625C" w:rsidRPr="008B397B" w:rsidRDefault="00F1625C" w:rsidP="00863F7C">
                <w:pPr>
                  <w:jc w:val="center"/>
                  <w:rPr>
                    <w:rFonts w:cs="Arial"/>
                  </w:rPr>
                </w:pPr>
                <w:r w:rsidRPr="000C5542">
                  <w:rPr>
                    <w:rFonts w:ascii="MS Gothic" w:eastAsia="MS Gothic" w:hAnsi="MS Gothic" w:cs="Arial" w:hint="eastAsia"/>
                  </w:rPr>
                  <w:t>☐</w:t>
                </w:r>
              </w:p>
            </w:tc>
          </w:sdtContent>
        </w:sdt>
        <w:sdt>
          <w:sdtPr>
            <w:rPr>
              <w:rFonts w:cs="Arial"/>
            </w:rPr>
            <w:id w:val="-192942083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E712B4D" w14:textId="77777777" w:rsidR="00F1625C" w:rsidRPr="008B397B" w:rsidRDefault="00F1625C" w:rsidP="00863F7C">
                <w:pPr>
                  <w:jc w:val="center"/>
                  <w:rPr>
                    <w:rFonts w:cs="Arial"/>
                  </w:rPr>
                </w:pPr>
                <w:r w:rsidRPr="000C5542">
                  <w:rPr>
                    <w:rFonts w:ascii="MS Gothic" w:eastAsia="MS Gothic" w:hAnsi="MS Gothic" w:cs="Arial" w:hint="eastAsia"/>
                  </w:rPr>
                  <w:t>☐</w:t>
                </w:r>
              </w:p>
            </w:tc>
          </w:sdtContent>
        </w:sdt>
        <w:sdt>
          <w:sdtPr>
            <w:rPr>
              <w:rFonts w:cs="Arial"/>
            </w:rPr>
            <w:id w:val="61942463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697194B" w14:textId="77777777" w:rsidR="00F1625C" w:rsidRPr="008B397B" w:rsidRDefault="00F1625C" w:rsidP="00863F7C">
                <w:pPr>
                  <w:jc w:val="center"/>
                  <w:rPr>
                    <w:rFonts w:cs="Arial"/>
                  </w:rPr>
                </w:pPr>
                <w:r w:rsidRPr="000C5542">
                  <w:rPr>
                    <w:rFonts w:ascii="MS Gothic" w:eastAsia="MS Gothic" w:hAnsi="MS Gothic" w:cs="Arial" w:hint="eastAsia"/>
                  </w:rPr>
                  <w:t>☐</w:t>
                </w:r>
              </w:p>
            </w:tc>
          </w:sdtContent>
        </w:sdt>
      </w:tr>
      <w:tr w:rsidR="00F1625C" w:rsidRPr="008B397B" w14:paraId="253C7D0C" w14:textId="77777777" w:rsidTr="00B71169">
        <w:tc>
          <w:tcPr>
            <w:tcW w:w="7416" w:type="dxa"/>
            <w:shd w:val="clear" w:color="auto" w:fill="E2EFD9" w:themeFill="accent6" w:themeFillTint="33"/>
          </w:tcPr>
          <w:p w14:paraId="132D6963" w14:textId="18904970" w:rsidR="00F1625C" w:rsidRPr="008B397B" w:rsidRDefault="00F1625C" w:rsidP="00C32F45">
            <w:pPr>
              <w:rPr>
                <w:rFonts w:cs="Arial"/>
              </w:rPr>
            </w:pPr>
            <w:r w:rsidRPr="008B397B">
              <w:rPr>
                <w:rFonts w:cs="Arial"/>
              </w:rPr>
              <w:t xml:space="preserve">Does the institution have adequate </w:t>
            </w:r>
            <w:r>
              <w:rPr>
                <w:rFonts w:cs="Arial"/>
              </w:rPr>
              <w:t xml:space="preserve">processes and </w:t>
            </w:r>
            <w:r w:rsidRPr="008B397B">
              <w:rPr>
                <w:rFonts w:cs="Arial"/>
              </w:rPr>
              <w:t xml:space="preserve">procedures in place to </w:t>
            </w:r>
            <w:r>
              <w:rPr>
                <w:rFonts w:cs="Arial"/>
              </w:rPr>
              <w:t>verify</w:t>
            </w:r>
            <w:r w:rsidRPr="008B397B">
              <w:rPr>
                <w:rFonts w:cs="Arial"/>
              </w:rPr>
              <w:t xml:space="preserve"> that all advertisements, website</w:t>
            </w:r>
            <w:r>
              <w:rPr>
                <w:rFonts w:cs="Arial"/>
              </w:rPr>
              <w:t xml:space="preserve"> content</w:t>
            </w:r>
            <w:r w:rsidRPr="008B397B">
              <w:rPr>
                <w:rFonts w:cs="Arial"/>
              </w:rPr>
              <w:t xml:space="preserve">, and </w:t>
            </w:r>
            <w:r>
              <w:rPr>
                <w:rFonts w:cs="Arial"/>
              </w:rPr>
              <w:t>marketing collateral are</w:t>
            </w:r>
            <w:r w:rsidRPr="008B397B">
              <w:rPr>
                <w:rFonts w:cs="Arial"/>
              </w:rPr>
              <w:t xml:space="preserve"> truthful, accurate, clear?</w:t>
            </w:r>
          </w:p>
        </w:tc>
        <w:sdt>
          <w:sdtPr>
            <w:rPr>
              <w:rFonts w:cs="Arial"/>
            </w:rPr>
            <w:id w:val="-18606782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030C67E" w14:textId="77777777" w:rsidR="00F1625C" w:rsidRPr="008B397B" w:rsidRDefault="00F1625C" w:rsidP="00863F7C">
                <w:pPr>
                  <w:jc w:val="center"/>
                  <w:rPr>
                    <w:rFonts w:cs="Arial"/>
                  </w:rPr>
                </w:pPr>
                <w:r w:rsidRPr="000C5542">
                  <w:rPr>
                    <w:rFonts w:ascii="MS Gothic" w:eastAsia="MS Gothic" w:hAnsi="MS Gothic" w:cs="Arial" w:hint="eastAsia"/>
                  </w:rPr>
                  <w:t>☐</w:t>
                </w:r>
              </w:p>
            </w:tc>
          </w:sdtContent>
        </w:sdt>
        <w:sdt>
          <w:sdtPr>
            <w:rPr>
              <w:rFonts w:cs="Arial"/>
            </w:rPr>
            <w:id w:val="114447661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A3BAD35" w14:textId="77777777" w:rsidR="00F1625C" w:rsidRPr="008B397B" w:rsidRDefault="00F1625C" w:rsidP="00863F7C">
                <w:pPr>
                  <w:jc w:val="center"/>
                  <w:rPr>
                    <w:rFonts w:cs="Arial"/>
                  </w:rPr>
                </w:pPr>
                <w:r w:rsidRPr="000C5542">
                  <w:rPr>
                    <w:rFonts w:ascii="MS Gothic" w:eastAsia="MS Gothic" w:hAnsi="MS Gothic" w:cs="Arial" w:hint="eastAsia"/>
                  </w:rPr>
                  <w:t>☐</w:t>
                </w:r>
              </w:p>
            </w:tc>
          </w:sdtContent>
        </w:sdt>
        <w:sdt>
          <w:sdtPr>
            <w:rPr>
              <w:rFonts w:cs="Arial"/>
            </w:rPr>
            <w:id w:val="-76607900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E70B77F" w14:textId="77777777" w:rsidR="00F1625C" w:rsidRPr="008B397B" w:rsidRDefault="00F1625C" w:rsidP="00863F7C">
                <w:pPr>
                  <w:jc w:val="center"/>
                  <w:rPr>
                    <w:rFonts w:cs="Arial"/>
                  </w:rPr>
                </w:pPr>
                <w:r w:rsidRPr="000C5542">
                  <w:rPr>
                    <w:rFonts w:ascii="MS Gothic" w:eastAsia="MS Gothic" w:hAnsi="MS Gothic" w:cs="Arial" w:hint="eastAsia"/>
                  </w:rPr>
                  <w:t>☐</w:t>
                </w:r>
              </w:p>
            </w:tc>
          </w:sdtContent>
        </w:sdt>
      </w:tr>
      <w:tr w:rsidR="00F1625C" w:rsidRPr="008B397B" w14:paraId="61697C68" w14:textId="77777777" w:rsidTr="00B71169">
        <w:tc>
          <w:tcPr>
            <w:tcW w:w="7416" w:type="dxa"/>
            <w:shd w:val="clear" w:color="auto" w:fill="E2EFD9" w:themeFill="accent6" w:themeFillTint="33"/>
          </w:tcPr>
          <w:p w14:paraId="1C95FD25" w14:textId="18674445" w:rsidR="00F1625C" w:rsidRPr="008B397B" w:rsidRDefault="00F1625C" w:rsidP="00C32F45">
            <w:pPr>
              <w:rPr>
                <w:rFonts w:cs="Arial"/>
              </w:rPr>
            </w:pPr>
            <w:r>
              <w:rPr>
                <w:rFonts w:cs="Arial"/>
              </w:rPr>
              <w:t>Does the institution comply with the DEAC Catalog Disclosures Checklist?</w:t>
            </w:r>
          </w:p>
        </w:tc>
        <w:sdt>
          <w:sdtPr>
            <w:rPr>
              <w:rFonts w:cs="Arial"/>
            </w:rPr>
            <w:id w:val="94404873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11D285E" w14:textId="77777777" w:rsidR="00F1625C" w:rsidRPr="008B397B" w:rsidRDefault="00F1625C" w:rsidP="00863F7C">
                <w:pPr>
                  <w:jc w:val="center"/>
                  <w:rPr>
                    <w:rFonts w:cs="Arial"/>
                  </w:rPr>
                </w:pPr>
                <w:r w:rsidRPr="000C5542">
                  <w:rPr>
                    <w:rFonts w:ascii="MS Gothic" w:eastAsia="MS Gothic" w:hAnsi="MS Gothic" w:cs="Arial" w:hint="eastAsia"/>
                  </w:rPr>
                  <w:t>☐</w:t>
                </w:r>
              </w:p>
            </w:tc>
          </w:sdtContent>
        </w:sdt>
        <w:sdt>
          <w:sdtPr>
            <w:rPr>
              <w:rFonts w:cs="Arial"/>
            </w:rPr>
            <w:id w:val="-137569703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6A27345" w14:textId="77777777" w:rsidR="00F1625C" w:rsidRPr="008B397B" w:rsidRDefault="00F1625C" w:rsidP="00863F7C">
                <w:pPr>
                  <w:jc w:val="center"/>
                  <w:rPr>
                    <w:rFonts w:cs="Arial"/>
                  </w:rPr>
                </w:pPr>
                <w:r w:rsidRPr="000C5542">
                  <w:rPr>
                    <w:rFonts w:ascii="MS Gothic" w:eastAsia="MS Gothic" w:hAnsi="MS Gothic" w:cs="Arial" w:hint="eastAsia"/>
                  </w:rPr>
                  <w:t>☐</w:t>
                </w:r>
              </w:p>
            </w:tc>
          </w:sdtContent>
        </w:sdt>
        <w:sdt>
          <w:sdtPr>
            <w:rPr>
              <w:rFonts w:cs="Arial"/>
            </w:rPr>
            <w:id w:val="-177107715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12CDEBA" w14:textId="77777777" w:rsidR="00F1625C" w:rsidRPr="008B397B" w:rsidRDefault="00F1625C" w:rsidP="00863F7C">
                <w:pPr>
                  <w:jc w:val="center"/>
                  <w:rPr>
                    <w:rFonts w:cs="Arial"/>
                  </w:rPr>
                </w:pPr>
                <w:r w:rsidRPr="000C5542">
                  <w:rPr>
                    <w:rFonts w:ascii="MS Gothic" w:eastAsia="MS Gothic" w:hAnsi="MS Gothic" w:cs="Arial" w:hint="eastAsia"/>
                  </w:rPr>
                  <w:t>☐</w:t>
                </w:r>
              </w:p>
            </w:tc>
          </w:sdtContent>
        </w:sdt>
      </w:tr>
      <w:tr w:rsidR="00F1625C" w:rsidRPr="008B397B" w14:paraId="703138BD" w14:textId="77777777" w:rsidTr="00B71169">
        <w:tc>
          <w:tcPr>
            <w:tcW w:w="7416" w:type="dxa"/>
            <w:shd w:val="clear" w:color="auto" w:fill="E2EFD9" w:themeFill="accent6" w:themeFillTint="33"/>
          </w:tcPr>
          <w:p w14:paraId="26D67EEB" w14:textId="44856870" w:rsidR="00F1625C" w:rsidRPr="008B397B" w:rsidRDefault="00F1625C" w:rsidP="00C32F45">
            <w:pPr>
              <w:rPr>
                <w:rFonts w:cs="Arial"/>
              </w:rPr>
            </w:pPr>
            <w:r>
              <w:rPr>
                <w:rFonts w:cs="Arial"/>
              </w:rPr>
              <w:t>Does the institution comply with the DEAC Website Disclosures Checklist?</w:t>
            </w:r>
          </w:p>
        </w:tc>
        <w:sdt>
          <w:sdtPr>
            <w:rPr>
              <w:rFonts w:cs="Arial"/>
            </w:rPr>
            <w:id w:val="-101453617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DCFCEBF" w14:textId="77777777" w:rsidR="00F1625C" w:rsidRPr="008B397B" w:rsidRDefault="00F1625C" w:rsidP="00863F7C">
                <w:pPr>
                  <w:jc w:val="center"/>
                  <w:rPr>
                    <w:rFonts w:cs="Arial"/>
                  </w:rPr>
                </w:pPr>
                <w:r w:rsidRPr="000C5542">
                  <w:rPr>
                    <w:rFonts w:ascii="MS Gothic" w:eastAsia="MS Gothic" w:hAnsi="MS Gothic" w:cs="Arial" w:hint="eastAsia"/>
                  </w:rPr>
                  <w:t>☐</w:t>
                </w:r>
              </w:p>
            </w:tc>
          </w:sdtContent>
        </w:sdt>
        <w:sdt>
          <w:sdtPr>
            <w:rPr>
              <w:rFonts w:cs="Arial"/>
            </w:rPr>
            <w:id w:val="211301587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83B32E6" w14:textId="77777777" w:rsidR="00F1625C" w:rsidRPr="008B397B" w:rsidRDefault="00F1625C" w:rsidP="00863F7C">
                <w:pPr>
                  <w:jc w:val="center"/>
                  <w:rPr>
                    <w:rFonts w:cs="Arial"/>
                  </w:rPr>
                </w:pPr>
                <w:r w:rsidRPr="000C5542">
                  <w:rPr>
                    <w:rFonts w:ascii="MS Gothic" w:eastAsia="MS Gothic" w:hAnsi="MS Gothic" w:cs="Arial" w:hint="eastAsia"/>
                  </w:rPr>
                  <w:t>☐</w:t>
                </w:r>
              </w:p>
            </w:tc>
          </w:sdtContent>
        </w:sdt>
        <w:sdt>
          <w:sdtPr>
            <w:rPr>
              <w:rFonts w:cs="Arial"/>
            </w:rPr>
            <w:id w:val="-208698605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21CA6A1" w14:textId="77777777" w:rsidR="00F1625C" w:rsidRPr="008B397B" w:rsidRDefault="00F1625C" w:rsidP="00863F7C">
                <w:pPr>
                  <w:jc w:val="center"/>
                  <w:rPr>
                    <w:rFonts w:cs="Arial"/>
                  </w:rPr>
                </w:pPr>
                <w:r w:rsidRPr="000C5542">
                  <w:rPr>
                    <w:rFonts w:ascii="MS Gothic" w:eastAsia="MS Gothic" w:hAnsi="MS Gothic" w:cs="Arial" w:hint="eastAsia"/>
                  </w:rPr>
                  <w:t>☐</w:t>
                </w:r>
              </w:p>
            </w:tc>
          </w:sdtContent>
        </w:sdt>
      </w:tr>
      <w:tr w:rsidR="00F1625C" w:rsidRPr="00E732CF" w14:paraId="5080DAB6" w14:textId="77777777" w:rsidTr="00B71169">
        <w:tc>
          <w:tcPr>
            <w:tcW w:w="7416" w:type="dxa"/>
            <w:shd w:val="clear" w:color="auto" w:fill="E2EFD9" w:themeFill="accent6" w:themeFillTint="33"/>
          </w:tcPr>
          <w:p w14:paraId="03ED96F9" w14:textId="14AAE8C4" w:rsidR="00F1625C" w:rsidRPr="00E732CF" w:rsidRDefault="00F1625C" w:rsidP="00C32F45">
            <w:pPr>
              <w:rPr>
                <w:rFonts w:cs="Arial"/>
                <w:b/>
              </w:rPr>
            </w:pPr>
            <w:r w:rsidRPr="00E732CF">
              <w:rPr>
                <w:rFonts w:cs="Arial"/>
                <w:b/>
              </w:rPr>
              <w:t xml:space="preserve">Standard </w:t>
            </w:r>
            <w:r>
              <w:rPr>
                <w:rFonts w:cs="Arial"/>
                <w:b/>
              </w:rPr>
              <w:t>XIII.F</w:t>
            </w:r>
            <w:r w:rsidRPr="00E732CF">
              <w:rPr>
                <w:rFonts w:cs="Arial"/>
                <w:b/>
              </w:rPr>
              <w:t xml:space="preserve">. – </w:t>
            </w:r>
            <w:r>
              <w:rPr>
                <w:rFonts w:cs="Arial"/>
                <w:b/>
              </w:rPr>
              <w:t>Standard is Evident, Emerging, Not Evident, or Not Applicable</w:t>
            </w:r>
          </w:p>
        </w:tc>
        <w:tc>
          <w:tcPr>
            <w:tcW w:w="1944" w:type="dxa"/>
            <w:gridSpan w:val="3"/>
            <w:shd w:val="clear" w:color="auto" w:fill="E2EFD9" w:themeFill="accent6" w:themeFillTint="33"/>
          </w:tcPr>
          <w:p w14:paraId="4CC584B4" w14:textId="77777777" w:rsidR="00F1625C" w:rsidRPr="00E732CF" w:rsidRDefault="00000000" w:rsidP="00C32F45">
            <w:pPr>
              <w:rPr>
                <w:rFonts w:cs="Arial"/>
                <w:b/>
              </w:rPr>
            </w:pPr>
            <w:sdt>
              <w:sdtPr>
                <w:rPr>
                  <w:rStyle w:val="Style1"/>
                </w:rPr>
                <w:alias w:val="Finding "/>
                <w:tag w:val="Finding "/>
                <w:id w:val="-1334068595"/>
                <w:placeholder>
                  <w:docPart w:val="236A2A469EBF4DA6993F8FD6EBEBDF50"/>
                </w:placeholder>
                <w:showingPlcHdr/>
                <w:comboBox>
                  <w:listItem w:displayText="Standard is Evident" w:value="Standard is Evident"/>
                  <w:listItem w:displayText="Standard is Emerging" w:value="Standard is Emerging"/>
                  <w:listItem w:displayText="Standard is Not Evident" w:value="Standard is Not Evident"/>
                  <w:listItem w:displayText="Not Applicable " w:value="Not Applicable "/>
                </w:comboBox>
              </w:sdtPr>
              <w:sdtEndPr>
                <w:rPr>
                  <w:rStyle w:val="DefaultParagraphFont"/>
                  <w:rFonts w:cs="Arial"/>
                  <w:b/>
                  <w:vanish/>
                  <w:sz w:val="20"/>
                  <w:szCs w:val="20"/>
                </w:rPr>
              </w:sdtEndPr>
              <w:sdtContent>
                <w:r w:rsidR="00F1625C" w:rsidRPr="00C94CE0">
                  <w:rPr>
                    <w:rStyle w:val="PlaceholderText"/>
                  </w:rPr>
                  <w:t>Choose a finding.</w:t>
                </w:r>
              </w:sdtContent>
            </w:sdt>
          </w:p>
        </w:tc>
      </w:tr>
    </w:tbl>
    <w:p w14:paraId="5027AB3E" w14:textId="77777777" w:rsidR="00F1625C" w:rsidRDefault="00F1625C" w:rsidP="00341438">
      <w:pPr>
        <w:spacing w:after="0" w:line="240" w:lineRule="auto"/>
        <w:rPr>
          <w:rFonts w:ascii="Calibri" w:eastAsia="Arial" w:hAnsi="Calibri" w:cs="Arial"/>
          <w:b/>
          <w:bCs/>
          <w:sz w:val="24"/>
          <w:szCs w:val="24"/>
          <w:u w:val="single"/>
        </w:rPr>
      </w:pPr>
    </w:p>
    <w:p w14:paraId="69F0DA28" w14:textId="77777777" w:rsidR="00341438" w:rsidRPr="00512A8E" w:rsidRDefault="00341438" w:rsidP="00341438">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1281407382"/>
          <w:placeholder>
            <w:docPart w:val="AA03AE48774E49378A4C8275678460D9"/>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57EE28CA" w14:textId="62129FB4" w:rsidR="00341438" w:rsidRPr="00512A8E" w:rsidRDefault="00341438" w:rsidP="00341438">
      <w:pPr>
        <w:spacing w:after="0" w:line="240" w:lineRule="auto"/>
        <w:rPr>
          <w:rFonts w:ascii="Calibri" w:eastAsia="Calibri" w:hAnsi="Calibri" w:cs="Arial"/>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1760663999"/>
          <w:placeholder>
            <w:docPart w:val="4167C90F07E9407F8466D95E30FA1B12"/>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669FBBAD" w14:textId="77777777" w:rsidR="00341438" w:rsidRPr="00512A8E" w:rsidRDefault="00341438" w:rsidP="00341438">
      <w:pPr>
        <w:spacing w:after="0" w:line="240" w:lineRule="auto"/>
        <w:rPr>
          <w:rFonts w:ascii="Calibri" w:eastAsia="Calibri" w:hAnsi="Calibri" w:cs="Arial"/>
        </w:rPr>
      </w:pPr>
    </w:p>
    <w:p w14:paraId="157803F7" w14:textId="0407CA89" w:rsidR="00A83741" w:rsidRPr="00512A8E" w:rsidRDefault="00A83741" w:rsidP="00A83741">
      <w:pPr>
        <w:spacing w:after="0" w:line="240" w:lineRule="auto"/>
        <w:rPr>
          <w:rFonts w:cs="Arial"/>
          <w:sz w:val="20"/>
          <w:szCs w:val="20"/>
        </w:rPr>
      </w:pPr>
      <w:r w:rsidRPr="005854FB">
        <w:rPr>
          <w:rFonts w:cs="Arial"/>
          <w:b/>
          <w:smallCaps/>
          <w:sz w:val="24"/>
          <w:szCs w:val="24"/>
          <w:u w:val="single"/>
        </w:rPr>
        <w:t xml:space="preserve">Exhibit </w:t>
      </w:r>
      <w:r>
        <w:rPr>
          <w:rFonts w:cs="Arial"/>
          <w:b/>
          <w:smallCaps/>
          <w:sz w:val="24"/>
          <w:szCs w:val="24"/>
          <w:u w:val="single"/>
        </w:rPr>
        <w:t>38</w:t>
      </w:r>
      <w:r w:rsidRPr="005854FB">
        <w:rPr>
          <w:rFonts w:cs="Arial"/>
          <w:b/>
          <w:smallCaps/>
          <w:sz w:val="24"/>
          <w:szCs w:val="24"/>
          <w:u w:val="single"/>
        </w:rPr>
        <w:t>:</w:t>
      </w:r>
      <w:r w:rsidRPr="007F5C5E">
        <w:rPr>
          <w:rFonts w:cs="Arial"/>
          <w:color w:val="0000FF"/>
          <w:sz w:val="20"/>
          <w:szCs w:val="20"/>
        </w:rPr>
        <w:t xml:space="preserve"> </w:t>
      </w:r>
      <w:sdt>
        <w:sdtPr>
          <w:rPr>
            <w:rFonts w:cs="Arial"/>
            <w:color w:val="0000FF"/>
            <w:sz w:val="20"/>
            <w:szCs w:val="20"/>
          </w:rPr>
          <w:id w:val="-863060722"/>
          <w:placeholder>
            <w:docPart w:val="C3BB993D4F3C4B588AC0857E221A2828"/>
          </w:placeholder>
          <w:temporary/>
          <w:showingPlcHdr/>
        </w:sdtPr>
        <w:sdtContent>
          <w:r w:rsidRPr="00397EB7">
            <w:rPr>
              <w:rFonts w:cs="Arial"/>
              <w:color w:val="767171" w:themeColor="background2" w:themeShade="80"/>
            </w:rPr>
            <w:t xml:space="preserve">Provide detailed feedback for </w:t>
          </w:r>
          <w:r>
            <w:rPr>
              <w:rFonts w:cs="Arial"/>
              <w:color w:val="767171" w:themeColor="background2" w:themeShade="80"/>
            </w:rPr>
            <w:t>the E</w:t>
          </w:r>
          <w:r w:rsidRPr="00397EB7">
            <w:rPr>
              <w:rFonts w:cs="Arial"/>
              <w:color w:val="767171" w:themeColor="background2" w:themeShade="80"/>
            </w:rPr>
            <w:t>xhibit</w:t>
          </w:r>
          <w:r>
            <w:rPr>
              <w:rFonts w:cs="Arial"/>
              <w:color w:val="767171" w:themeColor="background2" w:themeShade="80"/>
            </w:rPr>
            <w:t xml:space="preserve">(s) </w:t>
          </w:r>
          <w:r w:rsidRPr="00397EB7">
            <w:rPr>
              <w:rFonts w:cs="Arial"/>
              <w:color w:val="767171" w:themeColor="background2" w:themeShade="80"/>
            </w:rPr>
            <w:t>related to this core component. The applicant institution uses this feedback to strengthen its documentation, processes, and procedures.</w:t>
          </w:r>
        </w:sdtContent>
      </w:sdt>
    </w:p>
    <w:p w14:paraId="50D3BEB1" w14:textId="77777777" w:rsidR="00A83741" w:rsidRPr="00512A8E" w:rsidRDefault="00A83741" w:rsidP="00341438">
      <w:pPr>
        <w:spacing w:after="0" w:line="240" w:lineRule="auto"/>
        <w:rPr>
          <w:rFonts w:ascii="Calibri" w:eastAsia="Calibri" w:hAnsi="Calibri" w:cs="Arial"/>
        </w:rPr>
      </w:pPr>
    </w:p>
    <w:p w14:paraId="18EFC413" w14:textId="77777777" w:rsidR="00341438" w:rsidRPr="00512A8E" w:rsidRDefault="00341438" w:rsidP="00341438">
      <w:pPr>
        <w:spacing w:after="0" w:line="240" w:lineRule="auto"/>
        <w:rPr>
          <w:rFonts w:ascii="Calibri" w:eastAsia="Arial" w:hAnsi="Calibri" w:cs="Arial"/>
        </w:rPr>
      </w:pPr>
      <w:r w:rsidRPr="0027349F">
        <w:rPr>
          <w:rFonts w:ascii="Calibri" w:eastAsia="Arial" w:hAnsi="Calibri" w:cs="Arial"/>
          <w:b/>
          <w:bCs/>
          <w:sz w:val="24"/>
          <w:szCs w:val="24"/>
          <w:u w:val="single"/>
        </w:rPr>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725727279"/>
          <w:placeholder>
            <w:docPart w:val="8EBF19879088476DBC45BD66D9F31AFB"/>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00DEB211" w14:textId="39F18AE3" w:rsidR="00C7457E" w:rsidRPr="00512A8E" w:rsidRDefault="00C7457E" w:rsidP="00341438">
      <w:pPr>
        <w:spacing w:after="0" w:line="240" w:lineRule="auto"/>
        <w:contextualSpacing/>
        <w:rPr>
          <w:rFonts w:ascii="Calibri" w:eastAsia="Aptos" w:hAnsi="Calibri" w:cs="Aptos"/>
        </w:rPr>
      </w:pPr>
    </w:p>
    <w:sdt>
      <w:sdtPr>
        <w:rPr>
          <w:rFonts w:ascii="Calibri" w:eastAsia="Times New Roman" w:hAnsi="Calibri" w:cs="Times New Roman"/>
          <w:b/>
          <w:sz w:val="24"/>
          <w:szCs w:val="28"/>
        </w:rPr>
        <w:id w:val="-1538112866"/>
        <w:lock w:val="sdtContentLocked"/>
        <w:placeholder>
          <w:docPart w:val="DefaultPlaceholder_-1854013440"/>
        </w:placeholder>
      </w:sdtPr>
      <w:sdtEndPr>
        <w:rPr>
          <w:rFonts w:eastAsia="Aptos" w:cs="Calibri"/>
          <w:b w:val="0"/>
          <w:szCs w:val="24"/>
        </w:rPr>
      </w:sdtEndPr>
      <w:sdtContent>
        <w:p w14:paraId="7A61F27D" w14:textId="45CC857B" w:rsidR="00C7457E" w:rsidRPr="00C7457E" w:rsidRDefault="00C7457E">
          <w:pPr>
            <w:keepNext/>
            <w:keepLines/>
            <w:numPr>
              <w:ilvl w:val="1"/>
              <w:numId w:val="16"/>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Institution and Course Accredited-Status Recognition</w:t>
          </w:r>
        </w:p>
        <w:p w14:paraId="1AA0AE15" w14:textId="77777777"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accurately discloses its accredited status and uses the official DEAC accreditation logo and/or statement of accreditation when publishing its accreditation status in advertisements and promotional materials on its website and in social media. DEAC’s name, address, telephone number, and web address are published in the institution’s catalog. Institutions publish a statement of accreditation only as follows:</w:t>
          </w:r>
        </w:p>
        <w:p w14:paraId="214326A2" w14:textId="77777777" w:rsidR="00C7457E" w:rsidRPr="00C7457E" w:rsidRDefault="00C7457E">
          <w:pPr>
            <w:numPr>
              <w:ilvl w:val="0"/>
              <w:numId w:val="18"/>
            </w:numPr>
            <w:spacing w:after="0" w:line="240" w:lineRule="auto"/>
            <w:contextualSpacing/>
            <w:rPr>
              <w:rFonts w:ascii="Calibri" w:eastAsia="Aptos" w:hAnsi="Calibri" w:cs="Calibri"/>
              <w:sz w:val="24"/>
              <w:szCs w:val="24"/>
            </w:rPr>
          </w:pPr>
          <w:r w:rsidRPr="00C7457E">
            <w:rPr>
              <w:rFonts w:ascii="Calibri" w:eastAsia="Aptos" w:hAnsi="Calibri" w:cs="Calibri"/>
              <w:sz w:val="24"/>
              <w:szCs w:val="24"/>
            </w:rPr>
            <w:t>Accredited by the Distance Education Accrediting Commission</w:t>
          </w:r>
        </w:p>
        <w:p w14:paraId="282DE7E0" w14:textId="7F85A9B5" w:rsidR="00C7457E" w:rsidRPr="00C7457E" w:rsidRDefault="00C7457E">
          <w:pPr>
            <w:numPr>
              <w:ilvl w:val="0"/>
              <w:numId w:val="18"/>
            </w:numPr>
            <w:spacing w:after="0" w:line="240" w:lineRule="auto"/>
            <w:contextualSpacing/>
            <w:rPr>
              <w:rFonts w:ascii="Calibri" w:eastAsia="Aptos" w:hAnsi="Calibri" w:cs="Calibri"/>
              <w:sz w:val="24"/>
              <w:szCs w:val="24"/>
            </w:rPr>
          </w:pPr>
          <w:r w:rsidRPr="00C7457E">
            <w:rPr>
              <w:rFonts w:ascii="Calibri" w:eastAsia="Aptos" w:hAnsi="Calibri" w:cs="Calibri"/>
              <w:sz w:val="24"/>
              <w:szCs w:val="24"/>
            </w:rPr>
            <w:t>DEAC Accredited</w:t>
          </w:r>
        </w:p>
      </w:sdtContent>
    </w:sdt>
    <w:p w14:paraId="46B9BCDA"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F1625C" w:rsidRPr="008B397B" w14:paraId="0BB4D956" w14:textId="77777777" w:rsidTr="00B71169">
        <w:tc>
          <w:tcPr>
            <w:tcW w:w="7416" w:type="dxa"/>
            <w:shd w:val="clear" w:color="auto" w:fill="E2EFD9" w:themeFill="accent6" w:themeFillTint="33"/>
          </w:tcPr>
          <w:p w14:paraId="0A85B687" w14:textId="77777777" w:rsidR="00F1625C" w:rsidRPr="008B397B" w:rsidRDefault="00F1625C" w:rsidP="00C32F45">
            <w:pPr>
              <w:rPr>
                <w:rFonts w:cs="Arial"/>
                <w:b/>
              </w:rPr>
            </w:pPr>
            <w:r w:rsidRPr="008B397B">
              <w:rPr>
                <w:rFonts w:cs="Arial"/>
                <w:b/>
              </w:rPr>
              <w:t>Questions</w:t>
            </w:r>
          </w:p>
        </w:tc>
        <w:tc>
          <w:tcPr>
            <w:tcW w:w="648" w:type="dxa"/>
            <w:shd w:val="clear" w:color="auto" w:fill="E2EFD9" w:themeFill="accent6" w:themeFillTint="33"/>
          </w:tcPr>
          <w:p w14:paraId="46B81AFB" w14:textId="77777777" w:rsidR="00F1625C" w:rsidRPr="008B397B" w:rsidRDefault="00F1625C" w:rsidP="00C32F45">
            <w:pPr>
              <w:rPr>
                <w:rFonts w:cs="Arial"/>
                <w:b/>
              </w:rPr>
            </w:pPr>
            <w:r w:rsidRPr="008B397B">
              <w:rPr>
                <w:rFonts w:cs="Arial"/>
                <w:b/>
              </w:rPr>
              <w:t>Yes</w:t>
            </w:r>
          </w:p>
        </w:tc>
        <w:tc>
          <w:tcPr>
            <w:tcW w:w="648" w:type="dxa"/>
            <w:shd w:val="clear" w:color="auto" w:fill="E2EFD9" w:themeFill="accent6" w:themeFillTint="33"/>
          </w:tcPr>
          <w:p w14:paraId="1FEFE308" w14:textId="77777777" w:rsidR="00F1625C" w:rsidRPr="008B397B" w:rsidRDefault="00F1625C" w:rsidP="00C32F45">
            <w:pPr>
              <w:rPr>
                <w:rFonts w:cs="Arial"/>
                <w:b/>
              </w:rPr>
            </w:pPr>
            <w:r w:rsidRPr="008B397B">
              <w:rPr>
                <w:rFonts w:cs="Arial"/>
                <w:b/>
              </w:rPr>
              <w:t>No</w:t>
            </w:r>
          </w:p>
        </w:tc>
        <w:tc>
          <w:tcPr>
            <w:tcW w:w="648" w:type="dxa"/>
            <w:shd w:val="clear" w:color="auto" w:fill="E2EFD9" w:themeFill="accent6" w:themeFillTint="33"/>
          </w:tcPr>
          <w:p w14:paraId="50E56732" w14:textId="77777777" w:rsidR="00F1625C" w:rsidRPr="008B397B" w:rsidRDefault="00F1625C" w:rsidP="00C32F45">
            <w:pPr>
              <w:rPr>
                <w:rFonts w:cs="Arial"/>
                <w:b/>
              </w:rPr>
            </w:pPr>
            <w:r w:rsidRPr="008B397B">
              <w:rPr>
                <w:rFonts w:cs="Arial"/>
                <w:b/>
              </w:rPr>
              <w:t>N/A</w:t>
            </w:r>
          </w:p>
        </w:tc>
      </w:tr>
      <w:tr w:rsidR="00EF24F1" w:rsidRPr="008B397B" w14:paraId="1DAA23F1" w14:textId="77777777" w:rsidTr="00C32F45">
        <w:tc>
          <w:tcPr>
            <w:tcW w:w="7416" w:type="dxa"/>
            <w:shd w:val="clear" w:color="auto" w:fill="E2EFD9" w:themeFill="accent6" w:themeFillTint="33"/>
          </w:tcPr>
          <w:p w14:paraId="6A7F0166" w14:textId="48AEA7DA" w:rsidR="00EF24F1" w:rsidRPr="008B397B" w:rsidRDefault="00EF24F1" w:rsidP="00EF24F1">
            <w:pPr>
              <w:rPr>
                <w:rFonts w:cs="Arial"/>
              </w:rPr>
            </w:pPr>
            <w:r>
              <w:rPr>
                <w:rFonts w:cs="Arial"/>
                <w:b/>
                <w:bCs/>
              </w:rPr>
              <w:t xml:space="preserve">For Institutions seeking Initial Accreditation: </w:t>
            </w:r>
            <w:r w:rsidRPr="00EF24F1">
              <w:rPr>
                <w:rFonts w:cs="Arial"/>
              </w:rPr>
              <w:t>Is the institution prepared to accurately disclose its accredited status, in compliance with</w:t>
            </w:r>
            <w:r>
              <w:rPr>
                <w:rFonts w:cs="Arial"/>
              </w:rPr>
              <w:t xml:space="preserve"> the content requirements disclosed by DEAC Standard XIII.G.?</w:t>
            </w:r>
          </w:p>
        </w:tc>
        <w:sdt>
          <w:sdtPr>
            <w:rPr>
              <w:rFonts w:cs="Arial"/>
            </w:rPr>
            <w:id w:val="126241009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56591F4" w14:textId="77777777" w:rsidR="00EF24F1" w:rsidRPr="008B397B" w:rsidRDefault="00EF24F1" w:rsidP="00C32F45">
                <w:pPr>
                  <w:jc w:val="center"/>
                  <w:rPr>
                    <w:rFonts w:cs="Arial"/>
                  </w:rPr>
                </w:pPr>
                <w:r w:rsidRPr="000C5542">
                  <w:rPr>
                    <w:rFonts w:ascii="MS Gothic" w:eastAsia="MS Gothic" w:hAnsi="MS Gothic" w:cs="Arial" w:hint="eastAsia"/>
                  </w:rPr>
                  <w:t>☐</w:t>
                </w:r>
              </w:p>
            </w:tc>
          </w:sdtContent>
        </w:sdt>
        <w:sdt>
          <w:sdtPr>
            <w:rPr>
              <w:rFonts w:cs="Arial"/>
            </w:rPr>
            <w:id w:val="52761056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49D06B2" w14:textId="77777777" w:rsidR="00EF24F1" w:rsidRPr="008B397B" w:rsidRDefault="00EF24F1" w:rsidP="00C32F45">
                <w:pPr>
                  <w:jc w:val="center"/>
                  <w:rPr>
                    <w:rFonts w:cs="Arial"/>
                  </w:rPr>
                </w:pPr>
                <w:r w:rsidRPr="000C5542">
                  <w:rPr>
                    <w:rFonts w:ascii="MS Gothic" w:eastAsia="MS Gothic" w:hAnsi="MS Gothic" w:cs="Arial" w:hint="eastAsia"/>
                  </w:rPr>
                  <w:t>☐</w:t>
                </w:r>
              </w:p>
            </w:tc>
          </w:sdtContent>
        </w:sdt>
        <w:sdt>
          <w:sdtPr>
            <w:rPr>
              <w:rFonts w:cs="Arial"/>
            </w:rPr>
            <w:id w:val="-5284996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716B853" w14:textId="77777777" w:rsidR="00EF24F1" w:rsidRPr="008B397B" w:rsidRDefault="00EF24F1" w:rsidP="00C32F45">
                <w:pPr>
                  <w:jc w:val="center"/>
                  <w:rPr>
                    <w:rFonts w:cs="Arial"/>
                  </w:rPr>
                </w:pPr>
                <w:r w:rsidRPr="000C5542">
                  <w:rPr>
                    <w:rFonts w:ascii="MS Gothic" w:eastAsia="MS Gothic" w:hAnsi="MS Gothic" w:cs="Arial" w:hint="eastAsia"/>
                  </w:rPr>
                  <w:t>☐</w:t>
                </w:r>
              </w:p>
            </w:tc>
          </w:sdtContent>
        </w:sdt>
      </w:tr>
      <w:tr w:rsidR="00F1625C" w:rsidRPr="008B397B" w14:paraId="05A11B0E" w14:textId="77777777" w:rsidTr="00B71169">
        <w:tc>
          <w:tcPr>
            <w:tcW w:w="7416" w:type="dxa"/>
            <w:shd w:val="clear" w:color="auto" w:fill="E2EFD9" w:themeFill="accent6" w:themeFillTint="33"/>
          </w:tcPr>
          <w:p w14:paraId="3402687F" w14:textId="02B727D9" w:rsidR="00F1625C" w:rsidRPr="008B397B" w:rsidRDefault="00EF24F1" w:rsidP="00C32F45">
            <w:pPr>
              <w:rPr>
                <w:rFonts w:cs="Arial"/>
              </w:rPr>
            </w:pPr>
            <w:r>
              <w:rPr>
                <w:rFonts w:cs="Arial"/>
                <w:b/>
                <w:bCs/>
              </w:rPr>
              <w:t xml:space="preserve">For Institutions seeking Renewal of Accreditation: </w:t>
            </w:r>
            <w:r w:rsidR="00F1625C">
              <w:rPr>
                <w:rFonts w:cs="Arial"/>
              </w:rPr>
              <w:t>Does the institution accurately disclose its accredited status, in compliance with the content requirements disclosed by DEAC Standard XIII.G.?</w:t>
            </w:r>
          </w:p>
        </w:tc>
        <w:sdt>
          <w:sdtPr>
            <w:rPr>
              <w:rFonts w:cs="Arial"/>
            </w:rPr>
            <w:id w:val="22418087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B6FA913" w14:textId="77777777" w:rsidR="00F1625C" w:rsidRPr="008B397B" w:rsidRDefault="00F1625C" w:rsidP="00C32F45">
                <w:pPr>
                  <w:jc w:val="center"/>
                  <w:rPr>
                    <w:rFonts w:cs="Arial"/>
                  </w:rPr>
                </w:pPr>
                <w:r w:rsidRPr="000C5542">
                  <w:rPr>
                    <w:rFonts w:ascii="MS Gothic" w:eastAsia="MS Gothic" w:hAnsi="MS Gothic" w:cs="Arial" w:hint="eastAsia"/>
                  </w:rPr>
                  <w:t>☐</w:t>
                </w:r>
              </w:p>
            </w:tc>
          </w:sdtContent>
        </w:sdt>
        <w:sdt>
          <w:sdtPr>
            <w:rPr>
              <w:rFonts w:cs="Arial"/>
            </w:rPr>
            <w:id w:val="-165475136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5B62F0B" w14:textId="77777777" w:rsidR="00F1625C" w:rsidRPr="008B397B" w:rsidRDefault="00F1625C" w:rsidP="00C32F45">
                <w:pPr>
                  <w:jc w:val="center"/>
                  <w:rPr>
                    <w:rFonts w:cs="Arial"/>
                  </w:rPr>
                </w:pPr>
                <w:r w:rsidRPr="000C5542">
                  <w:rPr>
                    <w:rFonts w:ascii="MS Gothic" w:eastAsia="MS Gothic" w:hAnsi="MS Gothic" w:cs="Arial" w:hint="eastAsia"/>
                  </w:rPr>
                  <w:t>☐</w:t>
                </w:r>
              </w:p>
            </w:tc>
          </w:sdtContent>
        </w:sdt>
        <w:sdt>
          <w:sdtPr>
            <w:rPr>
              <w:rFonts w:cs="Arial"/>
            </w:rPr>
            <w:id w:val="-150272845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9379D7A" w14:textId="77777777" w:rsidR="00F1625C" w:rsidRPr="008B397B" w:rsidRDefault="00F1625C" w:rsidP="00C32F45">
                <w:pPr>
                  <w:jc w:val="center"/>
                  <w:rPr>
                    <w:rFonts w:cs="Arial"/>
                  </w:rPr>
                </w:pPr>
                <w:r w:rsidRPr="000C5542">
                  <w:rPr>
                    <w:rFonts w:ascii="MS Gothic" w:eastAsia="MS Gothic" w:hAnsi="MS Gothic" w:cs="Arial" w:hint="eastAsia"/>
                  </w:rPr>
                  <w:t>☐</w:t>
                </w:r>
              </w:p>
            </w:tc>
          </w:sdtContent>
        </w:sdt>
      </w:tr>
      <w:tr w:rsidR="00F1625C" w:rsidRPr="00E732CF" w14:paraId="48DE7354" w14:textId="77777777" w:rsidTr="00B71169">
        <w:tc>
          <w:tcPr>
            <w:tcW w:w="7416" w:type="dxa"/>
            <w:shd w:val="clear" w:color="auto" w:fill="E2EFD9" w:themeFill="accent6" w:themeFillTint="33"/>
          </w:tcPr>
          <w:p w14:paraId="69AFCEB0" w14:textId="33529C39" w:rsidR="00F1625C" w:rsidRPr="00E732CF" w:rsidRDefault="00F1625C" w:rsidP="00C32F45">
            <w:pPr>
              <w:rPr>
                <w:rFonts w:cs="Arial"/>
                <w:b/>
              </w:rPr>
            </w:pPr>
            <w:r w:rsidRPr="00E732CF">
              <w:rPr>
                <w:rFonts w:cs="Arial"/>
                <w:b/>
              </w:rPr>
              <w:t xml:space="preserve">Standard </w:t>
            </w:r>
            <w:r>
              <w:rPr>
                <w:rFonts w:cs="Arial"/>
                <w:b/>
              </w:rPr>
              <w:t>XIII.G</w:t>
            </w:r>
            <w:r w:rsidRPr="00E732CF">
              <w:rPr>
                <w:rFonts w:cs="Arial"/>
                <w:b/>
              </w:rPr>
              <w:t xml:space="preserve">. – </w:t>
            </w:r>
            <w:r>
              <w:rPr>
                <w:rFonts w:cs="Arial"/>
                <w:b/>
              </w:rPr>
              <w:t>Standard is Evident, Emerging, Not Evident, or Not Applicable</w:t>
            </w:r>
          </w:p>
        </w:tc>
        <w:tc>
          <w:tcPr>
            <w:tcW w:w="1944" w:type="dxa"/>
            <w:gridSpan w:val="3"/>
            <w:shd w:val="clear" w:color="auto" w:fill="E2EFD9" w:themeFill="accent6" w:themeFillTint="33"/>
          </w:tcPr>
          <w:p w14:paraId="189936F7" w14:textId="77777777" w:rsidR="00F1625C" w:rsidRPr="00E732CF" w:rsidRDefault="00000000" w:rsidP="00C32F45">
            <w:pPr>
              <w:rPr>
                <w:rFonts w:cs="Arial"/>
                <w:b/>
              </w:rPr>
            </w:pPr>
            <w:sdt>
              <w:sdtPr>
                <w:rPr>
                  <w:rStyle w:val="Style1"/>
                </w:rPr>
                <w:alias w:val="Finding "/>
                <w:tag w:val="Finding "/>
                <w:id w:val="1285777134"/>
                <w:placeholder>
                  <w:docPart w:val="7141979CBFD5463CAA4355C31B33B082"/>
                </w:placeholder>
                <w:showingPlcHdr/>
                <w:comboBox>
                  <w:listItem w:displayText="Standard is Evident" w:value="Standard is Evident"/>
                  <w:listItem w:displayText="Standard is Emerging" w:value="Standard is Emerging"/>
                  <w:listItem w:displayText="Standard is Not Evident" w:value="Standard is Not Evident"/>
                  <w:listItem w:displayText="Not Applicable " w:value="Not Applicable "/>
                </w:comboBox>
              </w:sdtPr>
              <w:sdtEndPr>
                <w:rPr>
                  <w:rStyle w:val="DefaultParagraphFont"/>
                  <w:rFonts w:cs="Arial"/>
                  <w:b/>
                  <w:vanish/>
                  <w:sz w:val="20"/>
                  <w:szCs w:val="20"/>
                </w:rPr>
              </w:sdtEndPr>
              <w:sdtContent>
                <w:r w:rsidR="00F1625C" w:rsidRPr="00C94CE0">
                  <w:rPr>
                    <w:rStyle w:val="PlaceholderText"/>
                  </w:rPr>
                  <w:t>Choose a finding.</w:t>
                </w:r>
              </w:sdtContent>
            </w:sdt>
          </w:p>
        </w:tc>
      </w:tr>
    </w:tbl>
    <w:p w14:paraId="22AA9F4D" w14:textId="77777777" w:rsidR="00F1625C" w:rsidRDefault="00F1625C" w:rsidP="00341438">
      <w:pPr>
        <w:spacing w:after="0" w:line="240" w:lineRule="auto"/>
        <w:rPr>
          <w:rFonts w:ascii="Calibri" w:eastAsia="Arial" w:hAnsi="Calibri" w:cs="Arial"/>
          <w:b/>
          <w:bCs/>
          <w:sz w:val="24"/>
          <w:szCs w:val="24"/>
          <w:u w:val="single"/>
        </w:rPr>
      </w:pPr>
    </w:p>
    <w:p w14:paraId="5E8ECFC2" w14:textId="77777777" w:rsidR="00341438" w:rsidRPr="00512A8E" w:rsidRDefault="00341438" w:rsidP="00341438">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1412847800"/>
          <w:placeholder>
            <w:docPart w:val="69A9187E5C9240A1934A6A1748CA71AD"/>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27C53A24" w14:textId="009D4197" w:rsidR="00341438" w:rsidRPr="00512A8E" w:rsidRDefault="00341438" w:rsidP="00341438">
      <w:pPr>
        <w:spacing w:after="0" w:line="240" w:lineRule="auto"/>
        <w:rPr>
          <w:rFonts w:ascii="Calibri" w:eastAsia="Calibri" w:hAnsi="Calibri" w:cs="Arial"/>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406305392"/>
          <w:placeholder>
            <w:docPart w:val="1784AE69C2D846C6A26EEAD31050C4AD"/>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545449CC" w14:textId="77777777" w:rsidR="00341438" w:rsidRPr="00512A8E" w:rsidRDefault="00341438" w:rsidP="00341438">
      <w:pPr>
        <w:spacing w:after="0" w:line="240" w:lineRule="auto"/>
        <w:rPr>
          <w:rFonts w:ascii="Calibri" w:eastAsia="Calibri" w:hAnsi="Calibri" w:cs="Arial"/>
        </w:rPr>
      </w:pPr>
    </w:p>
    <w:p w14:paraId="40A00554" w14:textId="77777777" w:rsidR="00341438" w:rsidRPr="00512A8E" w:rsidRDefault="00341438" w:rsidP="00341438">
      <w:pPr>
        <w:spacing w:after="0" w:line="240" w:lineRule="auto"/>
        <w:rPr>
          <w:rFonts w:ascii="Calibri" w:eastAsia="Arial" w:hAnsi="Calibri" w:cs="Arial"/>
        </w:rPr>
      </w:pPr>
      <w:r w:rsidRPr="0027349F">
        <w:rPr>
          <w:rFonts w:ascii="Calibri" w:eastAsia="Arial" w:hAnsi="Calibri" w:cs="Arial"/>
          <w:b/>
          <w:bCs/>
          <w:sz w:val="24"/>
          <w:szCs w:val="24"/>
          <w:u w:val="single"/>
        </w:rPr>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13149112"/>
          <w:placeholder>
            <w:docPart w:val="57D4CDDDB9174DCBA304E3BBB71A0505"/>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3C202262" w14:textId="77777777" w:rsidR="00C7457E" w:rsidRPr="00512A8E" w:rsidRDefault="00C7457E" w:rsidP="00C7457E">
      <w:pPr>
        <w:spacing w:after="0" w:line="240" w:lineRule="auto"/>
        <w:ind w:left="720"/>
        <w:contextualSpacing/>
        <w:rPr>
          <w:rFonts w:ascii="Calibri" w:eastAsia="Aptos" w:hAnsi="Calibri" w:cs="Aptos"/>
        </w:rPr>
      </w:pPr>
    </w:p>
    <w:sdt>
      <w:sdtPr>
        <w:rPr>
          <w:rFonts w:ascii="Calibri" w:eastAsia="Times New Roman" w:hAnsi="Calibri" w:cs="Times New Roman"/>
          <w:b/>
          <w:sz w:val="24"/>
          <w:szCs w:val="28"/>
        </w:rPr>
        <w:id w:val="-856433891"/>
        <w:lock w:val="sdtContentLocked"/>
        <w:placeholder>
          <w:docPart w:val="DefaultPlaceholder_-1854013440"/>
        </w:placeholder>
      </w:sdtPr>
      <w:sdtEndPr>
        <w:rPr>
          <w:rFonts w:eastAsia="Aptos" w:cs="Aptos"/>
          <w:b w:val="0"/>
          <w:szCs w:val="24"/>
        </w:rPr>
      </w:sdtEndPr>
      <w:sdtContent>
        <w:p w14:paraId="37D3D97A" w14:textId="48EA7AE8" w:rsidR="00C7457E" w:rsidRPr="00C7457E" w:rsidRDefault="00C7457E">
          <w:pPr>
            <w:keepNext/>
            <w:keepLines/>
            <w:numPr>
              <w:ilvl w:val="1"/>
              <w:numId w:val="16"/>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Truth in Lending</w:t>
          </w:r>
        </w:p>
        <w:p w14:paraId="554AE8EC" w14:textId="2BE9F1B5" w:rsidR="00C7457E" w:rsidRPr="00C7457E" w:rsidRDefault="00C7457E" w:rsidP="00C7457E">
          <w:pPr>
            <w:spacing w:after="0" w:line="240" w:lineRule="auto"/>
            <w:ind w:left="360"/>
            <w:rPr>
              <w:rFonts w:ascii="Calibri" w:eastAsia="Aptos" w:hAnsi="Calibri" w:cs="Aptos"/>
              <w:sz w:val="24"/>
              <w:szCs w:val="24"/>
            </w:rPr>
          </w:pPr>
          <w:r w:rsidRPr="00C7457E">
            <w:rPr>
              <w:rFonts w:ascii="Calibri" w:eastAsia="Aptos" w:hAnsi="Calibri" w:cs="Aptos"/>
              <w:sz w:val="24"/>
              <w:szCs w:val="24"/>
            </w:rPr>
            <w:t>The institution complies with all applicable Truth in Lending Act (TILA) requirements, including those under Regulation Z, and state requirements for retail installment agreements.</w:t>
          </w:r>
        </w:p>
      </w:sdtContent>
    </w:sdt>
    <w:p w14:paraId="5C15F960"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F347FE" w:rsidRPr="008B397B" w14:paraId="61D668EE" w14:textId="77777777" w:rsidTr="00B71169">
        <w:tc>
          <w:tcPr>
            <w:tcW w:w="7416" w:type="dxa"/>
            <w:shd w:val="clear" w:color="auto" w:fill="E2EFD9" w:themeFill="accent6" w:themeFillTint="33"/>
          </w:tcPr>
          <w:p w14:paraId="5A95D12C" w14:textId="77777777" w:rsidR="00F347FE" w:rsidRPr="008B397B" w:rsidRDefault="00F347FE" w:rsidP="00C32F45">
            <w:pPr>
              <w:rPr>
                <w:rFonts w:cs="Arial"/>
                <w:b/>
                <w:szCs w:val="20"/>
              </w:rPr>
            </w:pPr>
            <w:r w:rsidRPr="008B397B">
              <w:rPr>
                <w:rFonts w:cs="Arial"/>
                <w:b/>
                <w:szCs w:val="20"/>
              </w:rPr>
              <w:t>Questions</w:t>
            </w:r>
          </w:p>
        </w:tc>
        <w:tc>
          <w:tcPr>
            <w:tcW w:w="648" w:type="dxa"/>
            <w:shd w:val="clear" w:color="auto" w:fill="E2EFD9" w:themeFill="accent6" w:themeFillTint="33"/>
            <w:vAlign w:val="center"/>
          </w:tcPr>
          <w:p w14:paraId="408674B4" w14:textId="77777777" w:rsidR="00F347FE" w:rsidRPr="008B397B" w:rsidRDefault="00F347FE" w:rsidP="00863F7C">
            <w:pPr>
              <w:jc w:val="center"/>
              <w:rPr>
                <w:rFonts w:cs="Arial"/>
                <w:b/>
                <w:szCs w:val="20"/>
              </w:rPr>
            </w:pPr>
            <w:r w:rsidRPr="008B397B">
              <w:rPr>
                <w:rFonts w:cs="Arial"/>
                <w:b/>
                <w:szCs w:val="20"/>
              </w:rPr>
              <w:t>Yes</w:t>
            </w:r>
          </w:p>
        </w:tc>
        <w:tc>
          <w:tcPr>
            <w:tcW w:w="648" w:type="dxa"/>
            <w:shd w:val="clear" w:color="auto" w:fill="E2EFD9" w:themeFill="accent6" w:themeFillTint="33"/>
            <w:vAlign w:val="center"/>
          </w:tcPr>
          <w:p w14:paraId="0137F091" w14:textId="77777777" w:rsidR="00F347FE" w:rsidRPr="008B397B" w:rsidRDefault="00F347FE" w:rsidP="00863F7C">
            <w:pPr>
              <w:jc w:val="center"/>
              <w:rPr>
                <w:rFonts w:cs="Arial"/>
                <w:b/>
                <w:szCs w:val="20"/>
              </w:rPr>
            </w:pPr>
            <w:r w:rsidRPr="008B397B">
              <w:rPr>
                <w:rFonts w:cs="Arial"/>
                <w:b/>
                <w:szCs w:val="20"/>
              </w:rPr>
              <w:t>No</w:t>
            </w:r>
          </w:p>
        </w:tc>
        <w:tc>
          <w:tcPr>
            <w:tcW w:w="648" w:type="dxa"/>
            <w:shd w:val="clear" w:color="auto" w:fill="E2EFD9" w:themeFill="accent6" w:themeFillTint="33"/>
            <w:vAlign w:val="center"/>
          </w:tcPr>
          <w:p w14:paraId="5A148F9D" w14:textId="77777777" w:rsidR="00F347FE" w:rsidRPr="008B397B" w:rsidRDefault="00F347FE" w:rsidP="00863F7C">
            <w:pPr>
              <w:jc w:val="center"/>
              <w:rPr>
                <w:rFonts w:cs="Arial"/>
                <w:b/>
                <w:szCs w:val="20"/>
              </w:rPr>
            </w:pPr>
            <w:r w:rsidRPr="008B397B">
              <w:rPr>
                <w:rFonts w:cs="Arial"/>
                <w:b/>
                <w:szCs w:val="20"/>
              </w:rPr>
              <w:t>N/A</w:t>
            </w:r>
          </w:p>
        </w:tc>
      </w:tr>
      <w:tr w:rsidR="00F347FE" w:rsidRPr="008B397B" w14:paraId="1546AD70" w14:textId="77777777" w:rsidTr="00B71169">
        <w:tc>
          <w:tcPr>
            <w:tcW w:w="7416" w:type="dxa"/>
            <w:shd w:val="clear" w:color="auto" w:fill="E2EFD9" w:themeFill="accent6" w:themeFillTint="33"/>
          </w:tcPr>
          <w:p w14:paraId="7984512B" w14:textId="77777777" w:rsidR="00F347FE" w:rsidRPr="008B397B" w:rsidRDefault="00F347FE" w:rsidP="00C32F45">
            <w:pPr>
              <w:rPr>
                <w:rFonts w:cs="Arial"/>
                <w:szCs w:val="20"/>
              </w:rPr>
            </w:pPr>
            <w:r w:rsidRPr="008B397B">
              <w:rPr>
                <w:rFonts w:cs="Arial"/>
                <w:szCs w:val="20"/>
              </w:rPr>
              <w:t xml:space="preserve">Is the institution in compliance with applicable Truth </w:t>
            </w:r>
            <w:r>
              <w:rPr>
                <w:rFonts w:cs="Arial"/>
                <w:szCs w:val="20"/>
              </w:rPr>
              <w:t>i</w:t>
            </w:r>
            <w:r w:rsidRPr="008B397B">
              <w:rPr>
                <w:rFonts w:cs="Arial"/>
                <w:szCs w:val="20"/>
              </w:rPr>
              <w:t>n Lending Act (TILA) requirements, including those under Regulation Z</w:t>
            </w:r>
            <w:r>
              <w:rPr>
                <w:rFonts w:cs="Arial"/>
                <w:szCs w:val="20"/>
              </w:rPr>
              <w:t>,</w:t>
            </w:r>
            <w:r w:rsidRPr="008B397B">
              <w:rPr>
                <w:rFonts w:cs="Arial"/>
                <w:szCs w:val="20"/>
              </w:rPr>
              <w:t xml:space="preserve"> and state requirements for retail installment agreements? </w:t>
            </w:r>
          </w:p>
        </w:tc>
        <w:sdt>
          <w:sdtPr>
            <w:rPr>
              <w:rFonts w:cs="Arial"/>
            </w:rPr>
            <w:id w:val="199815221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42ACF3D" w14:textId="77777777" w:rsidR="00F347FE" w:rsidRPr="008B397B" w:rsidRDefault="00F347FE" w:rsidP="00863F7C">
                <w:pPr>
                  <w:jc w:val="center"/>
                  <w:rPr>
                    <w:rFonts w:cs="Arial"/>
                    <w:szCs w:val="20"/>
                  </w:rPr>
                </w:pPr>
                <w:r w:rsidRPr="000C5542">
                  <w:rPr>
                    <w:rFonts w:ascii="MS Gothic" w:eastAsia="MS Gothic" w:hAnsi="MS Gothic" w:cs="Arial" w:hint="eastAsia"/>
                  </w:rPr>
                  <w:t>☐</w:t>
                </w:r>
              </w:p>
            </w:tc>
          </w:sdtContent>
        </w:sdt>
        <w:sdt>
          <w:sdtPr>
            <w:rPr>
              <w:rFonts w:cs="Arial"/>
            </w:rPr>
            <w:id w:val="-46951955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95D314C" w14:textId="77777777" w:rsidR="00F347FE" w:rsidRPr="008B397B" w:rsidRDefault="00F347FE" w:rsidP="00863F7C">
                <w:pPr>
                  <w:jc w:val="center"/>
                  <w:rPr>
                    <w:rFonts w:cs="Arial"/>
                    <w:szCs w:val="20"/>
                  </w:rPr>
                </w:pPr>
                <w:r w:rsidRPr="000C5542">
                  <w:rPr>
                    <w:rFonts w:ascii="MS Gothic" w:eastAsia="MS Gothic" w:hAnsi="MS Gothic" w:cs="Arial" w:hint="eastAsia"/>
                  </w:rPr>
                  <w:t>☐</w:t>
                </w:r>
              </w:p>
            </w:tc>
          </w:sdtContent>
        </w:sdt>
        <w:sdt>
          <w:sdtPr>
            <w:rPr>
              <w:rFonts w:cs="Arial"/>
            </w:rPr>
            <w:id w:val="-3566628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7391E27" w14:textId="77777777" w:rsidR="00F347FE" w:rsidRPr="008B397B" w:rsidRDefault="00F347FE" w:rsidP="00863F7C">
                <w:pPr>
                  <w:jc w:val="center"/>
                  <w:rPr>
                    <w:rFonts w:cs="Arial"/>
                    <w:szCs w:val="20"/>
                  </w:rPr>
                </w:pPr>
                <w:r w:rsidRPr="000C5542">
                  <w:rPr>
                    <w:rFonts w:ascii="MS Gothic" w:eastAsia="MS Gothic" w:hAnsi="MS Gothic" w:cs="Arial" w:hint="eastAsia"/>
                  </w:rPr>
                  <w:t>☐</w:t>
                </w:r>
              </w:p>
            </w:tc>
          </w:sdtContent>
        </w:sdt>
      </w:tr>
      <w:tr w:rsidR="00F347FE" w:rsidRPr="008B397B" w14:paraId="1CF2E62D" w14:textId="77777777" w:rsidTr="00B71169">
        <w:tc>
          <w:tcPr>
            <w:tcW w:w="7416" w:type="dxa"/>
            <w:shd w:val="clear" w:color="auto" w:fill="E2EFD9" w:themeFill="accent6" w:themeFillTint="33"/>
          </w:tcPr>
          <w:p w14:paraId="53787169" w14:textId="77777777" w:rsidR="00F347FE" w:rsidRPr="008B397B" w:rsidRDefault="00F347FE" w:rsidP="00C32F45">
            <w:pPr>
              <w:rPr>
                <w:rFonts w:cs="Arial"/>
                <w:szCs w:val="20"/>
              </w:rPr>
            </w:pPr>
            <w:r w:rsidRPr="008B397B">
              <w:rPr>
                <w:rFonts w:cs="Arial"/>
                <w:szCs w:val="20"/>
              </w:rPr>
              <w:t xml:space="preserve">Does the institution employ an individual responsible for </w:t>
            </w:r>
            <w:r>
              <w:rPr>
                <w:rFonts w:cs="Arial"/>
                <w:szCs w:val="20"/>
              </w:rPr>
              <w:t>verifying</w:t>
            </w:r>
            <w:r w:rsidRPr="008B397B">
              <w:rPr>
                <w:rFonts w:cs="Arial"/>
                <w:szCs w:val="20"/>
              </w:rPr>
              <w:t xml:space="preserve"> compliance with all Truth </w:t>
            </w:r>
            <w:r>
              <w:rPr>
                <w:rFonts w:cs="Arial"/>
                <w:szCs w:val="20"/>
              </w:rPr>
              <w:t>i</w:t>
            </w:r>
            <w:r w:rsidRPr="008B397B">
              <w:rPr>
                <w:rFonts w:cs="Arial"/>
                <w:szCs w:val="20"/>
              </w:rPr>
              <w:t xml:space="preserve">n Lending Act (TILA) requirements? </w:t>
            </w:r>
          </w:p>
        </w:tc>
        <w:sdt>
          <w:sdtPr>
            <w:rPr>
              <w:rFonts w:cs="Arial"/>
            </w:rPr>
            <w:id w:val="55636732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EA3AD2C" w14:textId="77777777" w:rsidR="00F347FE" w:rsidRPr="008B397B" w:rsidRDefault="00F347FE" w:rsidP="00863F7C">
                <w:pPr>
                  <w:jc w:val="center"/>
                  <w:rPr>
                    <w:rFonts w:cs="Arial"/>
                    <w:szCs w:val="20"/>
                  </w:rPr>
                </w:pPr>
                <w:r w:rsidRPr="000C5542">
                  <w:rPr>
                    <w:rFonts w:ascii="MS Gothic" w:eastAsia="MS Gothic" w:hAnsi="MS Gothic" w:cs="Arial" w:hint="eastAsia"/>
                  </w:rPr>
                  <w:t>☐</w:t>
                </w:r>
              </w:p>
            </w:tc>
          </w:sdtContent>
        </w:sdt>
        <w:sdt>
          <w:sdtPr>
            <w:rPr>
              <w:rFonts w:cs="Arial"/>
            </w:rPr>
            <w:id w:val="57609737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8375DA1" w14:textId="77777777" w:rsidR="00F347FE" w:rsidRPr="008B397B" w:rsidRDefault="00F347FE" w:rsidP="00863F7C">
                <w:pPr>
                  <w:jc w:val="center"/>
                  <w:rPr>
                    <w:rFonts w:cs="Arial"/>
                    <w:szCs w:val="20"/>
                  </w:rPr>
                </w:pPr>
                <w:r w:rsidRPr="000C5542">
                  <w:rPr>
                    <w:rFonts w:ascii="MS Gothic" w:eastAsia="MS Gothic" w:hAnsi="MS Gothic" w:cs="Arial" w:hint="eastAsia"/>
                  </w:rPr>
                  <w:t>☐</w:t>
                </w:r>
              </w:p>
            </w:tc>
          </w:sdtContent>
        </w:sdt>
        <w:sdt>
          <w:sdtPr>
            <w:rPr>
              <w:rFonts w:cs="Arial"/>
            </w:rPr>
            <w:id w:val="58373768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F0FD1DC" w14:textId="77777777" w:rsidR="00F347FE" w:rsidRPr="008B397B" w:rsidRDefault="00F347FE" w:rsidP="00863F7C">
                <w:pPr>
                  <w:jc w:val="center"/>
                  <w:rPr>
                    <w:rFonts w:cs="Arial"/>
                    <w:szCs w:val="20"/>
                  </w:rPr>
                </w:pPr>
                <w:r w:rsidRPr="000C5542">
                  <w:rPr>
                    <w:rFonts w:ascii="MS Gothic" w:eastAsia="MS Gothic" w:hAnsi="MS Gothic" w:cs="Arial" w:hint="eastAsia"/>
                  </w:rPr>
                  <w:t>☐</w:t>
                </w:r>
              </w:p>
            </w:tc>
          </w:sdtContent>
        </w:sdt>
      </w:tr>
      <w:tr w:rsidR="00F347FE" w:rsidRPr="008B397B" w14:paraId="6278F38F" w14:textId="77777777" w:rsidTr="00B71169">
        <w:tc>
          <w:tcPr>
            <w:tcW w:w="7416" w:type="dxa"/>
            <w:shd w:val="clear" w:color="auto" w:fill="E2EFD9" w:themeFill="accent6" w:themeFillTint="33"/>
          </w:tcPr>
          <w:p w14:paraId="2D750C90" w14:textId="59FF369F" w:rsidR="00F347FE" w:rsidRPr="008B397B" w:rsidRDefault="00F347FE" w:rsidP="00C32F45">
            <w:pPr>
              <w:rPr>
                <w:rFonts w:cs="Arial"/>
                <w:szCs w:val="20"/>
              </w:rPr>
            </w:pPr>
            <w:r w:rsidRPr="008B397B">
              <w:rPr>
                <w:rFonts w:cs="Arial"/>
                <w:szCs w:val="20"/>
              </w:rPr>
              <w:t xml:space="preserve">Does the identified individual participate in </w:t>
            </w:r>
            <w:r>
              <w:rPr>
                <w:rFonts w:cs="Arial"/>
                <w:szCs w:val="20"/>
              </w:rPr>
              <w:t xml:space="preserve">adequate </w:t>
            </w:r>
            <w:r w:rsidRPr="008B397B">
              <w:rPr>
                <w:rFonts w:cs="Arial"/>
                <w:szCs w:val="20"/>
              </w:rPr>
              <w:t xml:space="preserve">activities to </w:t>
            </w:r>
            <w:r w:rsidR="003D3976">
              <w:rPr>
                <w:rFonts w:cs="Arial"/>
                <w:szCs w:val="20"/>
              </w:rPr>
              <w:t xml:space="preserve">remain </w:t>
            </w:r>
            <w:r w:rsidRPr="008B397B">
              <w:rPr>
                <w:rFonts w:cs="Arial"/>
                <w:szCs w:val="20"/>
              </w:rPr>
              <w:t>up</w:t>
            </w:r>
            <w:r>
              <w:rPr>
                <w:rFonts w:cs="Arial"/>
                <w:szCs w:val="20"/>
              </w:rPr>
              <w:t xml:space="preserve"> </w:t>
            </w:r>
            <w:r w:rsidRPr="008B397B">
              <w:rPr>
                <w:rFonts w:cs="Arial"/>
                <w:szCs w:val="20"/>
              </w:rPr>
              <w:t>to</w:t>
            </w:r>
            <w:r>
              <w:rPr>
                <w:rFonts w:cs="Arial"/>
                <w:szCs w:val="20"/>
              </w:rPr>
              <w:t xml:space="preserve"> </w:t>
            </w:r>
            <w:r w:rsidRPr="008B397B">
              <w:rPr>
                <w:rFonts w:cs="Arial"/>
                <w:szCs w:val="20"/>
              </w:rPr>
              <w:t xml:space="preserve">date on Truth </w:t>
            </w:r>
            <w:r>
              <w:rPr>
                <w:rFonts w:cs="Arial"/>
                <w:szCs w:val="20"/>
              </w:rPr>
              <w:t>i</w:t>
            </w:r>
            <w:r w:rsidRPr="008B397B">
              <w:rPr>
                <w:rFonts w:cs="Arial"/>
                <w:szCs w:val="20"/>
              </w:rPr>
              <w:t xml:space="preserve">n Lending Act (TILA) requirements? </w:t>
            </w:r>
          </w:p>
        </w:tc>
        <w:sdt>
          <w:sdtPr>
            <w:rPr>
              <w:rFonts w:cs="Arial"/>
            </w:rPr>
            <w:id w:val="-203749274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E6FBD56" w14:textId="77777777" w:rsidR="00F347FE" w:rsidRPr="008B397B" w:rsidRDefault="00F347FE" w:rsidP="00863F7C">
                <w:pPr>
                  <w:jc w:val="center"/>
                  <w:rPr>
                    <w:rFonts w:cs="Arial"/>
                    <w:szCs w:val="20"/>
                  </w:rPr>
                </w:pPr>
                <w:r w:rsidRPr="000C5542">
                  <w:rPr>
                    <w:rFonts w:ascii="MS Gothic" w:eastAsia="MS Gothic" w:hAnsi="MS Gothic" w:cs="Arial" w:hint="eastAsia"/>
                  </w:rPr>
                  <w:t>☐</w:t>
                </w:r>
              </w:p>
            </w:tc>
          </w:sdtContent>
        </w:sdt>
        <w:sdt>
          <w:sdtPr>
            <w:rPr>
              <w:rFonts w:cs="Arial"/>
            </w:rPr>
            <w:id w:val="-140128398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FBF81F5" w14:textId="77777777" w:rsidR="00F347FE" w:rsidRPr="008B397B" w:rsidRDefault="00F347FE" w:rsidP="00863F7C">
                <w:pPr>
                  <w:jc w:val="center"/>
                  <w:rPr>
                    <w:rFonts w:cs="Arial"/>
                    <w:szCs w:val="20"/>
                  </w:rPr>
                </w:pPr>
                <w:r w:rsidRPr="000C5542">
                  <w:rPr>
                    <w:rFonts w:ascii="MS Gothic" w:eastAsia="MS Gothic" w:hAnsi="MS Gothic" w:cs="Arial" w:hint="eastAsia"/>
                  </w:rPr>
                  <w:t>☐</w:t>
                </w:r>
              </w:p>
            </w:tc>
          </w:sdtContent>
        </w:sdt>
        <w:sdt>
          <w:sdtPr>
            <w:rPr>
              <w:rFonts w:cs="Arial"/>
            </w:rPr>
            <w:id w:val="-183251597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0E95545" w14:textId="77777777" w:rsidR="00F347FE" w:rsidRPr="008B397B" w:rsidRDefault="00F347FE" w:rsidP="00863F7C">
                <w:pPr>
                  <w:jc w:val="center"/>
                  <w:rPr>
                    <w:rFonts w:cs="Arial"/>
                    <w:szCs w:val="20"/>
                  </w:rPr>
                </w:pPr>
                <w:r w:rsidRPr="000C5542">
                  <w:rPr>
                    <w:rFonts w:ascii="MS Gothic" w:eastAsia="MS Gothic" w:hAnsi="MS Gothic" w:cs="Arial" w:hint="eastAsia"/>
                  </w:rPr>
                  <w:t>☐</w:t>
                </w:r>
              </w:p>
            </w:tc>
          </w:sdtContent>
        </w:sdt>
      </w:tr>
      <w:tr w:rsidR="00F347FE" w:rsidRPr="008B397B" w14:paraId="2E9B4017" w14:textId="77777777" w:rsidTr="00B71169">
        <w:tblPrEx>
          <w:shd w:val="clear" w:color="auto" w:fill="auto"/>
        </w:tblPrEx>
        <w:tc>
          <w:tcPr>
            <w:tcW w:w="7416" w:type="dxa"/>
            <w:shd w:val="clear" w:color="auto" w:fill="E2EFD9" w:themeFill="accent6" w:themeFillTint="33"/>
          </w:tcPr>
          <w:p w14:paraId="4EE67616" w14:textId="793D5DD6" w:rsidR="00F347FE" w:rsidRPr="008B397B" w:rsidRDefault="00F347FE" w:rsidP="00C32F45">
            <w:pPr>
              <w:rPr>
                <w:rFonts w:cs="Arial"/>
                <w:szCs w:val="20"/>
              </w:rPr>
            </w:pPr>
            <w:r w:rsidRPr="008B397B">
              <w:rPr>
                <w:rFonts w:cs="Arial"/>
                <w:szCs w:val="20"/>
              </w:rPr>
              <w:t xml:space="preserve">Does the institution publish </w:t>
            </w:r>
            <w:r w:rsidR="003D3976">
              <w:rPr>
                <w:rFonts w:cs="Arial"/>
                <w:szCs w:val="20"/>
              </w:rPr>
              <w:t xml:space="preserve">all </w:t>
            </w:r>
            <w:r w:rsidRPr="008B397B">
              <w:rPr>
                <w:rFonts w:cs="Arial"/>
                <w:szCs w:val="20"/>
              </w:rPr>
              <w:t xml:space="preserve">required state and Truth </w:t>
            </w:r>
            <w:r>
              <w:rPr>
                <w:rFonts w:cs="Arial"/>
                <w:szCs w:val="20"/>
              </w:rPr>
              <w:t>i</w:t>
            </w:r>
            <w:r w:rsidRPr="008B397B">
              <w:rPr>
                <w:rFonts w:cs="Arial"/>
                <w:szCs w:val="20"/>
              </w:rPr>
              <w:t>n Lending Act (TILA) disclosures on the enrollment agreement?</w:t>
            </w:r>
          </w:p>
        </w:tc>
        <w:sdt>
          <w:sdtPr>
            <w:rPr>
              <w:rFonts w:cs="Arial"/>
            </w:rPr>
            <w:id w:val="-182581147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A4D1908" w14:textId="77777777" w:rsidR="00F347FE" w:rsidRPr="008B397B" w:rsidRDefault="00F347FE" w:rsidP="00863F7C">
                <w:pPr>
                  <w:jc w:val="center"/>
                  <w:rPr>
                    <w:rFonts w:cs="Arial"/>
                    <w:szCs w:val="20"/>
                  </w:rPr>
                </w:pPr>
                <w:r w:rsidRPr="000C5542">
                  <w:rPr>
                    <w:rFonts w:ascii="MS Gothic" w:eastAsia="MS Gothic" w:hAnsi="MS Gothic" w:cs="Arial" w:hint="eastAsia"/>
                  </w:rPr>
                  <w:t>☐</w:t>
                </w:r>
              </w:p>
            </w:tc>
          </w:sdtContent>
        </w:sdt>
        <w:sdt>
          <w:sdtPr>
            <w:rPr>
              <w:rFonts w:cs="Arial"/>
            </w:rPr>
            <w:id w:val="-97992107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AC64F73" w14:textId="77777777" w:rsidR="00F347FE" w:rsidRPr="008B397B" w:rsidRDefault="00F347FE" w:rsidP="00863F7C">
                <w:pPr>
                  <w:jc w:val="center"/>
                  <w:rPr>
                    <w:rFonts w:cs="Arial"/>
                    <w:szCs w:val="20"/>
                  </w:rPr>
                </w:pPr>
                <w:r w:rsidRPr="000C5542">
                  <w:rPr>
                    <w:rFonts w:ascii="MS Gothic" w:eastAsia="MS Gothic" w:hAnsi="MS Gothic" w:cs="Arial" w:hint="eastAsia"/>
                  </w:rPr>
                  <w:t>☐</w:t>
                </w:r>
              </w:p>
            </w:tc>
          </w:sdtContent>
        </w:sdt>
        <w:sdt>
          <w:sdtPr>
            <w:rPr>
              <w:rFonts w:cs="Arial"/>
            </w:rPr>
            <w:id w:val="-201096646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4E2DF3F" w14:textId="77777777" w:rsidR="00F347FE" w:rsidRPr="008B397B" w:rsidRDefault="00F347FE" w:rsidP="00863F7C">
                <w:pPr>
                  <w:jc w:val="center"/>
                  <w:rPr>
                    <w:rFonts w:cs="Arial"/>
                    <w:szCs w:val="20"/>
                  </w:rPr>
                </w:pPr>
                <w:r w:rsidRPr="000C5542">
                  <w:rPr>
                    <w:rFonts w:ascii="MS Gothic" w:eastAsia="MS Gothic" w:hAnsi="MS Gothic" w:cs="Arial" w:hint="eastAsia"/>
                  </w:rPr>
                  <w:t>☐</w:t>
                </w:r>
              </w:p>
            </w:tc>
          </w:sdtContent>
        </w:sdt>
      </w:tr>
      <w:tr w:rsidR="003D3976" w:rsidRPr="00E732CF" w14:paraId="69341509" w14:textId="77777777" w:rsidTr="00B71169">
        <w:tc>
          <w:tcPr>
            <w:tcW w:w="7416" w:type="dxa"/>
            <w:shd w:val="clear" w:color="auto" w:fill="E2EFD9" w:themeFill="accent6" w:themeFillTint="33"/>
          </w:tcPr>
          <w:p w14:paraId="448A1960" w14:textId="5867B12F" w:rsidR="003D3976" w:rsidRPr="00E732CF" w:rsidRDefault="003D3976" w:rsidP="00C32F45">
            <w:pPr>
              <w:rPr>
                <w:rFonts w:cs="Arial"/>
                <w:b/>
              </w:rPr>
            </w:pPr>
            <w:r w:rsidRPr="00E732CF">
              <w:rPr>
                <w:rFonts w:cs="Arial"/>
                <w:b/>
              </w:rPr>
              <w:t xml:space="preserve">Standard </w:t>
            </w:r>
            <w:r>
              <w:rPr>
                <w:rFonts w:cs="Arial"/>
                <w:b/>
              </w:rPr>
              <w:t>XIII.H</w:t>
            </w:r>
            <w:r w:rsidRPr="00E732CF">
              <w:rPr>
                <w:rFonts w:cs="Arial"/>
                <w:b/>
              </w:rPr>
              <w:t xml:space="preserve">. – </w:t>
            </w:r>
            <w:r>
              <w:rPr>
                <w:rFonts w:cs="Arial"/>
                <w:b/>
              </w:rPr>
              <w:t>Standard is Evident, Emerging, Not Evident, or Not Applicable</w:t>
            </w:r>
          </w:p>
        </w:tc>
        <w:tc>
          <w:tcPr>
            <w:tcW w:w="1944" w:type="dxa"/>
            <w:gridSpan w:val="3"/>
            <w:shd w:val="clear" w:color="auto" w:fill="E2EFD9" w:themeFill="accent6" w:themeFillTint="33"/>
          </w:tcPr>
          <w:p w14:paraId="00FC46C8" w14:textId="77777777" w:rsidR="003D3976" w:rsidRPr="00E732CF" w:rsidRDefault="00000000" w:rsidP="00C32F45">
            <w:pPr>
              <w:rPr>
                <w:rFonts w:cs="Arial"/>
                <w:b/>
              </w:rPr>
            </w:pPr>
            <w:sdt>
              <w:sdtPr>
                <w:rPr>
                  <w:rStyle w:val="Style1"/>
                </w:rPr>
                <w:alias w:val="Finding "/>
                <w:tag w:val="Finding "/>
                <w:id w:val="-1549138912"/>
                <w:placeholder>
                  <w:docPart w:val="4C403AFA6A514C2B87E2292ED1ECD96A"/>
                </w:placeholder>
                <w:showingPlcHdr/>
                <w:comboBox>
                  <w:listItem w:displayText="Standard is Evident" w:value="Standard is Evident"/>
                  <w:listItem w:displayText="Standard is Emerging" w:value="Standard is Emerging"/>
                  <w:listItem w:displayText="Standard is Not Evident" w:value="Standard is Not Evident"/>
                  <w:listItem w:displayText="Not Applicable " w:value="Not Applicable "/>
                </w:comboBox>
              </w:sdtPr>
              <w:sdtEndPr>
                <w:rPr>
                  <w:rStyle w:val="DefaultParagraphFont"/>
                  <w:rFonts w:cs="Arial"/>
                  <w:b/>
                  <w:vanish/>
                  <w:sz w:val="20"/>
                  <w:szCs w:val="20"/>
                </w:rPr>
              </w:sdtEndPr>
              <w:sdtContent>
                <w:r w:rsidR="003D3976" w:rsidRPr="00C94CE0">
                  <w:rPr>
                    <w:rStyle w:val="PlaceholderText"/>
                  </w:rPr>
                  <w:t>Choose a finding.</w:t>
                </w:r>
              </w:sdtContent>
            </w:sdt>
          </w:p>
        </w:tc>
      </w:tr>
    </w:tbl>
    <w:p w14:paraId="6DD68AC0" w14:textId="77777777" w:rsidR="00F347FE" w:rsidRDefault="00F347FE" w:rsidP="00341438">
      <w:pPr>
        <w:spacing w:after="0" w:line="240" w:lineRule="auto"/>
        <w:rPr>
          <w:rFonts w:ascii="Calibri" w:eastAsia="Arial" w:hAnsi="Calibri" w:cs="Arial"/>
          <w:b/>
          <w:bCs/>
          <w:sz w:val="24"/>
          <w:szCs w:val="24"/>
          <w:u w:val="single"/>
        </w:rPr>
      </w:pPr>
    </w:p>
    <w:p w14:paraId="520CCC2A" w14:textId="77777777" w:rsidR="00341438" w:rsidRPr="00512A8E" w:rsidRDefault="00341438" w:rsidP="00341438">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378362042"/>
          <w:placeholder>
            <w:docPart w:val="205382EC17964E16A8709733804A26C4"/>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50013D80" w14:textId="27E6CB38" w:rsidR="00341438" w:rsidRPr="00512A8E" w:rsidRDefault="00341438" w:rsidP="00341438">
      <w:pPr>
        <w:spacing w:after="0" w:line="240" w:lineRule="auto"/>
        <w:rPr>
          <w:rFonts w:ascii="Calibri" w:eastAsia="Calibri" w:hAnsi="Calibri" w:cs="Arial"/>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1005561135"/>
          <w:placeholder>
            <w:docPart w:val="F594EE4B1FE74496BF8632186086155B"/>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5AA133F6" w14:textId="77777777" w:rsidR="00341438" w:rsidRPr="00512A8E" w:rsidRDefault="00341438" w:rsidP="00341438">
      <w:pPr>
        <w:spacing w:after="0" w:line="240" w:lineRule="auto"/>
        <w:rPr>
          <w:rFonts w:ascii="Calibri" w:eastAsia="Calibri" w:hAnsi="Calibri" w:cs="Arial"/>
        </w:rPr>
      </w:pPr>
    </w:p>
    <w:p w14:paraId="755343BF" w14:textId="77777777" w:rsidR="00341438" w:rsidRPr="00512A8E" w:rsidRDefault="00341438" w:rsidP="00341438">
      <w:pPr>
        <w:spacing w:after="0" w:line="240" w:lineRule="auto"/>
        <w:rPr>
          <w:rFonts w:ascii="Calibri" w:eastAsia="Arial" w:hAnsi="Calibri" w:cs="Arial"/>
        </w:rPr>
      </w:pPr>
      <w:r w:rsidRPr="0027349F">
        <w:rPr>
          <w:rFonts w:ascii="Calibri" w:eastAsia="Arial" w:hAnsi="Calibri" w:cs="Arial"/>
          <w:b/>
          <w:bCs/>
          <w:sz w:val="24"/>
          <w:szCs w:val="24"/>
          <w:u w:val="single"/>
        </w:rPr>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1593666588"/>
          <w:placeholder>
            <w:docPart w:val="4339D466089B4E41BE938041753C8C8E"/>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0C3D50BF" w14:textId="77777777" w:rsidR="00C7457E" w:rsidRPr="00C7457E" w:rsidRDefault="00C7457E" w:rsidP="00C7457E">
      <w:pPr>
        <w:rPr>
          <w:rFonts w:ascii="Calibri" w:eastAsia="Aptos" w:hAnsi="Calibri" w:cs="Aptos"/>
        </w:rPr>
      </w:pPr>
      <w:r w:rsidRPr="00C7457E">
        <w:rPr>
          <w:rFonts w:ascii="Calibri" w:eastAsia="Aptos" w:hAnsi="Calibri" w:cs="Aptos"/>
        </w:rPr>
        <w:br w:type="page"/>
      </w:r>
    </w:p>
    <w:sdt>
      <w:sdtPr>
        <w:rPr>
          <w:rFonts w:ascii="Calibri" w:eastAsia="Times New Roman" w:hAnsi="Calibri" w:cs="Calibri"/>
          <w:bCs/>
          <w:smallCaps/>
          <w:sz w:val="28"/>
          <w:szCs w:val="28"/>
        </w:rPr>
        <w:id w:val="421694396"/>
        <w:lock w:val="sdtContentLocked"/>
        <w:placeholder>
          <w:docPart w:val="DefaultPlaceholder_-1854013440"/>
        </w:placeholder>
      </w:sdtPr>
      <w:sdtEndPr>
        <w:rPr>
          <w:rFonts w:asciiTheme="minorHAnsi" w:eastAsiaTheme="minorHAnsi" w:hAnsiTheme="minorHAnsi" w:cs="Arial"/>
          <w:bCs w:val="0"/>
          <w:smallCaps w:val="0"/>
          <w:sz w:val="22"/>
          <w:szCs w:val="20"/>
        </w:rPr>
      </w:sdtEndPr>
      <w:sdtContent>
        <w:p w14:paraId="274F5634" w14:textId="46678621"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XIV: Finance</w:t>
          </w:r>
          <w:r w:rsidRPr="00C7457E">
            <w:rPr>
              <w:rFonts w:ascii="Calibri" w:eastAsia="Times New Roman" w:hAnsi="Calibri" w:cs="Calibri"/>
              <w:bCs/>
              <w:smallCaps/>
              <w:sz w:val="28"/>
              <w:szCs w:val="28"/>
              <w:vertAlign w:val="superscript"/>
            </w:rPr>
            <w:footnoteReference w:id="2"/>
          </w:r>
        </w:p>
        <w:p w14:paraId="168D6DE0" w14:textId="77777777" w:rsidR="00C7457E" w:rsidRPr="00C7457E" w:rsidRDefault="00C7457E" w:rsidP="00C7457E">
          <w:pPr>
            <w:spacing w:after="0" w:line="240" w:lineRule="auto"/>
            <w:rPr>
              <w:rFonts w:ascii="Calibri" w:eastAsia="Aptos" w:hAnsi="Calibri" w:cs="Calibri"/>
              <w:sz w:val="24"/>
              <w:szCs w:val="24"/>
            </w:rPr>
          </w:pPr>
        </w:p>
        <w:p w14:paraId="4ABCDFA6" w14:textId="77777777" w:rsidR="00C7457E" w:rsidRPr="00C7457E" w:rsidRDefault="00C7457E">
          <w:pPr>
            <w:keepNext/>
            <w:keepLines/>
            <w:numPr>
              <w:ilvl w:val="1"/>
              <w:numId w:val="8"/>
            </w:numPr>
            <w:spacing w:after="0" w:line="240" w:lineRule="auto"/>
            <w:outlineLvl w:val="2"/>
            <w:rPr>
              <w:rFonts w:ascii="Calibri" w:eastAsia="Times New Roman" w:hAnsi="Calibri" w:cs="Times New Roman"/>
              <w:b/>
              <w:sz w:val="24"/>
              <w:szCs w:val="28"/>
            </w:rPr>
          </w:pPr>
          <w:bookmarkStart w:id="4" w:name="_Hlk174346330"/>
          <w:r w:rsidRPr="00C7457E">
            <w:rPr>
              <w:rFonts w:ascii="Calibri" w:eastAsia="Times New Roman" w:hAnsi="Calibri" w:cs="Times New Roman"/>
              <w:b/>
              <w:sz w:val="24"/>
              <w:szCs w:val="28"/>
            </w:rPr>
            <w:t>Financial Practices</w:t>
          </w:r>
        </w:p>
        <w:p w14:paraId="4ADCC2C3" w14:textId="77777777"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provides on an annual basis complete, comparative financial statements covering its two most recent fiscal years’ financial statements that are audited and prepared in conformity with generally accepted accounting principles (GAAP) in the United States of America or the International Financial Reporting Standards (IFRS). In the event the operations of the institution are supported in whole or in part by a parent company or a third party, the Commission may require audited financial statements from the parent or third party to demonstrate that the entity possesses sufficient financial resources to provide the institution continued financial sustainability. If the institution’s financial performance is included within the parent corporation’s statements, a supplemental schedule for the individual institution is appended to the parent statement, and inter-company transactions are clearly identified and defined. The institution’s budgeting processes demonstrate that current and future budgeted operating results are sufficient to allow the institution to accomplish its mission and goals.</w:t>
          </w:r>
        </w:p>
        <w:bookmarkEnd w:id="4"/>
        <w:p w14:paraId="0563A76C" w14:textId="77777777" w:rsidR="00341438" w:rsidRDefault="00341438" w:rsidP="00341438">
          <w:pPr>
            <w:spacing w:after="0" w:line="240" w:lineRule="auto"/>
            <w:rPr>
              <w:rFonts w:ascii="Calibri" w:eastAsia="Arial" w:hAnsi="Calibri" w:cs="Arial"/>
              <w:b/>
              <w:bCs/>
              <w:sz w:val="24"/>
              <w:szCs w:val="24"/>
              <w:u w:val="single"/>
            </w:rPr>
          </w:pPr>
        </w:p>
        <w:p w14:paraId="4F45EFDC" w14:textId="461F453B" w:rsidR="00165AA7" w:rsidRDefault="00165AA7" w:rsidP="00341438">
          <w:pPr>
            <w:spacing w:after="0" w:line="240" w:lineRule="auto"/>
            <w:rPr>
              <w:rFonts w:ascii="Calibri" w:eastAsia="Arial" w:hAnsi="Calibri" w:cs="Arial"/>
              <w:b/>
              <w:bCs/>
              <w:sz w:val="24"/>
              <w:szCs w:val="24"/>
              <w:u w:val="single"/>
            </w:rPr>
          </w:pPr>
          <w:r>
            <w:rPr>
              <w:rFonts w:cs="Arial"/>
              <w:b/>
              <w:bCs/>
              <w:szCs w:val="20"/>
            </w:rPr>
            <w:t xml:space="preserve">[Note: </w:t>
          </w:r>
          <w:r w:rsidRPr="00165AA7">
            <w:rPr>
              <w:rFonts w:cs="Arial"/>
              <w:szCs w:val="20"/>
            </w:rPr>
            <w:t>Throughout this Standard,</w:t>
          </w:r>
          <w:r>
            <w:rPr>
              <w:rFonts w:cs="Arial"/>
              <w:b/>
              <w:bCs/>
              <w:szCs w:val="20"/>
            </w:rPr>
            <w:t xml:space="preserve"> </w:t>
          </w:r>
          <w:r>
            <w:rPr>
              <w:rFonts w:cs="Arial"/>
              <w:szCs w:val="20"/>
            </w:rPr>
            <w:t>compliance assessment questions refer only to audited comparative financial statements to align with the Standard as written. See the footnote for Standard XIV, regarding continued allowable submission of reviewed comparative financial statements through mid-2026 and adjust findings feedback accordingly].</w:t>
          </w:r>
        </w:p>
      </w:sdtContent>
    </w:sdt>
    <w:p w14:paraId="62BD6B44" w14:textId="77777777" w:rsidR="005009B2" w:rsidRDefault="005009B2" w:rsidP="00341438">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3D3976" w:rsidRPr="005854FB" w14:paraId="1ADDD07C" w14:textId="77777777" w:rsidTr="00B71169">
        <w:tc>
          <w:tcPr>
            <w:tcW w:w="7416" w:type="dxa"/>
            <w:shd w:val="clear" w:color="auto" w:fill="E2EFD9" w:themeFill="accent6" w:themeFillTint="33"/>
          </w:tcPr>
          <w:p w14:paraId="6F0FD04E" w14:textId="77777777" w:rsidR="003D3976" w:rsidRPr="005854FB" w:rsidRDefault="003D3976" w:rsidP="00C32F45">
            <w:pPr>
              <w:rPr>
                <w:rFonts w:cs="Arial"/>
                <w:b/>
                <w:szCs w:val="20"/>
              </w:rPr>
            </w:pPr>
            <w:r w:rsidRPr="005854FB">
              <w:rPr>
                <w:rFonts w:cs="Arial"/>
                <w:b/>
                <w:szCs w:val="20"/>
              </w:rPr>
              <w:t>Questions</w:t>
            </w:r>
          </w:p>
        </w:tc>
        <w:tc>
          <w:tcPr>
            <w:tcW w:w="648" w:type="dxa"/>
            <w:shd w:val="clear" w:color="auto" w:fill="E2EFD9" w:themeFill="accent6" w:themeFillTint="33"/>
            <w:vAlign w:val="center"/>
          </w:tcPr>
          <w:p w14:paraId="4CB73DB1" w14:textId="77777777" w:rsidR="003D3976" w:rsidRPr="005854FB" w:rsidRDefault="003D3976" w:rsidP="00863F7C">
            <w:pPr>
              <w:jc w:val="center"/>
              <w:rPr>
                <w:rFonts w:cs="Arial"/>
                <w:b/>
                <w:szCs w:val="20"/>
              </w:rPr>
            </w:pPr>
            <w:r w:rsidRPr="005854FB">
              <w:rPr>
                <w:rFonts w:cs="Arial"/>
                <w:b/>
                <w:szCs w:val="20"/>
              </w:rPr>
              <w:t>Yes</w:t>
            </w:r>
          </w:p>
        </w:tc>
        <w:tc>
          <w:tcPr>
            <w:tcW w:w="648" w:type="dxa"/>
            <w:shd w:val="clear" w:color="auto" w:fill="E2EFD9" w:themeFill="accent6" w:themeFillTint="33"/>
            <w:vAlign w:val="center"/>
          </w:tcPr>
          <w:p w14:paraId="2CC684CC" w14:textId="77777777" w:rsidR="003D3976" w:rsidRPr="005854FB" w:rsidRDefault="003D3976" w:rsidP="00863F7C">
            <w:pPr>
              <w:jc w:val="center"/>
              <w:rPr>
                <w:rFonts w:cs="Arial"/>
                <w:b/>
                <w:szCs w:val="20"/>
              </w:rPr>
            </w:pPr>
            <w:r w:rsidRPr="005854FB">
              <w:rPr>
                <w:rFonts w:cs="Arial"/>
                <w:b/>
                <w:szCs w:val="20"/>
              </w:rPr>
              <w:t>No</w:t>
            </w:r>
          </w:p>
        </w:tc>
        <w:tc>
          <w:tcPr>
            <w:tcW w:w="648" w:type="dxa"/>
            <w:shd w:val="clear" w:color="auto" w:fill="E2EFD9" w:themeFill="accent6" w:themeFillTint="33"/>
            <w:vAlign w:val="center"/>
          </w:tcPr>
          <w:p w14:paraId="56E14340" w14:textId="77777777" w:rsidR="003D3976" w:rsidRPr="005854FB" w:rsidRDefault="003D3976" w:rsidP="00863F7C">
            <w:pPr>
              <w:jc w:val="center"/>
              <w:rPr>
                <w:rFonts w:cs="Arial"/>
                <w:b/>
                <w:szCs w:val="20"/>
              </w:rPr>
            </w:pPr>
            <w:r w:rsidRPr="005854FB">
              <w:rPr>
                <w:rFonts w:cs="Arial"/>
                <w:b/>
                <w:szCs w:val="20"/>
              </w:rPr>
              <w:t>N/A</w:t>
            </w:r>
          </w:p>
        </w:tc>
      </w:tr>
      <w:tr w:rsidR="003D3976" w:rsidRPr="005854FB" w14:paraId="1EFE5BD2" w14:textId="77777777" w:rsidTr="00B71169">
        <w:tc>
          <w:tcPr>
            <w:tcW w:w="7416" w:type="dxa"/>
            <w:shd w:val="clear" w:color="auto" w:fill="E2EFD9" w:themeFill="accent6" w:themeFillTint="33"/>
          </w:tcPr>
          <w:p w14:paraId="4A93DD8B" w14:textId="217F5C03" w:rsidR="003D3976" w:rsidRPr="005854FB" w:rsidRDefault="003D3976" w:rsidP="00C32F45">
            <w:pPr>
              <w:rPr>
                <w:rFonts w:cs="Arial"/>
                <w:szCs w:val="20"/>
              </w:rPr>
            </w:pPr>
            <w:r w:rsidRPr="005854FB">
              <w:rPr>
                <w:rFonts w:cs="Arial"/>
                <w:szCs w:val="20"/>
              </w:rPr>
              <w:t xml:space="preserve">Do the institution’s audited </w:t>
            </w:r>
            <w:r>
              <w:rPr>
                <w:rFonts w:cs="Arial"/>
                <w:szCs w:val="20"/>
              </w:rPr>
              <w:t>comparative</w:t>
            </w:r>
            <w:r w:rsidRPr="005854FB">
              <w:rPr>
                <w:rFonts w:cs="Arial"/>
                <w:szCs w:val="20"/>
              </w:rPr>
              <w:t xml:space="preserve"> financial statements demonstrate financial responsibility?</w:t>
            </w:r>
            <w:r>
              <w:rPr>
                <w:rFonts w:cs="Arial"/>
                <w:szCs w:val="20"/>
              </w:rPr>
              <w:t xml:space="preserve"> </w:t>
            </w:r>
          </w:p>
        </w:tc>
        <w:sdt>
          <w:sdtPr>
            <w:rPr>
              <w:rFonts w:cs="Arial"/>
            </w:rPr>
            <w:id w:val="104933740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5A6F5B0" w14:textId="77777777" w:rsidR="003D3976" w:rsidRPr="005854FB" w:rsidRDefault="003D3976" w:rsidP="00863F7C">
                <w:pPr>
                  <w:jc w:val="center"/>
                  <w:rPr>
                    <w:rFonts w:cs="Arial"/>
                    <w:szCs w:val="20"/>
                  </w:rPr>
                </w:pPr>
                <w:r w:rsidRPr="00B62B06">
                  <w:rPr>
                    <w:rFonts w:ascii="MS Gothic" w:eastAsia="MS Gothic" w:hAnsi="MS Gothic" w:cs="Arial" w:hint="eastAsia"/>
                  </w:rPr>
                  <w:t>☐</w:t>
                </w:r>
              </w:p>
            </w:tc>
          </w:sdtContent>
        </w:sdt>
        <w:sdt>
          <w:sdtPr>
            <w:rPr>
              <w:rFonts w:cs="Arial"/>
            </w:rPr>
            <w:id w:val="166744038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12C32C3" w14:textId="77777777" w:rsidR="003D3976" w:rsidRPr="005854FB" w:rsidRDefault="003D3976" w:rsidP="00863F7C">
                <w:pPr>
                  <w:jc w:val="center"/>
                  <w:rPr>
                    <w:rFonts w:cs="Arial"/>
                    <w:szCs w:val="20"/>
                  </w:rPr>
                </w:pPr>
                <w:r w:rsidRPr="00B62B06">
                  <w:rPr>
                    <w:rFonts w:ascii="MS Gothic" w:eastAsia="MS Gothic" w:hAnsi="MS Gothic" w:cs="Arial" w:hint="eastAsia"/>
                  </w:rPr>
                  <w:t>☐</w:t>
                </w:r>
              </w:p>
            </w:tc>
          </w:sdtContent>
        </w:sdt>
        <w:sdt>
          <w:sdtPr>
            <w:rPr>
              <w:rFonts w:cs="Arial"/>
            </w:rPr>
            <w:id w:val="30034937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7A423CD" w14:textId="77777777" w:rsidR="003D3976" w:rsidRPr="005854FB" w:rsidRDefault="003D3976" w:rsidP="00863F7C">
                <w:pPr>
                  <w:jc w:val="center"/>
                  <w:rPr>
                    <w:rFonts w:cs="Arial"/>
                    <w:szCs w:val="20"/>
                  </w:rPr>
                </w:pPr>
                <w:r w:rsidRPr="00B62B06">
                  <w:rPr>
                    <w:rFonts w:ascii="MS Gothic" w:eastAsia="MS Gothic" w:hAnsi="MS Gothic" w:cs="Arial" w:hint="eastAsia"/>
                  </w:rPr>
                  <w:t>☐</w:t>
                </w:r>
              </w:p>
            </w:tc>
          </w:sdtContent>
        </w:sdt>
      </w:tr>
      <w:tr w:rsidR="003D3976" w:rsidRPr="005854FB" w14:paraId="4BA7221C" w14:textId="77777777" w:rsidTr="00B71169">
        <w:tc>
          <w:tcPr>
            <w:tcW w:w="7416" w:type="dxa"/>
            <w:shd w:val="clear" w:color="auto" w:fill="E2EFD9" w:themeFill="accent6" w:themeFillTint="33"/>
          </w:tcPr>
          <w:p w14:paraId="1F1553CB" w14:textId="77777777" w:rsidR="003D3976" w:rsidRPr="005854FB" w:rsidRDefault="003D3976" w:rsidP="00C32F45">
            <w:pPr>
              <w:rPr>
                <w:rFonts w:cs="Arial"/>
                <w:szCs w:val="20"/>
              </w:rPr>
            </w:pPr>
            <w:r w:rsidRPr="005854FB">
              <w:rPr>
                <w:rFonts w:cs="Arial"/>
                <w:szCs w:val="20"/>
              </w:rPr>
              <w:t>D</w:t>
            </w:r>
            <w:r>
              <w:rPr>
                <w:rFonts w:cs="Arial"/>
                <w:szCs w:val="20"/>
              </w:rPr>
              <w:t>oes</w:t>
            </w:r>
            <w:r w:rsidRPr="005854FB">
              <w:rPr>
                <w:rFonts w:cs="Arial"/>
                <w:szCs w:val="20"/>
              </w:rPr>
              <w:t xml:space="preserve"> the institution maintain sufficient resources to meet its financial obligations and provide quality educational offerings and service to students?</w:t>
            </w:r>
          </w:p>
        </w:tc>
        <w:sdt>
          <w:sdtPr>
            <w:rPr>
              <w:rFonts w:cs="Arial"/>
            </w:rPr>
            <w:id w:val="78955799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03C57AF" w14:textId="77777777" w:rsidR="003D3976" w:rsidRPr="005854FB" w:rsidRDefault="003D3976" w:rsidP="00863F7C">
                <w:pPr>
                  <w:jc w:val="center"/>
                  <w:rPr>
                    <w:rFonts w:cs="Arial"/>
                    <w:szCs w:val="20"/>
                  </w:rPr>
                </w:pPr>
                <w:r w:rsidRPr="00B62B06">
                  <w:rPr>
                    <w:rFonts w:ascii="MS Gothic" w:eastAsia="MS Gothic" w:hAnsi="MS Gothic" w:cs="Arial" w:hint="eastAsia"/>
                  </w:rPr>
                  <w:t>☐</w:t>
                </w:r>
              </w:p>
            </w:tc>
          </w:sdtContent>
        </w:sdt>
        <w:sdt>
          <w:sdtPr>
            <w:rPr>
              <w:rFonts w:cs="Arial"/>
            </w:rPr>
            <w:id w:val="-23963550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5FC8C3E" w14:textId="77777777" w:rsidR="003D3976" w:rsidRPr="005854FB" w:rsidRDefault="003D3976" w:rsidP="00863F7C">
                <w:pPr>
                  <w:jc w:val="center"/>
                  <w:rPr>
                    <w:rFonts w:cs="Arial"/>
                    <w:szCs w:val="20"/>
                  </w:rPr>
                </w:pPr>
                <w:r w:rsidRPr="00B62B06">
                  <w:rPr>
                    <w:rFonts w:ascii="MS Gothic" w:eastAsia="MS Gothic" w:hAnsi="MS Gothic" w:cs="Arial" w:hint="eastAsia"/>
                  </w:rPr>
                  <w:t>☐</w:t>
                </w:r>
              </w:p>
            </w:tc>
          </w:sdtContent>
        </w:sdt>
        <w:sdt>
          <w:sdtPr>
            <w:rPr>
              <w:rFonts w:cs="Arial"/>
            </w:rPr>
            <w:id w:val="-47452636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49D2526" w14:textId="77777777" w:rsidR="003D3976" w:rsidRPr="005854FB" w:rsidRDefault="003D3976" w:rsidP="00863F7C">
                <w:pPr>
                  <w:jc w:val="center"/>
                  <w:rPr>
                    <w:rFonts w:cs="Arial"/>
                    <w:szCs w:val="20"/>
                  </w:rPr>
                </w:pPr>
                <w:r w:rsidRPr="00B62B06">
                  <w:rPr>
                    <w:rFonts w:ascii="MS Gothic" w:eastAsia="MS Gothic" w:hAnsi="MS Gothic" w:cs="Arial" w:hint="eastAsia"/>
                  </w:rPr>
                  <w:t>☐</w:t>
                </w:r>
              </w:p>
            </w:tc>
          </w:sdtContent>
        </w:sdt>
      </w:tr>
      <w:tr w:rsidR="003D3976" w:rsidRPr="005854FB" w14:paraId="13FE8A5A" w14:textId="77777777" w:rsidTr="00B71169">
        <w:tc>
          <w:tcPr>
            <w:tcW w:w="7416" w:type="dxa"/>
            <w:shd w:val="clear" w:color="auto" w:fill="E2EFD9" w:themeFill="accent6" w:themeFillTint="33"/>
          </w:tcPr>
          <w:p w14:paraId="65D45706" w14:textId="0DC885B1" w:rsidR="003D3976" w:rsidRPr="005854FB" w:rsidRDefault="003D3976" w:rsidP="00C32F45">
            <w:pPr>
              <w:rPr>
                <w:rFonts w:cs="Arial"/>
                <w:szCs w:val="20"/>
              </w:rPr>
            </w:pPr>
            <w:r w:rsidRPr="005854FB">
              <w:rPr>
                <w:rFonts w:cs="Arial"/>
                <w:szCs w:val="20"/>
              </w:rPr>
              <w:t>Are the institution’s financial statements regularly audited?</w:t>
            </w:r>
          </w:p>
        </w:tc>
        <w:sdt>
          <w:sdtPr>
            <w:rPr>
              <w:rFonts w:cs="Arial"/>
            </w:rPr>
            <w:id w:val="15535091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E1B6CA1" w14:textId="77777777" w:rsidR="003D3976" w:rsidRPr="005854FB" w:rsidRDefault="003D3976" w:rsidP="00863F7C">
                <w:pPr>
                  <w:jc w:val="center"/>
                  <w:rPr>
                    <w:rFonts w:cs="Arial"/>
                    <w:szCs w:val="20"/>
                  </w:rPr>
                </w:pPr>
                <w:r w:rsidRPr="00B62B06">
                  <w:rPr>
                    <w:rFonts w:ascii="MS Gothic" w:eastAsia="MS Gothic" w:hAnsi="MS Gothic" w:cs="Arial" w:hint="eastAsia"/>
                  </w:rPr>
                  <w:t>☐</w:t>
                </w:r>
              </w:p>
            </w:tc>
          </w:sdtContent>
        </w:sdt>
        <w:sdt>
          <w:sdtPr>
            <w:rPr>
              <w:rFonts w:cs="Arial"/>
            </w:rPr>
            <w:id w:val="-196495233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D232219" w14:textId="77777777" w:rsidR="003D3976" w:rsidRPr="005854FB" w:rsidRDefault="003D3976" w:rsidP="00863F7C">
                <w:pPr>
                  <w:jc w:val="center"/>
                  <w:rPr>
                    <w:rFonts w:cs="Arial"/>
                    <w:szCs w:val="20"/>
                  </w:rPr>
                </w:pPr>
                <w:r w:rsidRPr="00B62B06">
                  <w:rPr>
                    <w:rFonts w:ascii="MS Gothic" w:eastAsia="MS Gothic" w:hAnsi="MS Gothic" w:cs="Arial" w:hint="eastAsia"/>
                  </w:rPr>
                  <w:t>☐</w:t>
                </w:r>
              </w:p>
            </w:tc>
          </w:sdtContent>
        </w:sdt>
        <w:sdt>
          <w:sdtPr>
            <w:rPr>
              <w:rFonts w:cs="Arial"/>
            </w:rPr>
            <w:id w:val="-38016681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7DFE91A" w14:textId="77777777" w:rsidR="003D3976" w:rsidRPr="005854FB" w:rsidRDefault="003D3976" w:rsidP="00863F7C">
                <w:pPr>
                  <w:jc w:val="center"/>
                  <w:rPr>
                    <w:rFonts w:cs="Arial"/>
                    <w:szCs w:val="20"/>
                  </w:rPr>
                </w:pPr>
                <w:r w:rsidRPr="00B62B06">
                  <w:rPr>
                    <w:rFonts w:ascii="MS Gothic" w:eastAsia="MS Gothic" w:hAnsi="MS Gothic" w:cs="Arial" w:hint="eastAsia"/>
                  </w:rPr>
                  <w:t>☐</w:t>
                </w:r>
              </w:p>
            </w:tc>
          </w:sdtContent>
        </w:sdt>
      </w:tr>
      <w:tr w:rsidR="005009B2" w:rsidRPr="005854FB" w14:paraId="04942D3E" w14:textId="77777777" w:rsidTr="00B71169">
        <w:tc>
          <w:tcPr>
            <w:tcW w:w="7416" w:type="dxa"/>
            <w:shd w:val="clear" w:color="auto" w:fill="E2EFD9" w:themeFill="accent6" w:themeFillTint="33"/>
          </w:tcPr>
          <w:p w14:paraId="58230284" w14:textId="4675D24E" w:rsidR="005009B2" w:rsidRPr="005854FB" w:rsidRDefault="005009B2" w:rsidP="00C32F45">
            <w:pPr>
              <w:rPr>
                <w:rFonts w:cs="Arial"/>
                <w:szCs w:val="20"/>
              </w:rPr>
            </w:pPr>
            <w:r>
              <w:rPr>
                <w:rFonts w:cs="Arial"/>
                <w:szCs w:val="20"/>
              </w:rPr>
              <w:t xml:space="preserve">Did the institution submit </w:t>
            </w:r>
            <w:r w:rsidRPr="005009B2">
              <w:rPr>
                <w:rFonts w:cs="Arial"/>
                <w:szCs w:val="20"/>
              </w:rPr>
              <w:t>its most recent fiscal year end audited comparative financial statements, opinion letter, and letter of financial statement validation</w:t>
            </w:r>
            <w:r w:rsidR="002E1455">
              <w:rPr>
                <w:rFonts w:cs="Arial"/>
                <w:szCs w:val="20"/>
              </w:rPr>
              <w:t>?</w:t>
            </w:r>
          </w:p>
        </w:tc>
        <w:sdt>
          <w:sdtPr>
            <w:rPr>
              <w:rFonts w:cs="Arial"/>
            </w:rPr>
            <w:id w:val="-108992190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22478DD" w14:textId="77777777" w:rsidR="005009B2" w:rsidRPr="005854FB" w:rsidRDefault="005009B2" w:rsidP="00863F7C">
                <w:pPr>
                  <w:jc w:val="center"/>
                  <w:rPr>
                    <w:rFonts w:cs="Arial"/>
                    <w:szCs w:val="20"/>
                  </w:rPr>
                </w:pPr>
                <w:r w:rsidRPr="00B62B06">
                  <w:rPr>
                    <w:rFonts w:ascii="MS Gothic" w:eastAsia="MS Gothic" w:hAnsi="MS Gothic" w:cs="Arial" w:hint="eastAsia"/>
                  </w:rPr>
                  <w:t>☐</w:t>
                </w:r>
              </w:p>
            </w:tc>
          </w:sdtContent>
        </w:sdt>
        <w:sdt>
          <w:sdtPr>
            <w:rPr>
              <w:rFonts w:cs="Arial"/>
            </w:rPr>
            <w:id w:val="-148446560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C3D9A3D" w14:textId="77777777" w:rsidR="005009B2" w:rsidRPr="005854FB" w:rsidRDefault="005009B2" w:rsidP="00863F7C">
                <w:pPr>
                  <w:jc w:val="center"/>
                  <w:rPr>
                    <w:rFonts w:cs="Arial"/>
                    <w:szCs w:val="20"/>
                  </w:rPr>
                </w:pPr>
                <w:r w:rsidRPr="00B62B06">
                  <w:rPr>
                    <w:rFonts w:ascii="MS Gothic" w:eastAsia="MS Gothic" w:hAnsi="MS Gothic" w:cs="Arial" w:hint="eastAsia"/>
                  </w:rPr>
                  <w:t>☐</w:t>
                </w:r>
              </w:p>
            </w:tc>
          </w:sdtContent>
        </w:sdt>
        <w:sdt>
          <w:sdtPr>
            <w:rPr>
              <w:rFonts w:cs="Arial"/>
            </w:rPr>
            <w:id w:val="-92033204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252FBD7" w14:textId="77777777" w:rsidR="005009B2" w:rsidRPr="005854FB" w:rsidRDefault="005009B2" w:rsidP="00863F7C">
                <w:pPr>
                  <w:jc w:val="center"/>
                  <w:rPr>
                    <w:rFonts w:cs="Arial"/>
                    <w:szCs w:val="20"/>
                  </w:rPr>
                </w:pPr>
                <w:r w:rsidRPr="00B62B06">
                  <w:rPr>
                    <w:rFonts w:ascii="MS Gothic" w:eastAsia="MS Gothic" w:hAnsi="MS Gothic" w:cs="Arial" w:hint="eastAsia"/>
                  </w:rPr>
                  <w:t>☐</w:t>
                </w:r>
              </w:p>
            </w:tc>
          </w:sdtContent>
        </w:sdt>
      </w:tr>
      <w:tr w:rsidR="003D3976" w:rsidRPr="005854FB" w14:paraId="0F0F2D10" w14:textId="77777777" w:rsidTr="00B71169">
        <w:tc>
          <w:tcPr>
            <w:tcW w:w="7416" w:type="dxa"/>
            <w:shd w:val="clear" w:color="auto" w:fill="E2EFD9" w:themeFill="accent6" w:themeFillTint="33"/>
          </w:tcPr>
          <w:p w14:paraId="270E547F" w14:textId="323CDBC7" w:rsidR="003D3976" w:rsidRPr="005854FB" w:rsidRDefault="003D3976" w:rsidP="00C32F45">
            <w:pPr>
              <w:rPr>
                <w:rFonts w:cs="Arial"/>
                <w:szCs w:val="20"/>
              </w:rPr>
            </w:pPr>
            <w:r w:rsidRPr="005854FB">
              <w:rPr>
                <w:rFonts w:cs="Arial"/>
                <w:szCs w:val="20"/>
              </w:rPr>
              <w:lastRenderedPageBreak/>
              <w:t xml:space="preserve">Are the institution’s </w:t>
            </w:r>
            <w:r w:rsidR="005009B2" w:rsidRPr="003E0C2C">
              <w:rPr>
                <w:rFonts w:eastAsia="Times New Roman" w:cstheme="minorHAnsi"/>
                <w:bCs/>
              </w:rPr>
              <w:t xml:space="preserve">financial statements prepared in conformity with generally accepted accounting principles </w:t>
            </w:r>
            <w:r w:rsidR="005009B2">
              <w:rPr>
                <w:rFonts w:eastAsia="Times New Roman" w:cstheme="minorHAnsi"/>
                <w:bCs/>
              </w:rPr>
              <w:t xml:space="preserve">(GAAP) </w:t>
            </w:r>
            <w:r w:rsidR="005009B2" w:rsidRPr="003E0C2C">
              <w:rPr>
                <w:rFonts w:eastAsia="Times New Roman" w:cstheme="minorHAnsi"/>
                <w:bCs/>
              </w:rPr>
              <w:t xml:space="preserve">in the United States of America or </w:t>
            </w:r>
            <w:r w:rsidR="005009B2">
              <w:rPr>
                <w:rFonts w:eastAsia="Times New Roman" w:cstheme="minorHAnsi"/>
                <w:bCs/>
              </w:rPr>
              <w:t xml:space="preserve">the </w:t>
            </w:r>
            <w:r w:rsidR="005009B2" w:rsidRPr="003E0C2C">
              <w:rPr>
                <w:rFonts w:eastAsia="Times New Roman" w:cstheme="minorHAnsi"/>
                <w:bCs/>
              </w:rPr>
              <w:t>International Financial Reporting Standards</w:t>
            </w:r>
            <w:r w:rsidR="005009B2">
              <w:rPr>
                <w:rFonts w:eastAsia="Times New Roman" w:cstheme="minorHAnsi"/>
                <w:bCs/>
              </w:rPr>
              <w:t xml:space="preserve"> (IFRS)</w:t>
            </w:r>
            <w:r w:rsidRPr="005854FB">
              <w:rPr>
                <w:rFonts w:cs="Arial"/>
                <w:szCs w:val="20"/>
              </w:rPr>
              <w:t xml:space="preserve">? </w:t>
            </w:r>
          </w:p>
        </w:tc>
        <w:sdt>
          <w:sdtPr>
            <w:rPr>
              <w:rFonts w:cs="Arial"/>
            </w:rPr>
            <w:id w:val="-12046209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BCC4FA5" w14:textId="77777777" w:rsidR="003D3976" w:rsidRPr="005854FB" w:rsidRDefault="003D3976" w:rsidP="00863F7C">
                <w:pPr>
                  <w:jc w:val="center"/>
                  <w:rPr>
                    <w:rFonts w:cs="Arial"/>
                    <w:szCs w:val="20"/>
                  </w:rPr>
                </w:pPr>
                <w:r w:rsidRPr="00B62B06">
                  <w:rPr>
                    <w:rFonts w:ascii="MS Gothic" w:eastAsia="MS Gothic" w:hAnsi="MS Gothic" w:cs="Arial" w:hint="eastAsia"/>
                  </w:rPr>
                  <w:t>☐</w:t>
                </w:r>
              </w:p>
            </w:tc>
          </w:sdtContent>
        </w:sdt>
        <w:sdt>
          <w:sdtPr>
            <w:rPr>
              <w:rFonts w:cs="Arial"/>
            </w:rPr>
            <w:id w:val="-98562376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8186009" w14:textId="77777777" w:rsidR="003D3976" w:rsidRPr="005854FB" w:rsidRDefault="003D3976" w:rsidP="00863F7C">
                <w:pPr>
                  <w:jc w:val="center"/>
                  <w:rPr>
                    <w:rFonts w:cs="Arial"/>
                    <w:szCs w:val="20"/>
                  </w:rPr>
                </w:pPr>
                <w:r w:rsidRPr="00B62B06">
                  <w:rPr>
                    <w:rFonts w:ascii="MS Gothic" w:eastAsia="MS Gothic" w:hAnsi="MS Gothic" w:cs="Arial" w:hint="eastAsia"/>
                  </w:rPr>
                  <w:t>☐</w:t>
                </w:r>
              </w:p>
            </w:tc>
          </w:sdtContent>
        </w:sdt>
        <w:sdt>
          <w:sdtPr>
            <w:rPr>
              <w:rFonts w:cs="Arial"/>
            </w:rPr>
            <w:id w:val="125677804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A28ECBE" w14:textId="77777777" w:rsidR="003D3976" w:rsidRPr="005854FB" w:rsidRDefault="003D3976" w:rsidP="00863F7C">
                <w:pPr>
                  <w:jc w:val="center"/>
                  <w:rPr>
                    <w:rFonts w:cs="Arial"/>
                    <w:szCs w:val="20"/>
                  </w:rPr>
                </w:pPr>
                <w:r w:rsidRPr="00B62B06">
                  <w:rPr>
                    <w:rFonts w:ascii="MS Gothic" w:eastAsia="MS Gothic" w:hAnsi="MS Gothic" w:cs="Arial" w:hint="eastAsia"/>
                  </w:rPr>
                  <w:t>☐</w:t>
                </w:r>
              </w:p>
            </w:tc>
          </w:sdtContent>
        </w:sdt>
      </w:tr>
      <w:tr w:rsidR="003D3976" w:rsidRPr="005854FB" w14:paraId="1AAA05A3" w14:textId="77777777" w:rsidTr="00B71169">
        <w:tc>
          <w:tcPr>
            <w:tcW w:w="7416" w:type="dxa"/>
            <w:shd w:val="clear" w:color="auto" w:fill="E2EFD9" w:themeFill="accent6" w:themeFillTint="33"/>
          </w:tcPr>
          <w:p w14:paraId="544071FD" w14:textId="77777777" w:rsidR="003D3976" w:rsidRPr="005854FB" w:rsidRDefault="003D3976" w:rsidP="00C32F45">
            <w:pPr>
              <w:rPr>
                <w:rFonts w:cs="Arial"/>
                <w:szCs w:val="20"/>
              </w:rPr>
            </w:pPr>
            <w:r w:rsidRPr="005854FB">
              <w:rPr>
                <w:rFonts w:cs="Arial"/>
                <w:szCs w:val="20"/>
              </w:rPr>
              <w:t>Are the institution’s budgeting processes adequate</w:t>
            </w:r>
            <w:r>
              <w:rPr>
                <w:rFonts w:cs="Arial"/>
                <w:szCs w:val="20"/>
              </w:rPr>
              <w:t>,</w:t>
            </w:r>
            <w:r w:rsidRPr="005854FB">
              <w:rPr>
                <w:rFonts w:cs="Arial"/>
                <w:szCs w:val="20"/>
              </w:rPr>
              <w:t xml:space="preserve"> and</w:t>
            </w:r>
            <w:r>
              <w:rPr>
                <w:rFonts w:cs="Arial"/>
                <w:szCs w:val="20"/>
              </w:rPr>
              <w:t xml:space="preserve"> do they</w:t>
            </w:r>
            <w:r w:rsidRPr="005854FB">
              <w:rPr>
                <w:rFonts w:cs="Arial"/>
                <w:szCs w:val="20"/>
              </w:rPr>
              <w:t xml:space="preserve"> conform to accepted best practices?</w:t>
            </w:r>
          </w:p>
        </w:tc>
        <w:sdt>
          <w:sdtPr>
            <w:rPr>
              <w:rFonts w:cs="Arial"/>
            </w:rPr>
            <w:id w:val="-30354204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761D312" w14:textId="77777777" w:rsidR="003D3976" w:rsidRPr="005854FB" w:rsidRDefault="003D3976" w:rsidP="00863F7C">
                <w:pPr>
                  <w:jc w:val="center"/>
                  <w:rPr>
                    <w:rFonts w:cs="Arial"/>
                    <w:szCs w:val="20"/>
                  </w:rPr>
                </w:pPr>
                <w:r w:rsidRPr="00B62B06">
                  <w:rPr>
                    <w:rFonts w:ascii="MS Gothic" w:eastAsia="MS Gothic" w:hAnsi="MS Gothic" w:cs="Arial" w:hint="eastAsia"/>
                  </w:rPr>
                  <w:t>☐</w:t>
                </w:r>
              </w:p>
            </w:tc>
          </w:sdtContent>
        </w:sdt>
        <w:sdt>
          <w:sdtPr>
            <w:rPr>
              <w:rFonts w:cs="Arial"/>
            </w:rPr>
            <w:id w:val="-202076273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EEB436B" w14:textId="77777777" w:rsidR="003D3976" w:rsidRPr="005854FB" w:rsidRDefault="003D3976" w:rsidP="00863F7C">
                <w:pPr>
                  <w:jc w:val="center"/>
                  <w:rPr>
                    <w:rFonts w:cs="Arial"/>
                    <w:szCs w:val="20"/>
                  </w:rPr>
                </w:pPr>
                <w:r w:rsidRPr="00B62B06">
                  <w:rPr>
                    <w:rFonts w:ascii="MS Gothic" w:eastAsia="MS Gothic" w:hAnsi="MS Gothic" w:cs="Arial" w:hint="eastAsia"/>
                  </w:rPr>
                  <w:t>☐</w:t>
                </w:r>
              </w:p>
            </w:tc>
          </w:sdtContent>
        </w:sdt>
        <w:sdt>
          <w:sdtPr>
            <w:rPr>
              <w:rFonts w:cs="Arial"/>
            </w:rPr>
            <w:id w:val="188782997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286063B" w14:textId="77777777" w:rsidR="003D3976" w:rsidRPr="005854FB" w:rsidRDefault="003D3976" w:rsidP="00863F7C">
                <w:pPr>
                  <w:jc w:val="center"/>
                  <w:rPr>
                    <w:rFonts w:cs="Arial"/>
                    <w:szCs w:val="20"/>
                  </w:rPr>
                </w:pPr>
                <w:r w:rsidRPr="00B62B06">
                  <w:rPr>
                    <w:rFonts w:ascii="MS Gothic" w:eastAsia="MS Gothic" w:hAnsi="MS Gothic" w:cs="Arial" w:hint="eastAsia"/>
                  </w:rPr>
                  <w:t>☐</w:t>
                </w:r>
              </w:p>
            </w:tc>
          </w:sdtContent>
        </w:sdt>
      </w:tr>
      <w:tr w:rsidR="005009B2" w:rsidRPr="005854FB" w14:paraId="03B0C020" w14:textId="77777777" w:rsidTr="00B71169">
        <w:tc>
          <w:tcPr>
            <w:tcW w:w="7416" w:type="dxa"/>
            <w:shd w:val="clear" w:color="auto" w:fill="E2EFD9" w:themeFill="accent6" w:themeFillTint="33"/>
          </w:tcPr>
          <w:p w14:paraId="1F892A8E" w14:textId="77777777" w:rsidR="005009B2" w:rsidRPr="005854FB" w:rsidRDefault="005009B2" w:rsidP="00C32F45">
            <w:pPr>
              <w:rPr>
                <w:rFonts w:cs="Arial"/>
                <w:szCs w:val="20"/>
              </w:rPr>
            </w:pPr>
            <w:r w:rsidRPr="005854FB">
              <w:rPr>
                <w:rFonts w:cs="Arial"/>
                <w:szCs w:val="20"/>
              </w:rPr>
              <w:t xml:space="preserve">Are the individuals responsible for creating and monitoring the institution’s budget qualified by education and experience? </w:t>
            </w:r>
          </w:p>
        </w:tc>
        <w:sdt>
          <w:sdtPr>
            <w:rPr>
              <w:rFonts w:cs="Arial"/>
            </w:rPr>
            <w:id w:val="156907673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C324441" w14:textId="77777777" w:rsidR="005009B2" w:rsidRPr="005854FB" w:rsidRDefault="005009B2" w:rsidP="00863F7C">
                <w:pPr>
                  <w:jc w:val="center"/>
                  <w:rPr>
                    <w:rFonts w:cs="Arial"/>
                    <w:szCs w:val="20"/>
                  </w:rPr>
                </w:pPr>
                <w:r w:rsidRPr="00B62B06">
                  <w:rPr>
                    <w:rFonts w:ascii="MS Gothic" w:eastAsia="MS Gothic" w:hAnsi="MS Gothic" w:cs="Arial" w:hint="eastAsia"/>
                  </w:rPr>
                  <w:t>☐</w:t>
                </w:r>
              </w:p>
            </w:tc>
          </w:sdtContent>
        </w:sdt>
        <w:sdt>
          <w:sdtPr>
            <w:rPr>
              <w:rFonts w:cs="Arial"/>
            </w:rPr>
            <w:id w:val="84860387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F715411" w14:textId="77777777" w:rsidR="005009B2" w:rsidRPr="005854FB" w:rsidRDefault="005009B2" w:rsidP="00863F7C">
                <w:pPr>
                  <w:jc w:val="center"/>
                  <w:rPr>
                    <w:rFonts w:cs="Arial"/>
                    <w:szCs w:val="20"/>
                  </w:rPr>
                </w:pPr>
                <w:r w:rsidRPr="00B62B06">
                  <w:rPr>
                    <w:rFonts w:ascii="MS Gothic" w:eastAsia="MS Gothic" w:hAnsi="MS Gothic" w:cs="Arial" w:hint="eastAsia"/>
                  </w:rPr>
                  <w:t>☐</w:t>
                </w:r>
              </w:p>
            </w:tc>
          </w:sdtContent>
        </w:sdt>
        <w:sdt>
          <w:sdtPr>
            <w:rPr>
              <w:rFonts w:cs="Arial"/>
            </w:rPr>
            <w:id w:val="214423510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9B30418" w14:textId="77777777" w:rsidR="005009B2" w:rsidRPr="005854FB" w:rsidRDefault="005009B2" w:rsidP="00863F7C">
                <w:pPr>
                  <w:jc w:val="center"/>
                  <w:rPr>
                    <w:rFonts w:cs="Arial"/>
                    <w:szCs w:val="20"/>
                  </w:rPr>
                </w:pPr>
                <w:r w:rsidRPr="00B62B06">
                  <w:rPr>
                    <w:rFonts w:ascii="MS Gothic" w:eastAsia="MS Gothic" w:hAnsi="MS Gothic" w:cs="Arial" w:hint="eastAsia"/>
                  </w:rPr>
                  <w:t>☐</w:t>
                </w:r>
              </w:p>
            </w:tc>
          </w:sdtContent>
        </w:sdt>
      </w:tr>
      <w:tr w:rsidR="003D3976" w:rsidRPr="005854FB" w14:paraId="315D202B" w14:textId="77777777" w:rsidTr="00B71169">
        <w:tc>
          <w:tcPr>
            <w:tcW w:w="7416" w:type="dxa"/>
            <w:shd w:val="clear" w:color="auto" w:fill="E2EFD9" w:themeFill="accent6" w:themeFillTint="33"/>
          </w:tcPr>
          <w:p w14:paraId="05174813" w14:textId="77777777" w:rsidR="003D3976" w:rsidRPr="005854FB" w:rsidRDefault="003D3976" w:rsidP="00C32F45">
            <w:pPr>
              <w:rPr>
                <w:rFonts w:cs="Arial"/>
                <w:szCs w:val="20"/>
              </w:rPr>
            </w:pPr>
            <w:r w:rsidRPr="005854FB">
              <w:rPr>
                <w:rFonts w:cs="Arial"/>
                <w:szCs w:val="20"/>
              </w:rPr>
              <w:t xml:space="preserve">Does the institution’s budgeting process </w:t>
            </w:r>
            <w:r>
              <w:rPr>
                <w:rFonts w:cs="Arial"/>
                <w:szCs w:val="20"/>
              </w:rPr>
              <w:t xml:space="preserve">document and verify </w:t>
            </w:r>
            <w:r w:rsidRPr="005854FB">
              <w:rPr>
                <w:rFonts w:cs="Arial"/>
                <w:szCs w:val="20"/>
              </w:rPr>
              <w:t>that current and future operating results are sufficient to allow it to accomplish its mission and goals?</w:t>
            </w:r>
          </w:p>
        </w:tc>
        <w:sdt>
          <w:sdtPr>
            <w:rPr>
              <w:rFonts w:cs="Arial"/>
            </w:rPr>
            <w:id w:val="-205469256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934B0EE" w14:textId="77777777" w:rsidR="003D3976" w:rsidRPr="005854FB" w:rsidRDefault="003D3976" w:rsidP="00863F7C">
                <w:pPr>
                  <w:jc w:val="center"/>
                  <w:rPr>
                    <w:rFonts w:cs="Arial"/>
                    <w:szCs w:val="20"/>
                  </w:rPr>
                </w:pPr>
                <w:r w:rsidRPr="00B62B06">
                  <w:rPr>
                    <w:rFonts w:ascii="MS Gothic" w:eastAsia="MS Gothic" w:hAnsi="MS Gothic" w:cs="Arial" w:hint="eastAsia"/>
                  </w:rPr>
                  <w:t>☐</w:t>
                </w:r>
              </w:p>
            </w:tc>
          </w:sdtContent>
        </w:sdt>
        <w:sdt>
          <w:sdtPr>
            <w:rPr>
              <w:rFonts w:cs="Arial"/>
            </w:rPr>
            <w:id w:val="67985846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57484DC" w14:textId="77777777" w:rsidR="003D3976" w:rsidRPr="005854FB" w:rsidRDefault="003D3976" w:rsidP="00863F7C">
                <w:pPr>
                  <w:jc w:val="center"/>
                  <w:rPr>
                    <w:rFonts w:cs="Arial"/>
                    <w:szCs w:val="20"/>
                  </w:rPr>
                </w:pPr>
                <w:r w:rsidRPr="00B62B06">
                  <w:rPr>
                    <w:rFonts w:ascii="MS Gothic" w:eastAsia="MS Gothic" w:hAnsi="MS Gothic" w:cs="Arial" w:hint="eastAsia"/>
                  </w:rPr>
                  <w:t>☐</w:t>
                </w:r>
              </w:p>
            </w:tc>
          </w:sdtContent>
        </w:sdt>
        <w:sdt>
          <w:sdtPr>
            <w:rPr>
              <w:rFonts w:cs="Arial"/>
            </w:rPr>
            <w:id w:val="25340079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219C311" w14:textId="77777777" w:rsidR="003D3976" w:rsidRPr="005854FB" w:rsidRDefault="003D3976" w:rsidP="00863F7C">
                <w:pPr>
                  <w:jc w:val="center"/>
                  <w:rPr>
                    <w:rFonts w:cs="Arial"/>
                    <w:szCs w:val="20"/>
                  </w:rPr>
                </w:pPr>
                <w:r w:rsidRPr="00B62B06">
                  <w:rPr>
                    <w:rFonts w:ascii="MS Gothic" w:eastAsia="MS Gothic" w:hAnsi="MS Gothic" w:cs="Arial" w:hint="eastAsia"/>
                  </w:rPr>
                  <w:t>☐</w:t>
                </w:r>
              </w:p>
            </w:tc>
          </w:sdtContent>
        </w:sdt>
      </w:tr>
      <w:tr w:rsidR="005009B2" w:rsidRPr="005854FB" w14:paraId="46B9790F" w14:textId="77777777" w:rsidTr="00B71169">
        <w:tc>
          <w:tcPr>
            <w:tcW w:w="7416" w:type="dxa"/>
            <w:shd w:val="clear" w:color="auto" w:fill="E2EFD9" w:themeFill="accent6" w:themeFillTint="33"/>
          </w:tcPr>
          <w:p w14:paraId="66B2D2D6" w14:textId="77777777" w:rsidR="005009B2" w:rsidRPr="005854FB" w:rsidRDefault="005009B2" w:rsidP="00C32F45">
            <w:pPr>
              <w:rPr>
                <w:rFonts w:cs="Arial"/>
                <w:szCs w:val="20"/>
              </w:rPr>
            </w:pPr>
            <w:r w:rsidRPr="005854FB">
              <w:rPr>
                <w:rFonts w:cs="Arial"/>
                <w:szCs w:val="20"/>
              </w:rPr>
              <w:t>Is the institution supported by a parent company or third party?</w:t>
            </w:r>
          </w:p>
        </w:tc>
        <w:sdt>
          <w:sdtPr>
            <w:rPr>
              <w:rFonts w:cs="Arial"/>
            </w:rPr>
            <w:id w:val="141281621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54F392D" w14:textId="77777777" w:rsidR="005009B2" w:rsidRPr="005854FB" w:rsidRDefault="005009B2" w:rsidP="00C32F45">
                <w:pPr>
                  <w:jc w:val="center"/>
                  <w:rPr>
                    <w:rFonts w:cs="Arial"/>
                    <w:szCs w:val="20"/>
                  </w:rPr>
                </w:pPr>
                <w:r w:rsidRPr="00B62B06">
                  <w:rPr>
                    <w:rFonts w:ascii="MS Gothic" w:eastAsia="MS Gothic" w:hAnsi="MS Gothic" w:cs="Arial" w:hint="eastAsia"/>
                  </w:rPr>
                  <w:t>☐</w:t>
                </w:r>
              </w:p>
            </w:tc>
          </w:sdtContent>
        </w:sdt>
        <w:sdt>
          <w:sdtPr>
            <w:rPr>
              <w:rFonts w:cs="Arial"/>
            </w:rPr>
            <w:id w:val="-133961332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B516097" w14:textId="77777777" w:rsidR="005009B2" w:rsidRPr="005854FB" w:rsidRDefault="005009B2" w:rsidP="00C32F45">
                <w:pPr>
                  <w:jc w:val="center"/>
                  <w:rPr>
                    <w:rFonts w:cs="Arial"/>
                    <w:szCs w:val="20"/>
                  </w:rPr>
                </w:pPr>
                <w:r w:rsidRPr="00B62B06">
                  <w:rPr>
                    <w:rFonts w:ascii="MS Gothic" w:eastAsia="MS Gothic" w:hAnsi="MS Gothic" w:cs="Arial" w:hint="eastAsia"/>
                  </w:rPr>
                  <w:t>☐</w:t>
                </w:r>
              </w:p>
            </w:tc>
          </w:sdtContent>
        </w:sdt>
        <w:sdt>
          <w:sdtPr>
            <w:rPr>
              <w:rFonts w:cs="Arial"/>
            </w:rPr>
            <w:id w:val="-117480709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BF37AC3" w14:textId="77777777" w:rsidR="005009B2" w:rsidRPr="005854FB" w:rsidRDefault="005009B2" w:rsidP="00C32F45">
                <w:pPr>
                  <w:jc w:val="center"/>
                  <w:rPr>
                    <w:rFonts w:cs="Arial"/>
                    <w:szCs w:val="20"/>
                  </w:rPr>
                </w:pPr>
                <w:r w:rsidRPr="00B62B06">
                  <w:rPr>
                    <w:rFonts w:ascii="MS Gothic" w:eastAsia="MS Gothic" w:hAnsi="MS Gothic" w:cs="Arial" w:hint="eastAsia"/>
                  </w:rPr>
                  <w:t>☐</w:t>
                </w:r>
              </w:p>
            </w:tc>
          </w:sdtContent>
        </w:sdt>
      </w:tr>
      <w:tr w:rsidR="005009B2" w:rsidRPr="005854FB" w14:paraId="0C7CBFE3" w14:textId="77777777" w:rsidTr="00B71169">
        <w:tc>
          <w:tcPr>
            <w:tcW w:w="7416" w:type="dxa"/>
            <w:shd w:val="clear" w:color="auto" w:fill="E2EFD9" w:themeFill="accent6" w:themeFillTint="33"/>
          </w:tcPr>
          <w:p w14:paraId="546615C8" w14:textId="0441251B" w:rsidR="005009B2" w:rsidRPr="005854FB" w:rsidRDefault="005009B2" w:rsidP="00C32F45">
            <w:pPr>
              <w:rPr>
                <w:rFonts w:cs="Arial"/>
                <w:szCs w:val="20"/>
              </w:rPr>
            </w:pPr>
            <w:r w:rsidRPr="005854FB">
              <w:rPr>
                <w:rFonts w:cs="Arial"/>
                <w:szCs w:val="20"/>
              </w:rPr>
              <w:t xml:space="preserve">If the institution is supported by a parent company or third party, </w:t>
            </w:r>
            <w:r>
              <w:rPr>
                <w:rFonts w:cs="Arial"/>
                <w:szCs w:val="20"/>
              </w:rPr>
              <w:t>does</w:t>
            </w:r>
            <w:r w:rsidRPr="005854FB">
              <w:rPr>
                <w:rFonts w:cs="Arial"/>
                <w:szCs w:val="20"/>
              </w:rPr>
              <w:t xml:space="preserve"> the supporting entity</w:t>
            </w:r>
            <w:r>
              <w:rPr>
                <w:rFonts w:cs="Arial"/>
                <w:szCs w:val="20"/>
              </w:rPr>
              <w:t xml:space="preserve"> </w:t>
            </w:r>
            <w:r w:rsidRPr="008C2D26">
              <w:rPr>
                <w:rFonts w:eastAsia="Times New Roman" w:cstheme="minorHAnsi"/>
                <w:bCs/>
              </w:rPr>
              <w:t>possess sufficient financial resources to provide the institution with continued financial sustainability</w:t>
            </w:r>
            <w:r w:rsidRPr="005854FB">
              <w:rPr>
                <w:rFonts w:cs="Arial"/>
                <w:szCs w:val="20"/>
              </w:rPr>
              <w:t xml:space="preserve">? </w:t>
            </w:r>
          </w:p>
        </w:tc>
        <w:sdt>
          <w:sdtPr>
            <w:rPr>
              <w:rFonts w:cs="Arial"/>
            </w:rPr>
            <w:id w:val="-116724642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B5E719F" w14:textId="77777777" w:rsidR="005009B2" w:rsidRPr="005854FB" w:rsidRDefault="005009B2" w:rsidP="00C32F45">
                <w:pPr>
                  <w:jc w:val="center"/>
                  <w:rPr>
                    <w:rFonts w:cs="Arial"/>
                    <w:szCs w:val="20"/>
                  </w:rPr>
                </w:pPr>
                <w:r w:rsidRPr="00B62B06">
                  <w:rPr>
                    <w:rFonts w:ascii="MS Gothic" w:eastAsia="MS Gothic" w:hAnsi="MS Gothic" w:cs="Arial" w:hint="eastAsia"/>
                  </w:rPr>
                  <w:t>☐</w:t>
                </w:r>
              </w:p>
            </w:tc>
          </w:sdtContent>
        </w:sdt>
        <w:sdt>
          <w:sdtPr>
            <w:rPr>
              <w:rFonts w:cs="Arial"/>
            </w:rPr>
            <w:id w:val="152597517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139C40B" w14:textId="77777777" w:rsidR="005009B2" w:rsidRPr="005854FB" w:rsidRDefault="005009B2" w:rsidP="00C32F45">
                <w:pPr>
                  <w:jc w:val="center"/>
                  <w:rPr>
                    <w:rFonts w:cs="Arial"/>
                    <w:szCs w:val="20"/>
                  </w:rPr>
                </w:pPr>
                <w:r w:rsidRPr="00B62B06">
                  <w:rPr>
                    <w:rFonts w:ascii="MS Gothic" w:eastAsia="MS Gothic" w:hAnsi="MS Gothic" w:cs="Arial" w:hint="eastAsia"/>
                  </w:rPr>
                  <w:t>☐</w:t>
                </w:r>
              </w:p>
            </w:tc>
          </w:sdtContent>
        </w:sdt>
        <w:sdt>
          <w:sdtPr>
            <w:rPr>
              <w:rFonts w:cs="Arial"/>
            </w:rPr>
            <w:id w:val="-169476364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022A766" w14:textId="77777777" w:rsidR="005009B2" w:rsidRPr="005854FB" w:rsidRDefault="005009B2" w:rsidP="00C32F45">
                <w:pPr>
                  <w:jc w:val="center"/>
                  <w:rPr>
                    <w:rFonts w:cs="Arial"/>
                    <w:szCs w:val="20"/>
                  </w:rPr>
                </w:pPr>
                <w:r w:rsidRPr="00B62B06">
                  <w:rPr>
                    <w:rFonts w:ascii="MS Gothic" w:eastAsia="MS Gothic" w:hAnsi="MS Gothic" w:cs="Arial" w:hint="eastAsia"/>
                  </w:rPr>
                  <w:t>☐</w:t>
                </w:r>
              </w:p>
            </w:tc>
          </w:sdtContent>
        </w:sdt>
      </w:tr>
      <w:tr w:rsidR="005009B2" w:rsidRPr="005854FB" w14:paraId="67A8A473" w14:textId="77777777" w:rsidTr="00B71169">
        <w:tc>
          <w:tcPr>
            <w:tcW w:w="7416" w:type="dxa"/>
            <w:shd w:val="clear" w:color="auto" w:fill="E2EFD9" w:themeFill="accent6" w:themeFillTint="33"/>
          </w:tcPr>
          <w:p w14:paraId="193EA918" w14:textId="77777777" w:rsidR="005009B2" w:rsidRPr="005854FB" w:rsidRDefault="005009B2" w:rsidP="00C32F45">
            <w:pPr>
              <w:rPr>
                <w:rFonts w:cs="Arial"/>
                <w:szCs w:val="20"/>
              </w:rPr>
            </w:pPr>
            <w:r w:rsidRPr="005854FB">
              <w:rPr>
                <w:rFonts w:cs="Arial"/>
                <w:szCs w:val="20"/>
              </w:rPr>
              <w:t xml:space="preserve">Is the parent company or third party’s </w:t>
            </w:r>
            <w:r>
              <w:rPr>
                <w:rFonts w:cs="Arial"/>
                <w:szCs w:val="20"/>
              </w:rPr>
              <w:t xml:space="preserve">stated </w:t>
            </w:r>
            <w:r w:rsidRPr="005854FB">
              <w:rPr>
                <w:rFonts w:cs="Arial"/>
                <w:szCs w:val="20"/>
              </w:rPr>
              <w:t xml:space="preserve">commitment to supporting the institution sufficient? </w:t>
            </w:r>
          </w:p>
        </w:tc>
        <w:sdt>
          <w:sdtPr>
            <w:rPr>
              <w:rFonts w:cs="Arial"/>
            </w:rPr>
            <w:id w:val="-210640992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3E9BE16" w14:textId="77777777" w:rsidR="005009B2" w:rsidRPr="005854FB" w:rsidRDefault="005009B2" w:rsidP="00C32F45">
                <w:pPr>
                  <w:jc w:val="center"/>
                  <w:rPr>
                    <w:rFonts w:cs="Arial"/>
                    <w:szCs w:val="20"/>
                  </w:rPr>
                </w:pPr>
                <w:r w:rsidRPr="00B62B06">
                  <w:rPr>
                    <w:rFonts w:ascii="MS Gothic" w:eastAsia="MS Gothic" w:hAnsi="MS Gothic" w:cs="Arial" w:hint="eastAsia"/>
                  </w:rPr>
                  <w:t>☐</w:t>
                </w:r>
              </w:p>
            </w:tc>
          </w:sdtContent>
        </w:sdt>
        <w:sdt>
          <w:sdtPr>
            <w:rPr>
              <w:rFonts w:cs="Arial"/>
            </w:rPr>
            <w:id w:val="177273268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92E0698" w14:textId="77777777" w:rsidR="005009B2" w:rsidRPr="005854FB" w:rsidRDefault="005009B2" w:rsidP="00C32F45">
                <w:pPr>
                  <w:jc w:val="center"/>
                  <w:rPr>
                    <w:rFonts w:cs="Arial"/>
                    <w:szCs w:val="20"/>
                  </w:rPr>
                </w:pPr>
                <w:r w:rsidRPr="00B62B06">
                  <w:rPr>
                    <w:rFonts w:ascii="MS Gothic" w:eastAsia="MS Gothic" w:hAnsi="MS Gothic" w:cs="Arial" w:hint="eastAsia"/>
                  </w:rPr>
                  <w:t>☐</w:t>
                </w:r>
              </w:p>
            </w:tc>
          </w:sdtContent>
        </w:sdt>
        <w:sdt>
          <w:sdtPr>
            <w:rPr>
              <w:rFonts w:cs="Arial"/>
            </w:rPr>
            <w:id w:val="-200874417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5BFBC53" w14:textId="77777777" w:rsidR="005009B2" w:rsidRPr="005854FB" w:rsidRDefault="005009B2" w:rsidP="00C32F45">
                <w:pPr>
                  <w:jc w:val="center"/>
                  <w:rPr>
                    <w:rFonts w:cs="Arial"/>
                    <w:szCs w:val="20"/>
                  </w:rPr>
                </w:pPr>
                <w:r w:rsidRPr="00B62B06">
                  <w:rPr>
                    <w:rFonts w:ascii="MS Gothic" w:eastAsia="MS Gothic" w:hAnsi="MS Gothic" w:cs="Arial" w:hint="eastAsia"/>
                  </w:rPr>
                  <w:t>☐</w:t>
                </w:r>
              </w:p>
            </w:tc>
          </w:sdtContent>
        </w:sdt>
      </w:tr>
      <w:tr w:rsidR="005009B2" w:rsidRPr="005854FB" w14:paraId="480DDE81" w14:textId="77777777" w:rsidTr="00B71169">
        <w:tc>
          <w:tcPr>
            <w:tcW w:w="7416" w:type="dxa"/>
            <w:shd w:val="clear" w:color="auto" w:fill="E2EFD9" w:themeFill="accent6" w:themeFillTint="33"/>
          </w:tcPr>
          <w:p w14:paraId="28DA140D" w14:textId="292ABC68" w:rsidR="005009B2" w:rsidRPr="005854FB" w:rsidRDefault="005009B2" w:rsidP="00C32F45">
            <w:pPr>
              <w:rPr>
                <w:rFonts w:cs="Arial"/>
                <w:szCs w:val="20"/>
              </w:rPr>
            </w:pPr>
            <w:r>
              <w:rPr>
                <w:rFonts w:cs="Arial"/>
                <w:szCs w:val="20"/>
              </w:rPr>
              <w:t>I</w:t>
            </w:r>
            <w:r w:rsidRPr="005854FB">
              <w:rPr>
                <w:rFonts w:cs="Arial"/>
                <w:szCs w:val="20"/>
              </w:rPr>
              <w:t>s the supporting entity’s level of administrative and financial involvement adequate</w:t>
            </w:r>
            <w:r>
              <w:rPr>
                <w:rFonts w:cs="Arial"/>
                <w:szCs w:val="20"/>
              </w:rPr>
              <w:t xml:space="preserve"> to promote the institution’s continued financial sustainability</w:t>
            </w:r>
            <w:r w:rsidRPr="005854FB">
              <w:rPr>
                <w:rFonts w:cs="Arial"/>
                <w:szCs w:val="20"/>
              </w:rPr>
              <w:t>?</w:t>
            </w:r>
          </w:p>
        </w:tc>
        <w:sdt>
          <w:sdtPr>
            <w:rPr>
              <w:rFonts w:cs="Arial"/>
            </w:rPr>
            <w:id w:val="75602808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13FED1F" w14:textId="77777777" w:rsidR="005009B2" w:rsidRPr="005854FB" w:rsidRDefault="005009B2" w:rsidP="00C32F45">
                <w:pPr>
                  <w:jc w:val="center"/>
                  <w:rPr>
                    <w:rFonts w:cs="Arial"/>
                    <w:szCs w:val="20"/>
                  </w:rPr>
                </w:pPr>
                <w:r w:rsidRPr="00B62B06">
                  <w:rPr>
                    <w:rFonts w:ascii="MS Gothic" w:eastAsia="MS Gothic" w:hAnsi="MS Gothic" w:cs="Arial" w:hint="eastAsia"/>
                  </w:rPr>
                  <w:t>☐</w:t>
                </w:r>
              </w:p>
            </w:tc>
          </w:sdtContent>
        </w:sdt>
        <w:sdt>
          <w:sdtPr>
            <w:rPr>
              <w:rFonts w:cs="Arial"/>
            </w:rPr>
            <w:id w:val="131306312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C789328" w14:textId="77777777" w:rsidR="005009B2" w:rsidRPr="005854FB" w:rsidRDefault="005009B2" w:rsidP="00C32F45">
                <w:pPr>
                  <w:jc w:val="center"/>
                  <w:rPr>
                    <w:rFonts w:cs="Arial"/>
                    <w:szCs w:val="20"/>
                  </w:rPr>
                </w:pPr>
                <w:r w:rsidRPr="00B62B06">
                  <w:rPr>
                    <w:rFonts w:ascii="MS Gothic" w:eastAsia="MS Gothic" w:hAnsi="MS Gothic" w:cs="Arial" w:hint="eastAsia"/>
                  </w:rPr>
                  <w:t>☐</w:t>
                </w:r>
              </w:p>
            </w:tc>
          </w:sdtContent>
        </w:sdt>
        <w:sdt>
          <w:sdtPr>
            <w:rPr>
              <w:rFonts w:cs="Arial"/>
            </w:rPr>
            <w:id w:val="-115429674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8B237A7" w14:textId="77777777" w:rsidR="005009B2" w:rsidRPr="005854FB" w:rsidRDefault="005009B2" w:rsidP="00C32F45">
                <w:pPr>
                  <w:jc w:val="center"/>
                  <w:rPr>
                    <w:rFonts w:cs="Arial"/>
                    <w:szCs w:val="20"/>
                  </w:rPr>
                </w:pPr>
                <w:r w:rsidRPr="00B62B06">
                  <w:rPr>
                    <w:rFonts w:ascii="MS Gothic" w:eastAsia="MS Gothic" w:hAnsi="MS Gothic" w:cs="Arial" w:hint="eastAsia"/>
                  </w:rPr>
                  <w:t>☐</w:t>
                </w:r>
              </w:p>
            </w:tc>
          </w:sdtContent>
        </w:sdt>
      </w:tr>
      <w:tr w:rsidR="005009B2" w:rsidRPr="005854FB" w14:paraId="4BC69C3C" w14:textId="77777777" w:rsidTr="00B71169">
        <w:tc>
          <w:tcPr>
            <w:tcW w:w="7416" w:type="dxa"/>
            <w:shd w:val="clear" w:color="auto" w:fill="E2EFD9" w:themeFill="accent6" w:themeFillTint="33"/>
          </w:tcPr>
          <w:p w14:paraId="2260AD05" w14:textId="77777777" w:rsidR="005009B2" w:rsidRPr="005854FB" w:rsidRDefault="005009B2" w:rsidP="00C32F45">
            <w:pPr>
              <w:rPr>
                <w:rFonts w:cs="Arial"/>
                <w:szCs w:val="20"/>
              </w:rPr>
            </w:pPr>
            <w:r>
              <w:rPr>
                <w:rFonts w:cs="Arial"/>
              </w:rPr>
              <w:t>If the institution’s financial performance is included within the parent corporation or third party’s financial statements, did the institution provide adequate supplemental schedules disclosing its individual financial status?</w:t>
            </w:r>
          </w:p>
        </w:tc>
        <w:sdt>
          <w:sdtPr>
            <w:rPr>
              <w:rFonts w:cs="Arial"/>
            </w:rPr>
            <w:id w:val="-202146512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1DA682A" w14:textId="77777777" w:rsidR="005009B2" w:rsidRDefault="005009B2" w:rsidP="00C32F45">
                <w:pPr>
                  <w:jc w:val="center"/>
                  <w:rPr>
                    <w:rFonts w:cs="Arial"/>
                  </w:rPr>
                </w:pPr>
                <w:r w:rsidRPr="00B62B06">
                  <w:rPr>
                    <w:rFonts w:ascii="MS Gothic" w:eastAsia="MS Gothic" w:hAnsi="MS Gothic" w:cs="Arial" w:hint="eastAsia"/>
                  </w:rPr>
                  <w:t>☐</w:t>
                </w:r>
              </w:p>
            </w:tc>
          </w:sdtContent>
        </w:sdt>
        <w:sdt>
          <w:sdtPr>
            <w:rPr>
              <w:rFonts w:cs="Arial"/>
            </w:rPr>
            <w:id w:val="-168581281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2DAFACF" w14:textId="77777777" w:rsidR="005009B2" w:rsidRDefault="005009B2" w:rsidP="00C32F45">
                <w:pPr>
                  <w:jc w:val="center"/>
                  <w:rPr>
                    <w:rFonts w:cs="Arial"/>
                  </w:rPr>
                </w:pPr>
                <w:r w:rsidRPr="00B62B06">
                  <w:rPr>
                    <w:rFonts w:ascii="MS Gothic" w:eastAsia="MS Gothic" w:hAnsi="MS Gothic" w:cs="Arial" w:hint="eastAsia"/>
                  </w:rPr>
                  <w:t>☐</w:t>
                </w:r>
              </w:p>
            </w:tc>
          </w:sdtContent>
        </w:sdt>
        <w:sdt>
          <w:sdtPr>
            <w:rPr>
              <w:rFonts w:cs="Arial"/>
            </w:rPr>
            <w:id w:val="-159539001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5D4B23E" w14:textId="77777777" w:rsidR="005009B2" w:rsidRDefault="005009B2" w:rsidP="00C32F45">
                <w:pPr>
                  <w:jc w:val="center"/>
                  <w:rPr>
                    <w:rFonts w:cs="Arial"/>
                  </w:rPr>
                </w:pPr>
                <w:r w:rsidRPr="00B62B06">
                  <w:rPr>
                    <w:rFonts w:ascii="MS Gothic" w:eastAsia="MS Gothic" w:hAnsi="MS Gothic" w:cs="Arial" w:hint="eastAsia"/>
                  </w:rPr>
                  <w:t>☐</w:t>
                </w:r>
              </w:p>
            </w:tc>
          </w:sdtContent>
        </w:sdt>
      </w:tr>
      <w:tr w:rsidR="005009B2" w:rsidRPr="005854FB" w14:paraId="02265025" w14:textId="77777777" w:rsidTr="00B71169">
        <w:tc>
          <w:tcPr>
            <w:tcW w:w="7416" w:type="dxa"/>
            <w:shd w:val="clear" w:color="auto" w:fill="E2EFD9" w:themeFill="accent6" w:themeFillTint="33"/>
          </w:tcPr>
          <w:p w14:paraId="554F1E45" w14:textId="57FFC0E9" w:rsidR="005009B2" w:rsidRPr="005854FB" w:rsidRDefault="005009B2" w:rsidP="005009B2">
            <w:pPr>
              <w:rPr>
                <w:rFonts w:cs="Arial"/>
                <w:szCs w:val="20"/>
              </w:rPr>
            </w:pPr>
            <w:r>
              <w:rPr>
                <w:rFonts w:cs="Arial"/>
              </w:rPr>
              <w:t xml:space="preserve">If the institution’s financial performance is included within the parent corporation or third party’s financial statements, did the institution provide adequate supplemental schedules which </w:t>
            </w:r>
            <w:r>
              <w:rPr>
                <w:rFonts w:cstheme="minorHAnsi"/>
              </w:rPr>
              <w:t>clearly identify and defines inter-company transactions</w:t>
            </w:r>
            <w:r>
              <w:rPr>
                <w:rFonts w:cs="Arial"/>
              </w:rPr>
              <w:t>?</w:t>
            </w:r>
          </w:p>
        </w:tc>
        <w:sdt>
          <w:sdtPr>
            <w:rPr>
              <w:rFonts w:cs="Arial"/>
            </w:rPr>
            <w:id w:val="-116446597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74911BC" w14:textId="7E525E5D" w:rsidR="005009B2" w:rsidRDefault="005009B2" w:rsidP="005009B2">
                <w:pPr>
                  <w:jc w:val="center"/>
                  <w:rPr>
                    <w:rFonts w:cs="Arial"/>
                  </w:rPr>
                </w:pPr>
                <w:r w:rsidRPr="00B62B06">
                  <w:rPr>
                    <w:rFonts w:ascii="MS Gothic" w:eastAsia="MS Gothic" w:hAnsi="MS Gothic" w:cs="Arial" w:hint="eastAsia"/>
                  </w:rPr>
                  <w:t>☐</w:t>
                </w:r>
              </w:p>
            </w:tc>
          </w:sdtContent>
        </w:sdt>
        <w:sdt>
          <w:sdtPr>
            <w:rPr>
              <w:rFonts w:cs="Arial"/>
            </w:rPr>
            <w:id w:val="214469197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93A3CE1" w14:textId="38FB0F65" w:rsidR="005009B2" w:rsidRDefault="005009B2" w:rsidP="005009B2">
                <w:pPr>
                  <w:jc w:val="center"/>
                  <w:rPr>
                    <w:rFonts w:cs="Arial"/>
                  </w:rPr>
                </w:pPr>
                <w:r w:rsidRPr="00B62B06">
                  <w:rPr>
                    <w:rFonts w:ascii="MS Gothic" w:eastAsia="MS Gothic" w:hAnsi="MS Gothic" w:cs="Arial" w:hint="eastAsia"/>
                  </w:rPr>
                  <w:t>☐</w:t>
                </w:r>
              </w:p>
            </w:tc>
          </w:sdtContent>
        </w:sdt>
        <w:sdt>
          <w:sdtPr>
            <w:rPr>
              <w:rFonts w:cs="Arial"/>
            </w:rPr>
            <w:id w:val="-155738152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A3E4693" w14:textId="128A680A" w:rsidR="005009B2" w:rsidRDefault="005009B2" w:rsidP="005009B2">
                <w:pPr>
                  <w:jc w:val="center"/>
                  <w:rPr>
                    <w:rFonts w:cs="Arial"/>
                  </w:rPr>
                </w:pPr>
                <w:r w:rsidRPr="00B62B06">
                  <w:rPr>
                    <w:rFonts w:ascii="MS Gothic" w:eastAsia="MS Gothic" w:hAnsi="MS Gothic" w:cs="Arial" w:hint="eastAsia"/>
                  </w:rPr>
                  <w:t>☐</w:t>
                </w:r>
              </w:p>
            </w:tc>
          </w:sdtContent>
        </w:sdt>
      </w:tr>
      <w:tr w:rsidR="005009B2" w:rsidRPr="005854FB" w14:paraId="46BAE1CE" w14:textId="77777777" w:rsidTr="00B71169">
        <w:tc>
          <w:tcPr>
            <w:tcW w:w="7416" w:type="dxa"/>
            <w:shd w:val="clear" w:color="auto" w:fill="E2EFD9" w:themeFill="accent6" w:themeFillTint="33"/>
          </w:tcPr>
          <w:p w14:paraId="57D49CFA" w14:textId="77777777" w:rsidR="005009B2" w:rsidRPr="005854FB" w:rsidRDefault="005009B2" w:rsidP="005009B2">
            <w:pPr>
              <w:rPr>
                <w:rFonts w:cs="Arial"/>
                <w:b/>
                <w:szCs w:val="20"/>
              </w:rPr>
            </w:pPr>
            <w:r w:rsidRPr="005854FB">
              <w:rPr>
                <w:rFonts w:cs="Arial"/>
                <w:b/>
                <w:szCs w:val="20"/>
              </w:rPr>
              <w:t xml:space="preserve">Standard </w:t>
            </w:r>
            <w:r>
              <w:rPr>
                <w:rFonts w:cs="Arial"/>
                <w:b/>
                <w:szCs w:val="20"/>
              </w:rPr>
              <w:t>XIV</w:t>
            </w:r>
            <w:r w:rsidRPr="005854FB">
              <w:rPr>
                <w:rFonts w:cs="Arial"/>
                <w:b/>
                <w:szCs w:val="20"/>
              </w:rPr>
              <w:t xml:space="preserve">.A. – </w:t>
            </w:r>
            <w:r>
              <w:rPr>
                <w:rFonts w:cs="Arial"/>
                <w:b/>
                <w:szCs w:val="20"/>
              </w:rPr>
              <w:t>Standard is Evident, Emerging, Not Evident, or Not Applicable</w:t>
            </w:r>
          </w:p>
        </w:tc>
        <w:tc>
          <w:tcPr>
            <w:tcW w:w="1944" w:type="dxa"/>
            <w:gridSpan w:val="3"/>
            <w:shd w:val="clear" w:color="auto" w:fill="E2EFD9" w:themeFill="accent6" w:themeFillTint="33"/>
          </w:tcPr>
          <w:p w14:paraId="12970581" w14:textId="77777777" w:rsidR="005009B2" w:rsidRPr="005854FB" w:rsidRDefault="00000000" w:rsidP="005009B2">
            <w:pPr>
              <w:rPr>
                <w:rFonts w:cs="Arial"/>
                <w:b/>
                <w:szCs w:val="20"/>
              </w:rPr>
            </w:pPr>
            <w:sdt>
              <w:sdtPr>
                <w:rPr>
                  <w:rStyle w:val="Style1"/>
                </w:rPr>
                <w:alias w:val="Finding "/>
                <w:tag w:val="Finding "/>
                <w:id w:val="2008781054"/>
                <w:placeholder>
                  <w:docPart w:val="49A6FE4BAC7B42DA8EF17E80B4D83D06"/>
                </w:placeholder>
                <w:showingPlcHdr/>
                <w:comboBox>
                  <w:listItem w:displayText="Standard is Evident" w:value="Standard is Evident"/>
                  <w:listItem w:displayText="Standard is Emerging" w:value="Standard is Emerging"/>
                  <w:listItem w:displayText="Standard is Not Evident" w:value="Standard is Not Evident"/>
                  <w:listItem w:displayText="Not Applicable " w:value="Not Applicable "/>
                </w:comboBox>
              </w:sdtPr>
              <w:sdtEndPr>
                <w:rPr>
                  <w:rStyle w:val="DefaultParagraphFont"/>
                  <w:rFonts w:cs="Arial"/>
                  <w:b/>
                  <w:vanish/>
                  <w:sz w:val="20"/>
                  <w:szCs w:val="20"/>
                </w:rPr>
              </w:sdtEndPr>
              <w:sdtContent>
                <w:r w:rsidR="005009B2" w:rsidRPr="00C94CE0">
                  <w:rPr>
                    <w:rStyle w:val="PlaceholderText"/>
                  </w:rPr>
                  <w:t>Choose a finding.</w:t>
                </w:r>
              </w:sdtContent>
            </w:sdt>
          </w:p>
        </w:tc>
      </w:tr>
    </w:tbl>
    <w:p w14:paraId="43A3319B" w14:textId="77777777" w:rsidR="005009B2" w:rsidRDefault="005009B2" w:rsidP="00341438">
      <w:pPr>
        <w:spacing w:after="0" w:line="240" w:lineRule="auto"/>
        <w:rPr>
          <w:rFonts w:ascii="Calibri" w:eastAsia="Arial" w:hAnsi="Calibri" w:cs="Arial"/>
          <w:b/>
          <w:bCs/>
          <w:sz w:val="24"/>
          <w:szCs w:val="24"/>
          <w:u w:val="single"/>
        </w:rPr>
      </w:pPr>
    </w:p>
    <w:p w14:paraId="5B1A8ADD" w14:textId="77777777" w:rsidR="00341438" w:rsidRPr="00512A8E" w:rsidRDefault="00341438" w:rsidP="00341438">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2137630291"/>
          <w:placeholder>
            <w:docPart w:val="51273E6EE5B94017806FC7F98BF257D0"/>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244E15B5" w14:textId="026035F6" w:rsidR="00341438" w:rsidRPr="00512A8E" w:rsidRDefault="00341438" w:rsidP="00341438">
      <w:pPr>
        <w:spacing w:after="0" w:line="240" w:lineRule="auto"/>
        <w:rPr>
          <w:rFonts w:ascii="Calibri" w:eastAsia="Calibri" w:hAnsi="Calibri" w:cs="Arial"/>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2048361104"/>
          <w:placeholder>
            <w:docPart w:val="515716D643934082B6866E0DF2C53607"/>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w:t>
          </w:r>
          <w:r w:rsidRPr="00D716CF">
            <w:rPr>
              <w:rFonts w:ascii="Calibri" w:eastAsia="Arial" w:hAnsi="Calibri" w:cs="Arial"/>
              <w:color w:val="7F7F7F" w:themeColor="text1" w:themeTint="80"/>
            </w:rPr>
            <w:lastRenderedPageBreak/>
            <w:t xml:space="preserve">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62A376ED" w14:textId="77777777" w:rsidR="00341438" w:rsidRPr="00512A8E" w:rsidRDefault="00341438" w:rsidP="00341438">
      <w:pPr>
        <w:spacing w:after="0" w:line="240" w:lineRule="auto"/>
        <w:rPr>
          <w:rFonts w:ascii="Calibri" w:eastAsia="Calibri" w:hAnsi="Calibri" w:cs="Arial"/>
        </w:rPr>
      </w:pPr>
    </w:p>
    <w:p w14:paraId="0AEB3C8D" w14:textId="600DB288" w:rsidR="00A83741" w:rsidRPr="00512A8E" w:rsidRDefault="00A83741" w:rsidP="00A83741">
      <w:pPr>
        <w:spacing w:after="0" w:line="240" w:lineRule="auto"/>
        <w:rPr>
          <w:rFonts w:cs="Arial"/>
          <w:sz w:val="20"/>
          <w:szCs w:val="20"/>
        </w:rPr>
      </w:pPr>
      <w:r w:rsidRPr="005854FB">
        <w:rPr>
          <w:rFonts w:cs="Arial"/>
          <w:b/>
          <w:smallCaps/>
          <w:sz w:val="24"/>
          <w:szCs w:val="24"/>
          <w:u w:val="single"/>
        </w:rPr>
        <w:t xml:space="preserve">Exhibit </w:t>
      </w:r>
      <w:r>
        <w:rPr>
          <w:rFonts w:cs="Arial"/>
          <w:b/>
          <w:smallCaps/>
          <w:sz w:val="24"/>
          <w:szCs w:val="24"/>
          <w:u w:val="single"/>
        </w:rPr>
        <w:t>39</w:t>
      </w:r>
      <w:r w:rsidRPr="005854FB">
        <w:rPr>
          <w:rFonts w:cs="Arial"/>
          <w:b/>
          <w:smallCaps/>
          <w:sz w:val="24"/>
          <w:szCs w:val="24"/>
          <w:u w:val="single"/>
        </w:rPr>
        <w:t>:</w:t>
      </w:r>
      <w:r w:rsidRPr="007F5C5E">
        <w:rPr>
          <w:rFonts w:cs="Arial"/>
          <w:color w:val="0000FF"/>
          <w:sz w:val="20"/>
          <w:szCs w:val="20"/>
        </w:rPr>
        <w:t xml:space="preserve"> </w:t>
      </w:r>
      <w:sdt>
        <w:sdtPr>
          <w:rPr>
            <w:rFonts w:cs="Arial"/>
            <w:color w:val="0000FF"/>
            <w:sz w:val="20"/>
            <w:szCs w:val="20"/>
          </w:rPr>
          <w:id w:val="1128659095"/>
          <w:placeholder>
            <w:docPart w:val="D3C5EAFDE1A9485CA22AAE9BEEF4A223"/>
          </w:placeholder>
          <w:temporary/>
          <w:showingPlcHdr/>
        </w:sdtPr>
        <w:sdtContent>
          <w:r w:rsidRPr="00397EB7">
            <w:rPr>
              <w:rFonts w:cs="Arial"/>
              <w:color w:val="767171" w:themeColor="background2" w:themeShade="80"/>
            </w:rPr>
            <w:t xml:space="preserve">Provide detailed feedback for </w:t>
          </w:r>
          <w:r>
            <w:rPr>
              <w:rFonts w:cs="Arial"/>
              <w:color w:val="767171" w:themeColor="background2" w:themeShade="80"/>
            </w:rPr>
            <w:t>the E</w:t>
          </w:r>
          <w:r w:rsidRPr="00397EB7">
            <w:rPr>
              <w:rFonts w:cs="Arial"/>
              <w:color w:val="767171" w:themeColor="background2" w:themeShade="80"/>
            </w:rPr>
            <w:t>xhibit</w:t>
          </w:r>
          <w:r>
            <w:rPr>
              <w:rFonts w:cs="Arial"/>
              <w:color w:val="767171" w:themeColor="background2" w:themeShade="80"/>
            </w:rPr>
            <w:t xml:space="preserve">(s) </w:t>
          </w:r>
          <w:r w:rsidRPr="00397EB7">
            <w:rPr>
              <w:rFonts w:cs="Arial"/>
              <w:color w:val="767171" w:themeColor="background2" w:themeShade="80"/>
            </w:rPr>
            <w:t>related to this core component. The applicant institution uses this feedback to strengthen its documentation, processes, and procedures.</w:t>
          </w:r>
        </w:sdtContent>
      </w:sdt>
    </w:p>
    <w:p w14:paraId="393E2F20" w14:textId="77777777" w:rsidR="00A83741" w:rsidRPr="00512A8E" w:rsidRDefault="00A83741" w:rsidP="00341438">
      <w:pPr>
        <w:spacing w:after="0" w:line="240" w:lineRule="auto"/>
        <w:rPr>
          <w:rFonts w:ascii="Calibri" w:eastAsia="Calibri" w:hAnsi="Calibri" w:cs="Arial"/>
        </w:rPr>
      </w:pPr>
    </w:p>
    <w:p w14:paraId="34164873" w14:textId="77777777" w:rsidR="00341438" w:rsidRPr="00512A8E" w:rsidRDefault="00341438" w:rsidP="00341438">
      <w:pPr>
        <w:spacing w:after="0" w:line="240" w:lineRule="auto"/>
        <w:rPr>
          <w:rFonts w:ascii="Calibri" w:eastAsia="Arial" w:hAnsi="Calibri" w:cs="Arial"/>
        </w:rPr>
      </w:pPr>
      <w:r w:rsidRPr="0027349F">
        <w:rPr>
          <w:rFonts w:ascii="Calibri" w:eastAsia="Arial" w:hAnsi="Calibri" w:cs="Arial"/>
          <w:b/>
          <w:bCs/>
          <w:sz w:val="24"/>
          <w:szCs w:val="24"/>
          <w:u w:val="single"/>
        </w:rPr>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1754120062"/>
          <w:placeholder>
            <w:docPart w:val="BF456A2C7AB7490AB6EEF66CAC52B4C2"/>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2329720F" w14:textId="08870851" w:rsidR="00C7457E" w:rsidRPr="00512A8E" w:rsidRDefault="00C7457E" w:rsidP="00341438">
      <w:pPr>
        <w:spacing w:after="0" w:line="240" w:lineRule="auto"/>
        <w:contextualSpacing/>
        <w:rPr>
          <w:rFonts w:ascii="Calibri" w:eastAsia="Aptos" w:hAnsi="Calibri" w:cs="Aptos"/>
        </w:rPr>
      </w:pPr>
    </w:p>
    <w:sdt>
      <w:sdtPr>
        <w:rPr>
          <w:rFonts w:ascii="Calibri" w:eastAsia="Times New Roman" w:hAnsi="Calibri" w:cs="Times New Roman"/>
          <w:b/>
          <w:sz w:val="24"/>
          <w:szCs w:val="28"/>
        </w:rPr>
        <w:id w:val="-177653135"/>
        <w:lock w:val="sdtContentLocked"/>
        <w:placeholder>
          <w:docPart w:val="DefaultPlaceholder_-1854013440"/>
        </w:placeholder>
      </w:sdtPr>
      <w:sdtEndPr>
        <w:rPr>
          <w:rFonts w:eastAsia="Aptos" w:cs="Calibri"/>
          <w:b w:val="0"/>
          <w:szCs w:val="24"/>
        </w:rPr>
      </w:sdtEndPr>
      <w:sdtContent>
        <w:p w14:paraId="08095B94" w14:textId="492A66C5" w:rsidR="00C7457E" w:rsidRPr="00C7457E" w:rsidRDefault="00C7457E">
          <w:pPr>
            <w:keepNext/>
            <w:keepLines/>
            <w:numPr>
              <w:ilvl w:val="1"/>
              <w:numId w:val="8"/>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Financial Management</w:t>
          </w:r>
        </w:p>
        <w:p w14:paraId="6A0B0418" w14:textId="4002DECE"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Individuals overseeing the fiscal and budgeting processes are qualified by education and experience. The institution maintains adequate administrative staff and other resources to operate effectively within fiscal and budgeting constraints, consistent with its representations of the scope and quality of its educational offerings as guided by its mission statement and strategic plan. Any risk that exists is adequately monitored, manageable, and insured. The institution has adequate administrative resources for effective operations, and at least one person is qualified and able to prepare accurate financial reports in a timely manner. Documentation protocols and controls are in place to assure that finances are properly managed, monitored, and protected.</w:t>
          </w:r>
        </w:p>
      </w:sdtContent>
    </w:sdt>
    <w:p w14:paraId="253ED519"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5009B2" w:rsidRPr="005854FB" w14:paraId="2E6F26E2" w14:textId="77777777" w:rsidTr="00B71169">
        <w:tc>
          <w:tcPr>
            <w:tcW w:w="7416" w:type="dxa"/>
            <w:shd w:val="clear" w:color="auto" w:fill="E2EFD9" w:themeFill="accent6" w:themeFillTint="33"/>
          </w:tcPr>
          <w:p w14:paraId="2DE396D2" w14:textId="77777777" w:rsidR="005009B2" w:rsidRPr="005854FB" w:rsidRDefault="005009B2" w:rsidP="00C32F45">
            <w:pPr>
              <w:rPr>
                <w:rFonts w:cs="Arial"/>
                <w:b/>
                <w:szCs w:val="20"/>
              </w:rPr>
            </w:pPr>
            <w:r w:rsidRPr="005854FB">
              <w:rPr>
                <w:rFonts w:cs="Arial"/>
                <w:b/>
                <w:szCs w:val="20"/>
              </w:rPr>
              <w:t>Questions</w:t>
            </w:r>
          </w:p>
        </w:tc>
        <w:tc>
          <w:tcPr>
            <w:tcW w:w="648" w:type="dxa"/>
            <w:shd w:val="clear" w:color="auto" w:fill="E2EFD9" w:themeFill="accent6" w:themeFillTint="33"/>
          </w:tcPr>
          <w:p w14:paraId="0F1DD11B" w14:textId="77777777" w:rsidR="005009B2" w:rsidRPr="005854FB" w:rsidRDefault="005009B2" w:rsidP="00C32F45">
            <w:pPr>
              <w:rPr>
                <w:rFonts w:cs="Arial"/>
                <w:b/>
                <w:szCs w:val="20"/>
              </w:rPr>
            </w:pPr>
            <w:r w:rsidRPr="005854FB">
              <w:rPr>
                <w:rFonts w:cs="Arial"/>
                <w:b/>
                <w:szCs w:val="20"/>
              </w:rPr>
              <w:t>Yes</w:t>
            </w:r>
          </w:p>
        </w:tc>
        <w:tc>
          <w:tcPr>
            <w:tcW w:w="648" w:type="dxa"/>
            <w:shd w:val="clear" w:color="auto" w:fill="E2EFD9" w:themeFill="accent6" w:themeFillTint="33"/>
          </w:tcPr>
          <w:p w14:paraId="05EBB1FC" w14:textId="77777777" w:rsidR="005009B2" w:rsidRPr="005854FB" w:rsidRDefault="005009B2" w:rsidP="00C32F45">
            <w:pPr>
              <w:rPr>
                <w:rFonts w:cs="Arial"/>
                <w:b/>
                <w:szCs w:val="20"/>
              </w:rPr>
            </w:pPr>
            <w:r w:rsidRPr="005854FB">
              <w:rPr>
                <w:rFonts w:cs="Arial"/>
                <w:b/>
                <w:szCs w:val="20"/>
              </w:rPr>
              <w:t>No</w:t>
            </w:r>
          </w:p>
        </w:tc>
        <w:tc>
          <w:tcPr>
            <w:tcW w:w="648" w:type="dxa"/>
            <w:shd w:val="clear" w:color="auto" w:fill="E2EFD9" w:themeFill="accent6" w:themeFillTint="33"/>
          </w:tcPr>
          <w:p w14:paraId="3E17B45D" w14:textId="77777777" w:rsidR="005009B2" w:rsidRPr="005854FB" w:rsidRDefault="005009B2" w:rsidP="00C32F45">
            <w:pPr>
              <w:rPr>
                <w:rFonts w:cs="Arial"/>
                <w:b/>
                <w:szCs w:val="20"/>
              </w:rPr>
            </w:pPr>
            <w:r w:rsidRPr="005854FB">
              <w:rPr>
                <w:rFonts w:cs="Arial"/>
                <w:b/>
                <w:szCs w:val="20"/>
              </w:rPr>
              <w:t>N/A</w:t>
            </w:r>
          </w:p>
        </w:tc>
      </w:tr>
      <w:tr w:rsidR="005009B2" w:rsidRPr="005854FB" w14:paraId="1CDD9671" w14:textId="77777777" w:rsidTr="00B71169">
        <w:tc>
          <w:tcPr>
            <w:tcW w:w="7416" w:type="dxa"/>
            <w:shd w:val="clear" w:color="auto" w:fill="E2EFD9" w:themeFill="accent6" w:themeFillTint="33"/>
          </w:tcPr>
          <w:p w14:paraId="7933706F" w14:textId="77777777" w:rsidR="005009B2" w:rsidRPr="005854FB" w:rsidRDefault="005009B2" w:rsidP="00C32F45">
            <w:pPr>
              <w:rPr>
                <w:rFonts w:cs="Arial"/>
                <w:szCs w:val="20"/>
              </w:rPr>
            </w:pPr>
            <w:r w:rsidRPr="005854FB">
              <w:rPr>
                <w:rFonts w:cs="Arial"/>
                <w:szCs w:val="20"/>
              </w:rPr>
              <w:t xml:space="preserve">Are the individuals responsible for preparing the institution’s financial reports and budgets qualified by education and experience? </w:t>
            </w:r>
          </w:p>
        </w:tc>
        <w:sdt>
          <w:sdtPr>
            <w:rPr>
              <w:rFonts w:cs="Arial"/>
            </w:rPr>
            <w:id w:val="-108206883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56D4557" w14:textId="77777777" w:rsidR="005009B2" w:rsidRPr="005854FB" w:rsidRDefault="005009B2" w:rsidP="00C32F45">
                <w:pPr>
                  <w:jc w:val="center"/>
                  <w:rPr>
                    <w:rFonts w:cs="Arial"/>
                    <w:szCs w:val="20"/>
                  </w:rPr>
                </w:pPr>
                <w:r w:rsidRPr="00B62B06">
                  <w:rPr>
                    <w:rFonts w:ascii="MS Gothic" w:eastAsia="MS Gothic" w:hAnsi="MS Gothic" w:cs="Arial" w:hint="eastAsia"/>
                  </w:rPr>
                  <w:t>☐</w:t>
                </w:r>
              </w:p>
            </w:tc>
          </w:sdtContent>
        </w:sdt>
        <w:sdt>
          <w:sdtPr>
            <w:rPr>
              <w:rFonts w:cs="Arial"/>
            </w:rPr>
            <w:id w:val="-181940729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C09ED8E" w14:textId="77777777" w:rsidR="005009B2" w:rsidRPr="005854FB" w:rsidRDefault="005009B2" w:rsidP="00C32F45">
                <w:pPr>
                  <w:jc w:val="center"/>
                  <w:rPr>
                    <w:rFonts w:cs="Arial"/>
                    <w:szCs w:val="20"/>
                  </w:rPr>
                </w:pPr>
                <w:r w:rsidRPr="00B62B06">
                  <w:rPr>
                    <w:rFonts w:ascii="MS Gothic" w:eastAsia="MS Gothic" w:hAnsi="MS Gothic" w:cs="Arial" w:hint="eastAsia"/>
                  </w:rPr>
                  <w:t>☐</w:t>
                </w:r>
              </w:p>
            </w:tc>
          </w:sdtContent>
        </w:sdt>
        <w:sdt>
          <w:sdtPr>
            <w:rPr>
              <w:rFonts w:cs="Arial"/>
            </w:rPr>
            <w:id w:val="1658056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3EB16FB" w14:textId="77777777" w:rsidR="005009B2" w:rsidRPr="005854FB" w:rsidRDefault="005009B2" w:rsidP="00C32F45">
                <w:pPr>
                  <w:jc w:val="center"/>
                  <w:rPr>
                    <w:rFonts w:cs="Arial"/>
                    <w:szCs w:val="20"/>
                  </w:rPr>
                </w:pPr>
                <w:r w:rsidRPr="00B62B06">
                  <w:rPr>
                    <w:rFonts w:ascii="MS Gothic" w:eastAsia="MS Gothic" w:hAnsi="MS Gothic" w:cs="Arial" w:hint="eastAsia"/>
                  </w:rPr>
                  <w:t>☐</w:t>
                </w:r>
              </w:p>
            </w:tc>
          </w:sdtContent>
        </w:sdt>
      </w:tr>
      <w:tr w:rsidR="005009B2" w:rsidRPr="005854FB" w14:paraId="712F1B33" w14:textId="77777777" w:rsidTr="00B71169">
        <w:tc>
          <w:tcPr>
            <w:tcW w:w="7416" w:type="dxa"/>
            <w:shd w:val="clear" w:color="auto" w:fill="E2EFD9" w:themeFill="accent6" w:themeFillTint="33"/>
          </w:tcPr>
          <w:p w14:paraId="7BE13F3E" w14:textId="77777777" w:rsidR="005009B2" w:rsidRPr="005854FB" w:rsidRDefault="005009B2" w:rsidP="00C32F45">
            <w:pPr>
              <w:rPr>
                <w:rFonts w:cs="Arial"/>
                <w:szCs w:val="20"/>
              </w:rPr>
            </w:pPr>
            <w:r w:rsidRPr="005854FB">
              <w:rPr>
                <w:rFonts w:cs="Arial"/>
                <w:szCs w:val="20"/>
              </w:rPr>
              <w:t>Are financial reports and budgets regularly prepared?</w:t>
            </w:r>
          </w:p>
        </w:tc>
        <w:sdt>
          <w:sdtPr>
            <w:rPr>
              <w:rFonts w:cs="Arial"/>
            </w:rPr>
            <w:id w:val="5236622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B4437B2" w14:textId="77777777" w:rsidR="005009B2" w:rsidRPr="005854FB" w:rsidRDefault="005009B2" w:rsidP="00C32F45">
                <w:pPr>
                  <w:jc w:val="center"/>
                  <w:rPr>
                    <w:rFonts w:cs="Arial"/>
                    <w:szCs w:val="20"/>
                  </w:rPr>
                </w:pPr>
                <w:r w:rsidRPr="00B62B06">
                  <w:rPr>
                    <w:rFonts w:ascii="MS Gothic" w:eastAsia="MS Gothic" w:hAnsi="MS Gothic" w:cs="Arial" w:hint="eastAsia"/>
                  </w:rPr>
                  <w:t>☐</w:t>
                </w:r>
              </w:p>
            </w:tc>
          </w:sdtContent>
        </w:sdt>
        <w:sdt>
          <w:sdtPr>
            <w:rPr>
              <w:rFonts w:cs="Arial"/>
            </w:rPr>
            <w:id w:val="-99865200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319590A" w14:textId="77777777" w:rsidR="005009B2" w:rsidRPr="005854FB" w:rsidRDefault="005009B2" w:rsidP="00C32F45">
                <w:pPr>
                  <w:jc w:val="center"/>
                  <w:rPr>
                    <w:rFonts w:cs="Arial"/>
                    <w:szCs w:val="20"/>
                  </w:rPr>
                </w:pPr>
                <w:r w:rsidRPr="00B62B06">
                  <w:rPr>
                    <w:rFonts w:ascii="MS Gothic" w:eastAsia="MS Gothic" w:hAnsi="MS Gothic" w:cs="Arial" w:hint="eastAsia"/>
                  </w:rPr>
                  <w:t>☐</w:t>
                </w:r>
              </w:p>
            </w:tc>
          </w:sdtContent>
        </w:sdt>
        <w:sdt>
          <w:sdtPr>
            <w:rPr>
              <w:rFonts w:cs="Arial"/>
            </w:rPr>
            <w:id w:val="-194190427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E79C960" w14:textId="77777777" w:rsidR="005009B2" w:rsidRPr="005854FB" w:rsidRDefault="005009B2" w:rsidP="00C32F45">
                <w:pPr>
                  <w:jc w:val="center"/>
                  <w:rPr>
                    <w:rFonts w:cs="Arial"/>
                    <w:szCs w:val="20"/>
                  </w:rPr>
                </w:pPr>
                <w:r w:rsidRPr="00B62B06">
                  <w:rPr>
                    <w:rFonts w:ascii="MS Gothic" w:eastAsia="MS Gothic" w:hAnsi="MS Gothic" w:cs="Arial" w:hint="eastAsia"/>
                  </w:rPr>
                  <w:t>☐</w:t>
                </w:r>
              </w:p>
            </w:tc>
          </w:sdtContent>
        </w:sdt>
      </w:tr>
      <w:tr w:rsidR="005009B2" w:rsidRPr="005854FB" w14:paraId="1E6DD984" w14:textId="77777777" w:rsidTr="00B71169">
        <w:tc>
          <w:tcPr>
            <w:tcW w:w="7416" w:type="dxa"/>
            <w:shd w:val="clear" w:color="auto" w:fill="E2EFD9" w:themeFill="accent6" w:themeFillTint="33"/>
          </w:tcPr>
          <w:p w14:paraId="37335DA0" w14:textId="77777777" w:rsidR="005009B2" w:rsidRPr="005854FB" w:rsidRDefault="005009B2" w:rsidP="00C32F45">
            <w:pPr>
              <w:rPr>
                <w:rFonts w:cs="Arial"/>
                <w:szCs w:val="20"/>
              </w:rPr>
            </w:pPr>
            <w:r w:rsidRPr="005854FB">
              <w:rPr>
                <w:rFonts w:cs="Arial"/>
                <w:szCs w:val="20"/>
              </w:rPr>
              <w:t>Does the institution employ an individual, internally or a third party, who is responsible for reviewing and approving financial reports and budgets?</w:t>
            </w:r>
          </w:p>
        </w:tc>
        <w:sdt>
          <w:sdtPr>
            <w:rPr>
              <w:rFonts w:cs="Arial"/>
            </w:rPr>
            <w:id w:val="133858663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89BA4C2" w14:textId="2C9867DF" w:rsidR="005009B2" w:rsidRPr="005854FB" w:rsidRDefault="008A1961" w:rsidP="00C32F45">
                <w:pPr>
                  <w:jc w:val="center"/>
                  <w:rPr>
                    <w:rFonts w:cs="Arial"/>
                    <w:szCs w:val="20"/>
                  </w:rPr>
                </w:pPr>
                <w:r>
                  <w:rPr>
                    <w:rFonts w:ascii="MS Gothic" w:eastAsia="MS Gothic" w:hAnsi="MS Gothic" w:cs="Arial" w:hint="eastAsia"/>
                  </w:rPr>
                  <w:t>☐</w:t>
                </w:r>
              </w:p>
            </w:tc>
          </w:sdtContent>
        </w:sdt>
        <w:sdt>
          <w:sdtPr>
            <w:rPr>
              <w:rFonts w:cs="Arial"/>
            </w:rPr>
            <w:id w:val="30250207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60C73F5" w14:textId="77777777" w:rsidR="005009B2" w:rsidRPr="005854FB" w:rsidRDefault="005009B2" w:rsidP="00C32F45">
                <w:pPr>
                  <w:jc w:val="center"/>
                  <w:rPr>
                    <w:rFonts w:cs="Arial"/>
                    <w:szCs w:val="20"/>
                  </w:rPr>
                </w:pPr>
                <w:r w:rsidRPr="00B62B06">
                  <w:rPr>
                    <w:rFonts w:ascii="MS Gothic" w:eastAsia="MS Gothic" w:hAnsi="MS Gothic" w:cs="Arial" w:hint="eastAsia"/>
                  </w:rPr>
                  <w:t>☐</w:t>
                </w:r>
              </w:p>
            </w:tc>
          </w:sdtContent>
        </w:sdt>
        <w:sdt>
          <w:sdtPr>
            <w:rPr>
              <w:rFonts w:cs="Arial"/>
            </w:rPr>
            <w:id w:val="-178248409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6C92A6F" w14:textId="77777777" w:rsidR="005009B2" w:rsidRPr="005854FB" w:rsidRDefault="005009B2" w:rsidP="00C32F45">
                <w:pPr>
                  <w:jc w:val="center"/>
                  <w:rPr>
                    <w:rFonts w:cs="Arial"/>
                    <w:szCs w:val="20"/>
                  </w:rPr>
                </w:pPr>
                <w:r w:rsidRPr="00B62B06">
                  <w:rPr>
                    <w:rFonts w:ascii="MS Gothic" w:eastAsia="MS Gothic" w:hAnsi="MS Gothic" w:cs="Arial" w:hint="eastAsia"/>
                  </w:rPr>
                  <w:t>☐</w:t>
                </w:r>
              </w:p>
            </w:tc>
          </w:sdtContent>
        </w:sdt>
      </w:tr>
      <w:tr w:rsidR="008A1961" w:rsidRPr="005854FB" w14:paraId="21821286" w14:textId="77777777" w:rsidTr="00B71169">
        <w:tc>
          <w:tcPr>
            <w:tcW w:w="7416" w:type="dxa"/>
            <w:shd w:val="clear" w:color="auto" w:fill="E2EFD9" w:themeFill="accent6" w:themeFillTint="33"/>
          </w:tcPr>
          <w:p w14:paraId="773E53B9" w14:textId="0D81E7A7" w:rsidR="008A1961" w:rsidRPr="005854FB" w:rsidRDefault="008A1961" w:rsidP="008A1961">
            <w:pPr>
              <w:rPr>
                <w:rFonts w:cs="Arial"/>
                <w:szCs w:val="20"/>
              </w:rPr>
            </w:pPr>
            <w:r>
              <w:rPr>
                <w:rFonts w:cs="Arial"/>
                <w:szCs w:val="20"/>
              </w:rPr>
              <w:t>Does the inst</w:t>
            </w:r>
            <w:r w:rsidRPr="008A1961">
              <w:rPr>
                <w:rFonts w:cs="Arial"/>
                <w:szCs w:val="20"/>
              </w:rPr>
              <w:t>itution maintain adequate administrative resources to operate effectively within fiscal and budgeting constraints</w:t>
            </w:r>
            <w:r>
              <w:rPr>
                <w:rFonts w:cs="Arial"/>
                <w:szCs w:val="20"/>
              </w:rPr>
              <w:t>?</w:t>
            </w:r>
          </w:p>
        </w:tc>
        <w:sdt>
          <w:sdtPr>
            <w:rPr>
              <w:rFonts w:cs="Arial"/>
            </w:rPr>
            <w:id w:val="-154343937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D1ED7F2" w14:textId="38F9192E" w:rsidR="008A1961" w:rsidRPr="005854FB" w:rsidRDefault="008A1961" w:rsidP="008A1961">
                <w:pPr>
                  <w:jc w:val="center"/>
                  <w:rPr>
                    <w:rFonts w:cs="Arial"/>
                    <w:szCs w:val="20"/>
                  </w:rPr>
                </w:pPr>
                <w:r>
                  <w:rPr>
                    <w:rFonts w:ascii="MS Gothic" w:eastAsia="MS Gothic" w:hAnsi="MS Gothic" w:cs="Arial" w:hint="eastAsia"/>
                  </w:rPr>
                  <w:t>☐</w:t>
                </w:r>
              </w:p>
            </w:tc>
          </w:sdtContent>
        </w:sdt>
        <w:sdt>
          <w:sdtPr>
            <w:rPr>
              <w:rFonts w:cs="Arial"/>
            </w:rPr>
            <w:id w:val="171222758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34F1C95" w14:textId="4AFC3E05" w:rsidR="008A1961" w:rsidRPr="005854FB" w:rsidRDefault="008A1961" w:rsidP="008A1961">
                <w:pPr>
                  <w:jc w:val="center"/>
                  <w:rPr>
                    <w:rFonts w:cs="Arial"/>
                    <w:szCs w:val="20"/>
                  </w:rPr>
                </w:pPr>
                <w:r w:rsidRPr="00B62B06">
                  <w:rPr>
                    <w:rFonts w:ascii="MS Gothic" w:eastAsia="MS Gothic" w:hAnsi="MS Gothic" w:cs="Arial" w:hint="eastAsia"/>
                  </w:rPr>
                  <w:t>☐</w:t>
                </w:r>
              </w:p>
            </w:tc>
          </w:sdtContent>
        </w:sdt>
        <w:sdt>
          <w:sdtPr>
            <w:rPr>
              <w:rFonts w:cs="Arial"/>
            </w:rPr>
            <w:id w:val="-61499172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D084669" w14:textId="49E42F8A" w:rsidR="008A1961" w:rsidRPr="005854FB" w:rsidRDefault="008A1961" w:rsidP="008A1961">
                <w:pPr>
                  <w:jc w:val="center"/>
                  <w:rPr>
                    <w:rFonts w:cs="Arial"/>
                    <w:szCs w:val="20"/>
                  </w:rPr>
                </w:pPr>
                <w:r w:rsidRPr="00B62B06">
                  <w:rPr>
                    <w:rFonts w:ascii="MS Gothic" w:eastAsia="MS Gothic" w:hAnsi="MS Gothic" w:cs="Arial" w:hint="eastAsia"/>
                  </w:rPr>
                  <w:t>☐</w:t>
                </w:r>
              </w:p>
            </w:tc>
          </w:sdtContent>
        </w:sdt>
      </w:tr>
      <w:tr w:rsidR="008A1961" w:rsidRPr="005854FB" w14:paraId="6C6D6926" w14:textId="77777777" w:rsidTr="00B71169">
        <w:tc>
          <w:tcPr>
            <w:tcW w:w="7416" w:type="dxa"/>
            <w:shd w:val="clear" w:color="auto" w:fill="E2EFD9" w:themeFill="accent6" w:themeFillTint="33"/>
          </w:tcPr>
          <w:p w14:paraId="160D5322" w14:textId="2E64E150" w:rsidR="008A1961" w:rsidRPr="005854FB" w:rsidRDefault="008A1961" w:rsidP="008A1961">
            <w:pPr>
              <w:rPr>
                <w:rFonts w:cs="Arial"/>
                <w:szCs w:val="20"/>
              </w:rPr>
            </w:pPr>
            <w:r>
              <w:rPr>
                <w:rFonts w:cs="Arial"/>
                <w:szCs w:val="20"/>
              </w:rPr>
              <w:t>Are risks appropriately monitored, managed, and insured?</w:t>
            </w:r>
          </w:p>
        </w:tc>
        <w:sdt>
          <w:sdtPr>
            <w:rPr>
              <w:rFonts w:cs="Arial"/>
            </w:rPr>
            <w:id w:val="80497022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83AF886" w14:textId="77777777" w:rsidR="008A1961" w:rsidRPr="005854FB" w:rsidRDefault="008A1961" w:rsidP="008A1961">
                <w:pPr>
                  <w:jc w:val="center"/>
                  <w:rPr>
                    <w:rFonts w:cs="Arial"/>
                    <w:szCs w:val="20"/>
                  </w:rPr>
                </w:pPr>
                <w:r w:rsidRPr="00B62B06">
                  <w:rPr>
                    <w:rFonts w:ascii="MS Gothic" w:eastAsia="MS Gothic" w:hAnsi="MS Gothic" w:cs="Arial" w:hint="eastAsia"/>
                  </w:rPr>
                  <w:t>☐</w:t>
                </w:r>
              </w:p>
            </w:tc>
          </w:sdtContent>
        </w:sdt>
        <w:sdt>
          <w:sdtPr>
            <w:rPr>
              <w:rFonts w:cs="Arial"/>
            </w:rPr>
            <w:id w:val="-191082967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95CF6DC" w14:textId="77777777" w:rsidR="008A1961" w:rsidRPr="005854FB" w:rsidRDefault="008A1961" w:rsidP="008A1961">
                <w:pPr>
                  <w:jc w:val="center"/>
                  <w:rPr>
                    <w:rFonts w:cs="Arial"/>
                    <w:szCs w:val="20"/>
                  </w:rPr>
                </w:pPr>
                <w:r w:rsidRPr="00B62B06">
                  <w:rPr>
                    <w:rFonts w:ascii="MS Gothic" w:eastAsia="MS Gothic" w:hAnsi="MS Gothic" w:cs="Arial" w:hint="eastAsia"/>
                  </w:rPr>
                  <w:t>☐</w:t>
                </w:r>
              </w:p>
            </w:tc>
          </w:sdtContent>
        </w:sdt>
        <w:sdt>
          <w:sdtPr>
            <w:rPr>
              <w:rFonts w:cs="Arial"/>
            </w:rPr>
            <w:id w:val="31684816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E772904" w14:textId="77777777" w:rsidR="008A1961" w:rsidRPr="005854FB" w:rsidRDefault="008A1961" w:rsidP="008A1961">
                <w:pPr>
                  <w:jc w:val="center"/>
                  <w:rPr>
                    <w:rFonts w:cs="Arial"/>
                    <w:szCs w:val="20"/>
                  </w:rPr>
                </w:pPr>
                <w:r w:rsidRPr="00B62B06">
                  <w:rPr>
                    <w:rFonts w:ascii="MS Gothic" w:eastAsia="MS Gothic" w:hAnsi="MS Gothic" w:cs="Arial" w:hint="eastAsia"/>
                  </w:rPr>
                  <w:t>☐</w:t>
                </w:r>
              </w:p>
            </w:tc>
          </w:sdtContent>
        </w:sdt>
      </w:tr>
      <w:tr w:rsidR="008A1961" w:rsidRPr="005854FB" w14:paraId="0DE36824" w14:textId="77777777" w:rsidTr="00B71169">
        <w:tc>
          <w:tcPr>
            <w:tcW w:w="7416" w:type="dxa"/>
            <w:shd w:val="clear" w:color="auto" w:fill="E2EFD9" w:themeFill="accent6" w:themeFillTint="33"/>
          </w:tcPr>
          <w:p w14:paraId="6C63FEE2" w14:textId="77777777" w:rsidR="008A1961" w:rsidRPr="005854FB" w:rsidRDefault="008A1961" w:rsidP="00C32F45">
            <w:pPr>
              <w:rPr>
                <w:rFonts w:cs="Arial"/>
                <w:szCs w:val="20"/>
              </w:rPr>
            </w:pPr>
            <w:r w:rsidRPr="005854FB">
              <w:rPr>
                <w:rFonts w:cs="Arial"/>
                <w:szCs w:val="20"/>
              </w:rPr>
              <w:t xml:space="preserve">Does the institution maintain adequate insurance coverage? </w:t>
            </w:r>
          </w:p>
        </w:tc>
        <w:sdt>
          <w:sdtPr>
            <w:rPr>
              <w:rFonts w:cs="Arial"/>
            </w:rPr>
            <w:id w:val="-67943008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336176A" w14:textId="77777777" w:rsidR="008A1961" w:rsidRPr="005854FB" w:rsidRDefault="008A1961" w:rsidP="00C32F45">
                <w:pPr>
                  <w:jc w:val="center"/>
                  <w:rPr>
                    <w:rFonts w:cs="Arial"/>
                    <w:szCs w:val="20"/>
                  </w:rPr>
                </w:pPr>
                <w:r w:rsidRPr="00B62B06">
                  <w:rPr>
                    <w:rFonts w:ascii="MS Gothic" w:eastAsia="MS Gothic" w:hAnsi="MS Gothic" w:cs="Arial" w:hint="eastAsia"/>
                  </w:rPr>
                  <w:t>☐</w:t>
                </w:r>
              </w:p>
            </w:tc>
          </w:sdtContent>
        </w:sdt>
        <w:sdt>
          <w:sdtPr>
            <w:rPr>
              <w:rFonts w:cs="Arial"/>
            </w:rPr>
            <w:id w:val="118763839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D2D2C53" w14:textId="77777777" w:rsidR="008A1961" w:rsidRPr="005854FB" w:rsidRDefault="008A1961" w:rsidP="00C32F45">
                <w:pPr>
                  <w:jc w:val="center"/>
                  <w:rPr>
                    <w:rFonts w:cs="Arial"/>
                    <w:szCs w:val="20"/>
                  </w:rPr>
                </w:pPr>
                <w:r w:rsidRPr="00B62B06">
                  <w:rPr>
                    <w:rFonts w:ascii="MS Gothic" w:eastAsia="MS Gothic" w:hAnsi="MS Gothic" w:cs="Arial" w:hint="eastAsia"/>
                  </w:rPr>
                  <w:t>☐</w:t>
                </w:r>
              </w:p>
            </w:tc>
          </w:sdtContent>
        </w:sdt>
        <w:sdt>
          <w:sdtPr>
            <w:rPr>
              <w:rFonts w:cs="Arial"/>
            </w:rPr>
            <w:id w:val="-74719620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90A5ECB" w14:textId="77777777" w:rsidR="008A1961" w:rsidRPr="005854FB" w:rsidRDefault="008A1961" w:rsidP="00C32F45">
                <w:pPr>
                  <w:jc w:val="center"/>
                  <w:rPr>
                    <w:rFonts w:cs="Arial"/>
                    <w:szCs w:val="20"/>
                  </w:rPr>
                </w:pPr>
                <w:r w:rsidRPr="00B62B06">
                  <w:rPr>
                    <w:rFonts w:ascii="MS Gothic" w:eastAsia="MS Gothic" w:hAnsi="MS Gothic" w:cs="Arial" w:hint="eastAsia"/>
                  </w:rPr>
                  <w:t>☐</w:t>
                </w:r>
              </w:p>
            </w:tc>
          </w:sdtContent>
        </w:sdt>
      </w:tr>
      <w:tr w:rsidR="008A1961" w:rsidRPr="005854FB" w14:paraId="6F7CB12C" w14:textId="77777777" w:rsidTr="00B71169">
        <w:tc>
          <w:tcPr>
            <w:tcW w:w="7416" w:type="dxa"/>
            <w:shd w:val="clear" w:color="auto" w:fill="E2EFD9" w:themeFill="accent6" w:themeFillTint="33"/>
          </w:tcPr>
          <w:p w14:paraId="681EF11C" w14:textId="5C6A8CE6" w:rsidR="008A1961" w:rsidRPr="005854FB" w:rsidRDefault="008A1961" w:rsidP="00C32F45">
            <w:pPr>
              <w:rPr>
                <w:rFonts w:cs="Arial"/>
                <w:szCs w:val="20"/>
              </w:rPr>
            </w:pPr>
            <w:r w:rsidRPr="005854FB">
              <w:rPr>
                <w:rFonts w:cs="Arial"/>
                <w:szCs w:val="20"/>
              </w:rPr>
              <w:lastRenderedPageBreak/>
              <w:t xml:space="preserve">Has the institution filed any significant insurance claims in the past </w:t>
            </w:r>
            <w:r>
              <w:rPr>
                <w:rFonts w:cs="Arial"/>
                <w:szCs w:val="20"/>
              </w:rPr>
              <w:t>five</w:t>
            </w:r>
            <w:r w:rsidRPr="005854FB">
              <w:rPr>
                <w:rFonts w:cs="Arial"/>
                <w:szCs w:val="20"/>
              </w:rPr>
              <w:t xml:space="preserve"> years?</w:t>
            </w:r>
          </w:p>
        </w:tc>
        <w:sdt>
          <w:sdtPr>
            <w:rPr>
              <w:rFonts w:cs="Arial"/>
            </w:rPr>
            <w:id w:val="55490440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614BCAE" w14:textId="77777777" w:rsidR="008A1961" w:rsidRPr="005854FB" w:rsidRDefault="008A1961" w:rsidP="00C32F45">
                <w:pPr>
                  <w:jc w:val="center"/>
                  <w:rPr>
                    <w:rFonts w:cs="Arial"/>
                    <w:szCs w:val="20"/>
                  </w:rPr>
                </w:pPr>
                <w:r w:rsidRPr="00B62B06">
                  <w:rPr>
                    <w:rFonts w:ascii="MS Gothic" w:eastAsia="MS Gothic" w:hAnsi="MS Gothic" w:cs="Arial" w:hint="eastAsia"/>
                  </w:rPr>
                  <w:t>☐</w:t>
                </w:r>
              </w:p>
            </w:tc>
          </w:sdtContent>
        </w:sdt>
        <w:sdt>
          <w:sdtPr>
            <w:rPr>
              <w:rFonts w:cs="Arial"/>
            </w:rPr>
            <w:id w:val="188167019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4971C33" w14:textId="77777777" w:rsidR="008A1961" w:rsidRPr="005854FB" w:rsidRDefault="008A1961" w:rsidP="00C32F45">
                <w:pPr>
                  <w:jc w:val="center"/>
                  <w:rPr>
                    <w:rFonts w:cs="Arial"/>
                    <w:szCs w:val="20"/>
                  </w:rPr>
                </w:pPr>
                <w:r w:rsidRPr="00B62B06">
                  <w:rPr>
                    <w:rFonts w:ascii="MS Gothic" w:eastAsia="MS Gothic" w:hAnsi="MS Gothic" w:cs="Arial" w:hint="eastAsia"/>
                  </w:rPr>
                  <w:t>☐</w:t>
                </w:r>
              </w:p>
            </w:tc>
          </w:sdtContent>
        </w:sdt>
        <w:sdt>
          <w:sdtPr>
            <w:rPr>
              <w:rFonts w:cs="Arial"/>
            </w:rPr>
            <w:id w:val="-70093545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421CB30" w14:textId="77777777" w:rsidR="008A1961" w:rsidRPr="005854FB" w:rsidRDefault="008A1961" w:rsidP="00C32F45">
                <w:pPr>
                  <w:jc w:val="center"/>
                  <w:rPr>
                    <w:rFonts w:cs="Arial"/>
                    <w:szCs w:val="20"/>
                  </w:rPr>
                </w:pPr>
                <w:r w:rsidRPr="00B62B06">
                  <w:rPr>
                    <w:rFonts w:ascii="MS Gothic" w:eastAsia="MS Gothic" w:hAnsi="MS Gothic" w:cs="Arial" w:hint="eastAsia"/>
                  </w:rPr>
                  <w:t>☐</w:t>
                </w:r>
              </w:p>
            </w:tc>
          </w:sdtContent>
        </w:sdt>
      </w:tr>
      <w:tr w:rsidR="008A1961" w:rsidRPr="005854FB" w14:paraId="3E9AA455" w14:textId="77777777" w:rsidTr="00B71169">
        <w:tc>
          <w:tcPr>
            <w:tcW w:w="7416" w:type="dxa"/>
            <w:shd w:val="clear" w:color="auto" w:fill="E2EFD9" w:themeFill="accent6" w:themeFillTint="33"/>
          </w:tcPr>
          <w:p w14:paraId="3C67C9D2" w14:textId="1E4DBB59" w:rsidR="008A1961" w:rsidRPr="005854FB" w:rsidRDefault="008A1961" w:rsidP="008A1961">
            <w:pPr>
              <w:rPr>
                <w:rFonts w:cs="Arial"/>
                <w:szCs w:val="20"/>
              </w:rPr>
            </w:pPr>
            <w:r w:rsidRPr="005854FB">
              <w:rPr>
                <w:rFonts w:cs="Arial"/>
                <w:szCs w:val="20"/>
              </w:rPr>
              <w:t xml:space="preserve">Does the institution have adequate </w:t>
            </w:r>
            <w:r>
              <w:rPr>
                <w:rFonts w:cs="Arial"/>
                <w:szCs w:val="20"/>
              </w:rPr>
              <w:t xml:space="preserve">protocols and controls </w:t>
            </w:r>
            <w:r w:rsidRPr="005854FB">
              <w:rPr>
                <w:rFonts w:cs="Arial"/>
                <w:szCs w:val="20"/>
              </w:rPr>
              <w:t xml:space="preserve">in place to </w:t>
            </w:r>
            <w:r>
              <w:rPr>
                <w:rFonts w:cs="Arial"/>
                <w:szCs w:val="20"/>
              </w:rPr>
              <w:t>verify that finances are properly managed, monitored, and protected</w:t>
            </w:r>
            <w:r w:rsidRPr="005854FB">
              <w:rPr>
                <w:rFonts w:cs="Arial"/>
                <w:szCs w:val="20"/>
              </w:rPr>
              <w:t xml:space="preserve">? </w:t>
            </w:r>
          </w:p>
        </w:tc>
        <w:sdt>
          <w:sdtPr>
            <w:rPr>
              <w:rFonts w:cs="Arial"/>
            </w:rPr>
            <w:id w:val="-53504216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4B6503B" w14:textId="77777777" w:rsidR="008A1961" w:rsidRPr="005854FB" w:rsidRDefault="008A1961" w:rsidP="008A1961">
                <w:pPr>
                  <w:jc w:val="center"/>
                  <w:rPr>
                    <w:rFonts w:cs="Arial"/>
                    <w:szCs w:val="20"/>
                  </w:rPr>
                </w:pPr>
                <w:r w:rsidRPr="00B62B06">
                  <w:rPr>
                    <w:rFonts w:ascii="MS Gothic" w:eastAsia="MS Gothic" w:hAnsi="MS Gothic" w:cs="Arial" w:hint="eastAsia"/>
                  </w:rPr>
                  <w:t>☐</w:t>
                </w:r>
              </w:p>
            </w:tc>
          </w:sdtContent>
        </w:sdt>
        <w:sdt>
          <w:sdtPr>
            <w:rPr>
              <w:rFonts w:cs="Arial"/>
            </w:rPr>
            <w:id w:val="124345076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130EA90" w14:textId="77777777" w:rsidR="008A1961" w:rsidRPr="005854FB" w:rsidRDefault="008A1961" w:rsidP="008A1961">
                <w:pPr>
                  <w:jc w:val="center"/>
                  <w:rPr>
                    <w:rFonts w:cs="Arial"/>
                    <w:szCs w:val="20"/>
                  </w:rPr>
                </w:pPr>
                <w:r w:rsidRPr="00B62B06">
                  <w:rPr>
                    <w:rFonts w:ascii="MS Gothic" w:eastAsia="MS Gothic" w:hAnsi="MS Gothic" w:cs="Arial" w:hint="eastAsia"/>
                  </w:rPr>
                  <w:t>☐</w:t>
                </w:r>
              </w:p>
            </w:tc>
          </w:sdtContent>
        </w:sdt>
        <w:sdt>
          <w:sdtPr>
            <w:rPr>
              <w:rFonts w:cs="Arial"/>
            </w:rPr>
            <w:id w:val="197647770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CA344FF" w14:textId="77777777" w:rsidR="008A1961" w:rsidRPr="005854FB" w:rsidRDefault="008A1961" w:rsidP="008A1961">
                <w:pPr>
                  <w:jc w:val="center"/>
                  <w:rPr>
                    <w:rFonts w:cs="Arial"/>
                    <w:szCs w:val="20"/>
                  </w:rPr>
                </w:pPr>
                <w:r w:rsidRPr="00B62B06">
                  <w:rPr>
                    <w:rFonts w:ascii="MS Gothic" w:eastAsia="MS Gothic" w:hAnsi="MS Gothic" w:cs="Arial" w:hint="eastAsia"/>
                  </w:rPr>
                  <w:t>☐</w:t>
                </w:r>
              </w:p>
            </w:tc>
          </w:sdtContent>
        </w:sdt>
      </w:tr>
      <w:tr w:rsidR="008A1961" w:rsidRPr="005854FB" w14:paraId="1CCE139C" w14:textId="77777777" w:rsidTr="00B71169">
        <w:tc>
          <w:tcPr>
            <w:tcW w:w="7416" w:type="dxa"/>
            <w:shd w:val="clear" w:color="auto" w:fill="E2EFD9" w:themeFill="accent6" w:themeFillTint="33"/>
          </w:tcPr>
          <w:p w14:paraId="0075BFCB" w14:textId="2DB0F35D" w:rsidR="008A1961" w:rsidRPr="005854FB" w:rsidRDefault="008A1961" w:rsidP="008A1961">
            <w:pPr>
              <w:rPr>
                <w:rFonts w:cs="Arial"/>
                <w:szCs w:val="20"/>
              </w:rPr>
            </w:pPr>
            <w:r w:rsidRPr="005854FB">
              <w:rPr>
                <w:rFonts w:cs="Arial"/>
                <w:szCs w:val="20"/>
              </w:rPr>
              <w:t xml:space="preserve">Do the institution’s accounts payable (numbers, amounts, and age) reflect sound financial responsibility and management? </w:t>
            </w:r>
          </w:p>
        </w:tc>
        <w:sdt>
          <w:sdtPr>
            <w:rPr>
              <w:rFonts w:cs="Arial"/>
            </w:rPr>
            <w:id w:val="31067626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04B799B" w14:textId="77777777" w:rsidR="008A1961" w:rsidRPr="005854FB" w:rsidRDefault="008A1961" w:rsidP="008A1961">
                <w:pPr>
                  <w:jc w:val="center"/>
                  <w:rPr>
                    <w:rFonts w:cs="Arial"/>
                    <w:szCs w:val="20"/>
                  </w:rPr>
                </w:pPr>
                <w:r w:rsidRPr="00B62B06">
                  <w:rPr>
                    <w:rFonts w:ascii="MS Gothic" w:eastAsia="MS Gothic" w:hAnsi="MS Gothic" w:cs="Arial" w:hint="eastAsia"/>
                  </w:rPr>
                  <w:t>☐</w:t>
                </w:r>
              </w:p>
            </w:tc>
          </w:sdtContent>
        </w:sdt>
        <w:sdt>
          <w:sdtPr>
            <w:rPr>
              <w:rFonts w:cs="Arial"/>
            </w:rPr>
            <w:id w:val="-52054506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A850541" w14:textId="77777777" w:rsidR="008A1961" w:rsidRPr="005854FB" w:rsidRDefault="008A1961" w:rsidP="008A1961">
                <w:pPr>
                  <w:jc w:val="center"/>
                  <w:rPr>
                    <w:rFonts w:cs="Arial"/>
                    <w:szCs w:val="20"/>
                  </w:rPr>
                </w:pPr>
                <w:r w:rsidRPr="00B62B06">
                  <w:rPr>
                    <w:rFonts w:ascii="MS Gothic" w:eastAsia="MS Gothic" w:hAnsi="MS Gothic" w:cs="Arial" w:hint="eastAsia"/>
                  </w:rPr>
                  <w:t>☐</w:t>
                </w:r>
              </w:p>
            </w:tc>
          </w:sdtContent>
        </w:sdt>
        <w:sdt>
          <w:sdtPr>
            <w:rPr>
              <w:rFonts w:cs="Arial"/>
            </w:rPr>
            <w:id w:val="72541274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C275AAA" w14:textId="77777777" w:rsidR="008A1961" w:rsidRPr="005854FB" w:rsidRDefault="008A1961" w:rsidP="008A1961">
                <w:pPr>
                  <w:jc w:val="center"/>
                  <w:rPr>
                    <w:rFonts w:cs="Arial"/>
                    <w:szCs w:val="20"/>
                  </w:rPr>
                </w:pPr>
                <w:r w:rsidRPr="00B62B06">
                  <w:rPr>
                    <w:rFonts w:ascii="MS Gothic" w:eastAsia="MS Gothic" w:hAnsi="MS Gothic" w:cs="Arial" w:hint="eastAsia"/>
                  </w:rPr>
                  <w:t>☐</w:t>
                </w:r>
              </w:p>
            </w:tc>
          </w:sdtContent>
        </w:sdt>
      </w:tr>
      <w:tr w:rsidR="008A1961" w:rsidRPr="005854FB" w14:paraId="3C139F66" w14:textId="77777777" w:rsidTr="00B71169">
        <w:tc>
          <w:tcPr>
            <w:tcW w:w="7416" w:type="dxa"/>
            <w:shd w:val="clear" w:color="auto" w:fill="E2EFD9" w:themeFill="accent6" w:themeFillTint="33"/>
          </w:tcPr>
          <w:p w14:paraId="5FFF427E" w14:textId="18746F88" w:rsidR="008A1961" w:rsidRPr="005854FB" w:rsidRDefault="008A1961" w:rsidP="008A1961">
            <w:pPr>
              <w:rPr>
                <w:rFonts w:cs="Arial"/>
                <w:b/>
                <w:szCs w:val="20"/>
              </w:rPr>
            </w:pPr>
            <w:r w:rsidRPr="005854FB">
              <w:rPr>
                <w:rFonts w:cs="Arial"/>
                <w:b/>
                <w:szCs w:val="20"/>
              </w:rPr>
              <w:t>Standard XI</w:t>
            </w:r>
            <w:r>
              <w:rPr>
                <w:rFonts w:cs="Arial"/>
                <w:b/>
                <w:szCs w:val="20"/>
              </w:rPr>
              <w:t>V</w:t>
            </w:r>
            <w:r w:rsidRPr="005854FB">
              <w:rPr>
                <w:rFonts w:cs="Arial"/>
                <w:b/>
                <w:szCs w:val="20"/>
              </w:rPr>
              <w:t xml:space="preserve">.B. – </w:t>
            </w:r>
            <w:r>
              <w:rPr>
                <w:rFonts w:cs="Arial"/>
                <w:b/>
                <w:szCs w:val="20"/>
              </w:rPr>
              <w:t>Standard is Evident, Emerging, Not Evident, or Not Applicable</w:t>
            </w:r>
          </w:p>
        </w:tc>
        <w:tc>
          <w:tcPr>
            <w:tcW w:w="1944" w:type="dxa"/>
            <w:gridSpan w:val="3"/>
            <w:shd w:val="clear" w:color="auto" w:fill="E2EFD9" w:themeFill="accent6" w:themeFillTint="33"/>
          </w:tcPr>
          <w:p w14:paraId="5EA6B250" w14:textId="77777777" w:rsidR="008A1961" w:rsidRPr="005854FB" w:rsidRDefault="00000000" w:rsidP="008A1961">
            <w:pPr>
              <w:rPr>
                <w:rFonts w:cs="Arial"/>
                <w:b/>
                <w:szCs w:val="20"/>
              </w:rPr>
            </w:pPr>
            <w:sdt>
              <w:sdtPr>
                <w:rPr>
                  <w:rStyle w:val="Style1"/>
                </w:rPr>
                <w:alias w:val="Finding "/>
                <w:tag w:val="Finding "/>
                <w:id w:val="-256751685"/>
                <w:placeholder>
                  <w:docPart w:val="E4F5726EF8564E30A584EC02D9AFA9AB"/>
                </w:placeholder>
                <w:showingPlcHdr/>
                <w:comboBox>
                  <w:listItem w:displayText="Standard is Evident" w:value="Standard is Evident"/>
                  <w:listItem w:displayText="Standard is Emerging" w:value="Standard is Emerging"/>
                  <w:listItem w:displayText="Standard is Not Evident" w:value="Standard is Not Evident"/>
                  <w:listItem w:displayText="Not Applicable " w:value="Not Applicable "/>
                </w:comboBox>
              </w:sdtPr>
              <w:sdtEndPr>
                <w:rPr>
                  <w:rStyle w:val="DefaultParagraphFont"/>
                  <w:rFonts w:cs="Arial"/>
                  <w:b/>
                  <w:vanish/>
                  <w:sz w:val="20"/>
                  <w:szCs w:val="20"/>
                </w:rPr>
              </w:sdtEndPr>
              <w:sdtContent>
                <w:r w:rsidR="008A1961" w:rsidRPr="00C94CE0">
                  <w:rPr>
                    <w:rStyle w:val="PlaceholderText"/>
                  </w:rPr>
                  <w:t>Choose a finding.</w:t>
                </w:r>
              </w:sdtContent>
            </w:sdt>
          </w:p>
        </w:tc>
      </w:tr>
    </w:tbl>
    <w:p w14:paraId="7BAF31F2" w14:textId="77777777" w:rsidR="005009B2" w:rsidRDefault="005009B2" w:rsidP="00341438">
      <w:pPr>
        <w:spacing w:after="0" w:line="240" w:lineRule="auto"/>
        <w:rPr>
          <w:rFonts w:ascii="Calibri" w:eastAsia="Arial" w:hAnsi="Calibri" w:cs="Arial"/>
          <w:b/>
          <w:bCs/>
          <w:sz w:val="24"/>
          <w:szCs w:val="24"/>
          <w:u w:val="single"/>
        </w:rPr>
      </w:pPr>
    </w:p>
    <w:p w14:paraId="7681DFB1" w14:textId="77777777" w:rsidR="00341438" w:rsidRPr="00512A8E" w:rsidRDefault="00341438" w:rsidP="00341438">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1972499311"/>
          <w:placeholder>
            <w:docPart w:val="3649582352DF40EBAB4B7BECA35945E3"/>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6F6F91AB" w14:textId="25320F50" w:rsidR="00341438" w:rsidRPr="00512A8E" w:rsidRDefault="00341438" w:rsidP="00341438">
      <w:pPr>
        <w:spacing w:after="0" w:line="240" w:lineRule="auto"/>
        <w:rPr>
          <w:rFonts w:ascii="Calibri" w:eastAsia="Calibri" w:hAnsi="Calibri" w:cs="Arial"/>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1603300950"/>
          <w:placeholder>
            <w:docPart w:val="EDBD3CBDDBE2433AA5F5861C62EAC743"/>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26343D71" w14:textId="77777777" w:rsidR="00341438" w:rsidRPr="00512A8E" w:rsidRDefault="00341438" w:rsidP="00341438">
      <w:pPr>
        <w:spacing w:after="0" w:line="240" w:lineRule="auto"/>
        <w:rPr>
          <w:rFonts w:ascii="Calibri" w:eastAsia="Calibri" w:hAnsi="Calibri" w:cs="Arial"/>
        </w:rPr>
      </w:pPr>
    </w:p>
    <w:p w14:paraId="7D5CC48A" w14:textId="6D88B67E" w:rsidR="00A83741" w:rsidRPr="00512A8E" w:rsidRDefault="00A83741" w:rsidP="00A83741">
      <w:pPr>
        <w:spacing w:after="0" w:line="240" w:lineRule="auto"/>
        <w:rPr>
          <w:rFonts w:cs="Arial"/>
          <w:sz w:val="20"/>
          <w:szCs w:val="20"/>
        </w:rPr>
      </w:pPr>
      <w:r w:rsidRPr="005854FB">
        <w:rPr>
          <w:rFonts w:cs="Arial"/>
          <w:b/>
          <w:smallCaps/>
          <w:sz w:val="24"/>
          <w:szCs w:val="24"/>
          <w:u w:val="single"/>
        </w:rPr>
        <w:t xml:space="preserve">Exhibit </w:t>
      </w:r>
      <w:r>
        <w:rPr>
          <w:rFonts w:cs="Arial"/>
          <w:b/>
          <w:smallCaps/>
          <w:sz w:val="24"/>
          <w:szCs w:val="24"/>
          <w:u w:val="single"/>
        </w:rPr>
        <w:t>40</w:t>
      </w:r>
      <w:r w:rsidRPr="005854FB">
        <w:rPr>
          <w:rFonts w:cs="Arial"/>
          <w:b/>
          <w:smallCaps/>
          <w:sz w:val="24"/>
          <w:szCs w:val="24"/>
          <w:u w:val="single"/>
        </w:rPr>
        <w:t>:</w:t>
      </w:r>
      <w:r w:rsidRPr="007F5C5E">
        <w:rPr>
          <w:rFonts w:cs="Arial"/>
          <w:color w:val="0000FF"/>
          <w:sz w:val="20"/>
          <w:szCs w:val="20"/>
        </w:rPr>
        <w:t xml:space="preserve"> </w:t>
      </w:r>
      <w:sdt>
        <w:sdtPr>
          <w:rPr>
            <w:rFonts w:cs="Arial"/>
            <w:color w:val="0000FF"/>
            <w:sz w:val="20"/>
            <w:szCs w:val="20"/>
          </w:rPr>
          <w:id w:val="-1531947978"/>
          <w:placeholder>
            <w:docPart w:val="EE8C9C48CF9541F2B321B306F76A9BF8"/>
          </w:placeholder>
          <w:temporary/>
          <w:showingPlcHdr/>
        </w:sdtPr>
        <w:sdtContent>
          <w:r w:rsidRPr="00397EB7">
            <w:rPr>
              <w:rFonts w:cs="Arial"/>
              <w:color w:val="767171" w:themeColor="background2" w:themeShade="80"/>
            </w:rPr>
            <w:t xml:space="preserve">Provide detailed feedback for </w:t>
          </w:r>
          <w:r>
            <w:rPr>
              <w:rFonts w:cs="Arial"/>
              <w:color w:val="767171" w:themeColor="background2" w:themeShade="80"/>
            </w:rPr>
            <w:t>the E</w:t>
          </w:r>
          <w:r w:rsidRPr="00397EB7">
            <w:rPr>
              <w:rFonts w:cs="Arial"/>
              <w:color w:val="767171" w:themeColor="background2" w:themeShade="80"/>
            </w:rPr>
            <w:t>xhibit</w:t>
          </w:r>
          <w:r>
            <w:rPr>
              <w:rFonts w:cs="Arial"/>
              <w:color w:val="767171" w:themeColor="background2" w:themeShade="80"/>
            </w:rPr>
            <w:t xml:space="preserve">(s) </w:t>
          </w:r>
          <w:r w:rsidRPr="00397EB7">
            <w:rPr>
              <w:rFonts w:cs="Arial"/>
              <w:color w:val="767171" w:themeColor="background2" w:themeShade="80"/>
            </w:rPr>
            <w:t>related to this core component. The applicant institution uses this feedback to strengthen its documentation, processes, and procedures.</w:t>
          </w:r>
        </w:sdtContent>
      </w:sdt>
    </w:p>
    <w:p w14:paraId="7CB8A32A" w14:textId="77777777" w:rsidR="00A83741" w:rsidRPr="00512A8E" w:rsidRDefault="00A83741" w:rsidP="00341438">
      <w:pPr>
        <w:spacing w:after="0" w:line="240" w:lineRule="auto"/>
        <w:rPr>
          <w:rFonts w:ascii="Calibri" w:eastAsia="Calibri" w:hAnsi="Calibri" w:cs="Arial"/>
        </w:rPr>
      </w:pPr>
    </w:p>
    <w:p w14:paraId="3D25D651" w14:textId="77777777" w:rsidR="00341438" w:rsidRPr="00512A8E" w:rsidRDefault="00341438" w:rsidP="00341438">
      <w:pPr>
        <w:spacing w:after="0" w:line="240" w:lineRule="auto"/>
        <w:rPr>
          <w:rFonts w:ascii="Calibri" w:eastAsia="Arial" w:hAnsi="Calibri" w:cs="Arial"/>
        </w:rPr>
      </w:pPr>
      <w:r w:rsidRPr="0027349F">
        <w:rPr>
          <w:rFonts w:ascii="Calibri" w:eastAsia="Arial" w:hAnsi="Calibri" w:cs="Arial"/>
          <w:b/>
          <w:bCs/>
          <w:sz w:val="24"/>
          <w:szCs w:val="24"/>
          <w:u w:val="single"/>
        </w:rPr>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696979591"/>
          <w:placeholder>
            <w:docPart w:val="299DD41E854043228B4B92B781ACAA2A"/>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6CFA3511" w14:textId="7C3CD802" w:rsidR="00C7457E" w:rsidRPr="00512A8E" w:rsidRDefault="00C7457E" w:rsidP="00341438">
      <w:pPr>
        <w:spacing w:after="0" w:line="240" w:lineRule="auto"/>
        <w:contextualSpacing/>
        <w:rPr>
          <w:rFonts w:ascii="Calibri" w:eastAsia="Aptos" w:hAnsi="Calibri" w:cs="Aptos"/>
        </w:rPr>
      </w:pPr>
    </w:p>
    <w:sdt>
      <w:sdtPr>
        <w:rPr>
          <w:rFonts w:ascii="Calibri" w:eastAsia="Times New Roman" w:hAnsi="Calibri" w:cs="Times New Roman"/>
          <w:b/>
          <w:sz w:val="24"/>
          <w:szCs w:val="28"/>
        </w:rPr>
        <w:id w:val="307133248"/>
        <w:lock w:val="sdtContentLocked"/>
        <w:placeholder>
          <w:docPart w:val="DefaultPlaceholder_-1854013440"/>
        </w:placeholder>
      </w:sdtPr>
      <w:sdtEndPr>
        <w:rPr>
          <w:rFonts w:eastAsia="Aptos" w:cs="Calibri"/>
          <w:b w:val="0"/>
          <w:szCs w:val="24"/>
        </w:rPr>
      </w:sdtEndPr>
      <w:sdtContent>
        <w:p w14:paraId="55D2ABF6" w14:textId="7BB92757" w:rsidR="00C7457E" w:rsidRPr="00C7457E" w:rsidRDefault="00C7457E">
          <w:pPr>
            <w:keepNext/>
            <w:keepLines/>
            <w:numPr>
              <w:ilvl w:val="1"/>
              <w:numId w:val="8"/>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Financial Stability and Sustainability</w:t>
          </w:r>
        </w:p>
        <w:p w14:paraId="0E1BCDAB" w14:textId="0C823F0A"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Financial statements must reflect that the institution has sufficient resources to meet the institution’s financial obligations to provide quality instruction and service to its students for the full period of each student’s enrollment, consistent with the institution’s program representations.</w:t>
          </w:r>
        </w:p>
      </w:sdtContent>
    </w:sdt>
    <w:p w14:paraId="36218389"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8A1961" w:rsidRPr="005854FB" w14:paraId="10CE1ED1" w14:textId="77777777" w:rsidTr="00B71169">
        <w:tc>
          <w:tcPr>
            <w:tcW w:w="7416" w:type="dxa"/>
            <w:shd w:val="clear" w:color="auto" w:fill="E2EFD9" w:themeFill="accent6" w:themeFillTint="33"/>
          </w:tcPr>
          <w:p w14:paraId="7AD515DF" w14:textId="77777777" w:rsidR="008A1961" w:rsidRPr="005854FB" w:rsidRDefault="008A1961" w:rsidP="00C32F45">
            <w:pPr>
              <w:rPr>
                <w:rFonts w:cs="Arial"/>
                <w:b/>
                <w:szCs w:val="20"/>
              </w:rPr>
            </w:pPr>
            <w:r w:rsidRPr="005854FB">
              <w:rPr>
                <w:rFonts w:cs="Arial"/>
                <w:b/>
                <w:szCs w:val="20"/>
              </w:rPr>
              <w:t>Questions</w:t>
            </w:r>
          </w:p>
        </w:tc>
        <w:tc>
          <w:tcPr>
            <w:tcW w:w="648" w:type="dxa"/>
            <w:shd w:val="clear" w:color="auto" w:fill="E2EFD9" w:themeFill="accent6" w:themeFillTint="33"/>
          </w:tcPr>
          <w:p w14:paraId="5BB4FFB3" w14:textId="77777777" w:rsidR="008A1961" w:rsidRPr="005854FB" w:rsidRDefault="008A1961" w:rsidP="00C32F45">
            <w:pPr>
              <w:rPr>
                <w:rFonts w:cs="Arial"/>
                <w:b/>
                <w:szCs w:val="20"/>
              </w:rPr>
            </w:pPr>
            <w:r w:rsidRPr="005854FB">
              <w:rPr>
                <w:rFonts w:cs="Arial"/>
                <w:b/>
                <w:szCs w:val="20"/>
              </w:rPr>
              <w:t>Yes</w:t>
            </w:r>
          </w:p>
        </w:tc>
        <w:tc>
          <w:tcPr>
            <w:tcW w:w="648" w:type="dxa"/>
            <w:shd w:val="clear" w:color="auto" w:fill="E2EFD9" w:themeFill="accent6" w:themeFillTint="33"/>
          </w:tcPr>
          <w:p w14:paraId="49C26140" w14:textId="77777777" w:rsidR="008A1961" w:rsidRPr="005854FB" w:rsidRDefault="008A1961" w:rsidP="00C32F45">
            <w:pPr>
              <w:rPr>
                <w:rFonts w:cs="Arial"/>
                <w:b/>
                <w:szCs w:val="20"/>
              </w:rPr>
            </w:pPr>
            <w:r w:rsidRPr="005854FB">
              <w:rPr>
                <w:rFonts w:cs="Arial"/>
                <w:b/>
                <w:szCs w:val="20"/>
              </w:rPr>
              <w:t>No</w:t>
            </w:r>
          </w:p>
        </w:tc>
        <w:tc>
          <w:tcPr>
            <w:tcW w:w="648" w:type="dxa"/>
            <w:shd w:val="clear" w:color="auto" w:fill="E2EFD9" w:themeFill="accent6" w:themeFillTint="33"/>
          </w:tcPr>
          <w:p w14:paraId="4119AB51" w14:textId="77777777" w:rsidR="008A1961" w:rsidRPr="005854FB" w:rsidRDefault="008A1961" w:rsidP="00C32F45">
            <w:pPr>
              <w:rPr>
                <w:rFonts w:cs="Arial"/>
                <w:b/>
                <w:szCs w:val="20"/>
              </w:rPr>
            </w:pPr>
            <w:r w:rsidRPr="005854FB">
              <w:rPr>
                <w:rFonts w:cs="Arial"/>
                <w:b/>
                <w:szCs w:val="20"/>
              </w:rPr>
              <w:t>N/A</w:t>
            </w:r>
          </w:p>
        </w:tc>
      </w:tr>
      <w:tr w:rsidR="008A1961" w:rsidRPr="005854FB" w14:paraId="789965FC" w14:textId="77777777" w:rsidTr="00B71169">
        <w:tc>
          <w:tcPr>
            <w:tcW w:w="7416" w:type="dxa"/>
            <w:shd w:val="clear" w:color="auto" w:fill="E2EFD9" w:themeFill="accent6" w:themeFillTint="33"/>
          </w:tcPr>
          <w:p w14:paraId="45569BF4" w14:textId="3F7876B6" w:rsidR="008A1961" w:rsidRPr="005854FB" w:rsidRDefault="008A1961" w:rsidP="00C32F45">
            <w:pPr>
              <w:rPr>
                <w:rFonts w:cs="Arial"/>
                <w:szCs w:val="20"/>
              </w:rPr>
            </w:pPr>
            <w:r w:rsidRPr="003E0C2C">
              <w:rPr>
                <w:rFonts w:cstheme="minorHAnsi"/>
              </w:rPr>
              <w:t>D</w:t>
            </w:r>
            <w:r>
              <w:rPr>
                <w:rFonts w:cstheme="minorHAnsi"/>
              </w:rPr>
              <w:t xml:space="preserve">o </w:t>
            </w:r>
            <w:r w:rsidRPr="003E0C2C">
              <w:rPr>
                <w:rFonts w:cstheme="minorHAnsi"/>
              </w:rPr>
              <w:t xml:space="preserve">the institution’s financial statements reflect sufficient </w:t>
            </w:r>
            <w:r>
              <w:rPr>
                <w:rFonts w:cstheme="minorHAnsi"/>
              </w:rPr>
              <w:t xml:space="preserve">resources </w:t>
            </w:r>
            <w:r w:rsidRPr="003E0C2C">
              <w:rPr>
                <w:rFonts w:cstheme="minorHAnsi"/>
              </w:rPr>
              <w:t xml:space="preserve">to </w:t>
            </w:r>
            <w:r>
              <w:rPr>
                <w:rFonts w:cstheme="minorHAnsi"/>
              </w:rPr>
              <w:t xml:space="preserve">meet its financial obligations to </w:t>
            </w:r>
            <w:r w:rsidRPr="00E44AC4">
              <w:rPr>
                <w:rFonts w:cstheme="minorHAnsi"/>
              </w:rPr>
              <w:t>provide quality instruction and service to its students</w:t>
            </w:r>
            <w:r>
              <w:rPr>
                <w:rFonts w:cstheme="minorHAnsi"/>
              </w:rPr>
              <w:t xml:space="preserve"> for the full period of students’ enrollment, as represented to the public</w:t>
            </w:r>
            <w:r w:rsidR="002E1455">
              <w:rPr>
                <w:rFonts w:cstheme="minorHAnsi"/>
              </w:rPr>
              <w:t>?</w:t>
            </w:r>
          </w:p>
        </w:tc>
        <w:sdt>
          <w:sdtPr>
            <w:rPr>
              <w:rFonts w:cs="Arial"/>
            </w:rPr>
            <w:id w:val="9560039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6A9A8D9" w14:textId="77777777" w:rsidR="008A1961" w:rsidRPr="005854FB" w:rsidRDefault="008A1961" w:rsidP="00C32F45">
                <w:pPr>
                  <w:jc w:val="center"/>
                  <w:rPr>
                    <w:rFonts w:cs="Arial"/>
                    <w:szCs w:val="20"/>
                  </w:rPr>
                </w:pPr>
                <w:r w:rsidRPr="00B62B06">
                  <w:rPr>
                    <w:rFonts w:ascii="MS Gothic" w:eastAsia="MS Gothic" w:hAnsi="MS Gothic" w:cs="Arial" w:hint="eastAsia"/>
                  </w:rPr>
                  <w:t>☐</w:t>
                </w:r>
              </w:p>
            </w:tc>
          </w:sdtContent>
        </w:sdt>
        <w:sdt>
          <w:sdtPr>
            <w:rPr>
              <w:rFonts w:cs="Arial"/>
            </w:rPr>
            <w:id w:val="-115529666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5BF5211" w14:textId="77777777" w:rsidR="008A1961" w:rsidRPr="005854FB" w:rsidRDefault="008A1961" w:rsidP="00C32F45">
                <w:pPr>
                  <w:jc w:val="center"/>
                  <w:rPr>
                    <w:rFonts w:cs="Arial"/>
                    <w:szCs w:val="20"/>
                  </w:rPr>
                </w:pPr>
                <w:r w:rsidRPr="00B62B06">
                  <w:rPr>
                    <w:rFonts w:ascii="MS Gothic" w:eastAsia="MS Gothic" w:hAnsi="MS Gothic" w:cs="Arial" w:hint="eastAsia"/>
                  </w:rPr>
                  <w:t>☐</w:t>
                </w:r>
              </w:p>
            </w:tc>
          </w:sdtContent>
        </w:sdt>
        <w:sdt>
          <w:sdtPr>
            <w:rPr>
              <w:rFonts w:cs="Arial"/>
            </w:rPr>
            <w:id w:val="174351921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7BC29B9" w14:textId="77777777" w:rsidR="008A1961" w:rsidRPr="005854FB" w:rsidRDefault="008A1961" w:rsidP="00C32F45">
                <w:pPr>
                  <w:jc w:val="center"/>
                  <w:rPr>
                    <w:rFonts w:cs="Arial"/>
                    <w:szCs w:val="20"/>
                  </w:rPr>
                </w:pPr>
                <w:r w:rsidRPr="00B62B06">
                  <w:rPr>
                    <w:rFonts w:ascii="MS Gothic" w:eastAsia="MS Gothic" w:hAnsi="MS Gothic" w:cs="Arial" w:hint="eastAsia"/>
                  </w:rPr>
                  <w:t>☐</w:t>
                </w:r>
              </w:p>
            </w:tc>
          </w:sdtContent>
        </w:sdt>
      </w:tr>
      <w:tr w:rsidR="008A1961" w:rsidRPr="005854FB" w14:paraId="60BAF2C6" w14:textId="77777777" w:rsidTr="00B71169">
        <w:tc>
          <w:tcPr>
            <w:tcW w:w="7416" w:type="dxa"/>
            <w:shd w:val="clear" w:color="auto" w:fill="E2EFD9" w:themeFill="accent6" w:themeFillTint="33"/>
          </w:tcPr>
          <w:p w14:paraId="4E80E9FA" w14:textId="6D108EAA" w:rsidR="008A1961" w:rsidRPr="005854FB" w:rsidRDefault="008A1961" w:rsidP="00C32F45">
            <w:pPr>
              <w:rPr>
                <w:rFonts w:cs="Arial"/>
                <w:szCs w:val="20"/>
              </w:rPr>
            </w:pPr>
            <w:r w:rsidRPr="005854FB">
              <w:rPr>
                <w:rFonts w:cs="Arial"/>
                <w:szCs w:val="20"/>
              </w:rPr>
              <w:t>Is the institution profitable? For nonprofits, does the institution have an excess of revenues over costs?</w:t>
            </w:r>
          </w:p>
        </w:tc>
        <w:sdt>
          <w:sdtPr>
            <w:rPr>
              <w:rFonts w:cs="Arial"/>
            </w:rPr>
            <w:id w:val="-147389746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29D028C" w14:textId="77777777" w:rsidR="008A1961" w:rsidRPr="005854FB" w:rsidRDefault="008A1961" w:rsidP="00C32F45">
                <w:pPr>
                  <w:jc w:val="center"/>
                  <w:rPr>
                    <w:rFonts w:cs="Arial"/>
                    <w:szCs w:val="20"/>
                  </w:rPr>
                </w:pPr>
                <w:r w:rsidRPr="00B62B06">
                  <w:rPr>
                    <w:rFonts w:ascii="MS Gothic" w:eastAsia="MS Gothic" w:hAnsi="MS Gothic" w:cs="Arial" w:hint="eastAsia"/>
                  </w:rPr>
                  <w:t>☐</w:t>
                </w:r>
              </w:p>
            </w:tc>
          </w:sdtContent>
        </w:sdt>
        <w:sdt>
          <w:sdtPr>
            <w:rPr>
              <w:rFonts w:cs="Arial"/>
            </w:rPr>
            <w:id w:val="121476805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C778FD3" w14:textId="77777777" w:rsidR="008A1961" w:rsidRPr="005854FB" w:rsidRDefault="008A1961" w:rsidP="00C32F45">
                <w:pPr>
                  <w:jc w:val="center"/>
                  <w:rPr>
                    <w:rFonts w:cs="Arial"/>
                    <w:szCs w:val="20"/>
                  </w:rPr>
                </w:pPr>
                <w:r w:rsidRPr="00B62B06">
                  <w:rPr>
                    <w:rFonts w:ascii="MS Gothic" w:eastAsia="MS Gothic" w:hAnsi="MS Gothic" w:cs="Arial" w:hint="eastAsia"/>
                  </w:rPr>
                  <w:t>☐</w:t>
                </w:r>
              </w:p>
            </w:tc>
          </w:sdtContent>
        </w:sdt>
        <w:sdt>
          <w:sdtPr>
            <w:rPr>
              <w:rFonts w:cs="Arial"/>
            </w:rPr>
            <w:id w:val="-18405860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1D558C3" w14:textId="77777777" w:rsidR="008A1961" w:rsidRPr="005854FB" w:rsidRDefault="008A1961" w:rsidP="00C32F45">
                <w:pPr>
                  <w:jc w:val="center"/>
                  <w:rPr>
                    <w:rFonts w:cs="Arial"/>
                    <w:szCs w:val="20"/>
                  </w:rPr>
                </w:pPr>
                <w:r w:rsidRPr="00B62B06">
                  <w:rPr>
                    <w:rFonts w:ascii="MS Gothic" w:eastAsia="MS Gothic" w:hAnsi="MS Gothic" w:cs="Arial" w:hint="eastAsia"/>
                  </w:rPr>
                  <w:t>☐</w:t>
                </w:r>
              </w:p>
            </w:tc>
          </w:sdtContent>
        </w:sdt>
      </w:tr>
      <w:tr w:rsidR="008A1961" w:rsidRPr="005854FB" w14:paraId="5BC014B7" w14:textId="77777777" w:rsidTr="00B71169">
        <w:tc>
          <w:tcPr>
            <w:tcW w:w="7416" w:type="dxa"/>
            <w:shd w:val="clear" w:color="auto" w:fill="E2EFD9" w:themeFill="accent6" w:themeFillTint="33"/>
          </w:tcPr>
          <w:p w14:paraId="7F009022" w14:textId="4D2B5875" w:rsidR="008A1961" w:rsidRPr="005854FB" w:rsidRDefault="008A1961" w:rsidP="008A1961">
            <w:pPr>
              <w:rPr>
                <w:rFonts w:cs="Arial"/>
                <w:szCs w:val="20"/>
              </w:rPr>
            </w:pPr>
            <w:r w:rsidRPr="005854FB">
              <w:rPr>
                <w:rFonts w:cs="Arial"/>
                <w:szCs w:val="20"/>
              </w:rPr>
              <w:lastRenderedPageBreak/>
              <w:t xml:space="preserve">If the institution is not profitable, </w:t>
            </w:r>
            <w:r>
              <w:rPr>
                <w:rFonts w:cs="Arial"/>
                <w:szCs w:val="20"/>
              </w:rPr>
              <w:t xml:space="preserve">has </w:t>
            </w:r>
            <w:r w:rsidRPr="005854FB">
              <w:rPr>
                <w:rFonts w:cs="Arial"/>
                <w:szCs w:val="20"/>
              </w:rPr>
              <w:t>the institution</w:t>
            </w:r>
            <w:r>
              <w:rPr>
                <w:rFonts w:cs="Arial"/>
                <w:szCs w:val="20"/>
              </w:rPr>
              <w:t xml:space="preserve"> implemented strategic initiatives </w:t>
            </w:r>
            <w:r w:rsidRPr="005854FB">
              <w:rPr>
                <w:rFonts w:cs="Arial"/>
                <w:szCs w:val="20"/>
              </w:rPr>
              <w:t>to achieve a positive operating result sufficient to fund future operations?</w:t>
            </w:r>
          </w:p>
        </w:tc>
        <w:sdt>
          <w:sdtPr>
            <w:rPr>
              <w:rFonts w:cs="Arial"/>
            </w:rPr>
            <w:id w:val="-152378324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3A6725E" w14:textId="77777777" w:rsidR="008A1961" w:rsidRPr="005854FB" w:rsidRDefault="008A1961" w:rsidP="008A1961">
                <w:pPr>
                  <w:jc w:val="center"/>
                  <w:rPr>
                    <w:rFonts w:cs="Arial"/>
                    <w:szCs w:val="20"/>
                  </w:rPr>
                </w:pPr>
                <w:r w:rsidRPr="00B62B06">
                  <w:rPr>
                    <w:rFonts w:ascii="MS Gothic" w:eastAsia="MS Gothic" w:hAnsi="MS Gothic" w:cs="Arial" w:hint="eastAsia"/>
                  </w:rPr>
                  <w:t>☐</w:t>
                </w:r>
              </w:p>
            </w:tc>
          </w:sdtContent>
        </w:sdt>
        <w:sdt>
          <w:sdtPr>
            <w:rPr>
              <w:rFonts w:cs="Arial"/>
            </w:rPr>
            <w:id w:val="-64982835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37E7078" w14:textId="77777777" w:rsidR="008A1961" w:rsidRPr="005854FB" w:rsidRDefault="008A1961" w:rsidP="008A1961">
                <w:pPr>
                  <w:jc w:val="center"/>
                  <w:rPr>
                    <w:rFonts w:cs="Arial"/>
                    <w:szCs w:val="20"/>
                  </w:rPr>
                </w:pPr>
                <w:r w:rsidRPr="00B62B06">
                  <w:rPr>
                    <w:rFonts w:ascii="MS Gothic" w:eastAsia="MS Gothic" w:hAnsi="MS Gothic" w:cs="Arial" w:hint="eastAsia"/>
                  </w:rPr>
                  <w:t>☐</w:t>
                </w:r>
              </w:p>
            </w:tc>
          </w:sdtContent>
        </w:sdt>
        <w:sdt>
          <w:sdtPr>
            <w:rPr>
              <w:rFonts w:cs="Arial"/>
            </w:rPr>
            <w:id w:val="-62924875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4AD69CA" w14:textId="77777777" w:rsidR="008A1961" w:rsidRPr="005854FB" w:rsidRDefault="008A1961" w:rsidP="008A1961">
                <w:pPr>
                  <w:jc w:val="center"/>
                  <w:rPr>
                    <w:rFonts w:cs="Arial"/>
                    <w:szCs w:val="20"/>
                  </w:rPr>
                </w:pPr>
                <w:r w:rsidRPr="00B62B06">
                  <w:rPr>
                    <w:rFonts w:ascii="MS Gothic" w:eastAsia="MS Gothic" w:hAnsi="MS Gothic" w:cs="Arial" w:hint="eastAsia"/>
                  </w:rPr>
                  <w:t>☐</w:t>
                </w:r>
              </w:p>
            </w:tc>
          </w:sdtContent>
        </w:sdt>
      </w:tr>
      <w:tr w:rsidR="008A1961" w:rsidRPr="005854FB" w14:paraId="7937B0FA" w14:textId="77777777" w:rsidTr="00B71169">
        <w:tc>
          <w:tcPr>
            <w:tcW w:w="7416" w:type="dxa"/>
            <w:shd w:val="clear" w:color="auto" w:fill="E2EFD9" w:themeFill="accent6" w:themeFillTint="33"/>
          </w:tcPr>
          <w:p w14:paraId="72E7A25E" w14:textId="524F9F9F" w:rsidR="008A1961" w:rsidRPr="005854FB" w:rsidRDefault="008A1961" w:rsidP="008A1961">
            <w:pPr>
              <w:rPr>
                <w:rFonts w:cs="Arial"/>
                <w:szCs w:val="20"/>
              </w:rPr>
            </w:pPr>
            <w:r w:rsidRPr="005854FB">
              <w:rPr>
                <w:rFonts w:cs="Arial"/>
                <w:szCs w:val="20"/>
              </w:rPr>
              <w:t xml:space="preserve">Does the institution have the resources necessary to fulfill all obligations to students in the event </w:t>
            </w:r>
            <w:r>
              <w:rPr>
                <w:rFonts w:cs="Arial"/>
                <w:szCs w:val="20"/>
              </w:rPr>
              <w:t xml:space="preserve">that </w:t>
            </w:r>
            <w:r w:rsidRPr="005854FB">
              <w:rPr>
                <w:rFonts w:cs="Arial"/>
                <w:szCs w:val="20"/>
              </w:rPr>
              <w:t>a teach</w:t>
            </w:r>
            <w:r>
              <w:rPr>
                <w:rFonts w:cs="Arial"/>
                <w:szCs w:val="20"/>
              </w:rPr>
              <w:t>-</w:t>
            </w:r>
            <w:r w:rsidRPr="005854FB">
              <w:rPr>
                <w:rFonts w:cs="Arial"/>
                <w:szCs w:val="20"/>
              </w:rPr>
              <w:t>out is required?</w:t>
            </w:r>
          </w:p>
        </w:tc>
        <w:sdt>
          <w:sdtPr>
            <w:rPr>
              <w:rFonts w:cs="Arial"/>
            </w:rPr>
            <w:id w:val="191612106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B4CF3F3" w14:textId="77777777" w:rsidR="008A1961" w:rsidRPr="005854FB" w:rsidRDefault="008A1961" w:rsidP="008A1961">
                <w:pPr>
                  <w:jc w:val="center"/>
                  <w:rPr>
                    <w:rFonts w:cs="Arial"/>
                    <w:szCs w:val="20"/>
                  </w:rPr>
                </w:pPr>
                <w:r w:rsidRPr="00B62B06">
                  <w:rPr>
                    <w:rFonts w:ascii="MS Gothic" w:eastAsia="MS Gothic" w:hAnsi="MS Gothic" w:cs="Arial" w:hint="eastAsia"/>
                  </w:rPr>
                  <w:t>☐</w:t>
                </w:r>
              </w:p>
            </w:tc>
          </w:sdtContent>
        </w:sdt>
        <w:sdt>
          <w:sdtPr>
            <w:rPr>
              <w:rFonts w:cs="Arial"/>
            </w:rPr>
            <w:id w:val="166737119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237783D" w14:textId="77777777" w:rsidR="008A1961" w:rsidRPr="005854FB" w:rsidRDefault="008A1961" w:rsidP="008A1961">
                <w:pPr>
                  <w:jc w:val="center"/>
                  <w:rPr>
                    <w:rFonts w:cs="Arial"/>
                    <w:szCs w:val="20"/>
                  </w:rPr>
                </w:pPr>
                <w:r w:rsidRPr="00B62B06">
                  <w:rPr>
                    <w:rFonts w:ascii="MS Gothic" w:eastAsia="MS Gothic" w:hAnsi="MS Gothic" w:cs="Arial" w:hint="eastAsia"/>
                  </w:rPr>
                  <w:t>☐</w:t>
                </w:r>
              </w:p>
            </w:tc>
          </w:sdtContent>
        </w:sdt>
        <w:sdt>
          <w:sdtPr>
            <w:rPr>
              <w:rFonts w:cs="Arial"/>
            </w:rPr>
            <w:id w:val="210729874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50C7028" w14:textId="77777777" w:rsidR="008A1961" w:rsidRPr="005854FB" w:rsidRDefault="008A1961" w:rsidP="008A1961">
                <w:pPr>
                  <w:jc w:val="center"/>
                  <w:rPr>
                    <w:rFonts w:cs="Arial"/>
                    <w:szCs w:val="20"/>
                  </w:rPr>
                </w:pPr>
                <w:r w:rsidRPr="00B62B06">
                  <w:rPr>
                    <w:rFonts w:ascii="MS Gothic" w:eastAsia="MS Gothic" w:hAnsi="MS Gothic" w:cs="Arial" w:hint="eastAsia"/>
                  </w:rPr>
                  <w:t>☐</w:t>
                </w:r>
              </w:p>
            </w:tc>
          </w:sdtContent>
        </w:sdt>
      </w:tr>
      <w:tr w:rsidR="008A1961" w:rsidRPr="005854FB" w14:paraId="7FEBC7D0" w14:textId="77777777" w:rsidTr="00B71169">
        <w:tc>
          <w:tcPr>
            <w:tcW w:w="7416" w:type="dxa"/>
            <w:shd w:val="clear" w:color="auto" w:fill="E2EFD9" w:themeFill="accent6" w:themeFillTint="33"/>
          </w:tcPr>
          <w:p w14:paraId="688D7029" w14:textId="4073FAE9" w:rsidR="008A1961" w:rsidRPr="005854FB" w:rsidRDefault="008A1961" w:rsidP="008A1961">
            <w:pPr>
              <w:rPr>
                <w:rFonts w:cs="Arial"/>
                <w:szCs w:val="20"/>
              </w:rPr>
            </w:pPr>
            <w:r w:rsidRPr="005854FB">
              <w:rPr>
                <w:rFonts w:cs="Arial"/>
                <w:szCs w:val="20"/>
              </w:rPr>
              <w:t xml:space="preserve">Does the institution use cost control and analysis systems to </w:t>
            </w:r>
            <w:r>
              <w:rPr>
                <w:rFonts w:cs="Arial"/>
                <w:szCs w:val="20"/>
              </w:rPr>
              <w:t>verify</w:t>
            </w:r>
            <w:r w:rsidRPr="005854FB">
              <w:rPr>
                <w:rFonts w:cs="Arial"/>
                <w:szCs w:val="20"/>
              </w:rPr>
              <w:t xml:space="preserve"> that it maintains sufficient current assets to fund a teach-out of students?</w:t>
            </w:r>
          </w:p>
        </w:tc>
        <w:sdt>
          <w:sdtPr>
            <w:rPr>
              <w:rFonts w:cs="Arial"/>
            </w:rPr>
            <w:id w:val="126603733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514D327" w14:textId="77777777" w:rsidR="008A1961" w:rsidRPr="005854FB" w:rsidRDefault="008A1961" w:rsidP="008A1961">
                <w:pPr>
                  <w:jc w:val="center"/>
                  <w:rPr>
                    <w:rFonts w:cs="Arial"/>
                    <w:szCs w:val="20"/>
                  </w:rPr>
                </w:pPr>
                <w:r w:rsidRPr="00B62B06">
                  <w:rPr>
                    <w:rFonts w:ascii="MS Gothic" w:eastAsia="MS Gothic" w:hAnsi="MS Gothic" w:cs="Arial" w:hint="eastAsia"/>
                  </w:rPr>
                  <w:t>☐</w:t>
                </w:r>
              </w:p>
            </w:tc>
          </w:sdtContent>
        </w:sdt>
        <w:sdt>
          <w:sdtPr>
            <w:rPr>
              <w:rFonts w:cs="Arial"/>
            </w:rPr>
            <w:id w:val="-184816166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AF5351D" w14:textId="77777777" w:rsidR="008A1961" w:rsidRPr="005854FB" w:rsidRDefault="008A1961" w:rsidP="008A1961">
                <w:pPr>
                  <w:jc w:val="center"/>
                  <w:rPr>
                    <w:rFonts w:cs="Arial"/>
                    <w:szCs w:val="20"/>
                  </w:rPr>
                </w:pPr>
                <w:r w:rsidRPr="00B62B06">
                  <w:rPr>
                    <w:rFonts w:ascii="MS Gothic" w:eastAsia="MS Gothic" w:hAnsi="MS Gothic" w:cs="Arial" w:hint="eastAsia"/>
                  </w:rPr>
                  <w:t>☐</w:t>
                </w:r>
              </w:p>
            </w:tc>
          </w:sdtContent>
        </w:sdt>
        <w:sdt>
          <w:sdtPr>
            <w:rPr>
              <w:rFonts w:cs="Arial"/>
            </w:rPr>
            <w:id w:val="-39350717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C039159" w14:textId="77777777" w:rsidR="008A1961" w:rsidRPr="005854FB" w:rsidRDefault="008A1961" w:rsidP="008A1961">
                <w:pPr>
                  <w:jc w:val="center"/>
                  <w:rPr>
                    <w:rFonts w:cs="Arial"/>
                    <w:szCs w:val="20"/>
                  </w:rPr>
                </w:pPr>
                <w:r w:rsidRPr="00B62B06">
                  <w:rPr>
                    <w:rFonts w:ascii="MS Gothic" w:eastAsia="MS Gothic" w:hAnsi="MS Gothic" w:cs="Arial" w:hint="eastAsia"/>
                  </w:rPr>
                  <w:t>☐</w:t>
                </w:r>
              </w:p>
            </w:tc>
          </w:sdtContent>
        </w:sdt>
      </w:tr>
      <w:tr w:rsidR="008A1961" w:rsidRPr="005854FB" w14:paraId="6A7FDA9B" w14:textId="77777777" w:rsidTr="00B71169">
        <w:tc>
          <w:tcPr>
            <w:tcW w:w="7416" w:type="dxa"/>
            <w:shd w:val="clear" w:color="auto" w:fill="E2EFD9" w:themeFill="accent6" w:themeFillTint="33"/>
          </w:tcPr>
          <w:p w14:paraId="135D7784" w14:textId="41A27E83" w:rsidR="008A1961" w:rsidRPr="005854FB" w:rsidRDefault="008A1961" w:rsidP="008A1961">
            <w:pPr>
              <w:rPr>
                <w:rFonts w:cs="Arial"/>
                <w:szCs w:val="20"/>
              </w:rPr>
            </w:pPr>
            <w:r w:rsidRPr="005854FB">
              <w:rPr>
                <w:rFonts w:cs="Arial"/>
                <w:szCs w:val="20"/>
              </w:rPr>
              <w:t>Have the institution’s owner(s) or governing board members ever declared bankruptcy?</w:t>
            </w:r>
          </w:p>
        </w:tc>
        <w:sdt>
          <w:sdtPr>
            <w:rPr>
              <w:rFonts w:cs="Arial"/>
            </w:rPr>
            <w:id w:val="103300225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3BECDA9" w14:textId="77777777" w:rsidR="008A1961" w:rsidRPr="005854FB" w:rsidRDefault="008A1961" w:rsidP="008A1961">
                <w:pPr>
                  <w:jc w:val="center"/>
                  <w:rPr>
                    <w:rFonts w:cs="Arial"/>
                    <w:szCs w:val="20"/>
                  </w:rPr>
                </w:pPr>
                <w:r w:rsidRPr="00B62B06">
                  <w:rPr>
                    <w:rFonts w:ascii="MS Gothic" w:eastAsia="MS Gothic" w:hAnsi="MS Gothic" w:cs="Arial" w:hint="eastAsia"/>
                  </w:rPr>
                  <w:t>☐</w:t>
                </w:r>
              </w:p>
            </w:tc>
          </w:sdtContent>
        </w:sdt>
        <w:sdt>
          <w:sdtPr>
            <w:rPr>
              <w:rFonts w:cs="Arial"/>
            </w:rPr>
            <w:id w:val="178615389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9E4838B" w14:textId="77777777" w:rsidR="008A1961" w:rsidRPr="005854FB" w:rsidRDefault="008A1961" w:rsidP="008A1961">
                <w:pPr>
                  <w:jc w:val="center"/>
                  <w:rPr>
                    <w:rFonts w:cs="Arial"/>
                    <w:szCs w:val="20"/>
                  </w:rPr>
                </w:pPr>
                <w:r w:rsidRPr="00B62B06">
                  <w:rPr>
                    <w:rFonts w:ascii="MS Gothic" w:eastAsia="MS Gothic" w:hAnsi="MS Gothic" w:cs="Arial" w:hint="eastAsia"/>
                  </w:rPr>
                  <w:t>☐</w:t>
                </w:r>
              </w:p>
            </w:tc>
          </w:sdtContent>
        </w:sdt>
        <w:sdt>
          <w:sdtPr>
            <w:rPr>
              <w:rFonts w:cs="Arial"/>
            </w:rPr>
            <w:id w:val="-211789523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E973958" w14:textId="77777777" w:rsidR="008A1961" w:rsidRPr="005854FB" w:rsidRDefault="008A1961" w:rsidP="008A1961">
                <w:pPr>
                  <w:jc w:val="center"/>
                  <w:rPr>
                    <w:rFonts w:cs="Arial"/>
                    <w:szCs w:val="20"/>
                  </w:rPr>
                </w:pPr>
                <w:r w:rsidRPr="00B62B06">
                  <w:rPr>
                    <w:rFonts w:ascii="MS Gothic" w:eastAsia="MS Gothic" w:hAnsi="MS Gothic" w:cs="Arial" w:hint="eastAsia"/>
                  </w:rPr>
                  <w:t>☐</w:t>
                </w:r>
              </w:p>
            </w:tc>
          </w:sdtContent>
        </w:sdt>
      </w:tr>
      <w:tr w:rsidR="008A1961" w:rsidRPr="005854FB" w14:paraId="71A774E0" w14:textId="77777777" w:rsidTr="00B71169">
        <w:tc>
          <w:tcPr>
            <w:tcW w:w="7416" w:type="dxa"/>
            <w:shd w:val="clear" w:color="auto" w:fill="E2EFD9" w:themeFill="accent6" w:themeFillTint="33"/>
          </w:tcPr>
          <w:p w14:paraId="45F24CE4" w14:textId="11DC3B37" w:rsidR="008A1961" w:rsidRPr="005854FB" w:rsidRDefault="008A1961" w:rsidP="008A1961">
            <w:pPr>
              <w:rPr>
                <w:rFonts w:cs="Arial"/>
                <w:szCs w:val="20"/>
              </w:rPr>
            </w:pPr>
            <w:r w:rsidRPr="005854FB">
              <w:rPr>
                <w:rFonts w:cs="Arial"/>
                <w:szCs w:val="20"/>
              </w:rPr>
              <w:t xml:space="preserve">If the institution is a sole proprietorship or partnership, have the owner(s), governing board members, chief executive officer, or top institution administrators </w:t>
            </w:r>
            <w:r>
              <w:rPr>
                <w:rFonts w:cs="Arial"/>
                <w:szCs w:val="20"/>
              </w:rPr>
              <w:t xml:space="preserve">have </w:t>
            </w:r>
            <w:r w:rsidRPr="005854FB">
              <w:rPr>
                <w:rFonts w:cs="Arial"/>
                <w:szCs w:val="20"/>
              </w:rPr>
              <w:t>ever declared bankruptcy?</w:t>
            </w:r>
          </w:p>
        </w:tc>
        <w:sdt>
          <w:sdtPr>
            <w:rPr>
              <w:rFonts w:cs="Arial"/>
            </w:rPr>
            <w:id w:val="208632965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B7CA5D5" w14:textId="77777777" w:rsidR="008A1961" w:rsidRPr="005854FB" w:rsidRDefault="008A1961" w:rsidP="008A1961">
                <w:pPr>
                  <w:jc w:val="center"/>
                  <w:rPr>
                    <w:rFonts w:cs="Arial"/>
                    <w:szCs w:val="20"/>
                  </w:rPr>
                </w:pPr>
                <w:r w:rsidRPr="00B62B06">
                  <w:rPr>
                    <w:rFonts w:ascii="MS Gothic" w:eastAsia="MS Gothic" w:hAnsi="MS Gothic" w:cs="Arial" w:hint="eastAsia"/>
                  </w:rPr>
                  <w:t>☐</w:t>
                </w:r>
              </w:p>
            </w:tc>
          </w:sdtContent>
        </w:sdt>
        <w:sdt>
          <w:sdtPr>
            <w:rPr>
              <w:rFonts w:cs="Arial"/>
            </w:rPr>
            <w:id w:val="-107049902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7F2E8DE" w14:textId="77777777" w:rsidR="008A1961" w:rsidRPr="005854FB" w:rsidRDefault="008A1961" w:rsidP="008A1961">
                <w:pPr>
                  <w:jc w:val="center"/>
                  <w:rPr>
                    <w:rFonts w:cs="Arial"/>
                    <w:szCs w:val="20"/>
                  </w:rPr>
                </w:pPr>
                <w:r w:rsidRPr="00B62B06">
                  <w:rPr>
                    <w:rFonts w:ascii="MS Gothic" w:eastAsia="MS Gothic" w:hAnsi="MS Gothic" w:cs="Arial" w:hint="eastAsia"/>
                  </w:rPr>
                  <w:t>☐</w:t>
                </w:r>
              </w:p>
            </w:tc>
          </w:sdtContent>
        </w:sdt>
        <w:sdt>
          <w:sdtPr>
            <w:rPr>
              <w:rFonts w:cs="Arial"/>
            </w:rPr>
            <w:id w:val="-115252196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CDC7CAB" w14:textId="2B9C466D" w:rsidR="008A1961" w:rsidRPr="005854FB" w:rsidRDefault="008A1961" w:rsidP="008A1961">
                <w:pPr>
                  <w:jc w:val="center"/>
                  <w:rPr>
                    <w:rFonts w:cs="Arial"/>
                    <w:szCs w:val="20"/>
                  </w:rPr>
                </w:pPr>
                <w:r w:rsidRPr="00B62B06">
                  <w:rPr>
                    <w:rFonts w:ascii="MS Gothic" w:eastAsia="MS Gothic" w:hAnsi="MS Gothic" w:cs="Arial" w:hint="eastAsia"/>
                  </w:rPr>
                  <w:t>☐</w:t>
                </w:r>
              </w:p>
            </w:tc>
          </w:sdtContent>
        </w:sdt>
      </w:tr>
      <w:tr w:rsidR="002E1455" w:rsidRPr="005854FB" w14:paraId="2A8CAB8F" w14:textId="77777777" w:rsidTr="00B71169">
        <w:tc>
          <w:tcPr>
            <w:tcW w:w="7416" w:type="dxa"/>
            <w:shd w:val="clear" w:color="auto" w:fill="E2EFD9" w:themeFill="accent6" w:themeFillTint="33"/>
          </w:tcPr>
          <w:p w14:paraId="403B9D87" w14:textId="48D8555E" w:rsidR="002E1455" w:rsidRPr="005854FB" w:rsidRDefault="002E1455" w:rsidP="002E1455">
            <w:pPr>
              <w:rPr>
                <w:rFonts w:cs="Arial"/>
                <w:szCs w:val="20"/>
              </w:rPr>
            </w:pPr>
            <w:r w:rsidRPr="005854FB">
              <w:rPr>
                <w:rFonts w:cs="Arial"/>
                <w:szCs w:val="20"/>
              </w:rPr>
              <w:t xml:space="preserve">Does the institution maintain reserves for honoring future service obligations, bad debts, and refunds? </w:t>
            </w:r>
          </w:p>
        </w:tc>
        <w:sdt>
          <w:sdtPr>
            <w:rPr>
              <w:rFonts w:cs="Arial"/>
            </w:rPr>
            <w:id w:val="122534043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A170A1A" w14:textId="5F49E643" w:rsidR="002E1455" w:rsidRDefault="002E1455" w:rsidP="002E1455">
                <w:pPr>
                  <w:jc w:val="center"/>
                  <w:rPr>
                    <w:rFonts w:cs="Arial"/>
                  </w:rPr>
                </w:pPr>
                <w:r w:rsidRPr="00B62B06">
                  <w:rPr>
                    <w:rFonts w:ascii="MS Gothic" w:eastAsia="MS Gothic" w:hAnsi="MS Gothic" w:cs="Arial" w:hint="eastAsia"/>
                  </w:rPr>
                  <w:t>☐</w:t>
                </w:r>
              </w:p>
            </w:tc>
          </w:sdtContent>
        </w:sdt>
        <w:sdt>
          <w:sdtPr>
            <w:rPr>
              <w:rFonts w:cs="Arial"/>
            </w:rPr>
            <w:id w:val="-76561953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0EB5AEA" w14:textId="31137AB9" w:rsidR="002E1455" w:rsidRDefault="002E1455" w:rsidP="002E1455">
                <w:pPr>
                  <w:jc w:val="center"/>
                  <w:rPr>
                    <w:rFonts w:cs="Arial"/>
                  </w:rPr>
                </w:pPr>
                <w:r w:rsidRPr="00B62B06">
                  <w:rPr>
                    <w:rFonts w:ascii="MS Gothic" w:eastAsia="MS Gothic" w:hAnsi="MS Gothic" w:cs="Arial" w:hint="eastAsia"/>
                  </w:rPr>
                  <w:t>☐</w:t>
                </w:r>
              </w:p>
            </w:tc>
          </w:sdtContent>
        </w:sdt>
        <w:sdt>
          <w:sdtPr>
            <w:rPr>
              <w:rFonts w:cs="Arial"/>
            </w:rPr>
            <w:id w:val="-113324771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00BAA30" w14:textId="5357D1A4" w:rsidR="002E1455" w:rsidRDefault="002E1455" w:rsidP="002E1455">
                <w:pPr>
                  <w:jc w:val="center"/>
                  <w:rPr>
                    <w:rFonts w:cs="Arial"/>
                  </w:rPr>
                </w:pPr>
                <w:r w:rsidRPr="00B62B06">
                  <w:rPr>
                    <w:rFonts w:ascii="MS Gothic" w:eastAsia="MS Gothic" w:hAnsi="MS Gothic" w:cs="Arial" w:hint="eastAsia"/>
                  </w:rPr>
                  <w:t>☐</w:t>
                </w:r>
              </w:p>
            </w:tc>
          </w:sdtContent>
        </w:sdt>
      </w:tr>
      <w:tr w:rsidR="002E1455" w:rsidRPr="005854FB" w14:paraId="64ACBAD1" w14:textId="77777777" w:rsidTr="00B71169">
        <w:tc>
          <w:tcPr>
            <w:tcW w:w="7416" w:type="dxa"/>
            <w:shd w:val="clear" w:color="auto" w:fill="E2EFD9" w:themeFill="accent6" w:themeFillTint="33"/>
          </w:tcPr>
          <w:p w14:paraId="719E68A9" w14:textId="68A18B93" w:rsidR="002E1455" w:rsidRPr="005854FB" w:rsidRDefault="002E1455" w:rsidP="002E1455">
            <w:pPr>
              <w:rPr>
                <w:rFonts w:cs="Arial"/>
                <w:b/>
                <w:szCs w:val="20"/>
              </w:rPr>
            </w:pPr>
            <w:r w:rsidRPr="005854FB">
              <w:rPr>
                <w:rFonts w:cs="Arial"/>
                <w:b/>
                <w:szCs w:val="20"/>
              </w:rPr>
              <w:t>Standard XI</w:t>
            </w:r>
            <w:r>
              <w:rPr>
                <w:rFonts w:cs="Arial"/>
                <w:b/>
                <w:szCs w:val="20"/>
              </w:rPr>
              <w:t>V</w:t>
            </w:r>
            <w:r w:rsidRPr="005854FB">
              <w:rPr>
                <w:rFonts w:cs="Arial"/>
                <w:b/>
                <w:szCs w:val="20"/>
              </w:rPr>
              <w:t xml:space="preserve">.C. – </w:t>
            </w:r>
            <w:r>
              <w:rPr>
                <w:rFonts w:cs="Arial"/>
                <w:b/>
                <w:szCs w:val="20"/>
              </w:rPr>
              <w:t>Standard is Evident, Emerging, Not Evident, or Not Applicable</w:t>
            </w:r>
          </w:p>
        </w:tc>
        <w:tc>
          <w:tcPr>
            <w:tcW w:w="1944" w:type="dxa"/>
            <w:gridSpan w:val="3"/>
            <w:shd w:val="clear" w:color="auto" w:fill="E2EFD9" w:themeFill="accent6" w:themeFillTint="33"/>
          </w:tcPr>
          <w:p w14:paraId="652201D2" w14:textId="77777777" w:rsidR="002E1455" w:rsidRPr="005854FB" w:rsidRDefault="00000000" w:rsidP="002E1455">
            <w:pPr>
              <w:rPr>
                <w:rFonts w:cs="Arial"/>
                <w:b/>
                <w:szCs w:val="20"/>
              </w:rPr>
            </w:pPr>
            <w:sdt>
              <w:sdtPr>
                <w:rPr>
                  <w:rStyle w:val="Style1"/>
                </w:rPr>
                <w:alias w:val="Finding "/>
                <w:tag w:val="Finding "/>
                <w:id w:val="143314486"/>
                <w:placeholder>
                  <w:docPart w:val="816151BF50F04AF5B9DE4F8ED557FB13"/>
                </w:placeholder>
                <w:showingPlcHdr/>
                <w:comboBox>
                  <w:listItem w:displayText="Standard is Evident" w:value="Standard is Evident"/>
                  <w:listItem w:displayText="Standard is Emerging" w:value="Standard is Emerging"/>
                  <w:listItem w:displayText="Standard is Not Evident" w:value="Standard is Not Evident"/>
                  <w:listItem w:displayText="Not Applicable " w:value="Not Applicable "/>
                </w:comboBox>
              </w:sdtPr>
              <w:sdtEndPr>
                <w:rPr>
                  <w:rStyle w:val="DefaultParagraphFont"/>
                  <w:rFonts w:cs="Arial"/>
                  <w:b/>
                  <w:vanish/>
                  <w:sz w:val="20"/>
                  <w:szCs w:val="20"/>
                </w:rPr>
              </w:sdtEndPr>
              <w:sdtContent>
                <w:r w:rsidR="002E1455" w:rsidRPr="00C94CE0">
                  <w:rPr>
                    <w:rStyle w:val="PlaceholderText"/>
                  </w:rPr>
                  <w:t>Choose a finding.</w:t>
                </w:r>
              </w:sdtContent>
            </w:sdt>
          </w:p>
        </w:tc>
      </w:tr>
    </w:tbl>
    <w:p w14:paraId="005D21BE" w14:textId="77777777" w:rsidR="008A1961" w:rsidRDefault="008A1961" w:rsidP="00341438">
      <w:pPr>
        <w:spacing w:after="0" w:line="240" w:lineRule="auto"/>
        <w:rPr>
          <w:rFonts w:ascii="Calibri" w:eastAsia="Arial" w:hAnsi="Calibri" w:cs="Arial"/>
          <w:b/>
          <w:bCs/>
          <w:sz w:val="24"/>
          <w:szCs w:val="24"/>
          <w:u w:val="single"/>
        </w:rPr>
      </w:pPr>
    </w:p>
    <w:p w14:paraId="3EBFE0EE" w14:textId="77777777" w:rsidR="00341438" w:rsidRPr="00512A8E" w:rsidRDefault="00341438" w:rsidP="00341438">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600189220"/>
          <w:placeholder>
            <w:docPart w:val="EE7B02DB56C44D1D85CD0C22AF75655C"/>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6224F335" w14:textId="59B498C8" w:rsidR="00341438" w:rsidRPr="00512A8E" w:rsidRDefault="00341438" w:rsidP="00341438">
      <w:pPr>
        <w:spacing w:after="0" w:line="240" w:lineRule="auto"/>
        <w:rPr>
          <w:rFonts w:ascii="Calibri" w:eastAsia="Calibri" w:hAnsi="Calibri" w:cs="Arial"/>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293346462"/>
          <w:placeholder>
            <w:docPart w:val="F48750C4F4724AF3BDEE9B5BA956669D"/>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3E9335E9" w14:textId="77777777" w:rsidR="00341438" w:rsidRPr="00512A8E" w:rsidRDefault="00341438" w:rsidP="00341438">
      <w:pPr>
        <w:spacing w:after="0" w:line="240" w:lineRule="auto"/>
        <w:rPr>
          <w:rFonts w:ascii="Calibri" w:eastAsia="Calibri" w:hAnsi="Calibri" w:cs="Arial"/>
        </w:rPr>
      </w:pPr>
    </w:p>
    <w:p w14:paraId="53DD9984" w14:textId="5EE395E3" w:rsidR="00A83741" w:rsidRPr="00512A8E" w:rsidRDefault="00A83741" w:rsidP="00A83741">
      <w:pPr>
        <w:spacing w:after="0" w:line="240" w:lineRule="auto"/>
        <w:rPr>
          <w:rFonts w:cs="Arial"/>
          <w:sz w:val="20"/>
          <w:szCs w:val="20"/>
        </w:rPr>
      </w:pPr>
      <w:r w:rsidRPr="005854FB">
        <w:rPr>
          <w:rFonts w:cs="Arial"/>
          <w:b/>
          <w:smallCaps/>
          <w:sz w:val="24"/>
          <w:szCs w:val="24"/>
          <w:u w:val="single"/>
        </w:rPr>
        <w:t xml:space="preserve">Exhibit </w:t>
      </w:r>
      <w:r>
        <w:rPr>
          <w:rFonts w:cs="Arial"/>
          <w:b/>
          <w:smallCaps/>
          <w:sz w:val="24"/>
          <w:szCs w:val="24"/>
          <w:u w:val="single"/>
        </w:rPr>
        <w:t>41</w:t>
      </w:r>
      <w:r w:rsidRPr="005854FB">
        <w:rPr>
          <w:rFonts w:cs="Arial"/>
          <w:b/>
          <w:smallCaps/>
          <w:sz w:val="24"/>
          <w:szCs w:val="24"/>
          <w:u w:val="single"/>
        </w:rPr>
        <w:t>:</w:t>
      </w:r>
      <w:r w:rsidRPr="007F5C5E">
        <w:rPr>
          <w:rFonts w:cs="Arial"/>
          <w:color w:val="0000FF"/>
          <w:sz w:val="20"/>
          <w:szCs w:val="20"/>
        </w:rPr>
        <w:t xml:space="preserve"> </w:t>
      </w:r>
      <w:sdt>
        <w:sdtPr>
          <w:rPr>
            <w:rFonts w:cs="Arial"/>
            <w:color w:val="0000FF"/>
            <w:sz w:val="20"/>
            <w:szCs w:val="20"/>
          </w:rPr>
          <w:id w:val="-1186598545"/>
          <w:placeholder>
            <w:docPart w:val="196E799C3F2548B19266966A46803FEB"/>
          </w:placeholder>
          <w:temporary/>
          <w:showingPlcHdr/>
        </w:sdtPr>
        <w:sdtContent>
          <w:r w:rsidRPr="00397EB7">
            <w:rPr>
              <w:rFonts w:cs="Arial"/>
              <w:color w:val="767171" w:themeColor="background2" w:themeShade="80"/>
            </w:rPr>
            <w:t xml:space="preserve">Provide detailed feedback for </w:t>
          </w:r>
          <w:r>
            <w:rPr>
              <w:rFonts w:cs="Arial"/>
              <w:color w:val="767171" w:themeColor="background2" w:themeShade="80"/>
            </w:rPr>
            <w:t>the E</w:t>
          </w:r>
          <w:r w:rsidRPr="00397EB7">
            <w:rPr>
              <w:rFonts w:cs="Arial"/>
              <w:color w:val="767171" w:themeColor="background2" w:themeShade="80"/>
            </w:rPr>
            <w:t>xhibit</w:t>
          </w:r>
          <w:r>
            <w:rPr>
              <w:rFonts w:cs="Arial"/>
              <w:color w:val="767171" w:themeColor="background2" w:themeShade="80"/>
            </w:rPr>
            <w:t xml:space="preserve">(s) </w:t>
          </w:r>
          <w:r w:rsidRPr="00397EB7">
            <w:rPr>
              <w:rFonts w:cs="Arial"/>
              <w:color w:val="767171" w:themeColor="background2" w:themeShade="80"/>
            </w:rPr>
            <w:t>related to this core component. The applicant institution uses this feedback to strengthen its documentation, processes, and procedures.</w:t>
          </w:r>
        </w:sdtContent>
      </w:sdt>
    </w:p>
    <w:p w14:paraId="666F7331" w14:textId="77777777" w:rsidR="00A83741" w:rsidRPr="00512A8E" w:rsidRDefault="00A83741" w:rsidP="00341438">
      <w:pPr>
        <w:spacing w:after="0" w:line="240" w:lineRule="auto"/>
        <w:rPr>
          <w:rFonts w:ascii="Calibri" w:eastAsia="Calibri" w:hAnsi="Calibri" w:cs="Arial"/>
        </w:rPr>
      </w:pPr>
    </w:p>
    <w:p w14:paraId="3087F693" w14:textId="77777777" w:rsidR="00341438" w:rsidRPr="00512A8E" w:rsidRDefault="00341438" w:rsidP="00341438">
      <w:pPr>
        <w:spacing w:after="0" w:line="240" w:lineRule="auto"/>
        <w:rPr>
          <w:rFonts w:ascii="Calibri" w:eastAsia="Arial" w:hAnsi="Calibri" w:cs="Arial"/>
        </w:rPr>
      </w:pPr>
      <w:r w:rsidRPr="0027349F">
        <w:rPr>
          <w:rFonts w:ascii="Calibri" w:eastAsia="Arial" w:hAnsi="Calibri" w:cs="Arial"/>
          <w:b/>
          <w:bCs/>
          <w:sz w:val="24"/>
          <w:szCs w:val="24"/>
          <w:u w:val="single"/>
        </w:rPr>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446978970"/>
          <w:placeholder>
            <w:docPart w:val="CA74B4C16E72489F93C548735D9BE885"/>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786315C7" w14:textId="5BFA1362" w:rsidR="00C7457E" w:rsidRPr="00512A8E" w:rsidRDefault="00C7457E" w:rsidP="00341438">
      <w:pPr>
        <w:spacing w:after="0" w:line="240" w:lineRule="auto"/>
        <w:contextualSpacing/>
        <w:rPr>
          <w:rFonts w:ascii="Calibri" w:eastAsia="Aptos" w:hAnsi="Calibri" w:cs="Aptos"/>
        </w:rPr>
      </w:pPr>
    </w:p>
    <w:sdt>
      <w:sdtPr>
        <w:rPr>
          <w:rFonts w:ascii="Calibri" w:eastAsia="Times New Roman" w:hAnsi="Calibri" w:cs="Times New Roman"/>
          <w:b/>
          <w:sz w:val="24"/>
          <w:szCs w:val="28"/>
        </w:rPr>
        <w:id w:val="135999501"/>
        <w:lock w:val="sdtContentLocked"/>
        <w:placeholder>
          <w:docPart w:val="DefaultPlaceholder_-1854013440"/>
        </w:placeholder>
      </w:sdtPr>
      <w:sdtEndPr>
        <w:rPr>
          <w:rFonts w:eastAsia="Aptos" w:cs="Calibri"/>
          <w:b w:val="0"/>
          <w:szCs w:val="24"/>
        </w:rPr>
      </w:sdtEndPr>
      <w:sdtContent>
        <w:p w14:paraId="0C477200" w14:textId="02DA1969" w:rsidR="00C7457E" w:rsidRPr="00C7457E" w:rsidRDefault="00C7457E">
          <w:pPr>
            <w:keepNext/>
            <w:keepLines/>
            <w:numPr>
              <w:ilvl w:val="1"/>
              <w:numId w:val="8"/>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Financial Reporting</w:t>
          </w:r>
        </w:p>
        <w:p w14:paraId="2BED2379" w14:textId="00561E6E"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 xml:space="preserve">Annual financial statements are prepared in conformity with generally accepted accounting principles in the United States of America, often referred to as “GAAP”, including the accrual method of accounting. An independent certified public accountant (CPA) audit </w:t>
          </w:r>
          <w:r w:rsidRPr="00C7457E">
            <w:rPr>
              <w:rFonts w:ascii="Calibri" w:eastAsia="Aptos" w:hAnsi="Calibri" w:cs="Calibri"/>
              <w:sz w:val="24"/>
              <w:szCs w:val="24"/>
            </w:rPr>
            <w:lastRenderedPageBreak/>
            <w:t>report accompanies these statements. At its discretion, the Commission may require additional financial reporting from the institution.</w:t>
          </w:r>
        </w:p>
      </w:sdtContent>
    </w:sdt>
    <w:p w14:paraId="437698A5" w14:textId="77777777" w:rsidR="00C7457E" w:rsidRPr="00C7457E" w:rsidRDefault="00C7457E" w:rsidP="00C7457E">
      <w:pPr>
        <w:spacing w:after="0" w:line="240" w:lineRule="auto"/>
        <w:ind w:left="360"/>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8A1961" w:rsidRPr="005854FB" w14:paraId="10DCC5DA" w14:textId="77777777" w:rsidTr="00B71169">
        <w:tc>
          <w:tcPr>
            <w:tcW w:w="7416" w:type="dxa"/>
            <w:shd w:val="clear" w:color="auto" w:fill="E2EFD9" w:themeFill="accent6" w:themeFillTint="33"/>
          </w:tcPr>
          <w:p w14:paraId="76115FDE" w14:textId="77777777" w:rsidR="008A1961" w:rsidRPr="005854FB" w:rsidRDefault="008A1961" w:rsidP="00C32F45">
            <w:pPr>
              <w:rPr>
                <w:rFonts w:cs="Arial"/>
                <w:b/>
                <w:szCs w:val="20"/>
              </w:rPr>
            </w:pPr>
            <w:r w:rsidRPr="005854FB">
              <w:rPr>
                <w:rFonts w:cs="Arial"/>
                <w:b/>
                <w:szCs w:val="20"/>
              </w:rPr>
              <w:t>Questions</w:t>
            </w:r>
          </w:p>
        </w:tc>
        <w:tc>
          <w:tcPr>
            <w:tcW w:w="648" w:type="dxa"/>
            <w:shd w:val="clear" w:color="auto" w:fill="E2EFD9" w:themeFill="accent6" w:themeFillTint="33"/>
            <w:vAlign w:val="center"/>
          </w:tcPr>
          <w:p w14:paraId="1397CD79" w14:textId="77777777" w:rsidR="008A1961" w:rsidRPr="005854FB" w:rsidRDefault="008A1961" w:rsidP="002E1455">
            <w:pPr>
              <w:jc w:val="center"/>
              <w:rPr>
                <w:rFonts w:cs="Arial"/>
                <w:b/>
                <w:szCs w:val="20"/>
              </w:rPr>
            </w:pPr>
            <w:r w:rsidRPr="005854FB">
              <w:rPr>
                <w:rFonts w:cs="Arial"/>
                <w:b/>
                <w:szCs w:val="20"/>
              </w:rPr>
              <w:t>Yes</w:t>
            </w:r>
          </w:p>
        </w:tc>
        <w:tc>
          <w:tcPr>
            <w:tcW w:w="648" w:type="dxa"/>
            <w:shd w:val="clear" w:color="auto" w:fill="E2EFD9" w:themeFill="accent6" w:themeFillTint="33"/>
            <w:vAlign w:val="center"/>
          </w:tcPr>
          <w:p w14:paraId="41B25E51" w14:textId="77777777" w:rsidR="008A1961" w:rsidRPr="005854FB" w:rsidRDefault="008A1961" w:rsidP="002E1455">
            <w:pPr>
              <w:jc w:val="center"/>
              <w:rPr>
                <w:rFonts w:cs="Arial"/>
                <w:b/>
                <w:szCs w:val="20"/>
              </w:rPr>
            </w:pPr>
            <w:r w:rsidRPr="005854FB">
              <w:rPr>
                <w:rFonts w:cs="Arial"/>
                <w:b/>
                <w:szCs w:val="20"/>
              </w:rPr>
              <w:t>No</w:t>
            </w:r>
          </w:p>
        </w:tc>
        <w:tc>
          <w:tcPr>
            <w:tcW w:w="648" w:type="dxa"/>
            <w:shd w:val="clear" w:color="auto" w:fill="E2EFD9" w:themeFill="accent6" w:themeFillTint="33"/>
            <w:vAlign w:val="center"/>
          </w:tcPr>
          <w:p w14:paraId="72D92E94" w14:textId="77777777" w:rsidR="008A1961" w:rsidRPr="005854FB" w:rsidRDefault="008A1961" w:rsidP="002E1455">
            <w:pPr>
              <w:jc w:val="center"/>
              <w:rPr>
                <w:rFonts w:cs="Arial"/>
                <w:b/>
                <w:szCs w:val="20"/>
              </w:rPr>
            </w:pPr>
            <w:r w:rsidRPr="005854FB">
              <w:rPr>
                <w:rFonts w:cs="Arial"/>
                <w:b/>
                <w:szCs w:val="20"/>
              </w:rPr>
              <w:t>N/A</w:t>
            </w:r>
          </w:p>
        </w:tc>
      </w:tr>
      <w:tr w:rsidR="008A1961" w:rsidRPr="005854FB" w14:paraId="739E7488" w14:textId="77777777" w:rsidTr="00B71169">
        <w:tc>
          <w:tcPr>
            <w:tcW w:w="7416" w:type="dxa"/>
            <w:shd w:val="clear" w:color="auto" w:fill="E2EFD9" w:themeFill="accent6" w:themeFillTint="33"/>
          </w:tcPr>
          <w:p w14:paraId="009EE6D5" w14:textId="7D7611D3" w:rsidR="008A1961" w:rsidRPr="005854FB" w:rsidRDefault="008A1961" w:rsidP="00C32F45">
            <w:pPr>
              <w:rPr>
                <w:rFonts w:cs="Arial"/>
                <w:szCs w:val="20"/>
              </w:rPr>
            </w:pPr>
            <w:r w:rsidRPr="005854FB">
              <w:rPr>
                <w:rFonts w:cs="Arial"/>
                <w:szCs w:val="20"/>
              </w:rPr>
              <w:t xml:space="preserve">Are the institution’s financial statements </w:t>
            </w:r>
            <w:r w:rsidR="00E6784D" w:rsidRPr="0043316F">
              <w:rPr>
                <w:rFonts w:eastAsia="Times New Roman" w:cstheme="minorHAnsi"/>
                <w:bCs/>
              </w:rPr>
              <w:t>prepared in conformity with generally accepted accounting principles (GAAP) in the United States of America or the International Financial Reporting Standards (IFRS)</w:t>
            </w:r>
            <w:r w:rsidRPr="005854FB">
              <w:rPr>
                <w:rFonts w:cs="Arial"/>
                <w:szCs w:val="20"/>
              </w:rPr>
              <w:t xml:space="preserve">? </w:t>
            </w:r>
          </w:p>
        </w:tc>
        <w:sdt>
          <w:sdtPr>
            <w:rPr>
              <w:rFonts w:cs="Arial"/>
            </w:rPr>
            <w:id w:val="-106549583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B0A3A6A" w14:textId="77777777" w:rsidR="008A1961" w:rsidRPr="005854FB" w:rsidRDefault="008A1961" w:rsidP="002E1455">
                <w:pPr>
                  <w:jc w:val="center"/>
                  <w:rPr>
                    <w:rFonts w:cs="Arial"/>
                    <w:szCs w:val="20"/>
                  </w:rPr>
                </w:pPr>
                <w:r w:rsidRPr="00B62B06">
                  <w:rPr>
                    <w:rFonts w:ascii="MS Gothic" w:eastAsia="MS Gothic" w:hAnsi="MS Gothic" w:cs="Arial" w:hint="eastAsia"/>
                  </w:rPr>
                  <w:t>☐</w:t>
                </w:r>
              </w:p>
            </w:tc>
          </w:sdtContent>
        </w:sdt>
        <w:sdt>
          <w:sdtPr>
            <w:rPr>
              <w:rFonts w:cs="Arial"/>
            </w:rPr>
            <w:id w:val="155412578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26FE7D4" w14:textId="77777777" w:rsidR="008A1961" w:rsidRPr="005854FB" w:rsidRDefault="008A1961" w:rsidP="002E1455">
                <w:pPr>
                  <w:jc w:val="center"/>
                  <w:rPr>
                    <w:rFonts w:cs="Arial"/>
                    <w:szCs w:val="20"/>
                  </w:rPr>
                </w:pPr>
                <w:r w:rsidRPr="00B62B06">
                  <w:rPr>
                    <w:rFonts w:ascii="MS Gothic" w:eastAsia="MS Gothic" w:hAnsi="MS Gothic" w:cs="Arial" w:hint="eastAsia"/>
                  </w:rPr>
                  <w:t>☐</w:t>
                </w:r>
              </w:p>
            </w:tc>
          </w:sdtContent>
        </w:sdt>
        <w:sdt>
          <w:sdtPr>
            <w:rPr>
              <w:rFonts w:cs="Arial"/>
            </w:rPr>
            <w:id w:val="-67981977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A1D5DA6" w14:textId="77777777" w:rsidR="008A1961" w:rsidRPr="005854FB" w:rsidRDefault="008A1961" w:rsidP="002E1455">
                <w:pPr>
                  <w:jc w:val="center"/>
                  <w:rPr>
                    <w:rFonts w:cs="Arial"/>
                    <w:szCs w:val="20"/>
                  </w:rPr>
                </w:pPr>
                <w:r w:rsidRPr="00B62B06">
                  <w:rPr>
                    <w:rFonts w:ascii="MS Gothic" w:eastAsia="MS Gothic" w:hAnsi="MS Gothic" w:cs="Arial" w:hint="eastAsia"/>
                  </w:rPr>
                  <w:t>☐</w:t>
                </w:r>
              </w:p>
            </w:tc>
          </w:sdtContent>
        </w:sdt>
      </w:tr>
      <w:tr w:rsidR="008A1961" w:rsidRPr="005854FB" w14:paraId="2B267A44" w14:textId="77777777" w:rsidTr="00B71169">
        <w:tc>
          <w:tcPr>
            <w:tcW w:w="7416" w:type="dxa"/>
            <w:shd w:val="clear" w:color="auto" w:fill="E2EFD9" w:themeFill="accent6" w:themeFillTint="33"/>
          </w:tcPr>
          <w:p w14:paraId="20E98456" w14:textId="77777777" w:rsidR="008A1961" w:rsidRPr="005854FB" w:rsidRDefault="008A1961" w:rsidP="00C32F45">
            <w:pPr>
              <w:rPr>
                <w:rFonts w:cs="Arial"/>
                <w:szCs w:val="20"/>
              </w:rPr>
            </w:pPr>
            <w:r w:rsidRPr="005854FB">
              <w:rPr>
                <w:rFonts w:cs="Arial"/>
                <w:szCs w:val="20"/>
              </w:rPr>
              <w:t>Does the institution use the accrual method of accounting?</w:t>
            </w:r>
          </w:p>
        </w:tc>
        <w:sdt>
          <w:sdtPr>
            <w:rPr>
              <w:rFonts w:cs="Arial"/>
            </w:rPr>
            <w:id w:val="108981822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986A5B1" w14:textId="77777777" w:rsidR="008A1961" w:rsidRPr="005854FB" w:rsidRDefault="008A1961" w:rsidP="002E1455">
                <w:pPr>
                  <w:jc w:val="center"/>
                  <w:rPr>
                    <w:rFonts w:cs="Arial"/>
                    <w:szCs w:val="20"/>
                  </w:rPr>
                </w:pPr>
                <w:r w:rsidRPr="00B62B06">
                  <w:rPr>
                    <w:rFonts w:ascii="MS Gothic" w:eastAsia="MS Gothic" w:hAnsi="MS Gothic" w:cs="Arial" w:hint="eastAsia"/>
                  </w:rPr>
                  <w:t>☐</w:t>
                </w:r>
              </w:p>
            </w:tc>
          </w:sdtContent>
        </w:sdt>
        <w:sdt>
          <w:sdtPr>
            <w:rPr>
              <w:rFonts w:cs="Arial"/>
            </w:rPr>
            <w:id w:val="85916146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D8F57F4" w14:textId="77777777" w:rsidR="008A1961" w:rsidRPr="005854FB" w:rsidRDefault="008A1961" w:rsidP="002E1455">
                <w:pPr>
                  <w:jc w:val="center"/>
                  <w:rPr>
                    <w:rFonts w:cs="Arial"/>
                    <w:szCs w:val="20"/>
                  </w:rPr>
                </w:pPr>
                <w:r w:rsidRPr="00B62B06">
                  <w:rPr>
                    <w:rFonts w:ascii="MS Gothic" w:eastAsia="MS Gothic" w:hAnsi="MS Gothic" w:cs="Arial" w:hint="eastAsia"/>
                  </w:rPr>
                  <w:t>☐</w:t>
                </w:r>
              </w:p>
            </w:tc>
          </w:sdtContent>
        </w:sdt>
        <w:sdt>
          <w:sdtPr>
            <w:rPr>
              <w:rFonts w:cs="Arial"/>
            </w:rPr>
            <w:id w:val="-72012899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F2E37FA" w14:textId="77777777" w:rsidR="008A1961" w:rsidRPr="005854FB" w:rsidRDefault="008A1961" w:rsidP="002E1455">
                <w:pPr>
                  <w:jc w:val="center"/>
                  <w:rPr>
                    <w:rFonts w:cs="Arial"/>
                    <w:szCs w:val="20"/>
                  </w:rPr>
                </w:pPr>
                <w:r w:rsidRPr="00B62B06">
                  <w:rPr>
                    <w:rFonts w:ascii="MS Gothic" w:eastAsia="MS Gothic" w:hAnsi="MS Gothic" w:cs="Arial" w:hint="eastAsia"/>
                  </w:rPr>
                  <w:t>☐</w:t>
                </w:r>
              </w:p>
            </w:tc>
          </w:sdtContent>
        </w:sdt>
      </w:tr>
      <w:tr w:rsidR="008A1961" w:rsidRPr="005854FB" w14:paraId="345583A3" w14:textId="77777777" w:rsidTr="00B71169">
        <w:tc>
          <w:tcPr>
            <w:tcW w:w="7416" w:type="dxa"/>
            <w:shd w:val="clear" w:color="auto" w:fill="E2EFD9" w:themeFill="accent6" w:themeFillTint="33"/>
          </w:tcPr>
          <w:p w14:paraId="7E2D53B2" w14:textId="77777777" w:rsidR="008A1961" w:rsidRPr="005854FB" w:rsidRDefault="008A1961" w:rsidP="00C32F45">
            <w:pPr>
              <w:rPr>
                <w:rFonts w:cs="Arial"/>
                <w:szCs w:val="20"/>
              </w:rPr>
            </w:pPr>
            <w:r w:rsidRPr="005854FB">
              <w:rPr>
                <w:rFonts w:cs="Arial"/>
                <w:szCs w:val="20"/>
              </w:rPr>
              <w:t>Is the institution’s independent auditing firm qualified and experience</w:t>
            </w:r>
            <w:r>
              <w:rPr>
                <w:rFonts w:cs="Arial"/>
                <w:szCs w:val="20"/>
              </w:rPr>
              <w:t>d</w:t>
            </w:r>
            <w:r w:rsidRPr="005854FB">
              <w:rPr>
                <w:rFonts w:cs="Arial"/>
                <w:szCs w:val="20"/>
              </w:rPr>
              <w:t>?</w:t>
            </w:r>
          </w:p>
        </w:tc>
        <w:sdt>
          <w:sdtPr>
            <w:rPr>
              <w:rFonts w:cs="Arial"/>
            </w:rPr>
            <w:id w:val="129479931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BF0E16E" w14:textId="77777777" w:rsidR="008A1961" w:rsidRPr="005854FB" w:rsidRDefault="008A1961" w:rsidP="002E1455">
                <w:pPr>
                  <w:jc w:val="center"/>
                  <w:rPr>
                    <w:rFonts w:cs="Arial"/>
                    <w:szCs w:val="20"/>
                  </w:rPr>
                </w:pPr>
                <w:r w:rsidRPr="00B62B06">
                  <w:rPr>
                    <w:rFonts w:ascii="MS Gothic" w:eastAsia="MS Gothic" w:hAnsi="MS Gothic" w:cs="Arial" w:hint="eastAsia"/>
                  </w:rPr>
                  <w:t>☐</w:t>
                </w:r>
              </w:p>
            </w:tc>
          </w:sdtContent>
        </w:sdt>
        <w:sdt>
          <w:sdtPr>
            <w:rPr>
              <w:rFonts w:cs="Arial"/>
            </w:rPr>
            <w:id w:val="-111682464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30505E9" w14:textId="77777777" w:rsidR="008A1961" w:rsidRPr="005854FB" w:rsidRDefault="008A1961" w:rsidP="002E1455">
                <w:pPr>
                  <w:jc w:val="center"/>
                  <w:rPr>
                    <w:rFonts w:cs="Arial"/>
                    <w:szCs w:val="20"/>
                  </w:rPr>
                </w:pPr>
                <w:r w:rsidRPr="00B62B06">
                  <w:rPr>
                    <w:rFonts w:ascii="MS Gothic" w:eastAsia="MS Gothic" w:hAnsi="MS Gothic" w:cs="Arial" w:hint="eastAsia"/>
                  </w:rPr>
                  <w:t>☐</w:t>
                </w:r>
              </w:p>
            </w:tc>
          </w:sdtContent>
        </w:sdt>
        <w:sdt>
          <w:sdtPr>
            <w:rPr>
              <w:rFonts w:cs="Arial"/>
            </w:rPr>
            <w:id w:val="-29398617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2C0AA65" w14:textId="77777777" w:rsidR="008A1961" w:rsidRPr="005854FB" w:rsidRDefault="008A1961" w:rsidP="002E1455">
                <w:pPr>
                  <w:jc w:val="center"/>
                  <w:rPr>
                    <w:rFonts w:cs="Arial"/>
                    <w:szCs w:val="20"/>
                  </w:rPr>
                </w:pPr>
                <w:r w:rsidRPr="00B62B06">
                  <w:rPr>
                    <w:rFonts w:ascii="MS Gothic" w:eastAsia="MS Gothic" w:hAnsi="MS Gothic" w:cs="Arial" w:hint="eastAsia"/>
                  </w:rPr>
                  <w:t>☐</w:t>
                </w:r>
              </w:p>
            </w:tc>
          </w:sdtContent>
        </w:sdt>
      </w:tr>
      <w:tr w:rsidR="008A1961" w:rsidRPr="005854FB" w14:paraId="7BA6DA91" w14:textId="77777777" w:rsidTr="00B71169">
        <w:tc>
          <w:tcPr>
            <w:tcW w:w="7416" w:type="dxa"/>
            <w:shd w:val="clear" w:color="auto" w:fill="E2EFD9" w:themeFill="accent6" w:themeFillTint="33"/>
          </w:tcPr>
          <w:p w14:paraId="4FA7DEBB" w14:textId="77777777" w:rsidR="008A1961" w:rsidRPr="005854FB" w:rsidRDefault="008A1961" w:rsidP="00C32F45">
            <w:pPr>
              <w:rPr>
                <w:rFonts w:cs="Arial"/>
                <w:szCs w:val="20"/>
              </w:rPr>
            </w:pPr>
            <w:r w:rsidRPr="005854FB">
              <w:rPr>
                <w:rFonts w:cs="Arial"/>
                <w:szCs w:val="20"/>
              </w:rPr>
              <w:t xml:space="preserve">Did the independent auditor identify any deviations while conducting the institution’s audit? </w:t>
            </w:r>
          </w:p>
        </w:tc>
        <w:sdt>
          <w:sdtPr>
            <w:rPr>
              <w:rFonts w:cs="Arial"/>
            </w:rPr>
            <w:id w:val="141559734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6188698" w14:textId="77777777" w:rsidR="008A1961" w:rsidRPr="005854FB" w:rsidRDefault="008A1961" w:rsidP="002E1455">
                <w:pPr>
                  <w:jc w:val="center"/>
                  <w:rPr>
                    <w:rFonts w:cs="Arial"/>
                    <w:szCs w:val="20"/>
                  </w:rPr>
                </w:pPr>
                <w:r w:rsidRPr="00B62B06">
                  <w:rPr>
                    <w:rFonts w:ascii="MS Gothic" w:eastAsia="MS Gothic" w:hAnsi="MS Gothic" w:cs="Arial" w:hint="eastAsia"/>
                  </w:rPr>
                  <w:t>☐</w:t>
                </w:r>
              </w:p>
            </w:tc>
          </w:sdtContent>
        </w:sdt>
        <w:sdt>
          <w:sdtPr>
            <w:rPr>
              <w:rFonts w:cs="Arial"/>
            </w:rPr>
            <w:id w:val="170251670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5F06D2E" w14:textId="77777777" w:rsidR="008A1961" w:rsidRPr="005854FB" w:rsidRDefault="008A1961" w:rsidP="002E1455">
                <w:pPr>
                  <w:jc w:val="center"/>
                  <w:rPr>
                    <w:rFonts w:cs="Arial"/>
                    <w:szCs w:val="20"/>
                  </w:rPr>
                </w:pPr>
                <w:r w:rsidRPr="00B62B06">
                  <w:rPr>
                    <w:rFonts w:ascii="MS Gothic" w:eastAsia="MS Gothic" w:hAnsi="MS Gothic" w:cs="Arial" w:hint="eastAsia"/>
                  </w:rPr>
                  <w:t>☐</w:t>
                </w:r>
              </w:p>
            </w:tc>
          </w:sdtContent>
        </w:sdt>
        <w:sdt>
          <w:sdtPr>
            <w:rPr>
              <w:rFonts w:cs="Arial"/>
            </w:rPr>
            <w:id w:val="-205993276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3995036" w14:textId="77777777" w:rsidR="008A1961" w:rsidRPr="005854FB" w:rsidRDefault="008A1961" w:rsidP="002E1455">
                <w:pPr>
                  <w:jc w:val="center"/>
                  <w:rPr>
                    <w:rFonts w:cs="Arial"/>
                    <w:szCs w:val="20"/>
                  </w:rPr>
                </w:pPr>
                <w:r w:rsidRPr="00B62B06">
                  <w:rPr>
                    <w:rFonts w:ascii="MS Gothic" w:eastAsia="MS Gothic" w:hAnsi="MS Gothic" w:cs="Arial" w:hint="eastAsia"/>
                  </w:rPr>
                  <w:t>☐</w:t>
                </w:r>
              </w:p>
            </w:tc>
          </w:sdtContent>
        </w:sdt>
      </w:tr>
      <w:tr w:rsidR="008A1961" w:rsidRPr="005854FB" w14:paraId="6A8AE614" w14:textId="77777777" w:rsidTr="00B71169">
        <w:tc>
          <w:tcPr>
            <w:tcW w:w="7416" w:type="dxa"/>
            <w:shd w:val="clear" w:color="auto" w:fill="E2EFD9" w:themeFill="accent6" w:themeFillTint="33"/>
          </w:tcPr>
          <w:p w14:paraId="4B1BDA4C" w14:textId="7103BC97" w:rsidR="008A1961" w:rsidRPr="005854FB" w:rsidRDefault="00E6784D" w:rsidP="00C32F45">
            <w:pPr>
              <w:rPr>
                <w:rFonts w:cs="Arial"/>
                <w:szCs w:val="20"/>
              </w:rPr>
            </w:pPr>
            <w:r>
              <w:rPr>
                <w:rFonts w:cs="Arial"/>
                <w:szCs w:val="20"/>
              </w:rPr>
              <w:t>If applicable, d</w:t>
            </w:r>
            <w:r w:rsidR="008A1961" w:rsidRPr="005854FB">
              <w:rPr>
                <w:rFonts w:cs="Arial"/>
                <w:szCs w:val="20"/>
              </w:rPr>
              <w:t xml:space="preserve">id the institution identify how it plans to address and resolve any identified challenges, anomalies, or threats? </w:t>
            </w:r>
          </w:p>
        </w:tc>
        <w:sdt>
          <w:sdtPr>
            <w:rPr>
              <w:rFonts w:cs="Arial"/>
            </w:rPr>
            <w:id w:val="154232329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6926590" w14:textId="77777777" w:rsidR="008A1961" w:rsidRPr="005854FB" w:rsidRDefault="008A1961" w:rsidP="002E1455">
                <w:pPr>
                  <w:jc w:val="center"/>
                  <w:rPr>
                    <w:rFonts w:cs="Arial"/>
                    <w:szCs w:val="20"/>
                  </w:rPr>
                </w:pPr>
                <w:r w:rsidRPr="00B62B06">
                  <w:rPr>
                    <w:rFonts w:ascii="MS Gothic" w:eastAsia="MS Gothic" w:hAnsi="MS Gothic" w:cs="Arial" w:hint="eastAsia"/>
                  </w:rPr>
                  <w:t>☐</w:t>
                </w:r>
              </w:p>
            </w:tc>
          </w:sdtContent>
        </w:sdt>
        <w:sdt>
          <w:sdtPr>
            <w:rPr>
              <w:rFonts w:cs="Arial"/>
            </w:rPr>
            <w:id w:val="-22969236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94EF185" w14:textId="77777777" w:rsidR="008A1961" w:rsidRPr="005854FB" w:rsidRDefault="008A1961" w:rsidP="002E1455">
                <w:pPr>
                  <w:jc w:val="center"/>
                  <w:rPr>
                    <w:rFonts w:cs="Arial"/>
                    <w:szCs w:val="20"/>
                  </w:rPr>
                </w:pPr>
                <w:r w:rsidRPr="00B62B06">
                  <w:rPr>
                    <w:rFonts w:ascii="MS Gothic" w:eastAsia="MS Gothic" w:hAnsi="MS Gothic" w:cs="Arial" w:hint="eastAsia"/>
                  </w:rPr>
                  <w:t>☐</w:t>
                </w:r>
              </w:p>
            </w:tc>
          </w:sdtContent>
        </w:sdt>
        <w:sdt>
          <w:sdtPr>
            <w:rPr>
              <w:rFonts w:cs="Arial"/>
            </w:rPr>
            <w:id w:val="-130608186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4945B9A" w14:textId="77777777" w:rsidR="008A1961" w:rsidRPr="005854FB" w:rsidRDefault="008A1961" w:rsidP="002E1455">
                <w:pPr>
                  <w:jc w:val="center"/>
                  <w:rPr>
                    <w:rFonts w:cs="Arial"/>
                    <w:szCs w:val="20"/>
                  </w:rPr>
                </w:pPr>
                <w:r w:rsidRPr="00B62B06">
                  <w:rPr>
                    <w:rFonts w:ascii="MS Gothic" w:eastAsia="MS Gothic" w:hAnsi="MS Gothic" w:cs="Arial" w:hint="eastAsia"/>
                  </w:rPr>
                  <w:t>☐</w:t>
                </w:r>
              </w:p>
            </w:tc>
          </w:sdtContent>
        </w:sdt>
      </w:tr>
      <w:tr w:rsidR="008A1961" w:rsidRPr="005854FB" w14:paraId="16CD3A38" w14:textId="77777777" w:rsidTr="00B71169">
        <w:tc>
          <w:tcPr>
            <w:tcW w:w="7416" w:type="dxa"/>
            <w:shd w:val="clear" w:color="auto" w:fill="E2EFD9" w:themeFill="accent6" w:themeFillTint="33"/>
          </w:tcPr>
          <w:p w14:paraId="6DA983E0" w14:textId="77777777" w:rsidR="008A1961" w:rsidRPr="005854FB" w:rsidRDefault="008A1961" w:rsidP="00C32F45">
            <w:pPr>
              <w:rPr>
                <w:rFonts w:cs="Arial"/>
                <w:szCs w:val="20"/>
              </w:rPr>
            </w:pPr>
            <w:r w:rsidRPr="005854FB">
              <w:rPr>
                <w:rFonts w:cs="Arial"/>
                <w:szCs w:val="20"/>
              </w:rPr>
              <w:t xml:space="preserve">Does the institution have procedures that enable it to continue operations if it received a going concern or liquidity footnote opinion from the independent auditing firm? </w:t>
            </w:r>
          </w:p>
        </w:tc>
        <w:sdt>
          <w:sdtPr>
            <w:rPr>
              <w:rFonts w:cs="Arial"/>
            </w:rPr>
            <w:id w:val="176187265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B3516D2" w14:textId="77777777" w:rsidR="008A1961" w:rsidRPr="005854FB" w:rsidRDefault="008A1961" w:rsidP="002E1455">
                <w:pPr>
                  <w:jc w:val="center"/>
                  <w:rPr>
                    <w:rFonts w:cs="Arial"/>
                    <w:szCs w:val="20"/>
                  </w:rPr>
                </w:pPr>
                <w:r w:rsidRPr="00B62B06">
                  <w:rPr>
                    <w:rFonts w:ascii="MS Gothic" w:eastAsia="MS Gothic" w:hAnsi="MS Gothic" w:cs="Arial" w:hint="eastAsia"/>
                  </w:rPr>
                  <w:t>☐</w:t>
                </w:r>
              </w:p>
            </w:tc>
          </w:sdtContent>
        </w:sdt>
        <w:sdt>
          <w:sdtPr>
            <w:rPr>
              <w:rFonts w:cs="Arial"/>
            </w:rPr>
            <w:id w:val="136856661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EB9463C" w14:textId="77777777" w:rsidR="008A1961" w:rsidRPr="005854FB" w:rsidRDefault="008A1961" w:rsidP="002E1455">
                <w:pPr>
                  <w:jc w:val="center"/>
                  <w:rPr>
                    <w:rFonts w:cs="Arial"/>
                    <w:szCs w:val="20"/>
                  </w:rPr>
                </w:pPr>
                <w:r w:rsidRPr="00B62B06">
                  <w:rPr>
                    <w:rFonts w:ascii="MS Gothic" w:eastAsia="MS Gothic" w:hAnsi="MS Gothic" w:cs="Arial" w:hint="eastAsia"/>
                  </w:rPr>
                  <w:t>☐</w:t>
                </w:r>
              </w:p>
            </w:tc>
          </w:sdtContent>
        </w:sdt>
        <w:sdt>
          <w:sdtPr>
            <w:rPr>
              <w:rFonts w:cs="Arial"/>
            </w:rPr>
            <w:id w:val="203723021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4C864BC" w14:textId="77777777" w:rsidR="008A1961" w:rsidRPr="005854FB" w:rsidRDefault="008A1961" w:rsidP="002E1455">
                <w:pPr>
                  <w:jc w:val="center"/>
                  <w:rPr>
                    <w:rFonts w:cs="Arial"/>
                    <w:szCs w:val="20"/>
                  </w:rPr>
                </w:pPr>
                <w:r w:rsidRPr="00B62B06">
                  <w:rPr>
                    <w:rFonts w:ascii="MS Gothic" w:eastAsia="MS Gothic" w:hAnsi="MS Gothic" w:cs="Arial" w:hint="eastAsia"/>
                  </w:rPr>
                  <w:t>☐</w:t>
                </w:r>
              </w:p>
            </w:tc>
          </w:sdtContent>
        </w:sdt>
      </w:tr>
      <w:tr w:rsidR="00E6784D" w:rsidRPr="005854FB" w14:paraId="22C08499" w14:textId="77777777" w:rsidTr="00B71169">
        <w:tc>
          <w:tcPr>
            <w:tcW w:w="7416" w:type="dxa"/>
            <w:shd w:val="clear" w:color="auto" w:fill="E2EFD9" w:themeFill="accent6" w:themeFillTint="33"/>
          </w:tcPr>
          <w:p w14:paraId="40B6C7B3" w14:textId="77777777" w:rsidR="00E6784D" w:rsidRPr="005854FB" w:rsidRDefault="00E6784D" w:rsidP="00C32F45">
            <w:pPr>
              <w:rPr>
                <w:rFonts w:cs="Arial"/>
                <w:szCs w:val="20"/>
              </w:rPr>
            </w:pPr>
            <w:r w:rsidRPr="005854FB">
              <w:rPr>
                <w:rFonts w:cs="Arial"/>
                <w:szCs w:val="20"/>
              </w:rPr>
              <w:t xml:space="preserve">If a going concern or liquidity uncertainty </w:t>
            </w:r>
            <w:r>
              <w:rPr>
                <w:rFonts w:cs="Arial"/>
                <w:szCs w:val="20"/>
              </w:rPr>
              <w:t>was</w:t>
            </w:r>
            <w:r w:rsidRPr="005854FB">
              <w:rPr>
                <w:rFonts w:cs="Arial"/>
                <w:szCs w:val="20"/>
              </w:rPr>
              <w:t xml:space="preserve"> resolved through continued shareholder support, did the institution explain why the independent auditing firm did not accept the support as sufficient to avoid the going concern opinion or liquidity note?</w:t>
            </w:r>
          </w:p>
        </w:tc>
        <w:sdt>
          <w:sdtPr>
            <w:rPr>
              <w:rFonts w:cs="Arial"/>
            </w:rPr>
            <w:id w:val="-142964930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F18044E" w14:textId="77777777" w:rsidR="00E6784D" w:rsidRPr="005854FB" w:rsidRDefault="00E6784D" w:rsidP="002E1455">
                <w:pPr>
                  <w:jc w:val="center"/>
                  <w:rPr>
                    <w:rFonts w:cs="Arial"/>
                    <w:szCs w:val="20"/>
                  </w:rPr>
                </w:pPr>
                <w:r w:rsidRPr="00B62B06">
                  <w:rPr>
                    <w:rFonts w:ascii="MS Gothic" w:eastAsia="MS Gothic" w:hAnsi="MS Gothic" w:cs="Arial" w:hint="eastAsia"/>
                  </w:rPr>
                  <w:t>☐</w:t>
                </w:r>
              </w:p>
            </w:tc>
          </w:sdtContent>
        </w:sdt>
        <w:sdt>
          <w:sdtPr>
            <w:rPr>
              <w:rFonts w:cs="Arial"/>
            </w:rPr>
            <w:id w:val="34653032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769FBDB" w14:textId="77777777" w:rsidR="00E6784D" w:rsidRPr="005854FB" w:rsidRDefault="00E6784D" w:rsidP="002E1455">
                <w:pPr>
                  <w:jc w:val="center"/>
                  <w:rPr>
                    <w:rFonts w:cs="Arial"/>
                    <w:szCs w:val="20"/>
                  </w:rPr>
                </w:pPr>
                <w:r w:rsidRPr="00B62B06">
                  <w:rPr>
                    <w:rFonts w:ascii="MS Gothic" w:eastAsia="MS Gothic" w:hAnsi="MS Gothic" w:cs="Arial" w:hint="eastAsia"/>
                  </w:rPr>
                  <w:t>☐</w:t>
                </w:r>
              </w:p>
            </w:tc>
          </w:sdtContent>
        </w:sdt>
        <w:sdt>
          <w:sdtPr>
            <w:rPr>
              <w:rFonts w:cs="Arial"/>
            </w:rPr>
            <w:id w:val="128908000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7EFBA07" w14:textId="77777777" w:rsidR="00E6784D" w:rsidRPr="005854FB" w:rsidRDefault="00E6784D" w:rsidP="002E1455">
                <w:pPr>
                  <w:jc w:val="center"/>
                  <w:rPr>
                    <w:rFonts w:cs="Arial"/>
                    <w:szCs w:val="20"/>
                  </w:rPr>
                </w:pPr>
                <w:r w:rsidRPr="00B62B06">
                  <w:rPr>
                    <w:rFonts w:ascii="MS Gothic" w:eastAsia="MS Gothic" w:hAnsi="MS Gothic" w:cs="Arial" w:hint="eastAsia"/>
                  </w:rPr>
                  <w:t>☐</w:t>
                </w:r>
              </w:p>
            </w:tc>
          </w:sdtContent>
        </w:sdt>
      </w:tr>
      <w:tr w:rsidR="008A1961" w:rsidRPr="005854FB" w14:paraId="7448C543" w14:textId="77777777" w:rsidTr="00B71169">
        <w:tc>
          <w:tcPr>
            <w:tcW w:w="7416" w:type="dxa"/>
            <w:shd w:val="clear" w:color="auto" w:fill="E2EFD9" w:themeFill="accent6" w:themeFillTint="33"/>
          </w:tcPr>
          <w:p w14:paraId="5A3F397A" w14:textId="5F58320A" w:rsidR="008A1961" w:rsidRPr="005854FB" w:rsidRDefault="00E6784D" w:rsidP="00C32F45">
            <w:pPr>
              <w:rPr>
                <w:rFonts w:cs="Arial"/>
                <w:szCs w:val="20"/>
              </w:rPr>
            </w:pPr>
            <w:r>
              <w:rPr>
                <w:rFonts w:cstheme="minorHAnsi"/>
              </w:rPr>
              <w:t>Did the institution certify that it understands that the Commission may, in its discretion, require that the institution deliver additional financial reporting as deemed necessary when circumstances raise questions as to the institution’s financial soundness and stability?</w:t>
            </w:r>
          </w:p>
        </w:tc>
        <w:sdt>
          <w:sdtPr>
            <w:rPr>
              <w:rFonts w:cs="Arial"/>
            </w:rPr>
            <w:id w:val="-184076583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68CF3EF" w14:textId="77777777" w:rsidR="008A1961" w:rsidRPr="005854FB" w:rsidRDefault="008A1961" w:rsidP="002E1455">
                <w:pPr>
                  <w:jc w:val="center"/>
                  <w:rPr>
                    <w:rFonts w:cs="Arial"/>
                    <w:szCs w:val="20"/>
                  </w:rPr>
                </w:pPr>
                <w:r w:rsidRPr="00B62B06">
                  <w:rPr>
                    <w:rFonts w:ascii="MS Gothic" w:eastAsia="MS Gothic" w:hAnsi="MS Gothic" w:cs="Arial" w:hint="eastAsia"/>
                  </w:rPr>
                  <w:t>☐</w:t>
                </w:r>
              </w:p>
            </w:tc>
          </w:sdtContent>
        </w:sdt>
        <w:sdt>
          <w:sdtPr>
            <w:rPr>
              <w:rFonts w:cs="Arial"/>
            </w:rPr>
            <w:id w:val="-213578037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876DFE8" w14:textId="77777777" w:rsidR="008A1961" w:rsidRPr="005854FB" w:rsidRDefault="008A1961" w:rsidP="002E1455">
                <w:pPr>
                  <w:jc w:val="center"/>
                  <w:rPr>
                    <w:rFonts w:cs="Arial"/>
                    <w:szCs w:val="20"/>
                  </w:rPr>
                </w:pPr>
                <w:r w:rsidRPr="00B62B06">
                  <w:rPr>
                    <w:rFonts w:ascii="MS Gothic" w:eastAsia="MS Gothic" w:hAnsi="MS Gothic" w:cs="Arial" w:hint="eastAsia"/>
                  </w:rPr>
                  <w:t>☐</w:t>
                </w:r>
              </w:p>
            </w:tc>
          </w:sdtContent>
        </w:sdt>
        <w:sdt>
          <w:sdtPr>
            <w:rPr>
              <w:rFonts w:cs="Arial"/>
            </w:rPr>
            <w:id w:val="166650445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3789714" w14:textId="77777777" w:rsidR="008A1961" w:rsidRPr="005854FB" w:rsidRDefault="008A1961" w:rsidP="002E1455">
                <w:pPr>
                  <w:jc w:val="center"/>
                  <w:rPr>
                    <w:rFonts w:cs="Arial"/>
                    <w:szCs w:val="20"/>
                  </w:rPr>
                </w:pPr>
                <w:r w:rsidRPr="00B62B06">
                  <w:rPr>
                    <w:rFonts w:ascii="MS Gothic" w:eastAsia="MS Gothic" w:hAnsi="MS Gothic" w:cs="Arial" w:hint="eastAsia"/>
                  </w:rPr>
                  <w:t>☐</w:t>
                </w:r>
              </w:p>
            </w:tc>
          </w:sdtContent>
        </w:sdt>
      </w:tr>
      <w:tr w:rsidR="002E1455" w:rsidRPr="005854FB" w14:paraId="403F7F25" w14:textId="77777777" w:rsidTr="00B71169">
        <w:tc>
          <w:tcPr>
            <w:tcW w:w="7416" w:type="dxa"/>
            <w:shd w:val="clear" w:color="auto" w:fill="E2EFD9" w:themeFill="accent6" w:themeFillTint="33"/>
          </w:tcPr>
          <w:p w14:paraId="23658EE8" w14:textId="64DE5886" w:rsidR="002E1455" w:rsidRPr="005854FB" w:rsidRDefault="002E1455" w:rsidP="00C32F45">
            <w:pPr>
              <w:rPr>
                <w:rFonts w:cs="Arial"/>
                <w:b/>
                <w:szCs w:val="20"/>
              </w:rPr>
            </w:pPr>
            <w:r w:rsidRPr="005854FB">
              <w:rPr>
                <w:rFonts w:cs="Arial"/>
                <w:b/>
                <w:szCs w:val="20"/>
              </w:rPr>
              <w:t>Standard XI</w:t>
            </w:r>
            <w:r>
              <w:rPr>
                <w:rFonts w:cs="Arial"/>
                <w:b/>
                <w:szCs w:val="20"/>
              </w:rPr>
              <w:t>V</w:t>
            </w:r>
            <w:r w:rsidRPr="005854FB">
              <w:rPr>
                <w:rFonts w:cs="Arial"/>
                <w:b/>
                <w:szCs w:val="20"/>
              </w:rPr>
              <w:t>.</w:t>
            </w:r>
            <w:r>
              <w:rPr>
                <w:rFonts w:cs="Arial"/>
                <w:b/>
                <w:szCs w:val="20"/>
              </w:rPr>
              <w:t>D</w:t>
            </w:r>
            <w:r w:rsidRPr="005854FB">
              <w:rPr>
                <w:rFonts w:cs="Arial"/>
                <w:b/>
                <w:szCs w:val="20"/>
              </w:rPr>
              <w:t xml:space="preserve">. – </w:t>
            </w:r>
            <w:r>
              <w:rPr>
                <w:rFonts w:cs="Arial"/>
                <w:b/>
                <w:szCs w:val="20"/>
              </w:rPr>
              <w:t>Standard is Evident, Emerging, Not Evident, or Not Applicable</w:t>
            </w:r>
          </w:p>
        </w:tc>
        <w:tc>
          <w:tcPr>
            <w:tcW w:w="1944" w:type="dxa"/>
            <w:gridSpan w:val="3"/>
            <w:shd w:val="clear" w:color="auto" w:fill="E2EFD9" w:themeFill="accent6" w:themeFillTint="33"/>
          </w:tcPr>
          <w:p w14:paraId="0A281F25" w14:textId="77777777" w:rsidR="002E1455" w:rsidRPr="005854FB" w:rsidRDefault="00000000" w:rsidP="00C32F45">
            <w:pPr>
              <w:rPr>
                <w:rFonts w:cs="Arial"/>
                <w:b/>
                <w:szCs w:val="20"/>
              </w:rPr>
            </w:pPr>
            <w:sdt>
              <w:sdtPr>
                <w:rPr>
                  <w:rStyle w:val="Style1"/>
                </w:rPr>
                <w:alias w:val="Finding "/>
                <w:tag w:val="Finding "/>
                <w:id w:val="1437329819"/>
                <w:placeholder>
                  <w:docPart w:val="94DEE648591F4CEFB7798EA39091DC55"/>
                </w:placeholder>
                <w:showingPlcHdr/>
                <w:comboBox>
                  <w:listItem w:displayText="Standard is Evident" w:value="Standard is Evident"/>
                  <w:listItem w:displayText="Standard is Emerging" w:value="Standard is Emerging"/>
                  <w:listItem w:displayText="Standard is Not Evident" w:value="Standard is Not Evident"/>
                  <w:listItem w:displayText="Not Applicable " w:value="Not Applicable "/>
                </w:comboBox>
              </w:sdtPr>
              <w:sdtEndPr>
                <w:rPr>
                  <w:rStyle w:val="DefaultParagraphFont"/>
                  <w:rFonts w:cs="Arial"/>
                  <w:b/>
                  <w:vanish/>
                  <w:sz w:val="20"/>
                  <w:szCs w:val="20"/>
                </w:rPr>
              </w:sdtEndPr>
              <w:sdtContent>
                <w:r w:rsidR="002E1455" w:rsidRPr="00C94CE0">
                  <w:rPr>
                    <w:rStyle w:val="PlaceholderText"/>
                  </w:rPr>
                  <w:t>Choose a finding.</w:t>
                </w:r>
              </w:sdtContent>
            </w:sdt>
          </w:p>
        </w:tc>
      </w:tr>
    </w:tbl>
    <w:p w14:paraId="678B3CC3" w14:textId="77777777" w:rsidR="00341438" w:rsidRDefault="00341438" w:rsidP="00341438">
      <w:pPr>
        <w:spacing w:after="0" w:line="240" w:lineRule="auto"/>
        <w:rPr>
          <w:rFonts w:ascii="Calibri" w:eastAsia="Arial" w:hAnsi="Calibri" w:cs="Arial"/>
          <w:b/>
          <w:bCs/>
          <w:sz w:val="24"/>
          <w:szCs w:val="24"/>
          <w:u w:val="single"/>
        </w:rPr>
      </w:pPr>
    </w:p>
    <w:p w14:paraId="63A6F408" w14:textId="77777777" w:rsidR="00341438" w:rsidRPr="00512A8E" w:rsidRDefault="00341438" w:rsidP="00341438">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2084097428"/>
          <w:placeholder>
            <w:docPart w:val="7E1FA84B80E44A6DB4A0C2589421CED7"/>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16ECC607" w14:textId="617335B9" w:rsidR="00341438" w:rsidRPr="00512A8E" w:rsidRDefault="00341438" w:rsidP="00341438">
      <w:pPr>
        <w:spacing w:after="0" w:line="240" w:lineRule="auto"/>
        <w:rPr>
          <w:rFonts w:ascii="Calibri" w:eastAsia="Calibri" w:hAnsi="Calibri" w:cs="Arial"/>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568929051"/>
          <w:placeholder>
            <w:docPart w:val="00E80F49A0A14083A4A701A5395AD3CD"/>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1475BC55" w14:textId="77777777" w:rsidR="00341438" w:rsidRPr="00512A8E" w:rsidRDefault="00341438" w:rsidP="00341438">
      <w:pPr>
        <w:spacing w:after="0" w:line="240" w:lineRule="auto"/>
        <w:rPr>
          <w:rFonts w:ascii="Calibri" w:eastAsia="Calibri" w:hAnsi="Calibri" w:cs="Arial"/>
        </w:rPr>
      </w:pPr>
    </w:p>
    <w:p w14:paraId="3B5CA338" w14:textId="45D6D9ED" w:rsidR="00A83741" w:rsidRPr="00512A8E" w:rsidRDefault="00A83741" w:rsidP="00A83741">
      <w:pPr>
        <w:spacing w:after="0" w:line="240" w:lineRule="auto"/>
        <w:rPr>
          <w:rFonts w:cs="Arial"/>
          <w:sz w:val="20"/>
          <w:szCs w:val="20"/>
        </w:rPr>
      </w:pPr>
      <w:r w:rsidRPr="005854FB">
        <w:rPr>
          <w:rFonts w:cs="Arial"/>
          <w:b/>
          <w:smallCaps/>
          <w:sz w:val="24"/>
          <w:szCs w:val="24"/>
          <w:u w:val="single"/>
        </w:rPr>
        <w:lastRenderedPageBreak/>
        <w:t xml:space="preserve">Exhibit </w:t>
      </w:r>
      <w:r>
        <w:rPr>
          <w:rFonts w:cs="Arial"/>
          <w:b/>
          <w:smallCaps/>
          <w:sz w:val="24"/>
          <w:szCs w:val="24"/>
          <w:u w:val="single"/>
        </w:rPr>
        <w:t>42</w:t>
      </w:r>
      <w:r w:rsidRPr="005854FB">
        <w:rPr>
          <w:rFonts w:cs="Arial"/>
          <w:b/>
          <w:smallCaps/>
          <w:sz w:val="24"/>
          <w:szCs w:val="24"/>
          <w:u w:val="single"/>
        </w:rPr>
        <w:t>:</w:t>
      </w:r>
      <w:r w:rsidRPr="007F5C5E">
        <w:rPr>
          <w:rFonts w:cs="Arial"/>
          <w:color w:val="0000FF"/>
          <w:sz w:val="20"/>
          <w:szCs w:val="20"/>
        </w:rPr>
        <w:t xml:space="preserve"> </w:t>
      </w:r>
      <w:sdt>
        <w:sdtPr>
          <w:rPr>
            <w:rFonts w:cs="Arial"/>
            <w:color w:val="0000FF"/>
            <w:sz w:val="20"/>
            <w:szCs w:val="20"/>
          </w:rPr>
          <w:id w:val="-178045810"/>
          <w:placeholder>
            <w:docPart w:val="F829CECC39BE4A52A3614E79EDBF33DC"/>
          </w:placeholder>
          <w:temporary/>
          <w:showingPlcHdr/>
        </w:sdtPr>
        <w:sdtContent>
          <w:r w:rsidRPr="00397EB7">
            <w:rPr>
              <w:rFonts w:cs="Arial"/>
              <w:color w:val="767171" w:themeColor="background2" w:themeShade="80"/>
            </w:rPr>
            <w:t xml:space="preserve">Provide detailed feedback for </w:t>
          </w:r>
          <w:r>
            <w:rPr>
              <w:rFonts w:cs="Arial"/>
              <w:color w:val="767171" w:themeColor="background2" w:themeShade="80"/>
            </w:rPr>
            <w:t>the E</w:t>
          </w:r>
          <w:r w:rsidRPr="00397EB7">
            <w:rPr>
              <w:rFonts w:cs="Arial"/>
              <w:color w:val="767171" w:themeColor="background2" w:themeShade="80"/>
            </w:rPr>
            <w:t>xhibit</w:t>
          </w:r>
          <w:r>
            <w:rPr>
              <w:rFonts w:cs="Arial"/>
              <w:color w:val="767171" w:themeColor="background2" w:themeShade="80"/>
            </w:rPr>
            <w:t xml:space="preserve">(s) </w:t>
          </w:r>
          <w:r w:rsidRPr="00397EB7">
            <w:rPr>
              <w:rFonts w:cs="Arial"/>
              <w:color w:val="767171" w:themeColor="background2" w:themeShade="80"/>
            </w:rPr>
            <w:t>related to this core component. The applicant institution uses this feedback to strengthen its documentation, processes, and procedures.</w:t>
          </w:r>
        </w:sdtContent>
      </w:sdt>
    </w:p>
    <w:p w14:paraId="118371D1" w14:textId="77777777" w:rsidR="00A83741" w:rsidRPr="00512A8E" w:rsidRDefault="00A83741" w:rsidP="00341438">
      <w:pPr>
        <w:spacing w:after="0" w:line="240" w:lineRule="auto"/>
        <w:rPr>
          <w:rFonts w:ascii="Calibri" w:eastAsia="Calibri" w:hAnsi="Calibri" w:cs="Arial"/>
        </w:rPr>
      </w:pPr>
    </w:p>
    <w:p w14:paraId="03C6CECA" w14:textId="77777777" w:rsidR="00341438" w:rsidRPr="00512A8E" w:rsidRDefault="00341438" w:rsidP="00341438">
      <w:pPr>
        <w:spacing w:after="0" w:line="240" w:lineRule="auto"/>
        <w:rPr>
          <w:rFonts w:ascii="Calibri" w:eastAsia="Arial" w:hAnsi="Calibri" w:cs="Arial"/>
        </w:rPr>
      </w:pPr>
      <w:r w:rsidRPr="0027349F">
        <w:rPr>
          <w:rFonts w:ascii="Calibri" w:eastAsia="Arial" w:hAnsi="Calibri" w:cs="Arial"/>
          <w:b/>
          <w:bCs/>
          <w:sz w:val="24"/>
          <w:szCs w:val="24"/>
          <w:u w:val="single"/>
        </w:rPr>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223332517"/>
          <w:placeholder>
            <w:docPart w:val="928A21A9D33A4A54BADC8757CB37306F"/>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1CDFEBA5" w14:textId="77777777" w:rsidR="00C7457E" w:rsidRPr="00512A8E" w:rsidRDefault="00C7457E" w:rsidP="00C7457E">
      <w:pPr>
        <w:spacing w:after="0" w:line="240" w:lineRule="auto"/>
        <w:ind w:left="720"/>
        <w:contextualSpacing/>
        <w:rPr>
          <w:rFonts w:ascii="Calibri" w:eastAsia="Aptos" w:hAnsi="Calibri" w:cs="Aptos"/>
        </w:rPr>
      </w:pPr>
    </w:p>
    <w:sdt>
      <w:sdtPr>
        <w:rPr>
          <w:rFonts w:ascii="Calibri" w:eastAsia="Times New Roman" w:hAnsi="Calibri" w:cs="Times New Roman"/>
          <w:b/>
          <w:sz w:val="24"/>
          <w:szCs w:val="28"/>
        </w:rPr>
        <w:id w:val="-311566777"/>
        <w:lock w:val="sdtContentLocked"/>
        <w:placeholder>
          <w:docPart w:val="DefaultPlaceholder_-1854013440"/>
        </w:placeholder>
      </w:sdtPr>
      <w:sdtEndPr>
        <w:rPr>
          <w:rFonts w:eastAsia="Aptos" w:cs="Calibri"/>
          <w:b w:val="0"/>
          <w:szCs w:val="24"/>
        </w:rPr>
      </w:sdtEndPr>
      <w:sdtContent>
        <w:p w14:paraId="555FDA34" w14:textId="20765568" w:rsidR="00C7457E" w:rsidRPr="00C7457E" w:rsidRDefault="00C7457E">
          <w:pPr>
            <w:keepNext/>
            <w:keepLines/>
            <w:numPr>
              <w:ilvl w:val="1"/>
              <w:numId w:val="8"/>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Collections</w:t>
          </w:r>
        </w:p>
        <w:p w14:paraId="5942DEBF" w14:textId="1BE0F727"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Collection procedures used by the institution or third parties reflect sound and ethical business practices.</w:t>
          </w:r>
        </w:p>
      </w:sdtContent>
    </w:sdt>
    <w:p w14:paraId="69BFB99C"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E6784D" w:rsidRPr="005854FB" w14:paraId="4E03885E" w14:textId="77777777" w:rsidTr="00B71169">
        <w:tc>
          <w:tcPr>
            <w:tcW w:w="7416" w:type="dxa"/>
            <w:shd w:val="clear" w:color="auto" w:fill="E2EFD9" w:themeFill="accent6" w:themeFillTint="33"/>
          </w:tcPr>
          <w:p w14:paraId="425591E7" w14:textId="77777777" w:rsidR="00E6784D" w:rsidRPr="005854FB" w:rsidRDefault="00E6784D" w:rsidP="00C32F45">
            <w:pPr>
              <w:rPr>
                <w:rFonts w:cs="Arial"/>
                <w:b/>
                <w:szCs w:val="20"/>
              </w:rPr>
            </w:pPr>
            <w:r w:rsidRPr="005854FB">
              <w:rPr>
                <w:rFonts w:cs="Arial"/>
                <w:b/>
                <w:szCs w:val="20"/>
              </w:rPr>
              <w:t>Questions</w:t>
            </w:r>
          </w:p>
        </w:tc>
        <w:tc>
          <w:tcPr>
            <w:tcW w:w="648" w:type="dxa"/>
            <w:shd w:val="clear" w:color="auto" w:fill="E2EFD9" w:themeFill="accent6" w:themeFillTint="33"/>
          </w:tcPr>
          <w:p w14:paraId="67CB3264" w14:textId="77777777" w:rsidR="00E6784D" w:rsidRPr="005854FB" w:rsidRDefault="00E6784D" w:rsidP="00C32F45">
            <w:pPr>
              <w:rPr>
                <w:rFonts w:cs="Arial"/>
                <w:b/>
                <w:szCs w:val="20"/>
              </w:rPr>
            </w:pPr>
            <w:r w:rsidRPr="005854FB">
              <w:rPr>
                <w:rFonts w:cs="Arial"/>
                <w:b/>
                <w:szCs w:val="20"/>
              </w:rPr>
              <w:t>Yes</w:t>
            </w:r>
          </w:p>
        </w:tc>
        <w:tc>
          <w:tcPr>
            <w:tcW w:w="648" w:type="dxa"/>
            <w:shd w:val="clear" w:color="auto" w:fill="E2EFD9" w:themeFill="accent6" w:themeFillTint="33"/>
          </w:tcPr>
          <w:p w14:paraId="7959209C" w14:textId="77777777" w:rsidR="00E6784D" w:rsidRPr="005854FB" w:rsidRDefault="00E6784D" w:rsidP="00C32F45">
            <w:pPr>
              <w:rPr>
                <w:rFonts w:cs="Arial"/>
                <w:b/>
                <w:szCs w:val="20"/>
              </w:rPr>
            </w:pPr>
            <w:r w:rsidRPr="005854FB">
              <w:rPr>
                <w:rFonts w:cs="Arial"/>
                <w:b/>
                <w:szCs w:val="20"/>
              </w:rPr>
              <w:t>No</w:t>
            </w:r>
          </w:p>
        </w:tc>
        <w:tc>
          <w:tcPr>
            <w:tcW w:w="648" w:type="dxa"/>
            <w:shd w:val="clear" w:color="auto" w:fill="E2EFD9" w:themeFill="accent6" w:themeFillTint="33"/>
          </w:tcPr>
          <w:p w14:paraId="6B44EB4B" w14:textId="77777777" w:rsidR="00E6784D" w:rsidRPr="005854FB" w:rsidRDefault="00E6784D" w:rsidP="00C32F45">
            <w:pPr>
              <w:rPr>
                <w:rFonts w:cs="Arial"/>
                <w:b/>
                <w:szCs w:val="20"/>
              </w:rPr>
            </w:pPr>
            <w:r w:rsidRPr="005854FB">
              <w:rPr>
                <w:rFonts w:cs="Arial"/>
                <w:b/>
                <w:szCs w:val="20"/>
              </w:rPr>
              <w:t>N/A</w:t>
            </w:r>
          </w:p>
        </w:tc>
      </w:tr>
      <w:tr w:rsidR="00E6784D" w:rsidRPr="005854FB" w14:paraId="5EE1DFD8" w14:textId="77777777" w:rsidTr="00B71169">
        <w:tc>
          <w:tcPr>
            <w:tcW w:w="7416" w:type="dxa"/>
            <w:shd w:val="clear" w:color="auto" w:fill="E2EFD9" w:themeFill="accent6" w:themeFillTint="33"/>
          </w:tcPr>
          <w:p w14:paraId="78935C2E" w14:textId="1AD3657A" w:rsidR="00E6784D" w:rsidRPr="005854FB" w:rsidRDefault="00E6784D" w:rsidP="00C32F45">
            <w:pPr>
              <w:rPr>
                <w:rFonts w:cs="Arial"/>
                <w:szCs w:val="20"/>
              </w:rPr>
            </w:pPr>
            <w:r w:rsidRPr="005854FB">
              <w:rPr>
                <w:rFonts w:cs="Arial"/>
                <w:szCs w:val="20"/>
              </w:rPr>
              <w:t xml:space="preserve">Does the institution </w:t>
            </w:r>
            <w:r>
              <w:rPr>
                <w:rFonts w:cs="Arial"/>
                <w:szCs w:val="20"/>
              </w:rPr>
              <w:t>carry out</w:t>
            </w:r>
            <w:r w:rsidRPr="005854FB">
              <w:rPr>
                <w:rFonts w:cs="Arial"/>
                <w:szCs w:val="20"/>
              </w:rPr>
              <w:t xml:space="preserve"> collection procedures</w:t>
            </w:r>
            <w:r>
              <w:rPr>
                <w:rFonts w:cs="Arial"/>
                <w:szCs w:val="20"/>
              </w:rPr>
              <w:t xml:space="preserve"> </w:t>
            </w:r>
            <w:r>
              <w:rPr>
                <w:rFonts w:cstheme="minorHAnsi"/>
              </w:rPr>
              <w:t>(both internal and contracted with third parties)</w:t>
            </w:r>
            <w:r w:rsidRPr="005854FB">
              <w:rPr>
                <w:rFonts w:cs="Arial"/>
                <w:szCs w:val="20"/>
              </w:rPr>
              <w:t xml:space="preserve">? </w:t>
            </w:r>
          </w:p>
        </w:tc>
        <w:sdt>
          <w:sdtPr>
            <w:rPr>
              <w:rFonts w:cs="Arial"/>
            </w:rPr>
            <w:id w:val="-84987890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8444F57" w14:textId="77777777" w:rsidR="00E6784D" w:rsidRPr="005854FB" w:rsidRDefault="00E6784D" w:rsidP="00C32F45">
                <w:pPr>
                  <w:jc w:val="center"/>
                  <w:rPr>
                    <w:rFonts w:cs="Arial"/>
                    <w:szCs w:val="20"/>
                  </w:rPr>
                </w:pPr>
                <w:r w:rsidRPr="00B62B06">
                  <w:rPr>
                    <w:rFonts w:ascii="MS Gothic" w:eastAsia="MS Gothic" w:hAnsi="MS Gothic" w:cs="Arial" w:hint="eastAsia"/>
                  </w:rPr>
                  <w:t>☐</w:t>
                </w:r>
              </w:p>
            </w:tc>
          </w:sdtContent>
        </w:sdt>
        <w:sdt>
          <w:sdtPr>
            <w:rPr>
              <w:rFonts w:cs="Arial"/>
            </w:rPr>
            <w:id w:val="-92541559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FA4958B" w14:textId="77777777" w:rsidR="00E6784D" w:rsidRPr="005854FB" w:rsidRDefault="00E6784D" w:rsidP="00C32F45">
                <w:pPr>
                  <w:jc w:val="center"/>
                  <w:rPr>
                    <w:rFonts w:cs="Arial"/>
                    <w:szCs w:val="20"/>
                  </w:rPr>
                </w:pPr>
                <w:r w:rsidRPr="00B62B06">
                  <w:rPr>
                    <w:rFonts w:ascii="MS Gothic" w:eastAsia="MS Gothic" w:hAnsi="MS Gothic" w:cs="Arial" w:hint="eastAsia"/>
                  </w:rPr>
                  <w:t>☐</w:t>
                </w:r>
              </w:p>
            </w:tc>
          </w:sdtContent>
        </w:sdt>
        <w:sdt>
          <w:sdtPr>
            <w:rPr>
              <w:rFonts w:cs="Arial"/>
            </w:rPr>
            <w:id w:val="-92125989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809E6A3" w14:textId="77777777" w:rsidR="00E6784D" w:rsidRPr="005854FB" w:rsidRDefault="00E6784D" w:rsidP="00C32F45">
                <w:pPr>
                  <w:jc w:val="center"/>
                  <w:rPr>
                    <w:rFonts w:cs="Arial"/>
                    <w:szCs w:val="20"/>
                  </w:rPr>
                </w:pPr>
                <w:r w:rsidRPr="00B62B06">
                  <w:rPr>
                    <w:rFonts w:ascii="MS Gothic" w:eastAsia="MS Gothic" w:hAnsi="MS Gothic" w:cs="Arial" w:hint="eastAsia"/>
                  </w:rPr>
                  <w:t>☐</w:t>
                </w:r>
              </w:p>
            </w:tc>
          </w:sdtContent>
        </w:sdt>
      </w:tr>
      <w:tr w:rsidR="00E6784D" w:rsidRPr="005854FB" w14:paraId="23EE1D7F" w14:textId="77777777" w:rsidTr="00B71169">
        <w:tc>
          <w:tcPr>
            <w:tcW w:w="7416" w:type="dxa"/>
            <w:shd w:val="clear" w:color="auto" w:fill="E2EFD9" w:themeFill="accent6" w:themeFillTint="33"/>
          </w:tcPr>
          <w:p w14:paraId="1A553923" w14:textId="1A336C8D" w:rsidR="00E6784D" w:rsidRPr="005854FB" w:rsidRDefault="00E6784D" w:rsidP="00C32F45">
            <w:pPr>
              <w:rPr>
                <w:rFonts w:cs="Arial"/>
                <w:szCs w:val="20"/>
              </w:rPr>
            </w:pPr>
            <w:r w:rsidRPr="005854FB">
              <w:rPr>
                <w:rFonts w:cs="Arial"/>
                <w:szCs w:val="20"/>
              </w:rPr>
              <w:t>Do the institution’s collection procedures</w:t>
            </w:r>
            <w:r>
              <w:rPr>
                <w:rFonts w:cs="Arial"/>
                <w:szCs w:val="20"/>
              </w:rPr>
              <w:t xml:space="preserve"> </w:t>
            </w:r>
            <w:r>
              <w:rPr>
                <w:rFonts w:cstheme="minorHAnsi"/>
              </w:rPr>
              <w:t>(both internal and contracted with third parties)</w:t>
            </w:r>
            <w:r w:rsidRPr="005854FB">
              <w:rPr>
                <w:rFonts w:cs="Arial"/>
                <w:szCs w:val="20"/>
              </w:rPr>
              <w:t xml:space="preserve"> reflect sound and ethical business practices?</w:t>
            </w:r>
          </w:p>
        </w:tc>
        <w:sdt>
          <w:sdtPr>
            <w:rPr>
              <w:rFonts w:cs="Arial"/>
            </w:rPr>
            <w:id w:val="77051419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27DBB1F" w14:textId="77777777" w:rsidR="00E6784D" w:rsidRPr="005854FB" w:rsidRDefault="00E6784D" w:rsidP="00C32F45">
                <w:pPr>
                  <w:jc w:val="center"/>
                  <w:rPr>
                    <w:rFonts w:cs="Arial"/>
                    <w:szCs w:val="20"/>
                  </w:rPr>
                </w:pPr>
                <w:r w:rsidRPr="00B62B06">
                  <w:rPr>
                    <w:rFonts w:ascii="MS Gothic" w:eastAsia="MS Gothic" w:hAnsi="MS Gothic" w:cs="Arial" w:hint="eastAsia"/>
                  </w:rPr>
                  <w:t>☐</w:t>
                </w:r>
              </w:p>
            </w:tc>
          </w:sdtContent>
        </w:sdt>
        <w:sdt>
          <w:sdtPr>
            <w:rPr>
              <w:rFonts w:cs="Arial"/>
            </w:rPr>
            <w:id w:val="-183860343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C807213" w14:textId="77777777" w:rsidR="00E6784D" w:rsidRPr="005854FB" w:rsidRDefault="00E6784D" w:rsidP="00C32F45">
                <w:pPr>
                  <w:jc w:val="center"/>
                  <w:rPr>
                    <w:rFonts w:cs="Arial"/>
                    <w:szCs w:val="20"/>
                  </w:rPr>
                </w:pPr>
                <w:r w:rsidRPr="00B62B06">
                  <w:rPr>
                    <w:rFonts w:ascii="MS Gothic" w:eastAsia="MS Gothic" w:hAnsi="MS Gothic" w:cs="Arial" w:hint="eastAsia"/>
                  </w:rPr>
                  <w:t>☐</w:t>
                </w:r>
              </w:p>
            </w:tc>
          </w:sdtContent>
        </w:sdt>
        <w:sdt>
          <w:sdtPr>
            <w:rPr>
              <w:rFonts w:cs="Arial"/>
            </w:rPr>
            <w:id w:val="-104474738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6A50644" w14:textId="77777777" w:rsidR="00E6784D" w:rsidRPr="005854FB" w:rsidRDefault="00E6784D" w:rsidP="00C32F45">
                <w:pPr>
                  <w:jc w:val="center"/>
                  <w:rPr>
                    <w:rFonts w:cs="Arial"/>
                    <w:szCs w:val="20"/>
                  </w:rPr>
                </w:pPr>
                <w:r w:rsidRPr="00B62B06">
                  <w:rPr>
                    <w:rFonts w:ascii="MS Gothic" w:eastAsia="MS Gothic" w:hAnsi="MS Gothic" w:cs="Arial" w:hint="eastAsia"/>
                  </w:rPr>
                  <w:t>☐</w:t>
                </w:r>
              </w:p>
            </w:tc>
          </w:sdtContent>
        </w:sdt>
      </w:tr>
      <w:tr w:rsidR="00E6784D" w:rsidRPr="005854FB" w14:paraId="5E4CB650" w14:textId="77777777" w:rsidTr="00B71169">
        <w:tc>
          <w:tcPr>
            <w:tcW w:w="7416" w:type="dxa"/>
            <w:shd w:val="clear" w:color="auto" w:fill="E2EFD9" w:themeFill="accent6" w:themeFillTint="33"/>
          </w:tcPr>
          <w:p w14:paraId="046B7809" w14:textId="77777777" w:rsidR="00E6784D" w:rsidRPr="005854FB" w:rsidRDefault="00E6784D" w:rsidP="00C32F45">
            <w:pPr>
              <w:rPr>
                <w:rFonts w:cs="Arial"/>
                <w:b/>
                <w:szCs w:val="20"/>
              </w:rPr>
            </w:pPr>
            <w:r w:rsidRPr="005854FB">
              <w:rPr>
                <w:rFonts w:cs="Arial"/>
                <w:b/>
                <w:szCs w:val="20"/>
              </w:rPr>
              <w:t>Standard IX.</w:t>
            </w:r>
            <w:r>
              <w:rPr>
                <w:rFonts w:cs="Arial"/>
                <w:b/>
                <w:szCs w:val="20"/>
              </w:rPr>
              <w:t>E</w:t>
            </w:r>
            <w:r w:rsidRPr="005854FB">
              <w:rPr>
                <w:rFonts w:cs="Arial"/>
                <w:b/>
                <w:szCs w:val="20"/>
              </w:rPr>
              <w:t xml:space="preserve">. – </w:t>
            </w:r>
            <w:r>
              <w:rPr>
                <w:rFonts w:cs="Arial"/>
                <w:b/>
                <w:szCs w:val="20"/>
              </w:rPr>
              <w:t>Standard is Evident, Emerging, Not Evident, or Not Applicable</w:t>
            </w:r>
          </w:p>
        </w:tc>
        <w:tc>
          <w:tcPr>
            <w:tcW w:w="1944" w:type="dxa"/>
            <w:gridSpan w:val="3"/>
            <w:shd w:val="clear" w:color="auto" w:fill="E2EFD9" w:themeFill="accent6" w:themeFillTint="33"/>
          </w:tcPr>
          <w:p w14:paraId="29E8AD4A" w14:textId="77777777" w:rsidR="00E6784D" w:rsidRPr="005854FB" w:rsidRDefault="00000000" w:rsidP="00C32F45">
            <w:pPr>
              <w:rPr>
                <w:rFonts w:cs="Arial"/>
                <w:b/>
                <w:szCs w:val="20"/>
              </w:rPr>
            </w:pPr>
            <w:sdt>
              <w:sdtPr>
                <w:rPr>
                  <w:rStyle w:val="Style1"/>
                </w:rPr>
                <w:alias w:val="Finding "/>
                <w:tag w:val="Finding "/>
                <w:id w:val="-2076573151"/>
                <w:placeholder>
                  <w:docPart w:val="475C0E8BFE204ABBBB2F9F9E1F92611E"/>
                </w:placeholder>
                <w:showingPlcHdr/>
                <w:comboBox>
                  <w:listItem w:displayText="Standard is Evident" w:value="Standard is Evident"/>
                  <w:listItem w:displayText="Standard is Emerging" w:value="Standard is Emerging"/>
                  <w:listItem w:displayText="Standard is Not Evident" w:value="Standard is Not Evident"/>
                  <w:listItem w:displayText="Not Applicable " w:value="Not Applicable "/>
                </w:comboBox>
              </w:sdtPr>
              <w:sdtEndPr>
                <w:rPr>
                  <w:rStyle w:val="DefaultParagraphFont"/>
                  <w:rFonts w:cs="Arial"/>
                  <w:b/>
                  <w:vanish/>
                  <w:sz w:val="20"/>
                  <w:szCs w:val="20"/>
                </w:rPr>
              </w:sdtEndPr>
              <w:sdtContent>
                <w:r w:rsidR="00E6784D" w:rsidRPr="00C94CE0">
                  <w:rPr>
                    <w:rStyle w:val="PlaceholderText"/>
                  </w:rPr>
                  <w:t>Choose a finding.</w:t>
                </w:r>
              </w:sdtContent>
            </w:sdt>
          </w:p>
        </w:tc>
      </w:tr>
    </w:tbl>
    <w:p w14:paraId="4E3AD6F7" w14:textId="77777777" w:rsidR="00E6784D" w:rsidRDefault="00E6784D" w:rsidP="00341438">
      <w:pPr>
        <w:spacing w:after="0" w:line="240" w:lineRule="auto"/>
        <w:rPr>
          <w:rFonts w:ascii="Calibri" w:eastAsia="Arial" w:hAnsi="Calibri" w:cs="Arial"/>
          <w:b/>
          <w:bCs/>
          <w:sz w:val="24"/>
          <w:szCs w:val="24"/>
          <w:u w:val="single"/>
        </w:rPr>
      </w:pPr>
    </w:p>
    <w:p w14:paraId="7B40853D" w14:textId="77777777" w:rsidR="00341438" w:rsidRPr="00512A8E" w:rsidRDefault="00341438" w:rsidP="00341438">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1063562264"/>
          <w:placeholder>
            <w:docPart w:val="09BE592B8A6C440D8BB292E96254C93D"/>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754460C1" w14:textId="5F663CEB" w:rsidR="00341438" w:rsidRPr="00512A8E" w:rsidRDefault="00341438" w:rsidP="00341438">
      <w:pPr>
        <w:spacing w:after="0" w:line="240" w:lineRule="auto"/>
        <w:rPr>
          <w:rFonts w:ascii="Calibri" w:eastAsia="Calibri" w:hAnsi="Calibri" w:cs="Arial"/>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874274811"/>
          <w:placeholder>
            <w:docPart w:val="372AB89296924263A3138EF14773FECF"/>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5B40C605" w14:textId="77777777" w:rsidR="00341438" w:rsidRPr="00512A8E" w:rsidRDefault="00341438" w:rsidP="00341438">
      <w:pPr>
        <w:spacing w:after="0" w:line="240" w:lineRule="auto"/>
        <w:rPr>
          <w:rFonts w:ascii="Calibri" w:eastAsia="Calibri" w:hAnsi="Calibri" w:cs="Arial"/>
        </w:rPr>
      </w:pPr>
    </w:p>
    <w:p w14:paraId="5EF99C09" w14:textId="77777777" w:rsidR="00341438" w:rsidRPr="00512A8E" w:rsidRDefault="00341438" w:rsidP="00341438">
      <w:pPr>
        <w:spacing w:after="0" w:line="240" w:lineRule="auto"/>
        <w:rPr>
          <w:rFonts w:ascii="Calibri" w:eastAsia="Arial" w:hAnsi="Calibri" w:cs="Arial"/>
        </w:rPr>
      </w:pPr>
      <w:r w:rsidRPr="0027349F">
        <w:rPr>
          <w:rFonts w:ascii="Calibri" w:eastAsia="Arial" w:hAnsi="Calibri" w:cs="Arial"/>
          <w:b/>
          <w:bCs/>
          <w:sz w:val="24"/>
          <w:szCs w:val="24"/>
          <w:u w:val="single"/>
        </w:rPr>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1716381036"/>
          <w:placeholder>
            <w:docPart w:val="C384D37EA8E148A6968298790454F8D5"/>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7975BC88" w14:textId="77777777" w:rsidR="00A83741" w:rsidRDefault="00A83741">
      <w:pPr>
        <w:rPr>
          <w:rFonts w:ascii="Calibri" w:eastAsia="Times New Roman" w:hAnsi="Calibri" w:cs="Calibri"/>
          <w:bCs/>
          <w:smallCaps/>
          <w:sz w:val="28"/>
          <w:szCs w:val="28"/>
        </w:rPr>
      </w:pPr>
      <w:r>
        <w:rPr>
          <w:rFonts w:ascii="Calibri" w:eastAsia="Times New Roman" w:hAnsi="Calibri" w:cs="Calibri"/>
          <w:bCs/>
          <w:smallCaps/>
          <w:sz w:val="28"/>
          <w:szCs w:val="28"/>
        </w:rPr>
        <w:br w:type="page"/>
      </w:r>
    </w:p>
    <w:sdt>
      <w:sdtPr>
        <w:rPr>
          <w:rFonts w:ascii="Calibri" w:eastAsia="Times New Roman" w:hAnsi="Calibri" w:cs="Calibri"/>
          <w:bCs/>
          <w:smallCaps/>
          <w:sz w:val="28"/>
          <w:szCs w:val="28"/>
        </w:rPr>
        <w:id w:val="-1733612247"/>
        <w:lock w:val="sdtContentLocked"/>
        <w:placeholder>
          <w:docPart w:val="DefaultPlaceholder_-1854013440"/>
        </w:placeholder>
      </w:sdtPr>
      <w:sdtEndPr>
        <w:rPr>
          <w:rFonts w:eastAsia="Aptos"/>
          <w:bCs w:val="0"/>
          <w:smallCaps w:val="0"/>
          <w:sz w:val="24"/>
          <w:szCs w:val="24"/>
        </w:rPr>
      </w:sdtEndPr>
      <w:sdtContent>
        <w:p w14:paraId="36AB00C7" w14:textId="4323B7FB"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XV: Facilities and Records Maintenance</w:t>
          </w:r>
        </w:p>
        <w:p w14:paraId="77B144CD" w14:textId="77777777" w:rsidR="00C7457E" w:rsidRPr="00C7457E" w:rsidRDefault="00C7457E" w:rsidP="00C7457E">
          <w:pPr>
            <w:spacing w:after="0" w:line="240" w:lineRule="auto"/>
            <w:rPr>
              <w:rFonts w:ascii="Calibri" w:eastAsia="Aptos" w:hAnsi="Calibri" w:cs="Calibri"/>
              <w:sz w:val="24"/>
              <w:szCs w:val="24"/>
            </w:rPr>
          </w:pPr>
        </w:p>
        <w:p w14:paraId="66A95B97" w14:textId="77777777" w:rsidR="00C7457E" w:rsidRPr="00C7457E" w:rsidRDefault="00C7457E">
          <w:pPr>
            <w:keepNext/>
            <w:keepLines/>
            <w:numPr>
              <w:ilvl w:val="0"/>
              <w:numId w:val="19"/>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Records Protection</w:t>
          </w:r>
        </w:p>
        <w:p w14:paraId="0A2B9816" w14:textId="703BD9E9"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institution’s financial and administrative records, as well as students’ financial, educational, and personal information, are securely and confidentially maintained in accordance with laws applicable to the jurisdiction(s) in which the institution operates and with professional requirements.</w:t>
          </w:r>
        </w:p>
      </w:sdtContent>
    </w:sdt>
    <w:p w14:paraId="77192DEE"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E6784D" w:rsidRPr="005854FB" w14:paraId="2A58EC82" w14:textId="77777777" w:rsidTr="00B71169">
        <w:tc>
          <w:tcPr>
            <w:tcW w:w="7416" w:type="dxa"/>
            <w:shd w:val="clear" w:color="auto" w:fill="E2EFD9" w:themeFill="accent6" w:themeFillTint="33"/>
          </w:tcPr>
          <w:p w14:paraId="73D0E7C0" w14:textId="77777777" w:rsidR="00E6784D" w:rsidRPr="005854FB" w:rsidRDefault="00E6784D" w:rsidP="00C32F45">
            <w:pPr>
              <w:rPr>
                <w:rFonts w:cs="Arial"/>
                <w:b/>
                <w:szCs w:val="20"/>
              </w:rPr>
            </w:pPr>
            <w:r w:rsidRPr="005854FB">
              <w:rPr>
                <w:rFonts w:cs="Arial"/>
                <w:b/>
                <w:szCs w:val="20"/>
              </w:rPr>
              <w:t>Questions</w:t>
            </w:r>
          </w:p>
        </w:tc>
        <w:tc>
          <w:tcPr>
            <w:tcW w:w="648" w:type="dxa"/>
            <w:shd w:val="clear" w:color="auto" w:fill="E2EFD9" w:themeFill="accent6" w:themeFillTint="33"/>
          </w:tcPr>
          <w:p w14:paraId="3057B7B2" w14:textId="77777777" w:rsidR="00E6784D" w:rsidRPr="005854FB" w:rsidRDefault="00E6784D" w:rsidP="00C32F45">
            <w:pPr>
              <w:rPr>
                <w:rFonts w:cs="Arial"/>
                <w:b/>
                <w:szCs w:val="20"/>
              </w:rPr>
            </w:pPr>
            <w:r w:rsidRPr="005854FB">
              <w:rPr>
                <w:rFonts w:cs="Arial"/>
                <w:b/>
                <w:szCs w:val="20"/>
              </w:rPr>
              <w:t>Yes</w:t>
            </w:r>
          </w:p>
        </w:tc>
        <w:tc>
          <w:tcPr>
            <w:tcW w:w="648" w:type="dxa"/>
            <w:shd w:val="clear" w:color="auto" w:fill="E2EFD9" w:themeFill="accent6" w:themeFillTint="33"/>
          </w:tcPr>
          <w:p w14:paraId="302F06C0" w14:textId="77777777" w:rsidR="00E6784D" w:rsidRPr="005854FB" w:rsidRDefault="00E6784D" w:rsidP="00C32F45">
            <w:pPr>
              <w:rPr>
                <w:rFonts w:cs="Arial"/>
                <w:b/>
                <w:szCs w:val="20"/>
              </w:rPr>
            </w:pPr>
            <w:r w:rsidRPr="005854FB">
              <w:rPr>
                <w:rFonts w:cs="Arial"/>
                <w:b/>
                <w:szCs w:val="20"/>
              </w:rPr>
              <w:t>No</w:t>
            </w:r>
          </w:p>
        </w:tc>
        <w:tc>
          <w:tcPr>
            <w:tcW w:w="648" w:type="dxa"/>
            <w:shd w:val="clear" w:color="auto" w:fill="E2EFD9" w:themeFill="accent6" w:themeFillTint="33"/>
          </w:tcPr>
          <w:p w14:paraId="1722BA7C" w14:textId="77777777" w:rsidR="00E6784D" w:rsidRPr="005854FB" w:rsidRDefault="00E6784D" w:rsidP="00C32F45">
            <w:pPr>
              <w:rPr>
                <w:rFonts w:cs="Arial"/>
                <w:b/>
                <w:szCs w:val="20"/>
              </w:rPr>
            </w:pPr>
            <w:r w:rsidRPr="005854FB">
              <w:rPr>
                <w:rFonts w:cs="Arial"/>
                <w:b/>
                <w:szCs w:val="20"/>
              </w:rPr>
              <w:t>N/A</w:t>
            </w:r>
          </w:p>
        </w:tc>
      </w:tr>
      <w:tr w:rsidR="00E6784D" w:rsidRPr="005854FB" w14:paraId="3F0B649B" w14:textId="77777777" w:rsidTr="00B71169">
        <w:tc>
          <w:tcPr>
            <w:tcW w:w="7416" w:type="dxa"/>
            <w:shd w:val="clear" w:color="auto" w:fill="E2EFD9" w:themeFill="accent6" w:themeFillTint="33"/>
          </w:tcPr>
          <w:p w14:paraId="3075F951" w14:textId="09176719" w:rsidR="00E6784D" w:rsidRPr="005854FB" w:rsidRDefault="00E6784D" w:rsidP="00C32F45">
            <w:pPr>
              <w:rPr>
                <w:rFonts w:cs="Arial"/>
                <w:szCs w:val="20"/>
              </w:rPr>
            </w:pPr>
            <w:r w:rsidRPr="005854FB">
              <w:rPr>
                <w:rFonts w:cs="Arial"/>
                <w:szCs w:val="20"/>
              </w:rPr>
              <w:t xml:space="preserve">Does the institution have adequate procedures for maintaining </w:t>
            </w:r>
            <w:r w:rsidRPr="008C3955">
              <w:rPr>
                <w:rFonts w:cstheme="minorHAnsi"/>
              </w:rPr>
              <w:t>financial and administrative records, as well as students’ financial, educational, and personal information</w:t>
            </w:r>
            <w:r w:rsidRPr="005854FB">
              <w:rPr>
                <w:rFonts w:cs="Arial"/>
                <w:szCs w:val="20"/>
              </w:rPr>
              <w:t xml:space="preserve">? </w:t>
            </w:r>
          </w:p>
        </w:tc>
        <w:sdt>
          <w:sdtPr>
            <w:rPr>
              <w:rFonts w:cs="Arial"/>
            </w:rPr>
            <w:id w:val="22103056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8EA53D8" w14:textId="77777777" w:rsidR="00E6784D" w:rsidRPr="005854FB" w:rsidRDefault="00E6784D" w:rsidP="00C32F45">
                <w:pPr>
                  <w:jc w:val="center"/>
                  <w:rPr>
                    <w:rFonts w:cs="Arial"/>
                    <w:szCs w:val="20"/>
                  </w:rPr>
                </w:pPr>
                <w:r w:rsidRPr="00B62B06">
                  <w:rPr>
                    <w:rFonts w:ascii="MS Gothic" w:eastAsia="MS Gothic" w:hAnsi="MS Gothic" w:cs="Arial" w:hint="eastAsia"/>
                  </w:rPr>
                  <w:t>☐</w:t>
                </w:r>
              </w:p>
            </w:tc>
          </w:sdtContent>
        </w:sdt>
        <w:sdt>
          <w:sdtPr>
            <w:rPr>
              <w:rFonts w:cs="Arial"/>
            </w:rPr>
            <w:id w:val="153723338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09F60E2" w14:textId="77777777" w:rsidR="00E6784D" w:rsidRPr="005854FB" w:rsidRDefault="00E6784D" w:rsidP="00C32F45">
                <w:pPr>
                  <w:jc w:val="center"/>
                  <w:rPr>
                    <w:rFonts w:cs="Arial"/>
                    <w:szCs w:val="20"/>
                  </w:rPr>
                </w:pPr>
                <w:r w:rsidRPr="00B62B06">
                  <w:rPr>
                    <w:rFonts w:ascii="MS Gothic" w:eastAsia="MS Gothic" w:hAnsi="MS Gothic" w:cs="Arial" w:hint="eastAsia"/>
                  </w:rPr>
                  <w:t>☐</w:t>
                </w:r>
              </w:p>
            </w:tc>
          </w:sdtContent>
        </w:sdt>
        <w:sdt>
          <w:sdtPr>
            <w:rPr>
              <w:rFonts w:cs="Arial"/>
            </w:rPr>
            <w:id w:val="-4067318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D5488A8" w14:textId="77777777" w:rsidR="00E6784D" w:rsidRPr="005854FB" w:rsidRDefault="00E6784D" w:rsidP="00C32F45">
                <w:pPr>
                  <w:jc w:val="center"/>
                  <w:rPr>
                    <w:rFonts w:cs="Arial"/>
                    <w:szCs w:val="20"/>
                  </w:rPr>
                </w:pPr>
                <w:r w:rsidRPr="00B62B06">
                  <w:rPr>
                    <w:rFonts w:ascii="MS Gothic" w:eastAsia="MS Gothic" w:hAnsi="MS Gothic" w:cs="Arial" w:hint="eastAsia"/>
                  </w:rPr>
                  <w:t>☐</w:t>
                </w:r>
              </w:p>
            </w:tc>
          </w:sdtContent>
        </w:sdt>
      </w:tr>
      <w:tr w:rsidR="00E6784D" w:rsidRPr="005854FB" w14:paraId="5C358F45" w14:textId="77777777" w:rsidTr="00B71169">
        <w:tc>
          <w:tcPr>
            <w:tcW w:w="7416" w:type="dxa"/>
            <w:shd w:val="clear" w:color="auto" w:fill="E2EFD9" w:themeFill="accent6" w:themeFillTint="33"/>
          </w:tcPr>
          <w:p w14:paraId="331F6467" w14:textId="21ABC5F1" w:rsidR="00E6784D" w:rsidRPr="005854FB" w:rsidRDefault="00E6784D" w:rsidP="00C32F45">
            <w:pPr>
              <w:rPr>
                <w:rFonts w:cs="Arial"/>
                <w:szCs w:val="20"/>
              </w:rPr>
            </w:pPr>
            <w:r w:rsidRPr="005854FB">
              <w:rPr>
                <w:rFonts w:cs="Arial"/>
                <w:szCs w:val="20"/>
              </w:rPr>
              <w:t xml:space="preserve">Does the institution follow proactive steps to </w:t>
            </w:r>
            <w:r>
              <w:rPr>
                <w:rFonts w:cs="Arial"/>
                <w:szCs w:val="20"/>
              </w:rPr>
              <w:t xml:space="preserve">safeguard the security and confidentiality of </w:t>
            </w:r>
            <w:r w:rsidRPr="008C3955">
              <w:rPr>
                <w:rFonts w:cstheme="minorHAnsi"/>
              </w:rPr>
              <w:t>financial and administrative records, as well as students’ financial, educational, and personal information</w:t>
            </w:r>
            <w:r w:rsidRPr="005854FB">
              <w:rPr>
                <w:rFonts w:cs="Arial"/>
                <w:szCs w:val="20"/>
              </w:rPr>
              <w:t>?</w:t>
            </w:r>
          </w:p>
        </w:tc>
        <w:sdt>
          <w:sdtPr>
            <w:rPr>
              <w:rFonts w:cs="Arial"/>
            </w:rPr>
            <w:id w:val="-108891671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65B91F1" w14:textId="77777777" w:rsidR="00E6784D" w:rsidRPr="005854FB" w:rsidRDefault="00E6784D" w:rsidP="00C32F45">
                <w:pPr>
                  <w:jc w:val="center"/>
                  <w:rPr>
                    <w:rFonts w:cs="Arial"/>
                    <w:szCs w:val="20"/>
                  </w:rPr>
                </w:pPr>
                <w:r w:rsidRPr="00B62B06">
                  <w:rPr>
                    <w:rFonts w:ascii="MS Gothic" w:eastAsia="MS Gothic" w:hAnsi="MS Gothic" w:cs="Arial" w:hint="eastAsia"/>
                  </w:rPr>
                  <w:t>☐</w:t>
                </w:r>
              </w:p>
            </w:tc>
          </w:sdtContent>
        </w:sdt>
        <w:sdt>
          <w:sdtPr>
            <w:rPr>
              <w:rFonts w:cs="Arial"/>
            </w:rPr>
            <w:id w:val="-199171315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1FAB22E" w14:textId="77777777" w:rsidR="00E6784D" w:rsidRPr="005854FB" w:rsidRDefault="00E6784D" w:rsidP="00C32F45">
                <w:pPr>
                  <w:jc w:val="center"/>
                  <w:rPr>
                    <w:rFonts w:cs="Arial"/>
                    <w:szCs w:val="20"/>
                  </w:rPr>
                </w:pPr>
                <w:r w:rsidRPr="00B62B06">
                  <w:rPr>
                    <w:rFonts w:ascii="MS Gothic" w:eastAsia="MS Gothic" w:hAnsi="MS Gothic" w:cs="Arial" w:hint="eastAsia"/>
                  </w:rPr>
                  <w:t>☐</w:t>
                </w:r>
              </w:p>
            </w:tc>
          </w:sdtContent>
        </w:sdt>
        <w:sdt>
          <w:sdtPr>
            <w:rPr>
              <w:rFonts w:cs="Arial"/>
            </w:rPr>
            <w:id w:val="84390939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9924A34" w14:textId="77777777" w:rsidR="00E6784D" w:rsidRPr="005854FB" w:rsidRDefault="00E6784D" w:rsidP="00C32F45">
                <w:pPr>
                  <w:jc w:val="center"/>
                  <w:rPr>
                    <w:rFonts w:cs="Arial"/>
                    <w:szCs w:val="20"/>
                  </w:rPr>
                </w:pPr>
                <w:r w:rsidRPr="00B62B06">
                  <w:rPr>
                    <w:rFonts w:ascii="MS Gothic" w:eastAsia="MS Gothic" w:hAnsi="MS Gothic" w:cs="Arial" w:hint="eastAsia"/>
                  </w:rPr>
                  <w:t>☐</w:t>
                </w:r>
              </w:p>
            </w:tc>
          </w:sdtContent>
        </w:sdt>
      </w:tr>
      <w:tr w:rsidR="00E6784D" w:rsidRPr="005854FB" w14:paraId="557ECF76" w14:textId="77777777" w:rsidTr="00B71169">
        <w:tc>
          <w:tcPr>
            <w:tcW w:w="7416" w:type="dxa"/>
            <w:shd w:val="clear" w:color="auto" w:fill="E2EFD9" w:themeFill="accent6" w:themeFillTint="33"/>
          </w:tcPr>
          <w:p w14:paraId="0DC636DE" w14:textId="19178C1D" w:rsidR="00E6784D" w:rsidRPr="005854FB" w:rsidRDefault="00E6784D" w:rsidP="00C32F45">
            <w:pPr>
              <w:rPr>
                <w:rFonts w:cs="Arial"/>
                <w:szCs w:val="20"/>
              </w:rPr>
            </w:pPr>
            <w:r>
              <w:rPr>
                <w:rFonts w:cstheme="minorHAnsi"/>
              </w:rPr>
              <w:t xml:space="preserve">Do the institution’s </w:t>
            </w:r>
            <w:r w:rsidRPr="003E0C2C">
              <w:rPr>
                <w:rFonts w:cstheme="minorHAnsi"/>
              </w:rPr>
              <w:t xml:space="preserve">record maintenance and protection procedures comply </w:t>
            </w:r>
            <w:r w:rsidRPr="002D186F">
              <w:rPr>
                <w:rFonts w:cstheme="minorHAnsi"/>
              </w:rPr>
              <w:t>with laws applicable to the jurisdiction(s) in which the institution operates</w:t>
            </w:r>
            <w:r>
              <w:rPr>
                <w:rFonts w:cstheme="minorHAnsi"/>
              </w:rPr>
              <w:t>, as well as with professional requirements?</w:t>
            </w:r>
          </w:p>
        </w:tc>
        <w:sdt>
          <w:sdtPr>
            <w:rPr>
              <w:rFonts w:cs="Arial"/>
            </w:rPr>
            <w:id w:val="-17289149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8338C3D" w14:textId="77777777" w:rsidR="00E6784D" w:rsidRPr="005854FB" w:rsidRDefault="00E6784D" w:rsidP="00C32F45">
                <w:pPr>
                  <w:jc w:val="center"/>
                  <w:rPr>
                    <w:rFonts w:cs="Arial"/>
                    <w:szCs w:val="20"/>
                  </w:rPr>
                </w:pPr>
                <w:r w:rsidRPr="00B62B06">
                  <w:rPr>
                    <w:rFonts w:ascii="MS Gothic" w:eastAsia="MS Gothic" w:hAnsi="MS Gothic" w:cs="Arial" w:hint="eastAsia"/>
                  </w:rPr>
                  <w:t>☐</w:t>
                </w:r>
              </w:p>
            </w:tc>
          </w:sdtContent>
        </w:sdt>
        <w:sdt>
          <w:sdtPr>
            <w:rPr>
              <w:rFonts w:cs="Arial"/>
            </w:rPr>
            <w:id w:val="-53596924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C97AC5E" w14:textId="77777777" w:rsidR="00E6784D" w:rsidRPr="005854FB" w:rsidRDefault="00E6784D" w:rsidP="00C32F45">
                <w:pPr>
                  <w:jc w:val="center"/>
                  <w:rPr>
                    <w:rFonts w:cs="Arial"/>
                    <w:szCs w:val="20"/>
                  </w:rPr>
                </w:pPr>
                <w:r w:rsidRPr="00B62B06">
                  <w:rPr>
                    <w:rFonts w:ascii="MS Gothic" w:eastAsia="MS Gothic" w:hAnsi="MS Gothic" w:cs="Arial" w:hint="eastAsia"/>
                  </w:rPr>
                  <w:t>☐</w:t>
                </w:r>
              </w:p>
            </w:tc>
          </w:sdtContent>
        </w:sdt>
        <w:sdt>
          <w:sdtPr>
            <w:rPr>
              <w:rFonts w:cs="Arial"/>
            </w:rPr>
            <w:id w:val="-194444188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1BC726F" w14:textId="77777777" w:rsidR="00E6784D" w:rsidRPr="005854FB" w:rsidRDefault="00E6784D" w:rsidP="00C32F45">
                <w:pPr>
                  <w:jc w:val="center"/>
                  <w:rPr>
                    <w:rFonts w:cs="Arial"/>
                    <w:szCs w:val="20"/>
                  </w:rPr>
                </w:pPr>
                <w:r w:rsidRPr="00B62B06">
                  <w:rPr>
                    <w:rFonts w:ascii="MS Gothic" w:eastAsia="MS Gothic" w:hAnsi="MS Gothic" w:cs="Arial" w:hint="eastAsia"/>
                  </w:rPr>
                  <w:t>☐</w:t>
                </w:r>
              </w:p>
            </w:tc>
          </w:sdtContent>
        </w:sdt>
      </w:tr>
      <w:tr w:rsidR="00E6784D" w:rsidRPr="005854FB" w14:paraId="7AED8504" w14:textId="77777777" w:rsidTr="00B71169">
        <w:tc>
          <w:tcPr>
            <w:tcW w:w="7416" w:type="dxa"/>
            <w:shd w:val="clear" w:color="auto" w:fill="E2EFD9" w:themeFill="accent6" w:themeFillTint="33"/>
          </w:tcPr>
          <w:p w14:paraId="7CE9B21D" w14:textId="77777777" w:rsidR="00E6784D" w:rsidRPr="005854FB" w:rsidRDefault="00E6784D" w:rsidP="00C32F45">
            <w:pPr>
              <w:rPr>
                <w:rFonts w:cs="Arial"/>
                <w:szCs w:val="20"/>
              </w:rPr>
            </w:pPr>
            <w:r w:rsidRPr="005854FB">
              <w:rPr>
                <w:rFonts w:cs="Arial"/>
                <w:szCs w:val="20"/>
              </w:rPr>
              <w:t xml:space="preserve">Are physical records adequately secured </w:t>
            </w:r>
            <w:r>
              <w:rPr>
                <w:rFonts w:cs="Arial"/>
                <w:szCs w:val="20"/>
              </w:rPr>
              <w:t>on site</w:t>
            </w:r>
            <w:r w:rsidRPr="005854FB">
              <w:rPr>
                <w:rFonts w:cs="Arial"/>
                <w:szCs w:val="20"/>
              </w:rPr>
              <w:t xml:space="preserve">? </w:t>
            </w:r>
          </w:p>
        </w:tc>
        <w:sdt>
          <w:sdtPr>
            <w:rPr>
              <w:rFonts w:cs="Arial"/>
            </w:rPr>
            <w:id w:val="-193273763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C62F0FB" w14:textId="77777777" w:rsidR="00E6784D" w:rsidRPr="005854FB" w:rsidRDefault="00E6784D" w:rsidP="00C32F45">
                <w:pPr>
                  <w:jc w:val="center"/>
                  <w:rPr>
                    <w:rFonts w:cs="Arial"/>
                    <w:szCs w:val="20"/>
                  </w:rPr>
                </w:pPr>
                <w:r w:rsidRPr="00B62B06">
                  <w:rPr>
                    <w:rFonts w:ascii="MS Gothic" w:eastAsia="MS Gothic" w:hAnsi="MS Gothic" w:cs="Arial" w:hint="eastAsia"/>
                  </w:rPr>
                  <w:t>☐</w:t>
                </w:r>
              </w:p>
            </w:tc>
          </w:sdtContent>
        </w:sdt>
        <w:sdt>
          <w:sdtPr>
            <w:rPr>
              <w:rFonts w:cs="Arial"/>
            </w:rPr>
            <w:id w:val="106885097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AC39D21" w14:textId="77777777" w:rsidR="00E6784D" w:rsidRPr="005854FB" w:rsidRDefault="00E6784D" w:rsidP="00C32F45">
                <w:pPr>
                  <w:jc w:val="center"/>
                  <w:rPr>
                    <w:rFonts w:cs="Arial"/>
                    <w:szCs w:val="20"/>
                  </w:rPr>
                </w:pPr>
                <w:r w:rsidRPr="00B62B06">
                  <w:rPr>
                    <w:rFonts w:ascii="MS Gothic" w:eastAsia="MS Gothic" w:hAnsi="MS Gothic" w:cs="Arial" w:hint="eastAsia"/>
                  </w:rPr>
                  <w:t>☐</w:t>
                </w:r>
              </w:p>
            </w:tc>
          </w:sdtContent>
        </w:sdt>
        <w:sdt>
          <w:sdtPr>
            <w:rPr>
              <w:rFonts w:cs="Arial"/>
            </w:rPr>
            <w:id w:val="-35218053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D6FF3EC" w14:textId="77777777" w:rsidR="00E6784D" w:rsidRPr="005854FB" w:rsidRDefault="00E6784D" w:rsidP="00C32F45">
                <w:pPr>
                  <w:jc w:val="center"/>
                  <w:rPr>
                    <w:rFonts w:cs="Arial"/>
                    <w:szCs w:val="20"/>
                  </w:rPr>
                </w:pPr>
                <w:r w:rsidRPr="00B62B06">
                  <w:rPr>
                    <w:rFonts w:ascii="MS Gothic" w:eastAsia="MS Gothic" w:hAnsi="MS Gothic" w:cs="Arial" w:hint="eastAsia"/>
                  </w:rPr>
                  <w:t>☐</w:t>
                </w:r>
              </w:p>
            </w:tc>
          </w:sdtContent>
        </w:sdt>
      </w:tr>
      <w:tr w:rsidR="00E6784D" w:rsidRPr="005854FB" w14:paraId="4B5FB89F" w14:textId="77777777" w:rsidTr="00B71169">
        <w:tc>
          <w:tcPr>
            <w:tcW w:w="7416" w:type="dxa"/>
            <w:shd w:val="clear" w:color="auto" w:fill="E2EFD9" w:themeFill="accent6" w:themeFillTint="33"/>
          </w:tcPr>
          <w:p w14:paraId="0514D408" w14:textId="77777777" w:rsidR="00E6784D" w:rsidRPr="005854FB" w:rsidRDefault="00E6784D" w:rsidP="00C32F45">
            <w:pPr>
              <w:rPr>
                <w:rFonts w:cs="Arial"/>
                <w:szCs w:val="20"/>
              </w:rPr>
            </w:pPr>
            <w:r w:rsidRPr="005854FB">
              <w:rPr>
                <w:rFonts w:cs="Arial"/>
                <w:szCs w:val="20"/>
              </w:rPr>
              <w:t>Are digital records adequately secured and backed up</w:t>
            </w:r>
            <w:r>
              <w:rPr>
                <w:rFonts w:cs="Arial"/>
                <w:szCs w:val="20"/>
              </w:rPr>
              <w:t xml:space="preserve"> to minimize data loss</w:t>
            </w:r>
            <w:r w:rsidRPr="005854FB">
              <w:rPr>
                <w:rFonts w:cs="Arial"/>
                <w:szCs w:val="20"/>
              </w:rPr>
              <w:t xml:space="preserve">? </w:t>
            </w:r>
          </w:p>
        </w:tc>
        <w:sdt>
          <w:sdtPr>
            <w:rPr>
              <w:rFonts w:cs="Arial"/>
            </w:rPr>
            <w:id w:val="145398610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B16E7D7" w14:textId="77777777" w:rsidR="00E6784D" w:rsidRPr="005854FB" w:rsidRDefault="00E6784D" w:rsidP="00C32F45">
                <w:pPr>
                  <w:jc w:val="center"/>
                  <w:rPr>
                    <w:rFonts w:cs="Arial"/>
                    <w:szCs w:val="20"/>
                  </w:rPr>
                </w:pPr>
                <w:r w:rsidRPr="00B62B06">
                  <w:rPr>
                    <w:rFonts w:ascii="MS Gothic" w:eastAsia="MS Gothic" w:hAnsi="MS Gothic" w:cs="Arial" w:hint="eastAsia"/>
                  </w:rPr>
                  <w:t>☐</w:t>
                </w:r>
              </w:p>
            </w:tc>
          </w:sdtContent>
        </w:sdt>
        <w:sdt>
          <w:sdtPr>
            <w:rPr>
              <w:rFonts w:cs="Arial"/>
            </w:rPr>
            <w:id w:val="-10165518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8C8C7AD" w14:textId="77777777" w:rsidR="00E6784D" w:rsidRPr="005854FB" w:rsidRDefault="00E6784D" w:rsidP="00C32F45">
                <w:pPr>
                  <w:jc w:val="center"/>
                  <w:rPr>
                    <w:rFonts w:cs="Arial"/>
                    <w:szCs w:val="20"/>
                  </w:rPr>
                </w:pPr>
                <w:r w:rsidRPr="00B62B06">
                  <w:rPr>
                    <w:rFonts w:ascii="MS Gothic" w:eastAsia="MS Gothic" w:hAnsi="MS Gothic" w:cs="Arial" w:hint="eastAsia"/>
                  </w:rPr>
                  <w:t>☐</w:t>
                </w:r>
              </w:p>
            </w:tc>
          </w:sdtContent>
        </w:sdt>
        <w:sdt>
          <w:sdtPr>
            <w:rPr>
              <w:rFonts w:cs="Arial"/>
            </w:rPr>
            <w:id w:val="-17842547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9A0DD8A" w14:textId="77777777" w:rsidR="00E6784D" w:rsidRPr="005854FB" w:rsidRDefault="00E6784D" w:rsidP="00C32F45">
                <w:pPr>
                  <w:jc w:val="center"/>
                  <w:rPr>
                    <w:rFonts w:cs="Arial"/>
                    <w:szCs w:val="20"/>
                  </w:rPr>
                </w:pPr>
                <w:r w:rsidRPr="00B62B06">
                  <w:rPr>
                    <w:rFonts w:ascii="MS Gothic" w:eastAsia="MS Gothic" w:hAnsi="MS Gothic" w:cs="Arial" w:hint="eastAsia"/>
                  </w:rPr>
                  <w:t>☐</w:t>
                </w:r>
              </w:p>
            </w:tc>
          </w:sdtContent>
        </w:sdt>
      </w:tr>
      <w:tr w:rsidR="00E6784D" w:rsidRPr="005854FB" w14:paraId="70ADF017" w14:textId="77777777" w:rsidTr="00B71169">
        <w:tc>
          <w:tcPr>
            <w:tcW w:w="7416" w:type="dxa"/>
            <w:shd w:val="clear" w:color="auto" w:fill="E2EFD9" w:themeFill="accent6" w:themeFillTint="33"/>
          </w:tcPr>
          <w:p w14:paraId="6D67C895" w14:textId="57B54917" w:rsidR="00E6784D" w:rsidRPr="005854FB" w:rsidRDefault="00E6784D" w:rsidP="00C32F45">
            <w:pPr>
              <w:rPr>
                <w:rFonts w:cs="Arial"/>
                <w:b/>
                <w:szCs w:val="20"/>
              </w:rPr>
            </w:pPr>
            <w:r w:rsidRPr="005854FB">
              <w:rPr>
                <w:rFonts w:cs="Arial"/>
                <w:b/>
                <w:szCs w:val="20"/>
              </w:rPr>
              <w:t>Standard X</w:t>
            </w:r>
            <w:r>
              <w:rPr>
                <w:rFonts w:cs="Arial"/>
                <w:b/>
                <w:szCs w:val="20"/>
              </w:rPr>
              <w:t>V</w:t>
            </w:r>
            <w:r w:rsidRPr="005854FB">
              <w:rPr>
                <w:rFonts w:cs="Arial"/>
                <w:b/>
                <w:szCs w:val="20"/>
              </w:rPr>
              <w:t>.</w:t>
            </w:r>
            <w:r>
              <w:rPr>
                <w:rFonts w:cs="Arial"/>
                <w:b/>
                <w:szCs w:val="20"/>
              </w:rPr>
              <w:t>A</w:t>
            </w:r>
            <w:r w:rsidRPr="005854FB">
              <w:rPr>
                <w:rFonts w:cs="Arial"/>
                <w:b/>
                <w:szCs w:val="20"/>
              </w:rPr>
              <w:t xml:space="preserve">. – </w:t>
            </w:r>
            <w:r>
              <w:rPr>
                <w:rFonts w:cs="Arial"/>
                <w:b/>
                <w:szCs w:val="20"/>
              </w:rPr>
              <w:t>Standard is Evident, Emerging, Not Evident, or Not Applicable</w:t>
            </w:r>
          </w:p>
        </w:tc>
        <w:tc>
          <w:tcPr>
            <w:tcW w:w="1944" w:type="dxa"/>
            <w:gridSpan w:val="3"/>
            <w:shd w:val="clear" w:color="auto" w:fill="E2EFD9" w:themeFill="accent6" w:themeFillTint="33"/>
          </w:tcPr>
          <w:p w14:paraId="4186EFE5" w14:textId="77777777" w:rsidR="00E6784D" w:rsidRPr="005854FB" w:rsidRDefault="00000000" w:rsidP="00C32F45">
            <w:pPr>
              <w:rPr>
                <w:rFonts w:cs="Arial"/>
                <w:b/>
                <w:szCs w:val="20"/>
              </w:rPr>
            </w:pPr>
            <w:sdt>
              <w:sdtPr>
                <w:rPr>
                  <w:rStyle w:val="Style1"/>
                </w:rPr>
                <w:alias w:val="Finding "/>
                <w:tag w:val="Finding "/>
                <w:id w:val="-1146126510"/>
                <w:placeholder>
                  <w:docPart w:val="1B4FB25AB9384B4DB1A778905EE49F45"/>
                </w:placeholder>
                <w:showingPlcHdr/>
                <w:comboBox>
                  <w:listItem w:displayText="Standard is Evident" w:value="Standard is Evident"/>
                  <w:listItem w:displayText="Standard is Emerging" w:value="Standard is Emerging"/>
                  <w:listItem w:displayText="Standard is Not Evident" w:value="Standard is Not Evident"/>
                  <w:listItem w:displayText="Not Applicable " w:value="Not Applicable "/>
                </w:comboBox>
              </w:sdtPr>
              <w:sdtEndPr>
                <w:rPr>
                  <w:rStyle w:val="DefaultParagraphFont"/>
                  <w:rFonts w:cs="Arial"/>
                  <w:b/>
                  <w:vanish/>
                  <w:sz w:val="20"/>
                  <w:szCs w:val="20"/>
                </w:rPr>
              </w:sdtEndPr>
              <w:sdtContent>
                <w:r w:rsidR="00E6784D" w:rsidRPr="00C94CE0">
                  <w:rPr>
                    <w:rStyle w:val="PlaceholderText"/>
                  </w:rPr>
                  <w:t>Choose a finding.</w:t>
                </w:r>
              </w:sdtContent>
            </w:sdt>
          </w:p>
        </w:tc>
      </w:tr>
    </w:tbl>
    <w:p w14:paraId="7EBEABC7" w14:textId="77777777" w:rsidR="00E6784D" w:rsidRDefault="00E6784D" w:rsidP="00341438">
      <w:pPr>
        <w:spacing w:after="0" w:line="240" w:lineRule="auto"/>
        <w:rPr>
          <w:rFonts w:ascii="Calibri" w:eastAsia="Arial" w:hAnsi="Calibri" w:cs="Arial"/>
          <w:b/>
          <w:bCs/>
          <w:sz w:val="24"/>
          <w:szCs w:val="24"/>
          <w:u w:val="single"/>
        </w:rPr>
      </w:pPr>
    </w:p>
    <w:p w14:paraId="1C03EB9D" w14:textId="77777777" w:rsidR="00341438" w:rsidRPr="00512A8E" w:rsidRDefault="00341438" w:rsidP="00341438">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553157987"/>
          <w:placeholder>
            <w:docPart w:val="6A8981028CAE4F1B8F9A6987A2896E77"/>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5D72AC17" w14:textId="61DC7154" w:rsidR="00341438" w:rsidRPr="00512A8E" w:rsidRDefault="00341438" w:rsidP="00341438">
      <w:pPr>
        <w:spacing w:after="0" w:line="240" w:lineRule="auto"/>
        <w:rPr>
          <w:rFonts w:ascii="Calibri" w:eastAsia="Calibri" w:hAnsi="Calibri" w:cs="Arial"/>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931091119"/>
          <w:placeholder>
            <w:docPart w:val="77A07E8B174F4B53ACA37F4DBF0F761F"/>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1340E831" w14:textId="77777777" w:rsidR="00341438" w:rsidRPr="00512A8E" w:rsidRDefault="00341438" w:rsidP="00341438">
      <w:pPr>
        <w:spacing w:after="0" w:line="240" w:lineRule="auto"/>
        <w:rPr>
          <w:rFonts w:ascii="Calibri" w:eastAsia="Calibri" w:hAnsi="Calibri" w:cs="Arial"/>
        </w:rPr>
      </w:pPr>
    </w:p>
    <w:p w14:paraId="0B10C8AC" w14:textId="6D1C4EF2" w:rsidR="00A83741" w:rsidRPr="00512A8E" w:rsidRDefault="00A83741" w:rsidP="00A83741">
      <w:pPr>
        <w:spacing w:after="0" w:line="240" w:lineRule="auto"/>
        <w:rPr>
          <w:rFonts w:cs="Arial"/>
          <w:sz w:val="20"/>
          <w:szCs w:val="20"/>
        </w:rPr>
      </w:pPr>
      <w:r w:rsidRPr="005854FB">
        <w:rPr>
          <w:rFonts w:cs="Arial"/>
          <w:b/>
          <w:smallCaps/>
          <w:sz w:val="24"/>
          <w:szCs w:val="24"/>
          <w:u w:val="single"/>
        </w:rPr>
        <w:t xml:space="preserve">Exhibit </w:t>
      </w:r>
      <w:r>
        <w:rPr>
          <w:rFonts w:cs="Arial"/>
          <w:b/>
          <w:smallCaps/>
          <w:sz w:val="24"/>
          <w:szCs w:val="24"/>
          <w:u w:val="single"/>
        </w:rPr>
        <w:t>43</w:t>
      </w:r>
      <w:r w:rsidRPr="005854FB">
        <w:rPr>
          <w:rFonts w:cs="Arial"/>
          <w:b/>
          <w:smallCaps/>
          <w:sz w:val="24"/>
          <w:szCs w:val="24"/>
          <w:u w:val="single"/>
        </w:rPr>
        <w:t>:</w:t>
      </w:r>
      <w:r w:rsidRPr="007F5C5E">
        <w:rPr>
          <w:rFonts w:cs="Arial"/>
          <w:color w:val="0000FF"/>
          <w:sz w:val="20"/>
          <w:szCs w:val="20"/>
        </w:rPr>
        <w:t xml:space="preserve"> </w:t>
      </w:r>
      <w:sdt>
        <w:sdtPr>
          <w:rPr>
            <w:rFonts w:cs="Arial"/>
            <w:color w:val="0000FF"/>
            <w:sz w:val="20"/>
            <w:szCs w:val="20"/>
          </w:rPr>
          <w:id w:val="430015793"/>
          <w:placeholder>
            <w:docPart w:val="BE665F4BBC8644B0AEED76F76F5B453C"/>
          </w:placeholder>
          <w:temporary/>
          <w:showingPlcHdr/>
        </w:sdtPr>
        <w:sdtContent>
          <w:r w:rsidRPr="00397EB7">
            <w:rPr>
              <w:rFonts w:cs="Arial"/>
              <w:color w:val="767171" w:themeColor="background2" w:themeShade="80"/>
            </w:rPr>
            <w:t xml:space="preserve">Provide detailed feedback for </w:t>
          </w:r>
          <w:r>
            <w:rPr>
              <w:rFonts w:cs="Arial"/>
              <w:color w:val="767171" w:themeColor="background2" w:themeShade="80"/>
            </w:rPr>
            <w:t>the E</w:t>
          </w:r>
          <w:r w:rsidRPr="00397EB7">
            <w:rPr>
              <w:rFonts w:cs="Arial"/>
              <w:color w:val="767171" w:themeColor="background2" w:themeShade="80"/>
            </w:rPr>
            <w:t>xhibit</w:t>
          </w:r>
          <w:r>
            <w:rPr>
              <w:rFonts w:cs="Arial"/>
              <w:color w:val="767171" w:themeColor="background2" w:themeShade="80"/>
            </w:rPr>
            <w:t xml:space="preserve">(s) </w:t>
          </w:r>
          <w:r w:rsidRPr="00397EB7">
            <w:rPr>
              <w:rFonts w:cs="Arial"/>
              <w:color w:val="767171" w:themeColor="background2" w:themeShade="80"/>
            </w:rPr>
            <w:t>related to this core component. The applicant institution uses this feedback to strengthen its documentation, processes, and procedures.</w:t>
          </w:r>
        </w:sdtContent>
      </w:sdt>
    </w:p>
    <w:p w14:paraId="796E055E" w14:textId="77777777" w:rsidR="00A83741" w:rsidRPr="00512A8E" w:rsidRDefault="00A83741" w:rsidP="00341438">
      <w:pPr>
        <w:spacing w:after="0" w:line="240" w:lineRule="auto"/>
        <w:rPr>
          <w:rFonts w:ascii="Calibri" w:eastAsia="Calibri" w:hAnsi="Calibri" w:cs="Arial"/>
        </w:rPr>
      </w:pPr>
    </w:p>
    <w:p w14:paraId="3C18609D" w14:textId="77777777" w:rsidR="00341438" w:rsidRPr="00512A8E" w:rsidRDefault="00341438" w:rsidP="00341438">
      <w:pPr>
        <w:spacing w:after="0" w:line="240" w:lineRule="auto"/>
        <w:rPr>
          <w:rFonts w:ascii="Calibri" w:eastAsia="Arial" w:hAnsi="Calibri" w:cs="Arial"/>
        </w:rPr>
      </w:pPr>
      <w:r w:rsidRPr="0027349F">
        <w:rPr>
          <w:rFonts w:ascii="Calibri" w:eastAsia="Arial" w:hAnsi="Calibri" w:cs="Arial"/>
          <w:b/>
          <w:bCs/>
          <w:sz w:val="24"/>
          <w:szCs w:val="24"/>
          <w:u w:val="single"/>
        </w:rPr>
        <w:lastRenderedPageBreak/>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1673829762"/>
          <w:placeholder>
            <w:docPart w:val="63893938A2704506ACF2C3743D067614"/>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45C2183E" w14:textId="720D96EE" w:rsidR="00C7457E" w:rsidRPr="00512A8E" w:rsidRDefault="00C7457E" w:rsidP="00341438">
      <w:pPr>
        <w:spacing w:after="0" w:line="240" w:lineRule="auto"/>
        <w:contextualSpacing/>
        <w:rPr>
          <w:rFonts w:ascii="Calibri" w:eastAsia="Aptos" w:hAnsi="Calibri" w:cs="Aptos"/>
        </w:rPr>
      </w:pPr>
    </w:p>
    <w:sdt>
      <w:sdtPr>
        <w:rPr>
          <w:rFonts w:ascii="Calibri" w:eastAsia="Times New Roman" w:hAnsi="Calibri" w:cs="Times New Roman"/>
          <w:b/>
          <w:sz w:val="24"/>
          <w:szCs w:val="28"/>
        </w:rPr>
        <w:id w:val="-428966756"/>
        <w:lock w:val="sdtContentLocked"/>
        <w:placeholder>
          <w:docPart w:val="DefaultPlaceholder_-1854013440"/>
        </w:placeholder>
      </w:sdtPr>
      <w:sdtEndPr>
        <w:rPr>
          <w:rFonts w:eastAsia="Aptos" w:cs="Calibri"/>
          <w:b w:val="0"/>
          <w:szCs w:val="24"/>
        </w:rPr>
      </w:sdtEndPr>
      <w:sdtContent>
        <w:p w14:paraId="4228E68E" w14:textId="20262A77" w:rsidR="00C7457E" w:rsidRPr="00C7457E" w:rsidRDefault="00C7457E">
          <w:pPr>
            <w:keepNext/>
            <w:keepLines/>
            <w:numPr>
              <w:ilvl w:val="0"/>
              <w:numId w:val="19"/>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Record Retention</w:t>
          </w:r>
        </w:p>
        <w:p w14:paraId="36219BDF" w14:textId="60F48884"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institution’s financial, administrative, and student educational records are retained in accordance with laws applicable to the jurisdiction(s) in which the institution operates. The institution implements a comprehensive document retention policy. Transcripts are readily accessible and are maintained permanently in either print or digital form.</w:t>
          </w:r>
        </w:p>
      </w:sdtContent>
    </w:sdt>
    <w:p w14:paraId="4BAA7E39"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E6784D" w:rsidRPr="005854FB" w14:paraId="0797ED4E" w14:textId="77777777" w:rsidTr="00B71169">
        <w:tc>
          <w:tcPr>
            <w:tcW w:w="7416" w:type="dxa"/>
            <w:shd w:val="clear" w:color="auto" w:fill="E2EFD9" w:themeFill="accent6" w:themeFillTint="33"/>
          </w:tcPr>
          <w:p w14:paraId="49AA7E77" w14:textId="77777777" w:rsidR="00E6784D" w:rsidRPr="005854FB" w:rsidRDefault="00E6784D" w:rsidP="00C32F45">
            <w:pPr>
              <w:rPr>
                <w:rFonts w:cs="Arial"/>
                <w:b/>
                <w:szCs w:val="20"/>
              </w:rPr>
            </w:pPr>
            <w:r w:rsidRPr="005854FB">
              <w:rPr>
                <w:rFonts w:cs="Arial"/>
                <w:b/>
                <w:szCs w:val="20"/>
              </w:rPr>
              <w:t>Questions</w:t>
            </w:r>
          </w:p>
        </w:tc>
        <w:tc>
          <w:tcPr>
            <w:tcW w:w="648" w:type="dxa"/>
            <w:shd w:val="clear" w:color="auto" w:fill="E2EFD9" w:themeFill="accent6" w:themeFillTint="33"/>
            <w:vAlign w:val="center"/>
          </w:tcPr>
          <w:p w14:paraId="2CC283FB" w14:textId="77777777" w:rsidR="00E6784D" w:rsidRPr="005854FB" w:rsidRDefault="00E6784D" w:rsidP="002E1455">
            <w:pPr>
              <w:jc w:val="center"/>
              <w:rPr>
                <w:rFonts w:cs="Arial"/>
                <w:b/>
                <w:szCs w:val="20"/>
              </w:rPr>
            </w:pPr>
            <w:r w:rsidRPr="005854FB">
              <w:rPr>
                <w:rFonts w:cs="Arial"/>
                <w:b/>
                <w:szCs w:val="20"/>
              </w:rPr>
              <w:t>Yes</w:t>
            </w:r>
          </w:p>
        </w:tc>
        <w:tc>
          <w:tcPr>
            <w:tcW w:w="648" w:type="dxa"/>
            <w:shd w:val="clear" w:color="auto" w:fill="E2EFD9" w:themeFill="accent6" w:themeFillTint="33"/>
            <w:vAlign w:val="center"/>
          </w:tcPr>
          <w:p w14:paraId="3D4E0B7A" w14:textId="77777777" w:rsidR="00E6784D" w:rsidRPr="005854FB" w:rsidRDefault="00E6784D" w:rsidP="002E1455">
            <w:pPr>
              <w:jc w:val="center"/>
              <w:rPr>
                <w:rFonts w:cs="Arial"/>
                <w:b/>
                <w:szCs w:val="20"/>
              </w:rPr>
            </w:pPr>
            <w:r w:rsidRPr="005854FB">
              <w:rPr>
                <w:rFonts w:cs="Arial"/>
                <w:b/>
                <w:szCs w:val="20"/>
              </w:rPr>
              <w:t>No</w:t>
            </w:r>
          </w:p>
        </w:tc>
        <w:tc>
          <w:tcPr>
            <w:tcW w:w="648" w:type="dxa"/>
            <w:shd w:val="clear" w:color="auto" w:fill="E2EFD9" w:themeFill="accent6" w:themeFillTint="33"/>
            <w:vAlign w:val="center"/>
          </w:tcPr>
          <w:p w14:paraId="761B123F" w14:textId="77777777" w:rsidR="00E6784D" w:rsidRPr="005854FB" w:rsidRDefault="00E6784D" w:rsidP="002E1455">
            <w:pPr>
              <w:jc w:val="center"/>
              <w:rPr>
                <w:rFonts w:cs="Arial"/>
                <w:b/>
                <w:szCs w:val="20"/>
              </w:rPr>
            </w:pPr>
            <w:r w:rsidRPr="005854FB">
              <w:rPr>
                <w:rFonts w:cs="Arial"/>
                <w:b/>
                <w:szCs w:val="20"/>
              </w:rPr>
              <w:t>N/A</w:t>
            </w:r>
          </w:p>
        </w:tc>
      </w:tr>
      <w:tr w:rsidR="00E6784D" w:rsidRPr="005854FB" w14:paraId="7F370DE1" w14:textId="77777777" w:rsidTr="00B71169">
        <w:tc>
          <w:tcPr>
            <w:tcW w:w="7416" w:type="dxa"/>
            <w:shd w:val="clear" w:color="auto" w:fill="E2EFD9" w:themeFill="accent6" w:themeFillTint="33"/>
          </w:tcPr>
          <w:p w14:paraId="6A778AE5" w14:textId="71A57584" w:rsidR="00E6784D" w:rsidRPr="005854FB" w:rsidRDefault="00E6784D" w:rsidP="00C32F45">
            <w:pPr>
              <w:rPr>
                <w:rFonts w:cs="Arial"/>
                <w:szCs w:val="20"/>
              </w:rPr>
            </w:pPr>
            <w:r w:rsidRPr="005854FB">
              <w:rPr>
                <w:rFonts w:cs="Arial"/>
                <w:szCs w:val="20"/>
              </w:rPr>
              <w:t xml:space="preserve">Does the institution follow adequate </w:t>
            </w:r>
            <w:r>
              <w:rPr>
                <w:rFonts w:cs="Arial"/>
                <w:szCs w:val="20"/>
              </w:rPr>
              <w:t xml:space="preserve">processes </w:t>
            </w:r>
            <w:r w:rsidRPr="005854FB">
              <w:rPr>
                <w:rFonts w:cs="Arial"/>
                <w:szCs w:val="20"/>
              </w:rPr>
              <w:t xml:space="preserve">for retaining financial, administrative, and student records in accordance with </w:t>
            </w:r>
            <w:r>
              <w:rPr>
                <w:rFonts w:cs="Arial"/>
                <w:szCs w:val="20"/>
              </w:rPr>
              <w:t xml:space="preserve">the </w:t>
            </w:r>
            <w:r w:rsidRPr="002D186F">
              <w:rPr>
                <w:rFonts w:cstheme="minorHAnsi"/>
              </w:rPr>
              <w:t>laws applicable to the jurisdiction(s) in which the institution operates</w:t>
            </w:r>
            <w:r w:rsidRPr="005854FB">
              <w:rPr>
                <w:rFonts w:cs="Arial"/>
                <w:szCs w:val="20"/>
              </w:rPr>
              <w:t xml:space="preserve">? </w:t>
            </w:r>
          </w:p>
        </w:tc>
        <w:sdt>
          <w:sdtPr>
            <w:rPr>
              <w:rFonts w:cs="Arial"/>
            </w:rPr>
            <w:id w:val="88537104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71870ED" w14:textId="77777777" w:rsidR="00E6784D" w:rsidRPr="005854FB" w:rsidRDefault="00E6784D" w:rsidP="002E1455">
                <w:pPr>
                  <w:jc w:val="center"/>
                  <w:rPr>
                    <w:rFonts w:cs="Arial"/>
                    <w:szCs w:val="20"/>
                  </w:rPr>
                </w:pPr>
                <w:r w:rsidRPr="00B62B06">
                  <w:rPr>
                    <w:rFonts w:ascii="MS Gothic" w:eastAsia="MS Gothic" w:hAnsi="MS Gothic" w:cs="Arial" w:hint="eastAsia"/>
                  </w:rPr>
                  <w:t>☐</w:t>
                </w:r>
              </w:p>
            </w:tc>
          </w:sdtContent>
        </w:sdt>
        <w:sdt>
          <w:sdtPr>
            <w:rPr>
              <w:rFonts w:cs="Arial"/>
            </w:rPr>
            <w:id w:val="-118820757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FB0DFA1" w14:textId="77777777" w:rsidR="00E6784D" w:rsidRPr="005854FB" w:rsidRDefault="00E6784D" w:rsidP="002E1455">
                <w:pPr>
                  <w:jc w:val="center"/>
                  <w:rPr>
                    <w:rFonts w:cs="Arial"/>
                    <w:szCs w:val="20"/>
                  </w:rPr>
                </w:pPr>
                <w:r w:rsidRPr="00B62B06">
                  <w:rPr>
                    <w:rFonts w:ascii="MS Gothic" w:eastAsia="MS Gothic" w:hAnsi="MS Gothic" w:cs="Arial" w:hint="eastAsia"/>
                  </w:rPr>
                  <w:t>☐</w:t>
                </w:r>
              </w:p>
            </w:tc>
          </w:sdtContent>
        </w:sdt>
        <w:sdt>
          <w:sdtPr>
            <w:rPr>
              <w:rFonts w:cs="Arial"/>
            </w:rPr>
            <w:id w:val="179979495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F8011C8" w14:textId="77777777" w:rsidR="00E6784D" w:rsidRPr="005854FB" w:rsidRDefault="00E6784D" w:rsidP="002E1455">
                <w:pPr>
                  <w:jc w:val="center"/>
                  <w:rPr>
                    <w:rFonts w:cs="Arial"/>
                    <w:szCs w:val="20"/>
                  </w:rPr>
                </w:pPr>
                <w:r w:rsidRPr="00B62B06">
                  <w:rPr>
                    <w:rFonts w:ascii="MS Gothic" w:eastAsia="MS Gothic" w:hAnsi="MS Gothic" w:cs="Arial" w:hint="eastAsia"/>
                  </w:rPr>
                  <w:t>☐</w:t>
                </w:r>
              </w:p>
            </w:tc>
          </w:sdtContent>
        </w:sdt>
      </w:tr>
      <w:tr w:rsidR="00E6784D" w:rsidRPr="005854FB" w14:paraId="2FCAF9EA" w14:textId="77777777" w:rsidTr="00B71169">
        <w:tc>
          <w:tcPr>
            <w:tcW w:w="7416" w:type="dxa"/>
            <w:shd w:val="clear" w:color="auto" w:fill="E2EFD9" w:themeFill="accent6" w:themeFillTint="33"/>
          </w:tcPr>
          <w:p w14:paraId="7E1C63F9" w14:textId="77777777" w:rsidR="00E6784D" w:rsidRPr="005854FB" w:rsidRDefault="00E6784D" w:rsidP="00C32F45">
            <w:pPr>
              <w:rPr>
                <w:rFonts w:cs="Arial"/>
                <w:szCs w:val="20"/>
              </w:rPr>
            </w:pPr>
            <w:r w:rsidRPr="005854FB">
              <w:rPr>
                <w:rFonts w:cs="Arial"/>
                <w:szCs w:val="20"/>
              </w:rPr>
              <w:t>Did the institution state how long financial records are maintained?</w:t>
            </w:r>
          </w:p>
        </w:tc>
        <w:sdt>
          <w:sdtPr>
            <w:rPr>
              <w:rFonts w:cs="Arial"/>
            </w:rPr>
            <w:id w:val="43518002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23455BF" w14:textId="77777777" w:rsidR="00E6784D" w:rsidRPr="005854FB" w:rsidRDefault="00E6784D" w:rsidP="002E1455">
                <w:pPr>
                  <w:jc w:val="center"/>
                  <w:rPr>
                    <w:rFonts w:cs="Arial"/>
                    <w:szCs w:val="20"/>
                  </w:rPr>
                </w:pPr>
                <w:r w:rsidRPr="00B62B06">
                  <w:rPr>
                    <w:rFonts w:ascii="MS Gothic" w:eastAsia="MS Gothic" w:hAnsi="MS Gothic" w:cs="Arial" w:hint="eastAsia"/>
                  </w:rPr>
                  <w:t>☐</w:t>
                </w:r>
              </w:p>
            </w:tc>
          </w:sdtContent>
        </w:sdt>
        <w:sdt>
          <w:sdtPr>
            <w:rPr>
              <w:rFonts w:cs="Arial"/>
            </w:rPr>
            <w:id w:val="125987431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CCA57D4" w14:textId="77777777" w:rsidR="00E6784D" w:rsidRPr="005854FB" w:rsidRDefault="00E6784D" w:rsidP="002E1455">
                <w:pPr>
                  <w:jc w:val="center"/>
                  <w:rPr>
                    <w:rFonts w:cs="Arial"/>
                    <w:szCs w:val="20"/>
                  </w:rPr>
                </w:pPr>
                <w:r w:rsidRPr="00B62B06">
                  <w:rPr>
                    <w:rFonts w:ascii="MS Gothic" w:eastAsia="MS Gothic" w:hAnsi="MS Gothic" w:cs="Arial" w:hint="eastAsia"/>
                  </w:rPr>
                  <w:t>☐</w:t>
                </w:r>
              </w:p>
            </w:tc>
          </w:sdtContent>
        </w:sdt>
        <w:sdt>
          <w:sdtPr>
            <w:rPr>
              <w:rFonts w:cs="Arial"/>
            </w:rPr>
            <w:id w:val="-65552791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99838E2" w14:textId="77777777" w:rsidR="00E6784D" w:rsidRPr="005854FB" w:rsidRDefault="00E6784D" w:rsidP="002E1455">
                <w:pPr>
                  <w:jc w:val="center"/>
                  <w:rPr>
                    <w:rFonts w:cs="Arial"/>
                    <w:szCs w:val="20"/>
                  </w:rPr>
                </w:pPr>
                <w:r w:rsidRPr="00B62B06">
                  <w:rPr>
                    <w:rFonts w:ascii="MS Gothic" w:eastAsia="MS Gothic" w:hAnsi="MS Gothic" w:cs="Arial" w:hint="eastAsia"/>
                  </w:rPr>
                  <w:t>☐</w:t>
                </w:r>
              </w:p>
            </w:tc>
          </w:sdtContent>
        </w:sdt>
      </w:tr>
      <w:tr w:rsidR="00E6784D" w:rsidRPr="005854FB" w14:paraId="1D6BDCA0" w14:textId="77777777" w:rsidTr="00B71169">
        <w:tc>
          <w:tcPr>
            <w:tcW w:w="7416" w:type="dxa"/>
            <w:shd w:val="clear" w:color="auto" w:fill="E2EFD9" w:themeFill="accent6" w:themeFillTint="33"/>
          </w:tcPr>
          <w:p w14:paraId="18E2483F" w14:textId="77777777" w:rsidR="00E6784D" w:rsidRPr="005854FB" w:rsidRDefault="00E6784D" w:rsidP="00C32F45">
            <w:pPr>
              <w:rPr>
                <w:rFonts w:cs="Arial"/>
                <w:szCs w:val="20"/>
              </w:rPr>
            </w:pPr>
            <w:r w:rsidRPr="005854FB">
              <w:rPr>
                <w:rFonts w:cs="Arial"/>
                <w:szCs w:val="20"/>
              </w:rPr>
              <w:t>Did the institution state how long administrative records are maintained?</w:t>
            </w:r>
          </w:p>
        </w:tc>
        <w:sdt>
          <w:sdtPr>
            <w:rPr>
              <w:rFonts w:cs="Arial"/>
            </w:rPr>
            <w:id w:val="-181502236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BFA623E" w14:textId="77777777" w:rsidR="00E6784D" w:rsidRPr="005854FB" w:rsidRDefault="00E6784D" w:rsidP="002E1455">
                <w:pPr>
                  <w:jc w:val="center"/>
                  <w:rPr>
                    <w:rFonts w:cs="Arial"/>
                    <w:szCs w:val="20"/>
                  </w:rPr>
                </w:pPr>
                <w:r w:rsidRPr="00B62B06">
                  <w:rPr>
                    <w:rFonts w:ascii="MS Gothic" w:eastAsia="MS Gothic" w:hAnsi="MS Gothic" w:cs="Arial" w:hint="eastAsia"/>
                  </w:rPr>
                  <w:t>☐</w:t>
                </w:r>
              </w:p>
            </w:tc>
          </w:sdtContent>
        </w:sdt>
        <w:sdt>
          <w:sdtPr>
            <w:rPr>
              <w:rFonts w:cs="Arial"/>
            </w:rPr>
            <w:id w:val="109058343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F97B7B2" w14:textId="77777777" w:rsidR="00E6784D" w:rsidRPr="005854FB" w:rsidRDefault="00E6784D" w:rsidP="002E1455">
                <w:pPr>
                  <w:jc w:val="center"/>
                  <w:rPr>
                    <w:rFonts w:cs="Arial"/>
                    <w:szCs w:val="20"/>
                  </w:rPr>
                </w:pPr>
                <w:r w:rsidRPr="00B62B06">
                  <w:rPr>
                    <w:rFonts w:ascii="MS Gothic" w:eastAsia="MS Gothic" w:hAnsi="MS Gothic" w:cs="Arial" w:hint="eastAsia"/>
                  </w:rPr>
                  <w:t>☐</w:t>
                </w:r>
              </w:p>
            </w:tc>
          </w:sdtContent>
        </w:sdt>
        <w:sdt>
          <w:sdtPr>
            <w:rPr>
              <w:rFonts w:cs="Arial"/>
            </w:rPr>
            <w:id w:val="3378622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A6EF2F7" w14:textId="77777777" w:rsidR="00E6784D" w:rsidRPr="005854FB" w:rsidRDefault="00E6784D" w:rsidP="002E1455">
                <w:pPr>
                  <w:jc w:val="center"/>
                  <w:rPr>
                    <w:rFonts w:cs="Arial"/>
                    <w:szCs w:val="20"/>
                  </w:rPr>
                </w:pPr>
                <w:r w:rsidRPr="00B62B06">
                  <w:rPr>
                    <w:rFonts w:ascii="MS Gothic" w:eastAsia="MS Gothic" w:hAnsi="MS Gothic" w:cs="Arial" w:hint="eastAsia"/>
                  </w:rPr>
                  <w:t>☐</w:t>
                </w:r>
              </w:p>
            </w:tc>
          </w:sdtContent>
        </w:sdt>
      </w:tr>
      <w:tr w:rsidR="00E6784D" w:rsidRPr="005854FB" w14:paraId="702E5FE0" w14:textId="77777777" w:rsidTr="00B71169">
        <w:tc>
          <w:tcPr>
            <w:tcW w:w="7416" w:type="dxa"/>
            <w:shd w:val="clear" w:color="auto" w:fill="E2EFD9" w:themeFill="accent6" w:themeFillTint="33"/>
          </w:tcPr>
          <w:p w14:paraId="4DFBB95F" w14:textId="77777777" w:rsidR="00E6784D" w:rsidRPr="005854FB" w:rsidRDefault="00E6784D" w:rsidP="00C32F45">
            <w:pPr>
              <w:rPr>
                <w:rFonts w:cs="Arial"/>
                <w:szCs w:val="20"/>
              </w:rPr>
            </w:pPr>
            <w:r w:rsidRPr="005854FB">
              <w:rPr>
                <w:rFonts w:cs="Arial"/>
                <w:szCs w:val="20"/>
              </w:rPr>
              <w:t xml:space="preserve">Did the institution state how long student records are maintained? </w:t>
            </w:r>
          </w:p>
        </w:tc>
        <w:sdt>
          <w:sdtPr>
            <w:rPr>
              <w:rFonts w:cs="Arial"/>
            </w:rPr>
            <w:id w:val="-90189710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D0343C8" w14:textId="77777777" w:rsidR="00E6784D" w:rsidRPr="005854FB" w:rsidRDefault="00E6784D" w:rsidP="002E1455">
                <w:pPr>
                  <w:jc w:val="center"/>
                  <w:rPr>
                    <w:rFonts w:cs="Arial"/>
                    <w:szCs w:val="20"/>
                  </w:rPr>
                </w:pPr>
                <w:r w:rsidRPr="00B62B06">
                  <w:rPr>
                    <w:rFonts w:ascii="MS Gothic" w:eastAsia="MS Gothic" w:hAnsi="MS Gothic" w:cs="Arial" w:hint="eastAsia"/>
                  </w:rPr>
                  <w:t>☐</w:t>
                </w:r>
              </w:p>
            </w:tc>
          </w:sdtContent>
        </w:sdt>
        <w:sdt>
          <w:sdtPr>
            <w:rPr>
              <w:rFonts w:cs="Arial"/>
            </w:rPr>
            <w:id w:val="155998027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14C3A6F" w14:textId="77777777" w:rsidR="00E6784D" w:rsidRPr="005854FB" w:rsidRDefault="00E6784D" w:rsidP="002E1455">
                <w:pPr>
                  <w:jc w:val="center"/>
                  <w:rPr>
                    <w:rFonts w:cs="Arial"/>
                    <w:szCs w:val="20"/>
                  </w:rPr>
                </w:pPr>
                <w:r w:rsidRPr="00B62B06">
                  <w:rPr>
                    <w:rFonts w:ascii="MS Gothic" w:eastAsia="MS Gothic" w:hAnsi="MS Gothic" w:cs="Arial" w:hint="eastAsia"/>
                  </w:rPr>
                  <w:t>☐</w:t>
                </w:r>
              </w:p>
            </w:tc>
          </w:sdtContent>
        </w:sdt>
        <w:sdt>
          <w:sdtPr>
            <w:rPr>
              <w:rFonts w:cs="Arial"/>
            </w:rPr>
            <w:id w:val="-135248815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46A6195" w14:textId="77777777" w:rsidR="00E6784D" w:rsidRPr="005854FB" w:rsidRDefault="00E6784D" w:rsidP="002E1455">
                <w:pPr>
                  <w:jc w:val="center"/>
                  <w:rPr>
                    <w:rFonts w:cs="Arial"/>
                    <w:szCs w:val="20"/>
                  </w:rPr>
                </w:pPr>
                <w:r w:rsidRPr="00B62B06">
                  <w:rPr>
                    <w:rFonts w:ascii="MS Gothic" w:eastAsia="MS Gothic" w:hAnsi="MS Gothic" w:cs="Arial" w:hint="eastAsia"/>
                  </w:rPr>
                  <w:t>☐</w:t>
                </w:r>
              </w:p>
            </w:tc>
          </w:sdtContent>
        </w:sdt>
      </w:tr>
      <w:tr w:rsidR="00E6784D" w:rsidRPr="005854FB" w14:paraId="26ED0EDA" w14:textId="77777777" w:rsidTr="00B71169">
        <w:tc>
          <w:tcPr>
            <w:tcW w:w="7416" w:type="dxa"/>
            <w:shd w:val="clear" w:color="auto" w:fill="E2EFD9" w:themeFill="accent6" w:themeFillTint="33"/>
          </w:tcPr>
          <w:p w14:paraId="3E2110E8" w14:textId="77777777" w:rsidR="00E6784D" w:rsidRPr="005854FB" w:rsidRDefault="00E6784D" w:rsidP="00C32F45">
            <w:pPr>
              <w:rPr>
                <w:rFonts w:cs="Arial"/>
                <w:szCs w:val="20"/>
              </w:rPr>
            </w:pPr>
            <w:r w:rsidRPr="005854FB">
              <w:rPr>
                <w:rFonts w:cs="Arial"/>
                <w:szCs w:val="20"/>
              </w:rPr>
              <w:t>Does the institution implement an adequate comprehensive document retention policy?</w:t>
            </w:r>
          </w:p>
        </w:tc>
        <w:sdt>
          <w:sdtPr>
            <w:rPr>
              <w:rFonts w:cs="Arial"/>
            </w:rPr>
            <w:id w:val="69851285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59269ED" w14:textId="77777777" w:rsidR="00E6784D" w:rsidRPr="005854FB" w:rsidRDefault="00E6784D" w:rsidP="002E1455">
                <w:pPr>
                  <w:jc w:val="center"/>
                  <w:rPr>
                    <w:rFonts w:cs="Arial"/>
                    <w:szCs w:val="20"/>
                  </w:rPr>
                </w:pPr>
                <w:r w:rsidRPr="00B62B06">
                  <w:rPr>
                    <w:rFonts w:ascii="MS Gothic" w:eastAsia="MS Gothic" w:hAnsi="MS Gothic" w:cs="Arial" w:hint="eastAsia"/>
                  </w:rPr>
                  <w:t>☐</w:t>
                </w:r>
              </w:p>
            </w:tc>
          </w:sdtContent>
        </w:sdt>
        <w:sdt>
          <w:sdtPr>
            <w:rPr>
              <w:rFonts w:cs="Arial"/>
            </w:rPr>
            <w:id w:val="187511923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CF6742D" w14:textId="77777777" w:rsidR="00E6784D" w:rsidRPr="005854FB" w:rsidRDefault="00E6784D" w:rsidP="002E1455">
                <w:pPr>
                  <w:jc w:val="center"/>
                  <w:rPr>
                    <w:rFonts w:cs="Arial"/>
                    <w:szCs w:val="20"/>
                  </w:rPr>
                </w:pPr>
                <w:r w:rsidRPr="00B62B06">
                  <w:rPr>
                    <w:rFonts w:ascii="MS Gothic" w:eastAsia="MS Gothic" w:hAnsi="MS Gothic" w:cs="Arial" w:hint="eastAsia"/>
                  </w:rPr>
                  <w:t>☐</w:t>
                </w:r>
              </w:p>
            </w:tc>
          </w:sdtContent>
        </w:sdt>
        <w:sdt>
          <w:sdtPr>
            <w:rPr>
              <w:rFonts w:cs="Arial"/>
            </w:rPr>
            <w:id w:val="164338668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5D3BC57" w14:textId="77777777" w:rsidR="00E6784D" w:rsidRPr="005854FB" w:rsidRDefault="00E6784D" w:rsidP="002E1455">
                <w:pPr>
                  <w:jc w:val="center"/>
                  <w:rPr>
                    <w:rFonts w:cs="Arial"/>
                    <w:szCs w:val="20"/>
                  </w:rPr>
                </w:pPr>
                <w:r w:rsidRPr="00B62B06">
                  <w:rPr>
                    <w:rFonts w:ascii="MS Gothic" w:eastAsia="MS Gothic" w:hAnsi="MS Gothic" w:cs="Arial" w:hint="eastAsia"/>
                  </w:rPr>
                  <w:t>☐</w:t>
                </w:r>
              </w:p>
            </w:tc>
          </w:sdtContent>
        </w:sdt>
      </w:tr>
      <w:tr w:rsidR="00E6784D" w:rsidRPr="005854FB" w14:paraId="1E0DBD07" w14:textId="77777777" w:rsidTr="00B71169">
        <w:tc>
          <w:tcPr>
            <w:tcW w:w="7416" w:type="dxa"/>
            <w:shd w:val="clear" w:color="auto" w:fill="E2EFD9" w:themeFill="accent6" w:themeFillTint="33"/>
          </w:tcPr>
          <w:p w14:paraId="6F5F9257" w14:textId="0F131828" w:rsidR="00E6784D" w:rsidRPr="005854FB" w:rsidRDefault="00E6784D" w:rsidP="00C32F45">
            <w:pPr>
              <w:rPr>
                <w:rFonts w:cs="Arial"/>
                <w:szCs w:val="20"/>
              </w:rPr>
            </w:pPr>
            <w:r w:rsidRPr="005854FB">
              <w:rPr>
                <w:rFonts w:cs="Arial"/>
                <w:szCs w:val="20"/>
              </w:rPr>
              <w:t xml:space="preserve">Did the institution identify </w:t>
            </w:r>
            <w:r>
              <w:rPr>
                <w:rFonts w:cs="Arial"/>
                <w:szCs w:val="20"/>
              </w:rPr>
              <w:t>those</w:t>
            </w:r>
            <w:r w:rsidRPr="005854FB">
              <w:rPr>
                <w:rFonts w:cs="Arial"/>
                <w:szCs w:val="20"/>
              </w:rPr>
              <w:t xml:space="preserve"> responsible for </w:t>
            </w:r>
            <w:r>
              <w:rPr>
                <w:rFonts w:cs="Arial"/>
                <w:szCs w:val="20"/>
              </w:rPr>
              <w:t>en</w:t>
            </w:r>
            <w:r w:rsidRPr="005854FB">
              <w:rPr>
                <w:rFonts w:cs="Arial"/>
                <w:szCs w:val="20"/>
              </w:rPr>
              <w:t xml:space="preserve">suring the proper retention of financial, administrative, and student records? </w:t>
            </w:r>
          </w:p>
        </w:tc>
        <w:sdt>
          <w:sdtPr>
            <w:rPr>
              <w:rFonts w:cs="Arial"/>
            </w:rPr>
            <w:id w:val="104040287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07E08F2" w14:textId="77777777" w:rsidR="00E6784D" w:rsidRPr="005854FB" w:rsidRDefault="00E6784D" w:rsidP="002E1455">
                <w:pPr>
                  <w:jc w:val="center"/>
                  <w:rPr>
                    <w:rFonts w:cs="Arial"/>
                    <w:szCs w:val="20"/>
                  </w:rPr>
                </w:pPr>
                <w:r w:rsidRPr="00B62B06">
                  <w:rPr>
                    <w:rFonts w:ascii="MS Gothic" w:eastAsia="MS Gothic" w:hAnsi="MS Gothic" w:cs="Arial" w:hint="eastAsia"/>
                  </w:rPr>
                  <w:t>☐</w:t>
                </w:r>
              </w:p>
            </w:tc>
          </w:sdtContent>
        </w:sdt>
        <w:sdt>
          <w:sdtPr>
            <w:rPr>
              <w:rFonts w:cs="Arial"/>
            </w:rPr>
            <w:id w:val="-88572372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E29F0C6" w14:textId="77777777" w:rsidR="00E6784D" w:rsidRPr="005854FB" w:rsidRDefault="00E6784D" w:rsidP="002E1455">
                <w:pPr>
                  <w:jc w:val="center"/>
                  <w:rPr>
                    <w:rFonts w:cs="Arial"/>
                    <w:szCs w:val="20"/>
                  </w:rPr>
                </w:pPr>
                <w:r w:rsidRPr="00B62B06">
                  <w:rPr>
                    <w:rFonts w:ascii="MS Gothic" w:eastAsia="MS Gothic" w:hAnsi="MS Gothic" w:cs="Arial" w:hint="eastAsia"/>
                  </w:rPr>
                  <w:t>☐</w:t>
                </w:r>
              </w:p>
            </w:tc>
          </w:sdtContent>
        </w:sdt>
        <w:sdt>
          <w:sdtPr>
            <w:rPr>
              <w:rFonts w:cs="Arial"/>
            </w:rPr>
            <w:id w:val="129148138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A06B2FE" w14:textId="77777777" w:rsidR="00E6784D" w:rsidRPr="005854FB" w:rsidRDefault="00E6784D" w:rsidP="002E1455">
                <w:pPr>
                  <w:jc w:val="center"/>
                  <w:rPr>
                    <w:rFonts w:cs="Arial"/>
                    <w:szCs w:val="20"/>
                  </w:rPr>
                </w:pPr>
                <w:r w:rsidRPr="00B62B06">
                  <w:rPr>
                    <w:rFonts w:ascii="MS Gothic" w:eastAsia="MS Gothic" w:hAnsi="MS Gothic" w:cs="Arial" w:hint="eastAsia"/>
                  </w:rPr>
                  <w:t>☐</w:t>
                </w:r>
              </w:p>
            </w:tc>
          </w:sdtContent>
        </w:sdt>
      </w:tr>
      <w:tr w:rsidR="00E6784D" w:rsidRPr="005854FB" w14:paraId="673C9727" w14:textId="77777777" w:rsidTr="00B71169">
        <w:tc>
          <w:tcPr>
            <w:tcW w:w="7416" w:type="dxa"/>
            <w:shd w:val="clear" w:color="auto" w:fill="E2EFD9" w:themeFill="accent6" w:themeFillTint="33"/>
          </w:tcPr>
          <w:p w14:paraId="48CD2ECF" w14:textId="77777777" w:rsidR="00E6784D" w:rsidRPr="005854FB" w:rsidRDefault="00E6784D" w:rsidP="00C32F45">
            <w:pPr>
              <w:rPr>
                <w:rFonts w:cs="Arial"/>
                <w:szCs w:val="20"/>
              </w:rPr>
            </w:pPr>
            <w:r w:rsidRPr="005854FB">
              <w:rPr>
                <w:rFonts w:cs="Arial"/>
                <w:szCs w:val="20"/>
              </w:rPr>
              <w:t>Does the institution conduct regular internal audits for compliance with all applicable federal and state laws?</w:t>
            </w:r>
          </w:p>
        </w:tc>
        <w:sdt>
          <w:sdtPr>
            <w:rPr>
              <w:rFonts w:cs="Arial"/>
            </w:rPr>
            <w:id w:val="129308817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289993D" w14:textId="77777777" w:rsidR="00E6784D" w:rsidRPr="005854FB" w:rsidRDefault="00E6784D" w:rsidP="002E1455">
                <w:pPr>
                  <w:jc w:val="center"/>
                  <w:rPr>
                    <w:rFonts w:cs="Arial"/>
                    <w:szCs w:val="20"/>
                  </w:rPr>
                </w:pPr>
                <w:r w:rsidRPr="00B62B06">
                  <w:rPr>
                    <w:rFonts w:ascii="MS Gothic" w:eastAsia="MS Gothic" w:hAnsi="MS Gothic" w:cs="Arial" w:hint="eastAsia"/>
                  </w:rPr>
                  <w:t>☐</w:t>
                </w:r>
              </w:p>
            </w:tc>
          </w:sdtContent>
        </w:sdt>
        <w:sdt>
          <w:sdtPr>
            <w:rPr>
              <w:rFonts w:cs="Arial"/>
            </w:rPr>
            <w:id w:val="-109562075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3C86B0F" w14:textId="77777777" w:rsidR="00E6784D" w:rsidRPr="005854FB" w:rsidRDefault="00E6784D" w:rsidP="002E1455">
                <w:pPr>
                  <w:jc w:val="center"/>
                  <w:rPr>
                    <w:rFonts w:cs="Arial"/>
                    <w:szCs w:val="20"/>
                  </w:rPr>
                </w:pPr>
                <w:r w:rsidRPr="00B62B06">
                  <w:rPr>
                    <w:rFonts w:ascii="MS Gothic" w:eastAsia="MS Gothic" w:hAnsi="MS Gothic" w:cs="Arial" w:hint="eastAsia"/>
                  </w:rPr>
                  <w:t>☐</w:t>
                </w:r>
              </w:p>
            </w:tc>
          </w:sdtContent>
        </w:sdt>
        <w:sdt>
          <w:sdtPr>
            <w:rPr>
              <w:rFonts w:cs="Arial"/>
            </w:rPr>
            <w:id w:val="-100242922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AC01D9A" w14:textId="77777777" w:rsidR="00E6784D" w:rsidRPr="005854FB" w:rsidRDefault="00E6784D" w:rsidP="002E1455">
                <w:pPr>
                  <w:jc w:val="center"/>
                  <w:rPr>
                    <w:rFonts w:cs="Arial"/>
                    <w:szCs w:val="20"/>
                  </w:rPr>
                </w:pPr>
                <w:r w:rsidRPr="00B62B06">
                  <w:rPr>
                    <w:rFonts w:ascii="MS Gothic" w:eastAsia="MS Gothic" w:hAnsi="MS Gothic" w:cs="Arial" w:hint="eastAsia"/>
                  </w:rPr>
                  <w:t>☐</w:t>
                </w:r>
              </w:p>
            </w:tc>
          </w:sdtContent>
        </w:sdt>
      </w:tr>
      <w:tr w:rsidR="00E6784D" w:rsidRPr="005854FB" w14:paraId="1B8412C6" w14:textId="77777777" w:rsidTr="00B71169">
        <w:tc>
          <w:tcPr>
            <w:tcW w:w="7416" w:type="dxa"/>
            <w:shd w:val="clear" w:color="auto" w:fill="E2EFD9" w:themeFill="accent6" w:themeFillTint="33"/>
          </w:tcPr>
          <w:p w14:paraId="10196799" w14:textId="1E8A8F49" w:rsidR="00E6784D" w:rsidRPr="005854FB" w:rsidRDefault="00E6784D" w:rsidP="00C32F45">
            <w:pPr>
              <w:rPr>
                <w:rFonts w:cs="Arial"/>
                <w:szCs w:val="20"/>
              </w:rPr>
            </w:pPr>
            <w:r>
              <w:rPr>
                <w:rFonts w:cstheme="minorHAnsi"/>
              </w:rPr>
              <w:t>Is transcript information readily accessible and permanently maintained in order for the institution to produce an official transcript in a timely manner?</w:t>
            </w:r>
          </w:p>
        </w:tc>
        <w:sdt>
          <w:sdtPr>
            <w:rPr>
              <w:rFonts w:cs="Arial"/>
            </w:rPr>
            <w:id w:val="-98686045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9A818F2" w14:textId="77777777" w:rsidR="00E6784D" w:rsidRPr="005854FB" w:rsidRDefault="00E6784D" w:rsidP="002E1455">
                <w:pPr>
                  <w:jc w:val="center"/>
                  <w:rPr>
                    <w:rFonts w:cs="Arial"/>
                    <w:szCs w:val="20"/>
                  </w:rPr>
                </w:pPr>
                <w:r w:rsidRPr="00B62B06">
                  <w:rPr>
                    <w:rFonts w:ascii="MS Gothic" w:eastAsia="MS Gothic" w:hAnsi="MS Gothic" w:cs="Arial" w:hint="eastAsia"/>
                  </w:rPr>
                  <w:t>☐</w:t>
                </w:r>
              </w:p>
            </w:tc>
          </w:sdtContent>
        </w:sdt>
        <w:sdt>
          <w:sdtPr>
            <w:rPr>
              <w:rFonts w:cs="Arial"/>
            </w:rPr>
            <w:id w:val="85893977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0D1D6E2" w14:textId="77777777" w:rsidR="00E6784D" w:rsidRPr="005854FB" w:rsidRDefault="00E6784D" w:rsidP="002E1455">
                <w:pPr>
                  <w:jc w:val="center"/>
                  <w:rPr>
                    <w:rFonts w:cs="Arial"/>
                    <w:szCs w:val="20"/>
                  </w:rPr>
                </w:pPr>
                <w:r w:rsidRPr="00B62B06">
                  <w:rPr>
                    <w:rFonts w:ascii="MS Gothic" w:eastAsia="MS Gothic" w:hAnsi="MS Gothic" w:cs="Arial" w:hint="eastAsia"/>
                  </w:rPr>
                  <w:t>☐</w:t>
                </w:r>
              </w:p>
            </w:tc>
          </w:sdtContent>
        </w:sdt>
        <w:sdt>
          <w:sdtPr>
            <w:rPr>
              <w:rFonts w:cs="Arial"/>
            </w:rPr>
            <w:id w:val="176533276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D2D3CD9" w14:textId="77777777" w:rsidR="00E6784D" w:rsidRPr="005854FB" w:rsidRDefault="00E6784D" w:rsidP="002E1455">
                <w:pPr>
                  <w:jc w:val="center"/>
                  <w:rPr>
                    <w:rFonts w:cs="Arial"/>
                    <w:szCs w:val="20"/>
                  </w:rPr>
                </w:pPr>
                <w:r w:rsidRPr="00B62B06">
                  <w:rPr>
                    <w:rFonts w:ascii="MS Gothic" w:eastAsia="MS Gothic" w:hAnsi="MS Gothic" w:cs="Arial" w:hint="eastAsia"/>
                  </w:rPr>
                  <w:t>☐</w:t>
                </w:r>
              </w:p>
            </w:tc>
          </w:sdtContent>
        </w:sdt>
      </w:tr>
      <w:tr w:rsidR="00E6784D" w:rsidRPr="005854FB" w14:paraId="5FFCFE7E" w14:textId="77777777" w:rsidTr="00B71169">
        <w:tc>
          <w:tcPr>
            <w:tcW w:w="7416" w:type="dxa"/>
            <w:shd w:val="clear" w:color="auto" w:fill="E2EFD9" w:themeFill="accent6" w:themeFillTint="33"/>
          </w:tcPr>
          <w:p w14:paraId="34D0EEEA" w14:textId="76DBDE04" w:rsidR="00E6784D" w:rsidRPr="005854FB" w:rsidRDefault="00E6784D" w:rsidP="00C32F45">
            <w:pPr>
              <w:rPr>
                <w:rFonts w:cs="Arial"/>
                <w:b/>
                <w:szCs w:val="20"/>
              </w:rPr>
            </w:pPr>
            <w:r w:rsidRPr="005854FB">
              <w:rPr>
                <w:rFonts w:cs="Arial"/>
                <w:b/>
                <w:szCs w:val="20"/>
              </w:rPr>
              <w:t>Standard X</w:t>
            </w:r>
            <w:r>
              <w:rPr>
                <w:rFonts w:cs="Arial"/>
                <w:b/>
                <w:szCs w:val="20"/>
              </w:rPr>
              <w:t>V</w:t>
            </w:r>
            <w:r w:rsidRPr="005854FB">
              <w:rPr>
                <w:rFonts w:cs="Arial"/>
                <w:b/>
                <w:szCs w:val="20"/>
              </w:rPr>
              <w:t>.</w:t>
            </w:r>
            <w:r>
              <w:rPr>
                <w:rFonts w:cs="Arial"/>
                <w:b/>
                <w:szCs w:val="20"/>
              </w:rPr>
              <w:t>B</w:t>
            </w:r>
            <w:r w:rsidRPr="005854FB">
              <w:rPr>
                <w:rFonts w:cs="Arial"/>
                <w:b/>
                <w:szCs w:val="20"/>
              </w:rPr>
              <w:t xml:space="preserve">. – </w:t>
            </w:r>
            <w:r>
              <w:rPr>
                <w:rFonts w:cs="Arial"/>
                <w:b/>
                <w:szCs w:val="20"/>
              </w:rPr>
              <w:t>Standard is Evident, Emerging, Not Evident, or Not Applicable</w:t>
            </w:r>
          </w:p>
        </w:tc>
        <w:tc>
          <w:tcPr>
            <w:tcW w:w="1944" w:type="dxa"/>
            <w:gridSpan w:val="3"/>
            <w:shd w:val="clear" w:color="auto" w:fill="E2EFD9" w:themeFill="accent6" w:themeFillTint="33"/>
          </w:tcPr>
          <w:p w14:paraId="4E6A52F2" w14:textId="77777777" w:rsidR="00E6784D" w:rsidRPr="005854FB" w:rsidRDefault="00000000" w:rsidP="00C32F45">
            <w:pPr>
              <w:rPr>
                <w:rFonts w:cs="Arial"/>
                <w:b/>
                <w:szCs w:val="20"/>
              </w:rPr>
            </w:pPr>
            <w:sdt>
              <w:sdtPr>
                <w:rPr>
                  <w:rStyle w:val="Style1"/>
                </w:rPr>
                <w:alias w:val="Finding "/>
                <w:tag w:val="Finding "/>
                <w:id w:val="1162276645"/>
                <w:placeholder>
                  <w:docPart w:val="1CEE9C6781094290865C31ED76A7B5DE"/>
                </w:placeholder>
                <w:showingPlcHdr/>
                <w:comboBox>
                  <w:listItem w:displayText="Standard is Evident" w:value="Standard is Evident"/>
                  <w:listItem w:displayText="Standard is Emerging" w:value="Standard is Emerging"/>
                  <w:listItem w:displayText="Standard is Not Evident" w:value="Standard is Not Evident"/>
                  <w:listItem w:displayText="Not Applicable " w:value="Not Applicable "/>
                </w:comboBox>
              </w:sdtPr>
              <w:sdtEndPr>
                <w:rPr>
                  <w:rStyle w:val="DefaultParagraphFont"/>
                  <w:rFonts w:cs="Arial"/>
                  <w:b/>
                  <w:vanish/>
                  <w:sz w:val="20"/>
                  <w:szCs w:val="20"/>
                </w:rPr>
              </w:sdtEndPr>
              <w:sdtContent>
                <w:r w:rsidR="00E6784D" w:rsidRPr="00C94CE0">
                  <w:rPr>
                    <w:rStyle w:val="PlaceholderText"/>
                  </w:rPr>
                  <w:t>Choose a finding.</w:t>
                </w:r>
              </w:sdtContent>
            </w:sdt>
          </w:p>
        </w:tc>
      </w:tr>
    </w:tbl>
    <w:p w14:paraId="13128CA6" w14:textId="77777777" w:rsidR="00E6784D" w:rsidRDefault="00E6784D" w:rsidP="00341438">
      <w:pPr>
        <w:spacing w:after="0" w:line="240" w:lineRule="auto"/>
        <w:rPr>
          <w:rFonts w:ascii="Calibri" w:eastAsia="Arial" w:hAnsi="Calibri" w:cs="Arial"/>
          <w:b/>
          <w:bCs/>
          <w:sz w:val="24"/>
          <w:szCs w:val="24"/>
          <w:u w:val="single"/>
        </w:rPr>
      </w:pPr>
    </w:p>
    <w:p w14:paraId="66B92214" w14:textId="77777777" w:rsidR="00341438" w:rsidRPr="00512A8E" w:rsidRDefault="00341438" w:rsidP="00341438">
      <w:pPr>
        <w:spacing w:after="0" w:line="240" w:lineRule="auto"/>
        <w:rPr>
          <w:rFonts w:ascii="Calibri" w:eastAsia="Calibri" w:hAnsi="Calibri" w:cs="Arial"/>
        </w:rPr>
      </w:pPr>
      <w:r w:rsidRPr="0027349F">
        <w:rPr>
          <w:rFonts w:ascii="Calibri" w:eastAsia="Arial" w:hAnsi="Calibri" w:cs="Arial"/>
          <w:b/>
          <w:bCs/>
          <w:sz w:val="24"/>
          <w:szCs w:val="24"/>
          <w:u w:val="single"/>
        </w:rPr>
        <w:lastRenderedPageBreak/>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2141302591"/>
          <w:placeholder>
            <w:docPart w:val="A299978B3A8E4C3091F4A5599E92394D"/>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675D3D25" w14:textId="62DB9D0B" w:rsidR="00341438" w:rsidRPr="00512A8E" w:rsidRDefault="00341438" w:rsidP="00341438">
      <w:pPr>
        <w:spacing w:after="0" w:line="240" w:lineRule="auto"/>
        <w:rPr>
          <w:rFonts w:ascii="Calibri" w:eastAsia="Calibri" w:hAnsi="Calibri" w:cs="Arial"/>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1453436445"/>
          <w:placeholder>
            <w:docPart w:val="52BDFF0E095C4C508D0A96466A076C6B"/>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7EFF9326" w14:textId="77777777" w:rsidR="00341438" w:rsidRPr="00512A8E" w:rsidRDefault="00341438" w:rsidP="00341438">
      <w:pPr>
        <w:spacing w:after="0" w:line="240" w:lineRule="auto"/>
        <w:rPr>
          <w:rFonts w:ascii="Calibri" w:eastAsia="Calibri" w:hAnsi="Calibri" w:cs="Arial"/>
        </w:rPr>
      </w:pPr>
    </w:p>
    <w:p w14:paraId="2DBD096C" w14:textId="77777777" w:rsidR="00341438" w:rsidRPr="00512A8E" w:rsidRDefault="00341438" w:rsidP="00341438">
      <w:pPr>
        <w:spacing w:after="0" w:line="240" w:lineRule="auto"/>
        <w:rPr>
          <w:rFonts w:ascii="Calibri" w:eastAsia="Arial" w:hAnsi="Calibri" w:cs="Arial"/>
        </w:rPr>
      </w:pPr>
      <w:r w:rsidRPr="0027349F">
        <w:rPr>
          <w:rFonts w:ascii="Calibri" w:eastAsia="Arial" w:hAnsi="Calibri" w:cs="Arial"/>
          <w:b/>
          <w:bCs/>
          <w:sz w:val="24"/>
          <w:szCs w:val="24"/>
          <w:u w:val="single"/>
        </w:rPr>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140270975"/>
          <w:placeholder>
            <w:docPart w:val="52096EC6E6EA4BF4AC0161A56978FF3C"/>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030BD704" w14:textId="77777777" w:rsidR="00C7457E" w:rsidRPr="00512A8E" w:rsidRDefault="00C7457E" w:rsidP="00C7457E">
      <w:pPr>
        <w:spacing w:after="0" w:line="240" w:lineRule="auto"/>
        <w:ind w:left="720"/>
        <w:contextualSpacing/>
        <w:rPr>
          <w:rFonts w:ascii="Calibri" w:eastAsia="Aptos" w:hAnsi="Calibri" w:cs="Aptos"/>
        </w:rPr>
      </w:pPr>
    </w:p>
    <w:sdt>
      <w:sdtPr>
        <w:rPr>
          <w:rFonts w:ascii="Calibri" w:eastAsia="Times New Roman" w:hAnsi="Calibri" w:cs="Times New Roman"/>
          <w:b/>
          <w:sz w:val="24"/>
          <w:szCs w:val="28"/>
        </w:rPr>
        <w:id w:val="1764949966"/>
        <w:lock w:val="sdtContentLocked"/>
        <w:placeholder>
          <w:docPart w:val="DefaultPlaceholder_-1854013440"/>
        </w:placeholder>
      </w:sdtPr>
      <w:sdtEndPr>
        <w:rPr>
          <w:rFonts w:eastAsia="Aptos" w:cs="Calibri"/>
          <w:b w:val="0"/>
          <w:szCs w:val="24"/>
        </w:rPr>
      </w:sdtEndPr>
      <w:sdtContent>
        <w:p w14:paraId="784466A7" w14:textId="7F2E7709" w:rsidR="00C7457E" w:rsidRPr="00C7457E" w:rsidRDefault="00C7457E">
          <w:pPr>
            <w:keepNext/>
            <w:keepLines/>
            <w:numPr>
              <w:ilvl w:val="0"/>
              <w:numId w:val="19"/>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Facilities, Equipment, and Supplies</w:t>
          </w:r>
        </w:p>
        <w:p w14:paraId="73230955" w14:textId="1E24A72F"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institution’s primary facility is located in a professional, institution-branded space authorized by local authorities for mixed use or commercial use. The institution maintains a written facilities plan and budget allocations to maintain facilities, equipment, and supplies to support its educational offerings, student support services, and administrative operations on a sustainable basis. Buildings, workspaces, and equipment comply with local fire, building, health, and safety regulations.</w:t>
          </w:r>
        </w:p>
      </w:sdtContent>
    </w:sdt>
    <w:p w14:paraId="2C81A24E"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E6784D" w:rsidRPr="005854FB" w14:paraId="732F052A" w14:textId="77777777" w:rsidTr="00B71169">
        <w:tc>
          <w:tcPr>
            <w:tcW w:w="7416" w:type="dxa"/>
            <w:shd w:val="clear" w:color="auto" w:fill="E2EFD9" w:themeFill="accent6" w:themeFillTint="33"/>
          </w:tcPr>
          <w:p w14:paraId="7DEEDAB6" w14:textId="77777777" w:rsidR="00E6784D" w:rsidRPr="005854FB" w:rsidRDefault="00E6784D" w:rsidP="00C32F45">
            <w:pPr>
              <w:rPr>
                <w:rFonts w:cs="Arial"/>
                <w:b/>
              </w:rPr>
            </w:pPr>
            <w:r w:rsidRPr="005854FB">
              <w:rPr>
                <w:rFonts w:cs="Arial"/>
                <w:b/>
              </w:rPr>
              <w:t>Questions</w:t>
            </w:r>
          </w:p>
        </w:tc>
        <w:tc>
          <w:tcPr>
            <w:tcW w:w="648" w:type="dxa"/>
            <w:shd w:val="clear" w:color="auto" w:fill="E2EFD9" w:themeFill="accent6" w:themeFillTint="33"/>
            <w:vAlign w:val="center"/>
          </w:tcPr>
          <w:p w14:paraId="4F4982BC" w14:textId="77777777" w:rsidR="00E6784D" w:rsidRPr="005854FB" w:rsidRDefault="00E6784D" w:rsidP="002E1455">
            <w:pPr>
              <w:jc w:val="center"/>
              <w:rPr>
                <w:rFonts w:cs="Arial"/>
                <w:b/>
              </w:rPr>
            </w:pPr>
            <w:r w:rsidRPr="005854FB">
              <w:rPr>
                <w:rFonts w:cs="Arial"/>
                <w:b/>
              </w:rPr>
              <w:t>Yes</w:t>
            </w:r>
          </w:p>
        </w:tc>
        <w:tc>
          <w:tcPr>
            <w:tcW w:w="648" w:type="dxa"/>
            <w:shd w:val="clear" w:color="auto" w:fill="E2EFD9" w:themeFill="accent6" w:themeFillTint="33"/>
            <w:vAlign w:val="center"/>
          </w:tcPr>
          <w:p w14:paraId="522941A2" w14:textId="77777777" w:rsidR="00E6784D" w:rsidRPr="005854FB" w:rsidRDefault="00E6784D" w:rsidP="002E1455">
            <w:pPr>
              <w:jc w:val="center"/>
              <w:rPr>
                <w:rFonts w:cs="Arial"/>
                <w:b/>
              </w:rPr>
            </w:pPr>
            <w:r w:rsidRPr="005854FB">
              <w:rPr>
                <w:rFonts w:cs="Arial"/>
                <w:b/>
              </w:rPr>
              <w:t>No</w:t>
            </w:r>
          </w:p>
        </w:tc>
        <w:tc>
          <w:tcPr>
            <w:tcW w:w="648" w:type="dxa"/>
            <w:shd w:val="clear" w:color="auto" w:fill="E2EFD9" w:themeFill="accent6" w:themeFillTint="33"/>
            <w:vAlign w:val="center"/>
          </w:tcPr>
          <w:p w14:paraId="13C7CDCE" w14:textId="77777777" w:rsidR="00E6784D" w:rsidRPr="005854FB" w:rsidRDefault="00E6784D" w:rsidP="002E1455">
            <w:pPr>
              <w:jc w:val="center"/>
              <w:rPr>
                <w:rFonts w:cs="Arial"/>
                <w:b/>
              </w:rPr>
            </w:pPr>
            <w:r w:rsidRPr="005854FB">
              <w:rPr>
                <w:rFonts w:cs="Arial"/>
                <w:b/>
              </w:rPr>
              <w:t>N/A</w:t>
            </w:r>
          </w:p>
        </w:tc>
      </w:tr>
      <w:tr w:rsidR="00E6784D" w:rsidRPr="005854FB" w14:paraId="73E6B80F" w14:textId="77777777" w:rsidTr="00B71169">
        <w:tc>
          <w:tcPr>
            <w:tcW w:w="7416" w:type="dxa"/>
            <w:shd w:val="clear" w:color="auto" w:fill="E2EFD9" w:themeFill="accent6" w:themeFillTint="33"/>
          </w:tcPr>
          <w:p w14:paraId="472EB63C" w14:textId="3E58D87F" w:rsidR="00E6784D" w:rsidRPr="005854FB" w:rsidRDefault="00E6784D" w:rsidP="00C32F45">
            <w:pPr>
              <w:rPr>
                <w:rFonts w:cs="Arial"/>
              </w:rPr>
            </w:pPr>
            <w:r>
              <w:rPr>
                <w:rFonts w:cs="Arial"/>
              </w:rPr>
              <w:t>Is the institution’s primary facility located in a professional, institution-branded space which is authorized by local authorities for mixed use or commercial use?</w:t>
            </w:r>
            <w:r w:rsidRPr="005854FB">
              <w:rPr>
                <w:rFonts w:cs="Arial"/>
              </w:rPr>
              <w:t xml:space="preserve"> </w:t>
            </w:r>
          </w:p>
        </w:tc>
        <w:sdt>
          <w:sdtPr>
            <w:rPr>
              <w:rFonts w:cs="Arial"/>
            </w:rPr>
            <w:id w:val="159929501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611ECDE" w14:textId="77777777" w:rsidR="00E6784D" w:rsidRPr="005854FB" w:rsidRDefault="00E6784D" w:rsidP="002E1455">
                <w:pPr>
                  <w:jc w:val="center"/>
                  <w:rPr>
                    <w:rFonts w:cs="Arial"/>
                  </w:rPr>
                </w:pPr>
                <w:r w:rsidRPr="00B62B06">
                  <w:rPr>
                    <w:rFonts w:ascii="MS Gothic" w:eastAsia="MS Gothic" w:hAnsi="MS Gothic" w:cs="Arial" w:hint="eastAsia"/>
                  </w:rPr>
                  <w:t>☐</w:t>
                </w:r>
              </w:p>
            </w:tc>
          </w:sdtContent>
        </w:sdt>
        <w:sdt>
          <w:sdtPr>
            <w:rPr>
              <w:rFonts w:cs="Arial"/>
            </w:rPr>
            <w:id w:val="94967001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8B8EF04" w14:textId="77777777" w:rsidR="00E6784D" w:rsidRPr="005854FB" w:rsidRDefault="00E6784D" w:rsidP="002E1455">
                <w:pPr>
                  <w:jc w:val="center"/>
                  <w:rPr>
                    <w:rFonts w:cs="Arial"/>
                  </w:rPr>
                </w:pPr>
                <w:r w:rsidRPr="00B62B06">
                  <w:rPr>
                    <w:rFonts w:ascii="MS Gothic" w:eastAsia="MS Gothic" w:hAnsi="MS Gothic" w:cs="Arial" w:hint="eastAsia"/>
                  </w:rPr>
                  <w:t>☐</w:t>
                </w:r>
              </w:p>
            </w:tc>
          </w:sdtContent>
        </w:sdt>
        <w:sdt>
          <w:sdtPr>
            <w:rPr>
              <w:rFonts w:cs="Arial"/>
            </w:rPr>
            <w:id w:val="26388998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9B65BA5" w14:textId="77777777" w:rsidR="00E6784D" w:rsidRPr="005854FB" w:rsidRDefault="00E6784D" w:rsidP="002E1455">
                <w:pPr>
                  <w:jc w:val="center"/>
                  <w:rPr>
                    <w:rFonts w:cs="Arial"/>
                  </w:rPr>
                </w:pPr>
                <w:r w:rsidRPr="00B62B06">
                  <w:rPr>
                    <w:rFonts w:ascii="MS Gothic" w:eastAsia="MS Gothic" w:hAnsi="MS Gothic" w:cs="Arial" w:hint="eastAsia"/>
                  </w:rPr>
                  <w:t>☐</w:t>
                </w:r>
              </w:p>
            </w:tc>
          </w:sdtContent>
        </w:sdt>
      </w:tr>
      <w:tr w:rsidR="00E6784D" w:rsidRPr="005854FB" w14:paraId="2617942D" w14:textId="77777777" w:rsidTr="00B71169">
        <w:tc>
          <w:tcPr>
            <w:tcW w:w="7416" w:type="dxa"/>
            <w:shd w:val="clear" w:color="auto" w:fill="E2EFD9" w:themeFill="accent6" w:themeFillTint="33"/>
          </w:tcPr>
          <w:p w14:paraId="4437055D" w14:textId="77777777" w:rsidR="00E6784D" w:rsidRPr="005854FB" w:rsidRDefault="00E6784D" w:rsidP="00C32F45">
            <w:pPr>
              <w:rPr>
                <w:rFonts w:cs="Arial"/>
              </w:rPr>
            </w:pPr>
            <w:r w:rsidRPr="005854FB">
              <w:rPr>
                <w:rFonts w:cs="Arial"/>
              </w:rPr>
              <w:t xml:space="preserve">Do the institution’s facilities, equipment, and supplies </w:t>
            </w:r>
            <w:r w:rsidRPr="003E0C2C">
              <w:rPr>
                <w:rFonts w:cstheme="minorHAnsi"/>
              </w:rPr>
              <w:t>support its educational offerings</w:t>
            </w:r>
            <w:r>
              <w:rPr>
                <w:rFonts w:cstheme="minorHAnsi"/>
              </w:rPr>
              <w:t>, student support services, and administrative operations on a sustainable basis</w:t>
            </w:r>
            <w:r w:rsidRPr="005854FB">
              <w:rPr>
                <w:rFonts w:cs="Arial"/>
              </w:rPr>
              <w:t xml:space="preserve">? </w:t>
            </w:r>
          </w:p>
        </w:tc>
        <w:sdt>
          <w:sdtPr>
            <w:rPr>
              <w:rFonts w:cs="Arial"/>
            </w:rPr>
            <w:id w:val="10624391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DD59BE7" w14:textId="77777777" w:rsidR="00E6784D" w:rsidRPr="005854FB" w:rsidRDefault="00E6784D" w:rsidP="002E1455">
                <w:pPr>
                  <w:jc w:val="center"/>
                  <w:rPr>
                    <w:rFonts w:cs="Arial"/>
                  </w:rPr>
                </w:pPr>
                <w:r w:rsidRPr="00B62B06">
                  <w:rPr>
                    <w:rFonts w:ascii="MS Gothic" w:eastAsia="MS Gothic" w:hAnsi="MS Gothic" w:cs="Arial" w:hint="eastAsia"/>
                  </w:rPr>
                  <w:t>☐</w:t>
                </w:r>
              </w:p>
            </w:tc>
          </w:sdtContent>
        </w:sdt>
        <w:sdt>
          <w:sdtPr>
            <w:rPr>
              <w:rFonts w:cs="Arial"/>
            </w:rPr>
            <w:id w:val="18733594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6CA9B99" w14:textId="77777777" w:rsidR="00E6784D" w:rsidRPr="005854FB" w:rsidRDefault="00E6784D" w:rsidP="002E1455">
                <w:pPr>
                  <w:jc w:val="center"/>
                  <w:rPr>
                    <w:rFonts w:cs="Arial"/>
                  </w:rPr>
                </w:pPr>
                <w:r w:rsidRPr="00B62B06">
                  <w:rPr>
                    <w:rFonts w:ascii="MS Gothic" w:eastAsia="MS Gothic" w:hAnsi="MS Gothic" w:cs="Arial" w:hint="eastAsia"/>
                  </w:rPr>
                  <w:t>☐</w:t>
                </w:r>
              </w:p>
            </w:tc>
          </w:sdtContent>
        </w:sdt>
        <w:sdt>
          <w:sdtPr>
            <w:rPr>
              <w:rFonts w:cs="Arial"/>
            </w:rPr>
            <w:id w:val="208703403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5C01CA4" w14:textId="77777777" w:rsidR="00E6784D" w:rsidRPr="005854FB" w:rsidRDefault="00E6784D" w:rsidP="002E1455">
                <w:pPr>
                  <w:jc w:val="center"/>
                  <w:rPr>
                    <w:rFonts w:cs="Arial"/>
                  </w:rPr>
                </w:pPr>
                <w:r w:rsidRPr="00B62B06">
                  <w:rPr>
                    <w:rFonts w:ascii="MS Gothic" w:eastAsia="MS Gothic" w:hAnsi="MS Gothic" w:cs="Arial" w:hint="eastAsia"/>
                  </w:rPr>
                  <w:t>☐</w:t>
                </w:r>
              </w:p>
            </w:tc>
          </w:sdtContent>
        </w:sdt>
      </w:tr>
      <w:tr w:rsidR="00E6784D" w:rsidRPr="005854FB" w14:paraId="66C90911" w14:textId="77777777" w:rsidTr="00B71169">
        <w:tc>
          <w:tcPr>
            <w:tcW w:w="7416" w:type="dxa"/>
            <w:shd w:val="clear" w:color="auto" w:fill="E2EFD9" w:themeFill="accent6" w:themeFillTint="33"/>
          </w:tcPr>
          <w:p w14:paraId="5BD2E698" w14:textId="05AC469E" w:rsidR="00E6784D" w:rsidRPr="005854FB" w:rsidRDefault="00E6784D" w:rsidP="00C32F45">
            <w:pPr>
              <w:rPr>
                <w:rFonts w:cs="Arial"/>
              </w:rPr>
            </w:pPr>
            <w:r>
              <w:rPr>
                <w:rFonts w:cs="Arial"/>
              </w:rPr>
              <w:t>Is</w:t>
            </w:r>
            <w:r w:rsidRPr="005854FB">
              <w:rPr>
                <w:rFonts w:cs="Arial"/>
              </w:rPr>
              <w:t xml:space="preserve"> the institution’s </w:t>
            </w:r>
            <w:r w:rsidRPr="003E0C2C">
              <w:rPr>
                <w:rFonts w:cstheme="minorHAnsi"/>
              </w:rPr>
              <w:t xml:space="preserve">technical infrastructure adequate to </w:t>
            </w:r>
            <w:r>
              <w:rPr>
                <w:rFonts w:cstheme="minorHAnsi"/>
              </w:rPr>
              <w:t xml:space="preserve">support its educational offerings, student </w:t>
            </w:r>
            <w:r w:rsidRPr="003E0C2C">
              <w:rPr>
                <w:rFonts w:cstheme="minorHAnsi"/>
              </w:rPr>
              <w:t>support services</w:t>
            </w:r>
            <w:r>
              <w:rPr>
                <w:rFonts w:cstheme="minorHAnsi"/>
              </w:rPr>
              <w:t>, and administrative operations on a sustainable basis</w:t>
            </w:r>
            <w:r w:rsidRPr="005854FB">
              <w:rPr>
                <w:rFonts w:cs="Arial"/>
              </w:rPr>
              <w:t>?</w:t>
            </w:r>
          </w:p>
        </w:tc>
        <w:sdt>
          <w:sdtPr>
            <w:rPr>
              <w:rFonts w:cs="Arial"/>
            </w:rPr>
            <w:id w:val="75293397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4E53EA5" w14:textId="77777777" w:rsidR="00E6784D" w:rsidRPr="005854FB" w:rsidRDefault="00E6784D" w:rsidP="002E1455">
                <w:pPr>
                  <w:jc w:val="center"/>
                  <w:rPr>
                    <w:rFonts w:cs="Arial"/>
                  </w:rPr>
                </w:pPr>
                <w:r w:rsidRPr="00B62B06">
                  <w:rPr>
                    <w:rFonts w:ascii="MS Gothic" w:eastAsia="MS Gothic" w:hAnsi="MS Gothic" w:cs="Arial" w:hint="eastAsia"/>
                  </w:rPr>
                  <w:t>☐</w:t>
                </w:r>
              </w:p>
            </w:tc>
          </w:sdtContent>
        </w:sdt>
        <w:sdt>
          <w:sdtPr>
            <w:rPr>
              <w:rFonts w:cs="Arial"/>
            </w:rPr>
            <w:id w:val="-192995288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9A10939" w14:textId="77777777" w:rsidR="00E6784D" w:rsidRPr="005854FB" w:rsidRDefault="00E6784D" w:rsidP="002E1455">
                <w:pPr>
                  <w:jc w:val="center"/>
                  <w:rPr>
                    <w:rFonts w:cs="Arial"/>
                  </w:rPr>
                </w:pPr>
                <w:r w:rsidRPr="00B62B06">
                  <w:rPr>
                    <w:rFonts w:ascii="MS Gothic" w:eastAsia="MS Gothic" w:hAnsi="MS Gothic" w:cs="Arial" w:hint="eastAsia"/>
                  </w:rPr>
                  <w:t>☐</w:t>
                </w:r>
              </w:p>
            </w:tc>
          </w:sdtContent>
        </w:sdt>
        <w:sdt>
          <w:sdtPr>
            <w:rPr>
              <w:rFonts w:cs="Arial"/>
            </w:rPr>
            <w:id w:val="40133595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1EB9BE9" w14:textId="77777777" w:rsidR="00E6784D" w:rsidRPr="005854FB" w:rsidRDefault="00E6784D" w:rsidP="002E1455">
                <w:pPr>
                  <w:jc w:val="center"/>
                  <w:rPr>
                    <w:rFonts w:cs="Arial"/>
                  </w:rPr>
                </w:pPr>
                <w:r w:rsidRPr="00B62B06">
                  <w:rPr>
                    <w:rFonts w:ascii="MS Gothic" w:eastAsia="MS Gothic" w:hAnsi="MS Gothic" w:cs="Arial" w:hint="eastAsia"/>
                  </w:rPr>
                  <w:t>☐</w:t>
                </w:r>
              </w:p>
            </w:tc>
          </w:sdtContent>
        </w:sdt>
      </w:tr>
      <w:tr w:rsidR="00E6784D" w:rsidRPr="005854FB" w14:paraId="1A93BACF" w14:textId="77777777" w:rsidTr="00B71169">
        <w:tc>
          <w:tcPr>
            <w:tcW w:w="7416" w:type="dxa"/>
            <w:shd w:val="clear" w:color="auto" w:fill="E2EFD9" w:themeFill="accent6" w:themeFillTint="33"/>
          </w:tcPr>
          <w:p w14:paraId="496DBFB2" w14:textId="77777777" w:rsidR="00E6784D" w:rsidRPr="005854FB" w:rsidRDefault="00E6784D" w:rsidP="00C32F45">
            <w:pPr>
              <w:rPr>
                <w:rFonts w:cs="Arial"/>
              </w:rPr>
            </w:pPr>
            <w:r w:rsidRPr="005854FB">
              <w:rPr>
                <w:rFonts w:cs="Arial"/>
              </w:rPr>
              <w:t>Does the institution have a sufficient plan for maintenance that includes upgrades of its facilities, equipment, and supplies?</w:t>
            </w:r>
          </w:p>
        </w:tc>
        <w:sdt>
          <w:sdtPr>
            <w:rPr>
              <w:rFonts w:cs="Arial"/>
            </w:rPr>
            <w:id w:val="-65414708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25FE66F" w14:textId="77777777" w:rsidR="00E6784D" w:rsidRPr="005854FB" w:rsidRDefault="00E6784D" w:rsidP="002E1455">
                <w:pPr>
                  <w:jc w:val="center"/>
                  <w:rPr>
                    <w:rFonts w:cs="Arial"/>
                  </w:rPr>
                </w:pPr>
                <w:r w:rsidRPr="00B62B06">
                  <w:rPr>
                    <w:rFonts w:ascii="MS Gothic" w:eastAsia="MS Gothic" w:hAnsi="MS Gothic" w:cs="Arial" w:hint="eastAsia"/>
                  </w:rPr>
                  <w:t>☐</w:t>
                </w:r>
              </w:p>
            </w:tc>
          </w:sdtContent>
        </w:sdt>
        <w:sdt>
          <w:sdtPr>
            <w:rPr>
              <w:rFonts w:cs="Arial"/>
            </w:rPr>
            <w:id w:val="-102285295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417F0D7" w14:textId="77777777" w:rsidR="00E6784D" w:rsidRPr="005854FB" w:rsidRDefault="00E6784D" w:rsidP="002E1455">
                <w:pPr>
                  <w:jc w:val="center"/>
                  <w:rPr>
                    <w:rFonts w:cs="Arial"/>
                  </w:rPr>
                </w:pPr>
                <w:r w:rsidRPr="00B62B06">
                  <w:rPr>
                    <w:rFonts w:ascii="MS Gothic" w:eastAsia="MS Gothic" w:hAnsi="MS Gothic" w:cs="Arial" w:hint="eastAsia"/>
                  </w:rPr>
                  <w:t>☐</w:t>
                </w:r>
              </w:p>
            </w:tc>
          </w:sdtContent>
        </w:sdt>
        <w:sdt>
          <w:sdtPr>
            <w:rPr>
              <w:rFonts w:cs="Arial"/>
            </w:rPr>
            <w:id w:val="194102579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57F2AA5" w14:textId="77777777" w:rsidR="00E6784D" w:rsidRPr="005854FB" w:rsidRDefault="00E6784D" w:rsidP="002E1455">
                <w:pPr>
                  <w:jc w:val="center"/>
                  <w:rPr>
                    <w:rFonts w:cs="Arial"/>
                  </w:rPr>
                </w:pPr>
                <w:r w:rsidRPr="00B62B06">
                  <w:rPr>
                    <w:rFonts w:ascii="MS Gothic" w:eastAsia="MS Gothic" w:hAnsi="MS Gothic" w:cs="Arial" w:hint="eastAsia"/>
                  </w:rPr>
                  <w:t>☐</w:t>
                </w:r>
              </w:p>
            </w:tc>
          </w:sdtContent>
        </w:sdt>
      </w:tr>
      <w:tr w:rsidR="002E1455" w:rsidRPr="005854FB" w14:paraId="4F59A8D7" w14:textId="77777777" w:rsidTr="00B71169">
        <w:tc>
          <w:tcPr>
            <w:tcW w:w="7416" w:type="dxa"/>
            <w:shd w:val="clear" w:color="auto" w:fill="E2EFD9" w:themeFill="accent6" w:themeFillTint="33"/>
          </w:tcPr>
          <w:p w14:paraId="307259E3" w14:textId="0CD769BB" w:rsidR="002E1455" w:rsidRPr="005854FB" w:rsidRDefault="002E1455" w:rsidP="002E1455">
            <w:pPr>
              <w:rPr>
                <w:rFonts w:cs="Arial"/>
              </w:rPr>
            </w:pPr>
            <w:r w:rsidRPr="005854FB">
              <w:rPr>
                <w:rFonts w:cs="Arial"/>
              </w:rPr>
              <w:t xml:space="preserve">Does the institution have adequate financial resources and budgets to maintain and upgrade its facilities and equipment? </w:t>
            </w:r>
          </w:p>
        </w:tc>
        <w:sdt>
          <w:sdtPr>
            <w:rPr>
              <w:rFonts w:cs="Arial"/>
            </w:rPr>
            <w:id w:val="-204119661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DEF2645" w14:textId="6B445001" w:rsidR="002E1455" w:rsidRPr="005854FB" w:rsidRDefault="002E1455" w:rsidP="002E1455">
                <w:pPr>
                  <w:jc w:val="center"/>
                  <w:rPr>
                    <w:rFonts w:cs="Arial"/>
                  </w:rPr>
                </w:pPr>
                <w:r w:rsidRPr="00B62B06">
                  <w:rPr>
                    <w:rFonts w:ascii="MS Gothic" w:eastAsia="MS Gothic" w:hAnsi="MS Gothic" w:cs="Arial" w:hint="eastAsia"/>
                  </w:rPr>
                  <w:t>☐</w:t>
                </w:r>
              </w:p>
            </w:tc>
          </w:sdtContent>
        </w:sdt>
        <w:sdt>
          <w:sdtPr>
            <w:rPr>
              <w:rFonts w:cs="Arial"/>
            </w:rPr>
            <w:id w:val="183680536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A9BDF83" w14:textId="7C80E059" w:rsidR="002E1455" w:rsidRPr="005854FB" w:rsidRDefault="002E1455" w:rsidP="002E1455">
                <w:pPr>
                  <w:jc w:val="center"/>
                  <w:rPr>
                    <w:rFonts w:cs="Arial"/>
                  </w:rPr>
                </w:pPr>
                <w:r w:rsidRPr="00B62B06">
                  <w:rPr>
                    <w:rFonts w:ascii="MS Gothic" w:eastAsia="MS Gothic" w:hAnsi="MS Gothic" w:cs="Arial" w:hint="eastAsia"/>
                  </w:rPr>
                  <w:t>☐</w:t>
                </w:r>
              </w:p>
            </w:tc>
          </w:sdtContent>
        </w:sdt>
        <w:sdt>
          <w:sdtPr>
            <w:rPr>
              <w:rFonts w:cs="Arial"/>
            </w:rPr>
            <w:id w:val="-29630478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8DA7224" w14:textId="65464787" w:rsidR="002E1455" w:rsidRPr="005854FB" w:rsidRDefault="002E1455" w:rsidP="002E1455">
                <w:pPr>
                  <w:jc w:val="center"/>
                  <w:rPr>
                    <w:rFonts w:cs="Arial"/>
                  </w:rPr>
                </w:pPr>
                <w:r w:rsidRPr="00B62B06">
                  <w:rPr>
                    <w:rFonts w:ascii="MS Gothic" w:eastAsia="MS Gothic" w:hAnsi="MS Gothic" w:cs="Arial" w:hint="eastAsia"/>
                  </w:rPr>
                  <w:t>☐</w:t>
                </w:r>
              </w:p>
            </w:tc>
          </w:sdtContent>
        </w:sdt>
      </w:tr>
      <w:tr w:rsidR="002E1455" w:rsidRPr="005854FB" w14:paraId="6825B35D" w14:textId="77777777" w:rsidTr="00B71169">
        <w:tc>
          <w:tcPr>
            <w:tcW w:w="7416" w:type="dxa"/>
            <w:shd w:val="clear" w:color="auto" w:fill="E2EFD9" w:themeFill="accent6" w:themeFillTint="33"/>
          </w:tcPr>
          <w:p w14:paraId="3CF36D00" w14:textId="77777777" w:rsidR="002E1455" w:rsidRPr="005854FB" w:rsidRDefault="002E1455" w:rsidP="002E1455">
            <w:pPr>
              <w:rPr>
                <w:rFonts w:cs="Arial"/>
              </w:rPr>
            </w:pPr>
            <w:r w:rsidRPr="005854FB">
              <w:rPr>
                <w:rFonts w:cs="Arial"/>
              </w:rPr>
              <w:t>Do the institution’s building, workspace, and equipment comply with local fire, building, health, and safety regulations?</w:t>
            </w:r>
          </w:p>
        </w:tc>
        <w:sdt>
          <w:sdtPr>
            <w:rPr>
              <w:rFonts w:cs="Arial"/>
            </w:rPr>
            <w:id w:val="5720689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1A961AE" w14:textId="77777777" w:rsidR="002E1455" w:rsidRPr="005854FB" w:rsidRDefault="002E1455" w:rsidP="002E1455">
                <w:pPr>
                  <w:jc w:val="center"/>
                  <w:rPr>
                    <w:rFonts w:cs="Arial"/>
                  </w:rPr>
                </w:pPr>
                <w:r w:rsidRPr="00B62B06">
                  <w:rPr>
                    <w:rFonts w:ascii="MS Gothic" w:eastAsia="MS Gothic" w:hAnsi="MS Gothic" w:cs="Arial" w:hint="eastAsia"/>
                  </w:rPr>
                  <w:t>☐</w:t>
                </w:r>
              </w:p>
            </w:tc>
          </w:sdtContent>
        </w:sdt>
        <w:sdt>
          <w:sdtPr>
            <w:rPr>
              <w:rFonts w:cs="Arial"/>
            </w:rPr>
            <w:id w:val="-162870107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A153165" w14:textId="77777777" w:rsidR="002E1455" w:rsidRPr="005854FB" w:rsidRDefault="002E1455" w:rsidP="002E1455">
                <w:pPr>
                  <w:jc w:val="center"/>
                  <w:rPr>
                    <w:rFonts w:cs="Arial"/>
                  </w:rPr>
                </w:pPr>
                <w:r w:rsidRPr="00B62B06">
                  <w:rPr>
                    <w:rFonts w:ascii="MS Gothic" w:eastAsia="MS Gothic" w:hAnsi="MS Gothic" w:cs="Arial" w:hint="eastAsia"/>
                  </w:rPr>
                  <w:t>☐</w:t>
                </w:r>
              </w:p>
            </w:tc>
          </w:sdtContent>
        </w:sdt>
        <w:sdt>
          <w:sdtPr>
            <w:rPr>
              <w:rFonts w:cs="Arial"/>
            </w:rPr>
            <w:id w:val="-62584887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A14B9B8" w14:textId="77777777" w:rsidR="002E1455" w:rsidRPr="005854FB" w:rsidRDefault="002E1455" w:rsidP="002E1455">
                <w:pPr>
                  <w:jc w:val="center"/>
                  <w:rPr>
                    <w:rFonts w:cs="Arial"/>
                  </w:rPr>
                </w:pPr>
                <w:r w:rsidRPr="00B62B06">
                  <w:rPr>
                    <w:rFonts w:ascii="MS Gothic" w:eastAsia="MS Gothic" w:hAnsi="MS Gothic" w:cs="Arial" w:hint="eastAsia"/>
                  </w:rPr>
                  <w:t>☐</w:t>
                </w:r>
              </w:p>
            </w:tc>
          </w:sdtContent>
        </w:sdt>
      </w:tr>
      <w:tr w:rsidR="002E1455" w:rsidRPr="005854FB" w14:paraId="0A9ED3A5" w14:textId="77777777" w:rsidTr="00B71169">
        <w:tc>
          <w:tcPr>
            <w:tcW w:w="7416" w:type="dxa"/>
            <w:shd w:val="clear" w:color="auto" w:fill="E2EFD9" w:themeFill="accent6" w:themeFillTint="33"/>
          </w:tcPr>
          <w:p w14:paraId="55EA26C9" w14:textId="3AE53F04" w:rsidR="002E1455" w:rsidRPr="005854FB" w:rsidRDefault="002E1455" w:rsidP="002E1455">
            <w:pPr>
              <w:rPr>
                <w:rFonts w:cs="Arial"/>
                <w:b/>
              </w:rPr>
            </w:pPr>
            <w:r w:rsidRPr="005854FB">
              <w:rPr>
                <w:rFonts w:cs="Arial"/>
                <w:b/>
              </w:rPr>
              <w:lastRenderedPageBreak/>
              <w:t>Standard X</w:t>
            </w:r>
            <w:r>
              <w:rPr>
                <w:rFonts w:cs="Arial"/>
                <w:b/>
              </w:rPr>
              <w:t>V</w:t>
            </w:r>
            <w:r w:rsidRPr="005854FB">
              <w:rPr>
                <w:rFonts w:cs="Arial"/>
                <w:b/>
              </w:rPr>
              <w:t>.</w:t>
            </w:r>
            <w:r>
              <w:rPr>
                <w:rFonts w:cs="Arial"/>
                <w:b/>
              </w:rPr>
              <w:t>C</w:t>
            </w:r>
            <w:r w:rsidRPr="005854FB">
              <w:rPr>
                <w:rFonts w:cs="Arial"/>
                <w:b/>
              </w:rPr>
              <w:t xml:space="preserve">. – </w:t>
            </w:r>
            <w:r>
              <w:rPr>
                <w:rFonts w:cs="Arial"/>
                <w:b/>
              </w:rPr>
              <w:t>Standard is Evident, Emerging, Not Evident, or Not Applicable</w:t>
            </w:r>
          </w:p>
        </w:tc>
        <w:tc>
          <w:tcPr>
            <w:tcW w:w="1944" w:type="dxa"/>
            <w:gridSpan w:val="3"/>
            <w:shd w:val="clear" w:color="auto" w:fill="E2EFD9" w:themeFill="accent6" w:themeFillTint="33"/>
          </w:tcPr>
          <w:p w14:paraId="12DEDBB1" w14:textId="77777777" w:rsidR="002E1455" w:rsidRPr="005854FB" w:rsidRDefault="00000000" w:rsidP="002E1455">
            <w:pPr>
              <w:rPr>
                <w:rFonts w:cs="Arial"/>
                <w:b/>
              </w:rPr>
            </w:pPr>
            <w:sdt>
              <w:sdtPr>
                <w:rPr>
                  <w:rStyle w:val="Style1"/>
                </w:rPr>
                <w:alias w:val="Finding "/>
                <w:tag w:val="Finding "/>
                <w:id w:val="-735157692"/>
                <w:placeholder>
                  <w:docPart w:val="4149F15892B7408B9608E76821E32957"/>
                </w:placeholder>
                <w:showingPlcHdr/>
                <w:comboBox>
                  <w:listItem w:displayText="Standard is Evident" w:value="Standard is Evident"/>
                  <w:listItem w:displayText="Standard is Emerging" w:value="Standard is Emerging"/>
                  <w:listItem w:displayText="Standard is Not Evident" w:value="Standard is Not Evident"/>
                  <w:listItem w:displayText="Not Applicable " w:value="Not Applicable "/>
                </w:comboBox>
              </w:sdtPr>
              <w:sdtEndPr>
                <w:rPr>
                  <w:rStyle w:val="DefaultParagraphFont"/>
                  <w:rFonts w:cs="Arial"/>
                  <w:b/>
                  <w:vanish/>
                  <w:sz w:val="20"/>
                  <w:szCs w:val="20"/>
                </w:rPr>
              </w:sdtEndPr>
              <w:sdtContent>
                <w:r w:rsidR="002E1455" w:rsidRPr="00C94CE0">
                  <w:rPr>
                    <w:rStyle w:val="PlaceholderText"/>
                  </w:rPr>
                  <w:t>Choose a finding.</w:t>
                </w:r>
              </w:sdtContent>
            </w:sdt>
          </w:p>
        </w:tc>
      </w:tr>
    </w:tbl>
    <w:p w14:paraId="328D9DE3" w14:textId="77777777" w:rsidR="00E6784D" w:rsidRDefault="00E6784D" w:rsidP="00341438">
      <w:pPr>
        <w:spacing w:after="0" w:line="240" w:lineRule="auto"/>
        <w:rPr>
          <w:rFonts w:ascii="Calibri" w:eastAsia="Arial" w:hAnsi="Calibri" w:cs="Arial"/>
          <w:b/>
          <w:bCs/>
          <w:sz w:val="24"/>
          <w:szCs w:val="24"/>
          <w:u w:val="single"/>
        </w:rPr>
      </w:pPr>
    </w:p>
    <w:p w14:paraId="043C53D8" w14:textId="77777777" w:rsidR="00341438" w:rsidRPr="00512A8E" w:rsidRDefault="00341438" w:rsidP="00341438">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1658646025"/>
          <w:placeholder>
            <w:docPart w:val="B814C6CADF9441F4A6B907F6DD5BA38E"/>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19694037" w14:textId="01709799" w:rsidR="00341438" w:rsidRPr="00512A8E" w:rsidRDefault="00341438" w:rsidP="00341438">
      <w:pPr>
        <w:spacing w:after="0" w:line="240" w:lineRule="auto"/>
        <w:rPr>
          <w:rFonts w:ascii="Calibri" w:eastAsia="Calibri" w:hAnsi="Calibri" w:cs="Arial"/>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691337055"/>
          <w:placeholder>
            <w:docPart w:val="BC98DADAF98F40DC8F1C1E4BD31E8004"/>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75D1410A" w14:textId="77777777" w:rsidR="00341438" w:rsidRPr="00512A8E" w:rsidRDefault="00341438" w:rsidP="00341438">
      <w:pPr>
        <w:spacing w:after="0" w:line="240" w:lineRule="auto"/>
        <w:rPr>
          <w:rFonts w:ascii="Calibri" w:eastAsia="Calibri" w:hAnsi="Calibri" w:cs="Arial"/>
        </w:rPr>
      </w:pPr>
    </w:p>
    <w:p w14:paraId="57C92296" w14:textId="0D6D2173" w:rsidR="00A83741" w:rsidRPr="00512A8E" w:rsidRDefault="00A83741" w:rsidP="00A83741">
      <w:pPr>
        <w:spacing w:after="0" w:line="240" w:lineRule="auto"/>
        <w:rPr>
          <w:rFonts w:cs="Arial"/>
          <w:sz w:val="20"/>
          <w:szCs w:val="20"/>
        </w:rPr>
      </w:pPr>
      <w:r w:rsidRPr="005854FB">
        <w:rPr>
          <w:rFonts w:cs="Arial"/>
          <w:b/>
          <w:smallCaps/>
          <w:sz w:val="24"/>
          <w:szCs w:val="24"/>
          <w:u w:val="single"/>
        </w:rPr>
        <w:t xml:space="preserve">Exhibit </w:t>
      </w:r>
      <w:r>
        <w:rPr>
          <w:rFonts w:cs="Arial"/>
          <w:b/>
          <w:smallCaps/>
          <w:sz w:val="24"/>
          <w:szCs w:val="24"/>
          <w:u w:val="single"/>
        </w:rPr>
        <w:t>44</w:t>
      </w:r>
      <w:r w:rsidRPr="005854FB">
        <w:rPr>
          <w:rFonts w:cs="Arial"/>
          <w:b/>
          <w:smallCaps/>
          <w:sz w:val="24"/>
          <w:szCs w:val="24"/>
          <w:u w:val="single"/>
        </w:rPr>
        <w:t>:</w:t>
      </w:r>
      <w:r w:rsidRPr="007F5C5E">
        <w:rPr>
          <w:rFonts w:cs="Arial"/>
          <w:color w:val="0000FF"/>
          <w:sz w:val="20"/>
          <w:szCs w:val="20"/>
        </w:rPr>
        <w:t xml:space="preserve"> </w:t>
      </w:r>
      <w:sdt>
        <w:sdtPr>
          <w:rPr>
            <w:rFonts w:cs="Arial"/>
            <w:color w:val="0000FF"/>
            <w:sz w:val="20"/>
            <w:szCs w:val="20"/>
          </w:rPr>
          <w:id w:val="-240720533"/>
          <w:placeholder>
            <w:docPart w:val="EA8303052D714BE0AF017DE87554BCD6"/>
          </w:placeholder>
          <w:temporary/>
          <w:showingPlcHdr/>
        </w:sdtPr>
        <w:sdtContent>
          <w:r w:rsidRPr="00397EB7">
            <w:rPr>
              <w:rFonts w:cs="Arial"/>
              <w:color w:val="767171" w:themeColor="background2" w:themeShade="80"/>
            </w:rPr>
            <w:t xml:space="preserve">Provide detailed feedback for </w:t>
          </w:r>
          <w:r>
            <w:rPr>
              <w:rFonts w:cs="Arial"/>
              <w:color w:val="767171" w:themeColor="background2" w:themeShade="80"/>
            </w:rPr>
            <w:t>the E</w:t>
          </w:r>
          <w:r w:rsidRPr="00397EB7">
            <w:rPr>
              <w:rFonts w:cs="Arial"/>
              <w:color w:val="767171" w:themeColor="background2" w:themeShade="80"/>
            </w:rPr>
            <w:t>xhibit</w:t>
          </w:r>
          <w:r>
            <w:rPr>
              <w:rFonts w:cs="Arial"/>
              <w:color w:val="767171" w:themeColor="background2" w:themeShade="80"/>
            </w:rPr>
            <w:t xml:space="preserve">(s) </w:t>
          </w:r>
          <w:r w:rsidRPr="00397EB7">
            <w:rPr>
              <w:rFonts w:cs="Arial"/>
              <w:color w:val="767171" w:themeColor="background2" w:themeShade="80"/>
            </w:rPr>
            <w:t>related to this core component. The applicant institution uses this feedback to strengthen its documentation, processes, and procedures.</w:t>
          </w:r>
        </w:sdtContent>
      </w:sdt>
    </w:p>
    <w:p w14:paraId="31006FF5" w14:textId="77777777" w:rsidR="00A83741" w:rsidRPr="00512A8E" w:rsidRDefault="00A83741" w:rsidP="00341438">
      <w:pPr>
        <w:spacing w:after="0" w:line="240" w:lineRule="auto"/>
        <w:rPr>
          <w:rFonts w:ascii="Calibri" w:eastAsia="Calibri" w:hAnsi="Calibri" w:cs="Arial"/>
        </w:rPr>
      </w:pPr>
    </w:p>
    <w:p w14:paraId="77B90C46" w14:textId="77777777" w:rsidR="00341438" w:rsidRPr="00512A8E" w:rsidRDefault="00341438" w:rsidP="00341438">
      <w:pPr>
        <w:spacing w:after="0" w:line="240" w:lineRule="auto"/>
        <w:rPr>
          <w:rFonts w:ascii="Calibri" w:eastAsia="Arial" w:hAnsi="Calibri" w:cs="Arial"/>
        </w:rPr>
      </w:pPr>
      <w:r w:rsidRPr="0027349F">
        <w:rPr>
          <w:rFonts w:ascii="Calibri" w:eastAsia="Arial" w:hAnsi="Calibri" w:cs="Arial"/>
          <w:b/>
          <w:bCs/>
          <w:sz w:val="24"/>
          <w:szCs w:val="24"/>
          <w:u w:val="single"/>
        </w:rPr>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1819911451"/>
          <w:placeholder>
            <w:docPart w:val="FDC14BACDB0B44ABB6A7EF717F5EDAF4"/>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0A3FCF3A" w14:textId="77777777" w:rsidR="00C7457E" w:rsidRPr="00512A8E" w:rsidRDefault="00C7457E" w:rsidP="00C7457E">
      <w:pPr>
        <w:spacing w:after="0" w:line="240" w:lineRule="auto"/>
        <w:ind w:left="720"/>
        <w:rPr>
          <w:rFonts w:ascii="Calibri" w:eastAsia="Aptos" w:hAnsi="Calibri" w:cs="Calibri"/>
          <w:sz w:val="24"/>
          <w:szCs w:val="24"/>
        </w:rPr>
      </w:pPr>
    </w:p>
    <w:sdt>
      <w:sdtPr>
        <w:rPr>
          <w:rFonts w:ascii="Calibri" w:eastAsia="Times New Roman" w:hAnsi="Calibri" w:cs="Times New Roman"/>
          <w:b/>
          <w:sz w:val="24"/>
          <w:szCs w:val="28"/>
        </w:rPr>
        <w:id w:val="-410472985"/>
        <w:lock w:val="sdtContentLocked"/>
        <w:placeholder>
          <w:docPart w:val="DefaultPlaceholder_-1854013440"/>
        </w:placeholder>
      </w:sdtPr>
      <w:sdtEndPr>
        <w:rPr>
          <w:rFonts w:eastAsia="Aptos" w:cs="Calibri"/>
          <w:b w:val="0"/>
          <w:szCs w:val="24"/>
        </w:rPr>
      </w:sdtEndPr>
      <w:sdtContent>
        <w:p w14:paraId="4CFD9719" w14:textId="2A32A3D9" w:rsidR="00C7457E" w:rsidRPr="00C7457E" w:rsidRDefault="00C7457E">
          <w:pPr>
            <w:keepNext/>
            <w:keepLines/>
            <w:numPr>
              <w:ilvl w:val="0"/>
              <w:numId w:val="19"/>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Protection of Physical Sites and Virtual Infrastructure</w:t>
          </w:r>
        </w:p>
        <w:p w14:paraId="379A73CF" w14:textId="57747829"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institution’s physical location(s) and virtual infrastructure are adequate to secure financial, administrative, and student educational records; are reasonably accessible; and are adequately protected in accordance with laws applicable to the jurisdiction(s) in which the institution operates. An adequate disaster response and recovery plan is in place that includes mitigation of risks, i.e., at a minimum, the ability to sustain and support continuing academic operations, the protection of student information consistent with applicable law, and the mitigation of other risks presented by physical, environmental, cybersecurity, force majeure, and other reasonably foreseeable threats.</w:t>
          </w:r>
        </w:p>
      </w:sdtContent>
    </w:sdt>
    <w:p w14:paraId="43297C2C"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50110B" w:rsidRPr="005854FB" w14:paraId="691C2D20" w14:textId="77777777" w:rsidTr="00B71169">
        <w:tc>
          <w:tcPr>
            <w:tcW w:w="7416" w:type="dxa"/>
            <w:shd w:val="clear" w:color="auto" w:fill="E2EFD9" w:themeFill="accent6" w:themeFillTint="33"/>
          </w:tcPr>
          <w:p w14:paraId="373F7110" w14:textId="77777777" w:rsidR="0050110B" w:rsidRPr="005854FB" w:rsidRDefault="0050110B" w:rsidP="00C32F45">
            <w:pPr>
              <w:rPr>
                <w:rFonts w:cs="Arial"/>
                <w:b/>
              </w:rPr>
            </w:pPr>
            <w:r w:rsidRPr="005854FB">
              <w:rPr>
                <w:rFonts w:cs="Arial"/>
                <w:b/>
              </w:rPr>
              <w:t>Questions</w:t>
            </w:r>
          </w:p>
        </w:tc>
        <w:tc>
          <w:tcPr>
            <w:tcW w:w="648" w:type="dxa"/>
            <w:shd w:val="clear" w:color="auto" w:fill="E2EFD9" w:themeFill="accent6" w:themeFillTint="33"/>
            <w:vAlign w:val="center"/>
          </w:tcPr>
          <w:p w14:paraId="17E138CC" w14:textId="77777777" w:rsidR="0050110B" w:rsidRPr="005854FB" w:rsidRDefault="0050110B" w:rsidP="002E1455">
            <w:pPr>
              <w:jc w:val="center"/>
              <w:rPr>
                <w:rFonts w:cs="Arial"/>
                <w:b/>
              </w:rPr>
            </w:pPr>
            <w:r w:rsidRPr="005854FB">
              <w:rPr>
                <w:rFonts w:cs="Arial"/>
                <w:b/>
              </w:rPr>
              <w:t>Yes</w:t>
            </w:r>
          </w:p>
        </w:tc>
        <w:tc>
          <w:tcPr>
            <w:tcW w:w="648" w:type="dxa"/>
            <w:shd w:val="clear" w:color="auto" w:fill="E2EFD9" w:themeFill="accent6" w:themeFillTint="33"/>
            <w:vAlign w:val="center"/>
          </w:tcPr>
          <w:p w14:paraId="364CB69D" w14:textId="77777777" w:rsidR="0050110B" w:rsidRPr="005854FB" w:rsidRDefault="0050110B" w:rsidP="002E1455">
            <w:pPr>
              <w:jc w:val="center"/>
              <w:rPr>
                <w:rFonts w:cs="Arial"/>
                <w:b/>
              </w:rPr>
            </w:pPr>
            <w:r w:rsidRPr="005854FB">
              <w:rPr>
                <w:rFonts w:cs="Arial"/>
                <w:b/>
              </w:rPr>
              <w:t>No</w:t>
            </w:r>
          </w:p>
        </w:tc>
        <w:tc>
          <w:tcPr>
            <w:tcW w:w="648" w:type="dxa"/>
            <w:shd w:val="clear" w:color="auto" w:fill="E2EFD9" w:themeFill="accent6" w:themeFillTint="33"/>
            <w:vAlign w:val="center"/>
          </w:tcPr>
          <w:p w14:paraId="380669F8" w14:textId="77777777" w:rsidR="0050110B" w:rsidRPr="005854FB" w:rsidRDefault="0050110B" w:rsidP="002E1455">
            <w:pPr>
              <w:jc w:val="center"/>
              <w:rPr>
                <w:rFonts w:cs="Arial"/>
                <w:b/>
              </w:rPr>
            </w:pPr>
            <w:r w:rsidRPr="005854FB">
              <w:rPr>
                <w:rFonts w:cs="Arial"/>
                <w:b/>
              </w:rPr>
              <w:t>N/A</w:t>
            </w:r>
          </w:p>
        </w:tc>
      </w:tr>
      <w:tr w:rsidR="0050110B" w:rsidRPr="005854FB" w14:paraId="20974ACA" w14:textId="77777777" w:rsidTr="00B71169">
        <w:tc>
          <w:tcPr>
            <w:tcW w:w="7416" w:type="dxa"/>
            <w:shd w:val="clear" w:color="auto" w:fill="E2EFD9" w:themeFill="accent6" w:themeFillTint="33"/>
          </w:tcPr>
          <w:p w14:paraId="78FC2340" w14:textId="23CE75A0" w:rsidR="0050110B" w:rsidRPr="005854FB" w:rsidRDefault="0050110B" w:rsidP="00C32F45">
            <w:pPr>
              <w:rPr>
                <w:rFonts w:cs="Arial"/>
              </w:rPr>
            </w:pPr>
            <w:r>
              <w:rPr>
                <w:rFonts w:cstheme="minorHAnsi"/>
              </w:rPr>
              <w:t xml:space="preserve">Is the institution’s </w:t>
            </w:r>
            <w:r w:rsidRPr="00C960BB">
              <w:rPr>
                <w:rFonts w:cstheme="minorHAnsi"/>
              </w:rPr>
              <w:t xml:space="preserve">physical location adequate to secure </w:t>
            </w:r>
            <w:r>
              <w:rPr>
                <w:rFonts w:cstheme="minorHAnsi"/>
              </w:rPr>
              <w:t xml:space="preserve">physical </w:t>
            </w:r>
            <w:r w:rsidRPr="00C960BB">
              <w:rPr>
                <w:rFonts w:cstheme="minorHAnsi"/>
              </w:rPr>
              <w:t>financial, administrative, and student educational records</w:t>
            </w:r>
            <w:r>
              <w:rPr>
                <w:rFonts w:cstheme="minorHAnsi"/>
              </w:rPr>
              <w:t>, while ensuring that they are reasonably accessible for use?</w:t>
            </w:r>
          </w:p>
        </w:tc>
        <w:sdt>
          <w:sdtPr>
            <w:rPr>
              <w:rFonts w:cs="Arial"/>
            </w:rPr>
            <w:id w:val="-97005392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BE14D66" w14:textId="77777777" w:rsidR="0050110B" w:rsidRPr="005854FB" w:rsidRDefault="0050110B" w:rsidP="002E1455">
                <w:pPr>
                  <w:jc w:val="center"/>
                  <w:rPr>
                    <w:rFonts w:cs="Arial"/>
                  </w:rPr>
                </w:pPr>
                <w:r w:rsidRPr="00B62B06">
                  <w:rPr>
                    <w:rFonts w:ascii="MS Gothic" w:eastAsia="MS Gothic" w:hAnsi="MS Gothic" w:cs="Arial" w:hint="eastAsia"/>
                  </w:rPr>
                  <w:t>☐</w:t>
                </w:r>
              </w:p>
            </w:tc>
          </w:sdtContent>
        </w:sdt>
        <w:sdt>
          <w:sdtPr>
            <w:rPr>
              <w:rFonts w:cs="Arial"/>
            </w:rPr>
            <w:id w:val="12420420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D634BB4" w14:textId="77777777" w:rsidR="0050110B" w:rsidRPr="005854FB" w:rsidRDefault="0050110B" w:rsidP="002E1455">
                <w:pPr>
                  <w:jc w:val="center"/>
                  <w:rPr>
                    <w:rFonts w:cs="Arial"/>
                  </w:rPr>
                </w:pPr>
                <w:r w:rsidRPr="00B62B06">
                  <w:rPr>
                    <w:rFonts w:ascii="MS Gothic" w:eastAsia="MS Gothic" w:hAnsi="MS Gothic" w:cs="Arial" w:hint="eastAsia"/>
                  </w:rPr>
                  <w:t>☐</w:t>
                </w:r>
              </w:p>
            </w:tc>
          </w:sdtContent>
        </w:sdt>
        <w:sdt>
          <w:sdtPr>
            <w:rPr>
              <w:rFonts w:cs="Arial"/>
            </w:rPr>
            <w:id w:val="133194956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55BDF6E" w14:textId="77777777" w:rsidR="0050110B" w:rsidRPr="005854FB" w:rsidRDefault="0050110B" w:rsidP="002E1455">
                <w:pPr>
                  <w:jc w:val="center"/>
                  <w:rPr>
                    <w:rFonts w:cs="Arial"/>
                  </w:rPr>
                </w:pPr>
                <w:r w:rsidRPr="00B62B06">
                  <w:rPr>
                    <w:rFonts w:ascii="MS Gothic" w:eastAsia="MS Gothic" w:hAnsi="MS Gothic" w:cs="Arial" w:hint="eastAsia"/>
                  </w:rPr>
                  <w:t>☐</w:t>
                </w:r>
              </w:p>
            </w:tc>
          </w:sdtContent>
        </w:sdt>
      </w:tr>
      <w:tr w:rsidR="0050110B" w:rsidRPr="005854FB" w14:paraId="3452D749" w14:textId="77777777" w:rsidTr="00B71169">
        <w:tc>
          <w:tcPr>
            <w:tcW w:w="7416" w:type="dxa"/>
            <w:shd w:val="clear" w:color="auto" w:fill="E2EFD9" w:themeFill="accent6" w:themeFillTint="33"/>
          </w:tcPr>
          <w:p w14:paraId="671CFA54" w14:textId="163C249F" w:rsidR="0050110B" w:rsidRPr="005854FB" w:rsidRDefault="0050110B" w:rsidP="00C32F45">
            <w:pPr>
              <w:rPr>
                <w:rFonts w:cs="Arial"/>
              </w:rPr>
            </w:pPr>
            <w:r>
              <w:rPr>
                <w:rFonts w:cstheme="minorHAnsi"/>
              </w:rPr>
              <w:t xml:space="preserve">Is the institution’s virtual infrastructure </w:t>
            </w:r>
            <w:r w:rsidRPr="00C960BB">
              <w:rPr>
                <w:rFonts w:cstheme="minorHAnsi"/>
              </w:rPr>
              <w:t xml:space="preserve">adequate to </w:t>
            </w:r>
            <w:r>
              <w:rPr>
                <w:rFonts w:cstheme="minorHAnsi"/>
              </w:rPr>
              <w:t xml:space="preserve">secure digital </w:t>
            </w:r>
            <w:r w:rsidRPr="00C960BB">
              <w:rPr>
                <w:rFonts w:cstheme="minorHAnsi"/>
              </w:rPr>
              <w:t>financial, administrative, and student educational records</w:t>
            </w:r>
            <w:r>
              <w:rPr>
                <w:rFonts w:cstheme="minorHAnsi"/>
              </w:rPr>
              <w:t>, while ensuring that they are reasonably accessible for use?</w:t>
            </w:r>
          </w:p>
        </w:tc>
        <w:sdt>
          <w:sdtPr>
            <w:rPr>
              <w:rFonts w:cs="Arial"/>
            </w:rPr>
            <w:id w:val="-54189955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DBC4546" w14:textId="77777777" w:rsidR="0050110B" w:rsidRPr="005854FB" w:rsidRDefault="0050110B" w:rsidP="002E1455">
                <w:pPr>
                  <w:jc w:val="center"/>
                  <w:rPr>
                    <w:rFonts w:cs="Arial"/>
                  </w:rPr>
                </w:pPr>
                <w:r w:rsidRPr="00B62B06">
                  <w:rPr>
                    <w:rFonts w:ascii="MS Gothic" w:eastAsia="MS Gothic" w:hAnsi="MS Gothic" w:cs="Arial" w:hint="eastAsia"/>
                  </w:rPr>
                  <w:t>☐</w:t>
                </w:r>
              </w:p>
            </w:tc>
          </w:sdtContent>
        </w:sdt>
        <w:sdt>
          <w:sdtPr>
            <w:rPr>
              <w:rFonts w:cs="Arial"/>
            </w:rPr>
            <w:id w:val="142430098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ABA89B0" w14:textId="77777777" w:rsidR="0050110B" w:rsidRPr="005854FB" w:rsidRDefault="0050110B" w:rsidP="002E1455">
                <w:pPr>
                  <w:jc w:val="center"/>
                  <w:rPr>
                    <w:rFonts w:cs="Arial"/>
                  </w:rPr>
                </w:pPr>
                <w:r w:rsidRPr="00B62B06">
                  <w:rPr>
                    <w:rFonts w:ascii="MS Gothic" w:eastAsia="MS Gothic" w:hAnsi="MS Gothic" w:cs="Arial" w:hint="eastAsia"/>
                  </w:rPr>
                  <w:t>☐</w:t>
                </w:r>
              </w:p>
            </w:tc>
          </w:sdtContent>
        </w:sdt>
        <w:sdt>
          <w:sdtPr>
            <w:rPr>
              <w:rFonts w:cs="Arial"/>
            </w:rPr>
            <w:id w:val="-165412573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140F710" w14:textId="77777777" w:rsidR="0050110B" w:rsidRPr="005854FB" w:rsidRDefault="0050110B" w:rsidP="002E1455">
                <w:pPr>
                  <w:jc w:val="center"/>
                  <w:rPr>
                    <w:rFonts w:cs="Arial"/>
                  </w:rPr>
                </w:pPr>
                <w:r w:rsidRPr="00B62B06">
                  <w:rPr>
                    <w:rFonts w:ascii="MS Gothic" w:eastAsia="MS Gothic" w:hAnsi="MS Gothic" w:cs="Arial" w:hint="eastAsia"/>
                  </w:rPr>
                  <w:t>☐</w:t>
                </w:r>
              </w:p>
            </w:tc>
          </w:sdtContent>
        </w:sdt>
      </w:tr>
      <w:tr w:rsidR="0050110B" w:rsidRPr="005854FB" w14:paraId="779C95D6" w14:textId="77777777" w:rsidTr="00B71169">
        <w:tc>
          <w:tcPr>
            <w:tcW w:w="7416" w:type="dxa"/>
            <w:shd w:val="clear" w:color="auto" w:fill="E2EFD9" w:themeFill="accent6" w:themeFillTint="33"/>
          </w:tcPr>
          <w:p w14:paraId="6919E761" w14:textId="53163294" w:rsidR="0050110B" w:rsidRPr="005854FB" w:rsidRDefault="0050110B" w:rsidP="00C32F45">
            <w:pPr>
              <w:rPr>
                <w:rFonts w:cs="Arial"/>
              </w:rPr>
            </w:pPr>
            <w:r>
              <w:rPr>
                <w:rFonts w:cstheme="minorHAnsi"/>
              </w:rPr>
              <w:t xml:space="preserve">Are institutional </w:t>
            </w:r>
            <w:r w:rsidRPr="003E0C2C">
              <w:rPr>
                <w:rFonts w:cstheme="minorHAnsi"/>
              </w:rPr>
              <w:t>record</w:t>
            </w:r>
            <w:r>
              <w:rPr>
                <w:rFonts w:cstheme="minorHAnsi"/>
              </w:rPr>
              <w:t xml:space="preserve">s adequately protected in accordance </w:t>
            </w:r>
            <w:r w:rsidRPr="002D186F">
              <w:rPr>
                <w:rFonts w:cstheme="minorHAnsi"/>
              </w:rPr>
              <w:t>with laws applicable to the jurisdiction(s) in which the institution operates</w:t>
            </w:r>
            <w:r>
              <w:rPr>
                <w:rFonts w:cstheme="minorHAnsi"/>
              </w:rPr>
              <w:t xml:space="preserve"> and in response to foreseeable physical or cybersecurity risks?</w:t>
            </w:r>
          </w:p>
        </w:tc>
        <w:sdt>
          <w:sdtPr>
            <w:rPr>
              <w:rFonts w:cs="Arial"/>
            </w:rPr>
            <w:id w:val="126718658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1CE741B" w14:textId="77777777" w:rsidR="0050110B" w:rsidRPr="005854FB" w:rsidRDefault="0050110B" w:rsidP="002E1455">
                <w:pPr>
                  <w:jc w:val="center"/>
                  <w:rPr>
                    <w:rFonts w:cs="Arial"/>
                  </w:rPr>
                </w:pPr>
                <w:r w:rsidRPr="00B62B06">
                  <w:rPr>
                    <w:rFonts w:ascii="MS Gothic" w:eastAsia="MS Gothic" w:hAnsi="MS Gothic" w:cs="Arial" w:hint="eastAsia"/>
                  </w:rPr>
                  <w:t>☐</w:t>
                </w:r>
              </w:p>
            </w:tc>
          </w:sdtContent>
        </w:sdt>
        <w:sdt>
          <w:sdtPr>
            <w:rPr>
              <w:rFonts w:cs="Arial"/>
            </w:rPr>
            <w:id w:val="-162106468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848F559" w14:textId="77777777" w:rsidR="0050110B" w:rsidRPr="005854FB" w:rsidRDefault="0050110B" w:rsidP="002E1455">
                <w:pPr>
                  <w:jc w:val="center"/>
                  <w:rPr>
                    <w:rFonts w:cs="Arial"/>
                  </w:rPr>
                </w:pPr>
                <w:r w:rsidRPr="00B62B06">
                  <w:rPr>
                    <w:rFonts w:ascii="MS Gothic" w:eastAsia="MS Gothic" w:hAnsi="MS Gothic" w:cs="Arial" w:hint="eastAsia"/>
                  </w:rPr>
                  <w:t>☐</w:t>
                </w:r>
              </w:p>
            </w:tc>
          </w:sdtContent>
        </w:sdt>
        <w:sdt>
          <w:sdtPr>
            <w:rPr>
              <w:rFonts w:cs="Arial"/>
            </w:rPr>
            <w:id w:val="-22152803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1F8FA05" w14:textId="77777777" w:rsidR="0050110B" w:rsidRPr="005854FB" w:rsidRDefault="0050110B" w:rsidP="002E1455">
                <w:pPr>
                  <w:jc w:val="center"/>
                  <w:rPr>
                    <w:rFonts w:cs="Arial"/>
                  </w:rPr>
                </w:pPr>
                <w:r w:rsidRPr="00B62B06">
                  <w:rPr>
                    <w:rFonts w:ascii="MS Gothic" w:eastAsia="MS Gothic" w:hAnsi="MS Gothic" w:cs="Arial" w:hint="eastAsia"/>
                  </w:rPr>
                  <w:t>☐</w:t>
                </w:r>
              </w:p>
            </w:tc>
          </w:sdtContent>
        </w:sdt>
      </w:tr>
      <w:tr w:rsidR="0050110B" w:rsidRPr="005854FB" w14:paraId="15DE22CE" w14:textId="77777777" w:rsidTr="00B71169">
        <w:tc>
          <w:tcPr>
            <w:tcW w:w="7416" w:type="dxa"/>
            <w:shd w:val="clear" w:color="auto" w:fill="E2EFD9" w:themeFill="accent6" w:themeFillTint="33"/>
          </w:tcPr>
          <w:p w14:paraId="4D2D350B" w14:textId="2F401C60" w:rsidR="0050110B" w:rsidRPr="005854FB" w:rsidRDefault="0050110B" w:rsidP="00C32F45">
            <w:pPr>
              <w:rPr>
                <w:rFonts w:cs="Arial"/>
              </w:rPr>
            </w:pPr>
            <w:r>
              <w:rPr>
                <w:rFonts w:cstheme="minorHAnsi"/>
              </w:rPr>
              <w:lastRenderedPageBreak/>
              <w:t xml:space="preserve">Does the institution have appropriate </w:t>
            </w:r>
            <w:r w:rsidRPr="003E0C2C">
              <w:rPr>
                <w:rFonts w:cstheme="minorHAnsi"/>
              </w:rPr>
              <w:t xml:space="preserve">disaster response and recovery procedures </w:t>
            </w:r>
            <w:r>
              <w:rPr>
                <w:rFonts w:cstheme="minorHAnsi"/>
              </w:rPr>
              <w:t xml:space="preserve">for </w:t>
            </w:r>
            <w:r w:rsidRPr="003E0C2C">
              <w:rPr>
                <w:rFonts w:cstheme="minorHAnsi"/>
              </w:rPr>
              <w:t xml:space="preserve">its </w:t>
            </w:r>
            <w:r>
              <w:rPr>
                <w:rFonts w:cstheme="minorHAnsi"/>
              </w:rPr>
              <w:t xml:space="preserve">physical and environmental </w:t>
            </w:r>
            <w:r w:rsidRPr="003E0C2C">
              <w:rPr>
                <w:rFonts w:cstheme="minorHAnsi"/>
              </w:rPr>
              <w:t>location(s)</w:t>
            </w:r>
            <w:r>
              <w:rPr>
                <w:rFonts w:cstheme="minorHAnsi"/>
              </w:rPr>
              <w:t>?</w:t>
            </w:r>
          </w:p>
        </w:tc>
        <w:sdt>
          <w:sdtPr>
            <w:rPr>
              <w:rFonts w:cs="Arial"/>
            </w:rPr>
            <w:id w:val="-77024464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A58BC0A" w14:textId="77777777" w:rsidR="0050110B" w:rsidRPr="005854FB" w:rsidRDefault="0050110B" w:rsidP="002E1455">
                <w:pPr>
                  <w:jc w:val="center"/>
                  <w:rPr>
                    <w:rFonts w:cs="Arial"/>
                  </w:rPr>
                </w:pPr>
                <w:r w:rsidRPr="00B62B06">
                  <w:rPr>
                    <w:rFonts w:ascii="MS Gothic" w:eastAsia="MS Gothic" w:hAnsi="MS Gothic" w:cs="Arial" w:hint="eastAsia"/>
                  </w:rPr>
                  <w:t>☐</w:t>
                </w:r>
              </w:p>
            </w:tc>
          </w:sdtContent>
        </w:sdt>
        <w:sdt>
          <w:sdtPr>
            <w:rPr>
              <w:rFonts w:cs="Arial"/>
            </w:rPr>
            <w:id w:val="153245708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932ABB2" w14:textId="77777777" w:rsidR="0050110B" w:rsidRPr="005854FB" w:rsidRDefault="0050110B" w:rsidP="002E1455">
                <w:pPr>
                  <w:jc w:val="center"/>
                  <w:rPr>
                    <w:rFonts w:cs="Arial"/>
                  </w:rPr>
                </w:pPr>
                <w:r w:rsidRPr="00B62B06">
                  <w:rPr>
                    <w:rFonts w:ascii="MS Gothic" w:eastAsia="MS Gothic" w:hAnsi="MS Gothic" w:cs="Arial" w:hint="eastAsia"/>
                  </w:rPr>
                  <w:t>☐</w:t>
                </w:r>
              </w:p>
            </w:tc>
          </w:sdtContent>
        </w:sdt>
        <w:sdt>
          <w:sdtPr>
            <w:rPr>
              <w:rFonts w:cs="Arial"/>
            </w:rPr>
            <w:id w:val="159474432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7F179E5" w14:textId="77777777" w:rsidR="0050110B" w:rsidRPr="005854FB" w:rsidRDefault="0050110B" w:rsidP="002E1455">
                <w:pPr>
                  <w:jc w:val="center"/>
                  <w:rPr>
                    <w:rFonts w:cs="Arial"/>
                  </w:rPr>
                </w:pPr>
                <w:r w:rsidRPr="00B62B06">
                  <w:rPr>
                    <w:rFonts w:ascii="MS Gothic" w:eastAsia="MS Gothic" w:hAnsi="MS Gothic" w:cs="Arial" w:hint="eastAsia"/>
                  </w:rPr>
                  <w:t>☐</w:t>
                </w:r>
              </w:p>
            </w:tc>
          </w:sdtContent>
        </w:sdt>
      </w:tr>
      <w:tr w:rsidR="0050110B" w:rsidRPr="005854FB" w14:paraId="7FC007D1" w14:textId="77777777" w:rsidTr="00B71169">
        <w:tc>
          <w:tcPr>
            <w:tcW w:w="7416" w:type="dxa"/>
            <w:shd w:val="clear" w:color="auto" w:fill="E2EFD9" w:themeFill="accent6" w:themeFillTint="33"/>
          </w:tcPr>
          <w:p w14:paraId="05E9FFCC" w14:textId="5B83DDDD" w:rsidR="0050110B" w:rsidRPr="005854FB" w:rsidRDefault="0050110B" w:rsidP="00C32F45">
            <w:pPr>
              <w:rPr>
                <w:rFonts w:cs="Arial"/>
              </w:rPr>
            </w:pPr>
            <w:r>
              <w:rPr>
                <w:rFonts w:cstheme="minorHAnsi"/>
              </w:rPr>
              <w:t xml:space="preserve">Does the institution’s disaster response and recovery plan include contingencies to sustain and support continued academic operations and </w:t>
            </w:r>
            <w:r w:rsidRPr="00C960BB">
              <w:rPr>
                <w:rFonts w:cstheme="minorHAnsi"/>
              </w:rPr>
              <w:t>protect student information</w:t>
            </w:r>
            <w:r>
              <w:rPr>
                <w:rFonts w:cstheme="minorHAnsi"/>
              </w:rPr>
              <w:t>,</w:t>
            </w:r>
            <w:r w:rsidRPr="00C960BB">
              <w:rPr>
                <w:rFonts w:cstheme="minorHAnsi"/>
              </w:rPr>
              <w:t xml:space="preserve"> consistent with applicable law</w:t>
            </w:r>
            <w:r>
              <w:rPr>
                <w:rFonts w:cstheme="minorHAnsi"/>
              </w:rPr>
              <w:t>?</w:t>
            </w:r>
          </w:p>
        </w:tc>
        <w:sdt>
          <w:sdtPr>
            <w:rPr>
              <w:rFonts w:cs="Arial"/>
            </w:rPr>
            <w:id w:val="196400058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D06E91B" w14:textId="77777777" w:rsidR="0050110B" w:rsidRPr="005854FB" w:rsidRDefault="0050110B" w:rsidP="002E1455">
                <w:pPr>
                  <w:jc w:val="center"/>
                  <w:rPr>
                    <w:rFonts w:cs="Arial"/>
                  </w:rPr>
                </w:pPr>
                <w:r w:rsidRPr="00B62B06">
                  <w:rPr>
                    <w:rFonts w:ascii="MS Gothic" w:eastAsia="MS Gothic" w:hAnsi="MS Gothic" w:cs="Arial" w:hint="eastAsia"/>
                  </w:rPr>
                  <w:t>☐</w:t>
                </w:r>
              </w:p>
            </w:tc>
          </w:sdtContent>
        </w:sdt>
        <w:sdt>
          <w:sdtPr>
            <w:rPr>
              <w:rFonts w:cs="Arial"/>
            </w:rPr>
            <w:id w:val="-150264996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D29B343" w14:textId="77777777" w:rsidR="0050110B" w:rsidRPr="005854FB" w:rsidRDefault="0050110B" w:rsidP="002E1455">
                <w:pPr>
                  <w:jc w:val="center"/>
                  <w:rPr>
                    <w:rFonts w:cs="Arial"/>
                  </w:rPr>
                </w:pPr>
                <w:r w:rsidRPr="00B62B06">
                  <w:rPr>
                    <w:rFonts w:ascii="MS Gothic" w:eastAsia="MS Gothic" w:hAnsi="MS Gothic" w:cs="Arial" w:hint="eastAsia"/>
                  </w:rPr>
                  <w:t>☐</w:t>
                </w:r>
              </w:p>
            </w:tc>
          </w:sdtContent>
        </w:sdt>
        <w:sdt>
          <w:sdtPr>
            <w:rPr>
              <w:rFonts w:cs="Arial"/>
            </w:rPr>
            <w:id w:val="-189087373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3CECDF6" w14:textId="77777777" w:rsidR="0050110B" w:rsidRPr="005854FB" w:rsidRDefault="0050110B" w:rsidP="002E1455">
                <w:pPr>
                  <w:jc w:val="center"/>
                  <w:rPr>
                    <w:rFonts w:cs="Arial"/>
                  </w:rPr>
                </w:pPr>
                <w:r w:rsidRPr="00B62B06">
                  <w:rPr>
                    <w:rFonts w:ascii="MS Gothic" w:eastAsia="MS Gothic" w:hAnsi="MS Gothic" w:cs="Arial" w:hint="eastAsia"/>
                  </w:rPr>
                  <w:t>☐</w:t>
                </w:r>
              </w:p>
            </w:tc>
          </w:sdtContent>
        </w:sdt>
      </w:tr>
      <w:tr w:rsidR="0050110B" w:rsidRPr="005854FB" w14:paraId="692FA0A1" w14:textId="77777777" w:rsidTr="00B71169">
        <w:tc>
          <w:tcPr>
            <w:tcW w:w="7416" w:type="dxa"/>
            <w:shd w:val="clear" w:color="auto" w:fill="E2EFD9" w:themeFill="accent6" w:themeFillTint="33"/>
          </w:tcPr>
          <w:p w14:paraId="6668C219" w14:textId="3728BCDF" w:rsidR="0050110B" w:rsidRPr="005854FB" w:rsidRDefault="0050110B" w:rsidP="00C32F45">
            <w:pPr>
              <w:rPr>
                <w:rFonts w:cs="Arial"/>
                <w:b/>
              </w:rPr>
            </w:pPr>
            <w:r w:rsidRPr="005854FB">
              <w:rPr>
                <w:rFonts w:cs="Arial"/>
                <w:b/>
              </w:rPr>
              <w:t>Standard X</w:t>
            </w:r>
            <w:r>
              <w:rPr>
                <w:rFonts w:cs="Arial"/>
                <w:b/>
              </w:rPr>
              <w:t>V</w:t>
            </w:r>
            <w:r w:rsidRPr="005854FB">
              <w:rPr>
                <w:rFonts w:cs="Arial"/>
                <w:b/>
              </w:rPr>
              <w:t>.</w:t>
            </w:r>
            <w:r>
              <w:rPr>
                <w:rFonts w:cs="Arial"/>
                <w:b/>
              </w:rPr>
              <w:t>D</w:t>
            </w:r>
            <w:r w:rsidRPr="005854FB">
              <w:rPr>
                <w:rFonts w:cs="Arial"/>
                <w:b/>
              </w:rPr>
              <w:t xml:space="preserve">. – </w:t>
            </w:r>
            <w:r>
              <w:rPr>
                <w:rFonts w:cs="Arial"/>
                <w:b/>
              </w:rPr>
              <w:t>Standard is Evident, Emerging, Not Evident, or Not Applicable</w:t>
            </w:r>
          </w:p>
        </w:tc>
        <w:tc>
          <w:tcPr>
            <w:tcW w:w="1944" w:type="dxa"/>
            <w:gridSpan w:val="3"/>
            <w:shd w:val="clear" w:color="auto" w:fill="E2EFD9" w:themeFill="accent6" w:themeFillTint="33"/>
          </w:tcPr>
          <w:p w14:paraId="5BEB33D0" w14:textId="77777777" w:rsidR="0050110B" w:rsidRPr="005854FB" w:rsidRDefault="00000000" w:rsidP="00C32F45">
            <w:pPr>
              <w:rPr>
                <w:rFonts w:cs="Arial"/>
                <w:b/>
              </w:rPr>
            </w:pPr>
            <w:sdt>
              <w:sdtPr>
                <w:rPr>
                  <w:rStyle w:val="Style1"/>
                </w:rPr>
                <w:alias w:val="Finding "/>
                <w:tag w:val="Finding "/>
                <w:id w:val="804667137"/>
                <w:placeholder>
                  <w:docPart w:val="CDE7564138F6427B9DC9FBD70E578F5A"/>
                </w:placeholder>
                <w:showingPlcHdr/>
                <w:comboBox>
                  <w:listItem w:displayText="Standard is Evident" w:value="Standard is Evident"/>
                  <w:listItem w:displayText="Standard is Emerging" w:value="Standard is Emerging"/>
                  <w:listItem w:displayText="Standard is Not Evident" w:value="Standard is Not Evident"/>
                  <w:listItem w:displayText="Not Applicable " w:value="Not Applicable "/>
                </w:comboBox>
              </w:sdtPr>
              <w:sdtEndPr>
                <w:rPr>
                  <w:rStyle w:val="DefaultParagraphFont"/>
                  <w:rFonts w:cs="Arial"/>
                  <w:b/>
                  <w:vanish/>
                  <w:sz w:val="20"/>
                  <w:szCs w:val="20"/>
                </w:rPr>
              </w:sdtEndPr>
              <w:sdtContent>
                <w:r w:rsidR="0050110B" w:rsidRPr="00C94CE0">
                  <w:rPr>
                    <w:rStyle w:val="PlaceholderText"/>
                  </w:rPr>
                  <w:t>Choose a finding.</w:t>
                </w:r>
              </w:sdtContent>
            </w:sdt>
          </w:p>
        </w:tc>
      </w:tr>
    </w:tbl>
    <w:p w14:paraId="508D9845" w14:textId="77777777" w:rsidR="0050110B" w:rsidRDefault="0050110B" w:rsidP="00341438">
      <w:pPr>
        <w:spacing w:after="0" w:line="240" w:lineRule="auto"/>
        <w:rPr>
          <w:rFonts w:ascii="Calibri" w:eastAsia="Arial" w:hAnsi="Calibri" w:cs="Arial"/>
          <w:b/>
          <w:bCs/>
          <w:sz w:val="24"/>
          <w:szCs w:val="24"/>
          <w:u w:val="single"/>
        </w:rPr>
      </w:pPr>
    </w:p>
    <w:p w14:paraId="298D791B" w14:textId="77777777" w:rsidR="00341438" w:rsidRPr="00512A8E" w:rsidRDefault="00341438" w:rsidP="00341438">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1837803976"/>
          <w:placeholder>
            <w:docPart w:val="2DF06BA0E1CD4BC58A3FA55E309BD66F"/>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336BC179" w14:textId="65212A1A" w:rsidR="00341438" w:rsidRPr="00512A8E" w:rsidRDefault="00341438" w:rsidP="00341438">
      <w:pPr>
        <w:spacing w:after="0" w:line="240" w:lineRule="auto"/>
        <w:rPr>
          <w:rFonts w:ascii="Calibri" w:eastAsia="Calibri" w:hAnsi="Calibri" w:cs="Arial"/>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1378463033"/>
          <w:placeholder>
            <w:docPart w:val="022836538929486994E2D73B8D82B31C"/>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47EA0F6E" w14:textId="77777777" w:rsidR="00341438" w:rsidRPr="00512A8E" w:rsidRDefault="00341438" w:rsidP="00341438">
      <w:pPr>
        <w:spacing w:after="0" w:line="240" w:lineRule="auto"/>
        <w:rPr>
          <w:rFonts w:ascii="Calibri" w:eastAsia="Calibri" w:hAnsi="Calibri" w:cs="Arial"/>
        </w:rPr>
      </w:pPr>
    </w:p>
    <w:p w14:paraId="795ECBF2" w14:textId="77777777" w:rsidR="00341438" w:rsidRDefault="00341438" w:rsidP="00341438">
      <w:pPr>
        <w:spacing w:after="0" w:line="240" w:lineRule="auto"/>
        <w:rPr>
          <w:rFonts w:ascii="Calibri" w:eastAsia="Arial" w:hAnsi="Calibri" w:cs="Arial"/>
          <w:color w:val="767171"/>
        </w:rPr>
      </w:pPr>
      <w:r w:rsidRPr="0027349F">
        <w:rPr>
          <w:rFonts w:ascii="Calibri" w:eastAsia="Arial" w:hAnsi="Calibri" w:cs="Arial"/>
          <w:b/>
          <w:bCs/>
          <w:sz w:val="24"/>
          <w:szCs w:val="24"/>
          <w:u w:val="single"/>
        </w:rPr>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131640943"/>
          <w:placeholder>
            <w:docPart w:val="CC159EE127854CB1B500056828DE6F16"/>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p w14:paraId="15ABEAFA" w14:textId="77777777" w:rsidR="00C7457E" w:rsidRPr="00C7457E" w:rsidRDefault="00C7457E" w:rsidP="00C7457E">
      <w:pPr>
        <w:spacing w:after="0" w:line="240" w:lineRule="auto"/>
        <w:ind w:left="720"/>
        <w:contextualSpacing/>
        <w:rPr>
          <w:rFonts w:ascii="Calibri" w:eastAsia="Aptos" w:hAnsi="Calibri" w:cs="Aptos"/>
        </w:rPr>
      </w:pPr>
    </w:p>
    <w:sdt>
      <w:sdtPr>
        <w:rPr>
          <w:rFonts w:ascii="Calibri" w:eastAsia="Times New Roman" w:hAnsi="Calibri" w:cs="Times New Roman"/>
          <w:b/>
          <w:sz w:val="24"/>
          <w:szCs w:val="28"/>
        </w:rPr>
        <w:id w:val="-1794427071"/>
        <w:lock w:val="sdtContentLocked"/>
        <w:placeholder>
          <w:docPart w:val="DefaultPlaceholder_-1854013440"/>
        </w:placeholder>
      </w:sdtPr>
      <w:sdtEndPr>
        <w:rPr>
          <w:rFonts w:eastAsia="Aptos" w:cs="Calibri"/>
          <w:b w:val="0"/>
          <w:szCs w:val="24"/>
        </w:rPr>
      </w:sdtEndPr>
      <w:sdtContent>
        <w:p w14:paraId="7F6233B6" w14:textId="72DF3291" w:rsidR="00C7457E" w:rsidRPr="00C7457E" w:rsidRDefault="00C7457E">
          <w:pPr>
            <w:keepNext/>
            <w:keepLines/>
            <w:numPr>
              <w:ilvl w:val="0"/>
              <w:numId w:val="19"/>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In-Residence Program Component Facilities</w:t>
          </w:r>
        </w:p>
        <w:p w14:paraId="7566C47A" w14:textId="76F367BA"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provides appropriate facilities for students participating in in-residence learning experiences. The facilities comply with all state and federal requirements. The institution maintains adequate insurance to protect students, faculty, and staff while participating in in- residence learning.</w:t>
          </w:r>
        </w:p>
      </w:sdtContent>
    </w:sdt>
    <w:p w14:paraId="697EA6E9"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50110B" w:rsidRPr="008B397B" w14:paraId="0AAEA724" w14:textId="77777777" w:rsidTr="00B71169">
        <w:tc>
          <w:tcPr>
            <w:tcW w:w="7416" w:type="dxa"/>
            <w:shd w:val="clear" w:color="auto" w:fill="E2EFD9" w:themeFill="accent6" w:themeFillTint="33"/>
          </w:tcPr>
          <w:p w14:paraId="7D437EE2" w14:textId="77777777" w:rsidR="0050110B" w:rsidRPr="008B397B" w:rsidRDefault="0050110B" w:rsidP="00C32F45">
            <w:pPr>
              <w:rPr>
                <w:rFonts w:cs="Arial"/>
                <w:b/>
              </w:rPr>
            </w:pPr>
            <w:r w:rsidRPr="008B397B">
              <w:rPr>
                <w:rFonts w:cs="Arial"/>
                <w:b/>
              </w:rPr>
              <w:t>Questions</w:t>
            </w:r>
          </w:p>
        </w:tc>
        <w:tc>
          <w:tcPr>
            <w:tcW w:w="648" w:type="dxa"/>
            <w:shd w:val="clear" w:color="auto" w:fill="E2EFD9" w:themeFill="accent6" w:themeFillTint="33"/>
          </w:tcPr>
          <w:p w14:paraId="2167A521" w14:textId="77777777" w:rsidR="0050110B" w:rsidRPr="008B397B" w:rsidRDefault="0050110B" w:rsidP="00C32F45">
            <w:pPr>
              <w:rPr>
                <w:rFonts w:cs="Arial"/>
                <w:b/>
              </w:rPr>
            </w:pPr>
            <w:r w:rsidRPr="008B397B">
              <w:rPr>
                <w:rFonts w:cs="Arial"/>
                <w:b/>
              </w:rPr>
              <w:t>Yes</w:t>
            </w:r>
          </w:p>
        </w:tc>
        <w:tc>
          <w:tcPr>
            <w:tcW w:w="648" w:type="dxa"/>
            <w:shd w:val="clear" w:color="auto" w:fill="E2EFD9" w:themeFill="accent6" w:themeFillTint="33"/>
          </w:tcPr>
          <w:p w14:paraId="2036B4BD" w14:textId="77777777" w:rsidR="0050110B" w:rsidRPr="008B397B" w:rsidRDefault="0050110B" w:rsidP="00C32F45">
            <w:pPr>
              <w:rPr>
                <w:rFonts w:cs="Arial"/>
                <w:b/>
              </w:rPr>
            </w:pPr>
            <w:r w:rsidRPr="008B397B">
              <w:rPr>
                <w:rFonts w:cs="Arial"/>
                <w:b/>
              </w:rPr>
              <w:t>No</w:t>
            </w:r>
          </w:p>
        </w:tc>
        <w:tc>
          <w:tcPr>
            <w:tcW w:w="648" w:type="dxa"/>
            <w:shd w:val="clear" w:color="auto" w:fill="E2EFD9" w:themeFill="accent6" w:themeFillTint="33"/>
          </w:tcPr>
          <w:p w14:paraId="6DC070A7" w14:textId="77777777" w:rsidR="0050110B" w:rsidRPr="008B397B" w:rsidRDefault="0050110B" w:rsidP="00C32F45">
            <w:pPr>
              <w:rPr>
                <w:rFonts w:cs="Arial"/>
                <w:b/>
              </w:rPr>
            </w:pPr>
            <w:r w:rsidRPr="008B397B">
              <w:rPr>
                <w:rFonts w:cs="Arial"/>
                <w:b/>
              </w:rPr>
              <w:t>N/A</w:t>
            </w:r>
          </w:p>
        </w:tc>
      </w:tr>
      <w:tr w:rsidR="0050110B" w:rsidRPr="008B397B" w14:paraId="1CB6FA9F" w14:textId="77777777" w:rsidTr="00B71169">
        <w:tc>
          <w:tcPr>
            <w:tcW w:w="7416" w:type="dxa"/>
            <w:shd w:val="clear" w:color="auto" w:fill="E2EFD9" w:themeFill="accent6" w:themeFillTint="33"/>
          </w:tcPr>
          <w:p w14:paraId="694EB5EA" w14:textId="77777777" w:rsidR="0050110B" w:rsidRPr="008B397B" w:rsidRDefault="0050110B" w:rsidP="00C32F45">
            <w:pPr>
              <w:rPr>
                <w:rFonts w:cs="Arial"/>
              </w:rPr>
            </w:pPr>
            <w:r>
              <w:rPr>
                <w:rFonts w:cs="Arial"/>
              </w:rPr>
              <w:t xml:space="preserve">Does the institution conduct in-residence program components? If not, this is not applicable. If the institution indicated that it does conduct in-residence program components, refer to the institution’s In-Residence Program Companion document and complete the related Report Template. </w:t>
            </w:r>
          </w:p>
        </w:tc>
        <w:sdt>
          <w:sdtPr>
            <w:rPr>
              <w:rFonts w:cs="Arial"/>
            </w:rPr>
            <w:id w:val="48883026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BA5C7CC" w14:textId="77777777" w:rsidR="0050110B" w:rsidRPr="008B397B" w:rsidRDefault="0050110B" w:rsidP="00C32F45">
                <w:pPr>
                  <w:jc w:val="center"/>
                  <w:rPr>
                    <w:rFonts w:cs="Arial"/>
                  </w:rPr>
                </w:pPr>
                <w:r w:rsidRPr="000C5542">
                  <w:rPr>
                    <w:rFonts w:ascii="MS Gothic" w:eastAsia="MS Gothic" w:hAnsi="MS Gothic" w:cs="Arial" w:hint="eastAsia"/>
                  </w:rPr>
                  <w:t>☐</w:t>
                </w:r>
              </w:p>
            </w:tc>
          </w:sdtContent>
        </w:sdt>
        <w:sdt>
          <w:sdtPr>
            <w:rPr>
              <w:rFonts w:cs="Arial"/>
            </w:rPr>
            <w:id w:val="-33553298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1EEA543" w14:textId="77777777" w:rsidR="0050110B" w:rsidRPr="008B397B" w:rsidRDefault="0050110B" w:rsidP="00C32F45">
                <w:pPr>
                  <w:jc w:val="center"/>
                  <w:rPr>
                    <w:rFonts w:cs="Arial"/>
                  </w:rPr>
                </w:pPr>
                <w:r w:rsidRPr="000C5542">
                  <w:rPr>
                    <w:rFonts w:ascii="MS Gothic" w:eastAsia="MS Gothic" w:hAnsi="MS Gothic" w:cs="Arial" w:hint="eastAsia"/>
                  </w:rPr>
                  <w:t>☐</w:t>
                </w:r>
              </w:p>
            </w:tc>
          </w:sdtContent>
        </w:sdt>
        <w:sdt>
          <w:sdtPr>
            <w:rPr>
              <w:rFonts w:cs="Arial"/>
            </w:rPr>
            <w:id w:val="-153658148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B46F878" w14:textId="77777777" w:rsidR="0050110B" w:rsidRPr="008B397B" w:rsidRDefault="0050110B" w:rsidP="00C32F45">
                <w:pPr>
                  <w:jc w:val="center"/>
                  <w:rPr>
                    <w:rFonts w:cs="Arial"/>
                  </w:rPr>
                </w:pPr>
                <w:r w:rsidRPr="000C5542">
                  <w:rPr>
                    <w:rFonts w:ascii="MS Gothic" w:eastAsia="MS Gothic" w:hAnsi="MS Gothic" w:cs="Arial" w:hint="eastAsia"/>
                  </w:rPr>
                  <w:t>☐</w:t>
                </w:r>
              </w:p>
            </w:tc>
          </w:sdtContent>
        </w:sdt>
      </w:tr>
    </w:tbl>
    <w:p w14:paraId="19FC4082" w14:textId="77777777" w:rsidR="0050110B" w:rsidRDefault="0050110B" w:rsidP="00341438">
      <w:pPr>
        <w:spacing w:after="0" w:line="240" w:lineRule="auto"/>
        <w:rPr>
          <w:rFonts w:ascii="Calibri" w:eastAsia="Arial" w:hAnsi="Calibri" w:cs="Arial"/>
          <w:b/>
          <w:bCs/>
          <w:sz w:val="24"/>
          <w:szCs w:val="24"/>
          <w:u w:val="single"/>
        </w:rPr>
      </w:pPr>
    </w:p>
    <w:p w14:paraId="3AD63134" w14:textId="77777777" w:rsidR="00341438" w:rsidRPr="00153877" w:rsidRDefault="00341438" w:rsidP="00341438">
      <w:pPr>
        <w:spacing w:after="0" w:line="240" w:lineRule="auto"/>
        <w:rPr>
          <w:rFonts w:ascii="Calibri" w:eastAsia="Calibri" w:hAnsi="Calibri" w:cs="Arial"/>
        </w:rPr>
      </w:pPr>
      <w:r w:rsidRPr="0027349F">
        <w:rPr>
          <w:rFonts w:ascii="Calibri" w:eastAsia="Arial" w:hAnsi="Calibri" w:cs="Arial"/>
          <w:b/>
          <w:bCs/>
          <w:sz w:val="24"/>
          <w:szCs w:val="24"/>
          <w:u w:val="single"/>
        </w:rPr>
        <w:t>Comments</w:t>
      </w:r>
      <w:r w:rsidRPr="00D716CF">
        <w:rPr>
          <w:rFonts w:ascii="Calibri" w:eastAsia="Arial" w:hAnsi="Calibri" w:cs="Arial"/>
          <w:b/>
          <w:bCs/>
          <w:sz w:val="24"/>
          <w:szCs w:val="24"/>
        </w:rPr>
        <w:t>:</w:t>
      </w:r>
      <w:r w:rsidRPr="00D716CF">
        <w:rPr>
          <w:rFonts w:ascii="Calibri" w:eastAsia="Arial" w:hAnsi="Calibri" w:cs="Arial"/>
          <w:b/>
          <w:bCs/>
        </w:rPr>
        <w:t xml:space="preserve"> </w:t>
      </w:r>
      <w:sdt>
        <w:sdtPr>
          <w:rPr>
            <w:rFonts w:ascii="Calibri" w:eastAsia="Arial" w:hAnsi="Calibri" w:cs="Arial"/>
            <w:b/>
            <w:bCs/>
            <w:color w:val="7F7F7F" w:themeColor="text1" w:themeTint="80"/>
          </w:rPr>
          <w:id w:val="-642186286"/>
          <w:placeholder>
            <w:docPart w:val="34E2AE1C8D9445A4BAB0DABBEA20DA8B"/>
          </w:placeholder>
          <w:temporary/>
          <w:text/>
        </w:sdtPr>
        <w:sdtContent>
          <w:r w:rsidRPr="00D716CF" w:rsidDel="004A7DF9">
            <w:rPr>
              <w:rFonts w:ascii="Calibri" w:eastAsia="Arial" w:hAnsi="Calibri" w:cs="Arial"/>
              <w:color w:val="7F7F7F" w:themeColor="text1" w:themeTint="80"/>
            </w:rPr>
            <w:t>Provide comments to support the finding based on the institution’s responses and evidence included the Self-Evaluation Report.</w:t>
          </w:r>
        </w:sdtContent>
      </w:sdt>
      <w:r w:rsidRPr="0027349F">
        <w:rPr>
          <w:rFonts w:ascii="Calibri" w:eastAsia="Calibri" w:hAnsi="Calibri" w:cs="Times New Roman"/>
        </w:rPr>
        <w:br/>
      </w:r>
    </w:p>
    <w:p w14:paraId="462A7BB2" w14:textId="09601E3F" w:rsidR="00341438" w:rsidRPr="00153877" w:rsidRDefault="00341438" w:rsidP="00341438">
      <w:pPr>
        <w:spacing w:after="0" w:line="240" w:lineRule="auto"/>
        <w:rPr>
          <w:rFonts w:ascii="Calibri" w:eastAsia="Calibri" w:hAnsi="Calibri" w:cs="Arial"/>
        </w:rPr>
      </w:pPr>
      <w:r>
        <w:rPr>
          <w:rFonts w:ascii="Calibri" w:eastAsia="Arial" w:hAnsi="Calibri" w:cs="Arial"/>
          <w:b/>
          <w:bCs/>
          <w:sz w:val="24"/>
          <w:szCs w:val="24"/>
          <w:u w:val="single"/>
        </w:rPr>
        <w:t>Required Actions:</w:t>
      </w:r>
      <w:r w:rsidRPr="0027349F">
        <w:rPr>
          <w:rFonts w:ascii="Calibri" w:eastAsia="Arial" w:hAnsi="Calibri" w:cs="Arial"/>
        </w:rPr>
        <w:t xml:space="preserve"> </w:t>
      </w:r>
      <w:sdt>
        <w:sdtPr>
          <w:rPr>
            <w:rFonts w:ascii="Calibri" w:eastAsia="Arial" w:hAnsi="Calibri" w:cs="Arial"/>
          </w:rPr>
          <w:id w:val="-621612799"/>
          <w:placeholder>
            <w:docPart w:val="777567A02EFE4D3AA75CC2066E2852EB"/>
          </w:placeholder>
          <w:temporary/>
          <w:showingPlcHdr/>
          <w:text/>
        </w:sdtPr>
        <w:sdtContent>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sdtContent>
      </w:sdt>
    </w:p>
    <w:p w14:paraId="66D83367" w14:textId="77777777" w:rsidR="00341438" w:rsidRPr="00153877" w:rsidRDefault="00341438" w:rsidP="00341438">
      <w:pPr>
        <w:spacing w:after="0" w:line="240" w:lineRule="auto"/>
        <w:rPr>
          <w:rFonts w:ascii="Calibri" w:eastAsia="Calibri" w:hAnsi="Calibri" w:cs="Arial"/>
        </w:rPr>
      </w:pPr>
    </w:p>
    <w:p w14:paraId="553D4511" w14:textId="2214A46F" w:rsidR="00C7457E" w:rsidRPr="007F5C5E" w:rsidRDefault="00341438" w:rsidP="00CB2AF7">
      <w:pPr>
        <w:spacing w:after="0" w:line="240" w:lineRule="auto"/>
        <w:rPr>
          <w:rFonts w:cs="Arial"/>
          <w:sz w:val="24"/>
          <w:szCs w:val="24"/>
        </w:rPr>
      </w:pPr>
      <w:r w:rsidRPr="0027349F">
        <w:rPr>
          <w:rFonts w:ascii="Calibri" w:eastAsia="Arial" w:hAnsi="Calibri" w:cs="Arial"/>
          <w:b/>
          <w:bCs/>
          <w:sz w:val="24"/>
          <w:szCs w:val="24"/>
          <w:u w:val="single"/>
        </w:rPr>
        <w:lastRenderedPageBreak/>
        <w:t>Suggestions</w:t>
      </w:r>
      <w:r w:rsidRPr="0027349F">
        <w:rPr>
          <w:rFonts w:ascii="Calibri" w:eastAsia="Arial" w:hAnsi="Calibri" w:cs="Arial"/>
          <w:b/>
          <w:bCs/>
          <w:u w:val="single"/>
        </w:rPr>
        <w:t>:</w:t>
      </w:r>
      <w:r w:rsidRPr="0027349F">
        <w:rPr>
          <w:rFonts w:ascii="Calibri" w:eastAsia="Arial" w:hAnsi="Calibri" w:cs="Arial"/>
          <w:color w:val="767171"/>
        </w:rPr>
        <w:t xml:space="preserve"> </w:t>
      </w:r>
      <w:sdt>
        <w:sdtPr>
          <w:rPr>
            <w:rFonts w:ascii="Calibri" w:eastAsia="Arial" w:hAnsi="Calibri" w:cs="Arial"/>
            <w:color w:val="767171"/>
          </w:rPr>
          <w:id w:val="638540694"/>
          <w:placeholder>
            <w:docPart w:val="72D10B3C35F3449E86F6DDE0ABD2BC6A"/>
          </w:placeholder>
          <w:temporary/>
          <w:showingPlcHdr/>
          <w:text/>
        </w:sdtPr>
        <w:sdtContent>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sdtContent>
      </w:sdt>
    </w:p>
    <w:sectPr w:rsidR="00C7457E" w:rsidRPr="007F5C5E" w:rsidSect="0028478E">
      <w:footerReference w:type="default" r:id="rId13"/>
      <w:pgSz w:w="12240" w:h="15840"/>
      <w:pgMar w:top="86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51E6A" w14:textId="77777777" w:rsidR="009A1992" w:rsidRDefault="009A1992" w:rsidP="00957906">
      <w:pPr>
        <w:spacing w:after="0" w:line="240" w:lineRule="auto"/>
      </w:pPr>
      <w:r>
        <w:separator/>
      </w:r>
    </w:p>
  </w:endnote>
  <w:endnote w:type="continuationSeparator" w:id="0">
    <w:p w14:paraId="14A0AAE0" w14:textId="77777777" w:rsidR="009A1992" w:rsidRDefault="009A1992" w:rsidP="00957906">
      <w:pPr>
        <w:spacing w:after="0" w:line="240" w:lineRule="auto"/>
      </w:pPr>
      <w:r>
        <w:continuationSeparator/>
      </w:r>
    </w:p>
  </w:endnote>
  <w:endnote w:type="continuationNotice" w:id="1">
    <w:p w14:paraId="7E59EF43" w14:textId="77777777" w:rsidR="009A1992" w:rsidRDefault="009A19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D5347" w14:textId="25E3C2B8" w:rsidR="00A22C7B" w:rsidRPr="00957906" w:rsidRDefault="00A22C7B">
    <w:pPr>
      <w:pStyle w:val="Footer"/>
      <w:jc w:val="right"/>
      <w:rPr>
        <w:rFonts w:ascii="Arial" w:hAnsi="Arial" w:cs="Arial"/>
        <w:sz w:val="20"/>
        <w:szCs w:val="20"/>
      </w:rPr>
    </w:pPr>
  </w:p>
  <w:p w14:paraId="7E00AE25" w14:textId="76EFA40A" w:rsidR="00A22C7B" w:rsidRPr="00353B40" w:rsidRDefault="00A22C7B" w:rsidP="00353B40">
    <w:pPr>
      <w:pStyle w:val="Footer"/>
      <w:rPr>
        <w:rFonts w:cstheme="minorHAnsi"/>
        <w:sz w:val="20"/>
        <w:szCs w:val="20"/>
      </w:rPr>
    </w:pPr>
    <w:r w:rsidRPr="00930EC2">
      <w:rPr>
        <w:rFonts w:cstheme="minorHAnsi"/>
        <w:sz w:val="20"/>
        <w:szCs w:val="20"/>
      </w:rPr>
      <w:t xml:space="preserve">Date Adopted: </w:t>
    </w:r>
    <w:r w:rsidR="00D43F24">
      <w:rPr>
        <w:rFonts w:cstheme="minorHAnsi"/>
        <w:sz w:val="20"/>
        <w:szCs w:val="20"/>
      </w:rPr>
      <w:t>06</w:t>
    </w:r>
    <w:r w:rsidR="007A2739">
      <w:rPr>
        <w:rFonts w:cstheme="minorHAnsi"/>
        <w:sz w:val="20"/>
        <w:szCs w:val="20"/>
      </w:rPr>
      <w:t>/</w:t>
    </w:r>
    <w:r w:rsidR="00D43F24">
      <w:rPr>
        <w:rFonts w:cstheme="minorHAnsi"/>
        <w:sz w:val="20"/>
        <w:szCs w:val="20"/>
      </w:rPr>
      <w:t>01</w:t>
    </w:r>
    <w:r w:rsidR="007A2739">
      <w:rPr>
        <w:rFonts w:cstheme="minorHAnsi"/>
        <w:sz w:val="20"/>
        <w:szCs w:val="20"/>
      </w:rPr>
      <w:t>/</w:t>
    </w:r>
    <w:r w:rsidR="00D43F24">
      <w:rPr>
        <w:rFonts w:cstheme="minorHAnsi"/>
        <w:sz w:val="20"/>
        <w:szCs w:val="20"/>
      </w:rPr>
      <w:t>2024</w:t>
    </w:r>
    <w:r w:rsidRPr="00930EC2">
      <w:rPr>
        <w:rFonts w:cstheme="minorHAnsi"/>
        <w:sz w:val="20"/>
        <w:szCs w:val="20"/>
      </w:rPr>
      <w:tab/>
      <w:t xml:space="preserve">Date Revised: </w:t>
    </w:r>
    <w:r w:rsidR="007A2739">
      <w:rPr>
        <w:rFonts w:cstheme="minorHAnsi"/>
        <w:sz w:val="20"/>
        <w:szCs w:val="20"/>
      </w:rPr>
      <w:t>03/15/2026</w:t>
    </w:r>
    <w:r w:rsidR="0050110B">
      <w:rPr>
        <w:rFonts w:cstheme="minorHAnsi"/>
        <w:sz w:val="20"/>
        <w:szCs w:val="20"/>
      </w:rPr>
      <w:t xml:space="preserve"> (Handbook 32</w:t>
    </w:r>
    <w:r w:rsidR="00D43F24" w:rsidRPr="00D43F24">
      <w:rPr>
        <w:rFonts w:cstheme="minorHAnsi"/>
        <w:sz w:val="20"/>
        <w:szCs w:val="20"/>
        <w:vertAlign w:val="superscript"/>
      </w:rPr>
      <w:t>nd</w:t>
    </w:r>
    <w:r w:rsidR="00D43F24">
      <w:rPr>
        <w:rFonts w:cstheme="minorHAnsi"/>
        <w:sz w:val="20"/>
        <w:szCs w:val="20"/>
      </w:rPr>
      <w:t xml:space="preserve"> </w:t>
    </w:r>
    <w:r w:rsidR="0050110B">
      <w:rPr>
        <w:rFonts w:cstheme="minorHAnsi"/>
        <w:sz w:val="20"/>
        <w:szCs w:val="20"/>
      </w:rPr>
      <w:t>Edition)</w:t>
    </w:r>
    <w:r w:rsidRPr="00930EC2">
      <w:rPr>
        <w:rFonts w:cstheme="minorHAnsi"/>
        <w:sz w:val="20"/>
        <w:szCs w:val="20"/>
      </w:rPr>
      <w:tab/>
      <w:t xml:space="preserve">Page </w:t>
    </w:r>
    <w:r w:rsidRPr="00930EC2">
      <w:rPr>
        <w:rFonts w:cstheme="minorHAnsi"/>
        <w:bCs/>
        <w:sz w:val="20"/>
        <w:szCs w:val="20"/>
      </w:rPr>
      <w:fldChar w:fldCharType="begin"/>
    </w:r>
    <w:r w:rsidRPr="00930EC2">
      <w:rPr>
        <w:rFonts w:cstheme="minorHAnsi"/>
        <w:bCs/>
        <w:sz w:val="20"/>
        <w:szCs w:val="20"/>
      </w:rPr>
      <w:instrText xml:space="preserve"> PAGE  \* Arabic  \* MERGEFORMAT </w:instrText>
    </w:r>
    <w:r w:rsidRPr="00930EC2">
      <w:rPr>
        <w:rFonts w:cstheme="minorHAnsi"/>
        <w:bCs/>
        <w:sz w:val="20"/>
        <w:szCs w:val="20"/>
      </w:rPr>
      <w:fldChar w:fldCharType="separate"/>
    </w:r>
    <w:r w:rsidR="00140D02">
      <w:rPr>
        <w:rFonts w:cstheme="minorHAnsi"/>
        <w:bCs/>
        <w:noProof/>
        <w:sz w:val="20"/>
        <w:szCs w:val="20"/>
      </w:rPr>
      <w:t>23</w:t>
    </w:r>
    <w:r w:rsidRPr="00930EC2">
      <w:rPr>
        <w:rFonts w:cstheme="minorHAnsi"/>
        <w:bCs/>
        <w:sz w:val="20"/>
        <w:szCs w:val="20"/>
      </w:rPr>
      <w:fldChar w:fldCharType="end"/>
    </w:r>
    <w:r w:rsidRPr="00930EC2">
      <w:rPr>
        <w:rFonts w:cstheme="minorHAnsi"/>
        <w:sz w:val="20"/>
        <w:szCs w:val="20"/>
      </w:rPr>
      <w:t xml:space="preserve"> of </w:t>
    </w:r>
    <w:r w:rsidRPr="00930EC2">
      <w:rPr>
        <w:rFonts w:cstheme="minorHAnsi"/>
        <w:bCs/>
        <w:sz w:val="20"/>
        <w:szCs w:val="20"/>
      </w:rPr>
      <w:fldChar w:fldCharType="begin"/>
    </w:r>
    <w:r w:rsidRPr="00930EC2">
      <w:rPr>
        <w:rFonts w:cstheme="minorHAnsi"/>
        <w:bCs/>
        <w:sz w:val="20"/>
        <w:szCs w:val="20"/>
      </w:rPr>
      <w:instrText xml:space="preserve"> NUMPAGES  \* Arabic  \* MERGEFORMAT </w:instrText>
    </w:r>
    <w:r w:rsidRPr="00930EC2">
      <w:rPr>
        <w:rFonts w:cstheme="minorHAnsi"/>
        <w:bCs/>
        <w:sz w:val="20"/>
        <w:szCs w:val="20"/>
      </w:rPr>
      <w:fldChar w:fldCharType="separate"/>
    </w:r>
    <w:r w:rsidR="00140D02">
      <w:rPr>
        <w:rFonts w:cstheme="minorHAnsi"/>
        <w:bCs/>
        <w:noProof/>
        <w:sz w:val="20"/>
        <w:szCs w:val="20"/>
      </w:rPr>
      <w:t>105</w:t>
    </w:r>
    <w:r w:rsidRPr="00930EC2">
      <w:rPr>
        <w:rFonts w:cstheme="minorHAnsi"/>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B73D2" w14:textId="77777777" w:rsidR="009A1992" w:rsidRDefault="009A1992" w:rsidP="00957906">
      <w:pPr>
        <w:spacing w:after="0" w:line="240" w:lineRule="auto"/>
      </w:pPr>
      <w:r>
        <w:separator/>
      </w:r>
    </w:p>
  </w:footnote>
  <w:footnote w:type="continuationSeparator" w:id="0">
    <w:p w14:paraId="3C034FC1" w14:textId="77777777" w:rsidR="009A1992" w:rsidRDefault="009A1992" w:rsidP="00957906">
      <w:pPr>
        <w:spacing w:after="0" w:line="240" w:lineRule="auto"/>
      </w:pPr>
      <w:r>
        <w:continuationSeparator/>
      </w:r>
    </w:p>
  </w:footnote>
  <w:footnote w:type="continuationNotice" w:id="1">
    <w:p w14:paraId="2C180ADE" w14:textId="77777777" w:rsidR="009A1992" w:rsidRDefault="009A1992">
      <w:pPr>
        <w:spacing w:after="0" w:line="240" w:lineRule="auto"/>
      </w:pPr>
    </w:p>
  </w:footnote>
  <w:footnote w:id="2">
    <w:p w14:paraId="7259D64D" w14:textId="77777777" w:rsidR="00C7457E" w:rsidRDefault="00C7457E" w:rsidP="00C7457E">
      <w:pPr>
        <w:pStyle w:val="FootnoteText"/>
      </w:pPr>
      <w:r>
        <w:rPr>
          <w:rStyle w:val="FootnoteReference"/>
        </w:rPr>
        <w:footnoteRef/>
      </w:r>
      <w:r>
        <w:t xml:space="preserve"> </w:t>
      </w:r>
      <w:r w:rsidRPr="00212012">
        <w:t xml:space="preserve">The implementation </w:t>
      </w:r>
      <w:r>
        <w:t xml:space="preserve">and submission timeframe </w:t>
      </w:r>
      <w:r w:rsidRPr="00212012">
        <w:t>of Standard XIV.A</w:t>
      </w:r>
      <w:r>
        <w:t>.’s requirement that institutions provide audited comparative financial statements (reviewed comparative financial statements will no longer be accepted)</w:t>
      </w:r>
      <w:r w:rsidRPr="00212012">
        <w:t xml:space="preserve"> is as follows: For institutions with fiscal years ending between January 1, 2025, and June 30, 2025, audited financial statements are due by December 31, 2025. For institutions with fiscal years ending between July 1, 2025, and December 31, 2025, audited financial statements are due by June 30, 2026. In both cases, the Commission is waiving the requirement for </w:t>
      </w:r>
      <w:r>
        <w:t>comparative</w:t>
      </w:r>
      <w:r w:rsidRPr="00212012">
        <w:t xml:space="preserve"> statements and accepting audits of one fiscal year. Future submissions of audited statements </w:t>
      </w:r>
      <w:r>
        <w:t xml:space="preserve">(submitted after June 30, 2026) </w:t>
      </w:r>
      <w:r w:rsidRPr="00212012">
        <w:t>must be prepared on a compara</w:t>
      </w:r>
      <w:r>
        <w:t>tive</w:t>
      </w:r>
      <w:r w:rsidRPr="00212012">
        <w:t xml:space="preserve"> basis.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68B8"/>
    <w:multiLevelType w:val="hybridMultilevel"/>
    <w:tmpl w:val="F10AC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D0536"/>
    <w:multiLevelType w:val="hybridMultilevel"/>
    <w:tmpl w:val="2B26B8E2"/>
    <w:lvl w:ilvl="0" w:tplc="5AF01D06">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2665D0"/>
    <w:multiLevelType w:val="hybridMultilevel"/>
    <w:tmpl w:val="58B8F8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4D22C0"/>
    <w:multiLevelType w:val="hybridMultilevel"/>
    <w:tmpl w:val="BFE2DE9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BD45EF"/>
    <w:multiLevelType w:val="hybridMultilevel"/>
    <w:tmpl w:val="42A2B20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70B6576"/>
    <w:multiLevelType w:val="hybridMultilevel"/>
    <w:tmpl w:val="D630A88A"/>
    <w:lvl w:ilvl="0" w:tplc="1EC843B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095703DD"/>
    <w:multiLevelType w:val="hybridMultilevel"/>
    <w:tmpl w:val="0FF21228"/>
    <w:lvl w:ilvl="0" w:tplc="362C879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9A36B40"/>
    <w:multiLevelType w:val="hybridMultilevel"/>
    <w:tmpl w:val="4E70AC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9A6561A"/>
    <w:multiLevelType w:val="hybridMultilevel"/>
    <w:tmpl w:val="6A7C8540"/>
    <w:lvl w:ilvl="0" w:tplc="5E8A50EE">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9EC522F"/>
    <w:multiLevelType w:val="hybridMultilevel"/>
    <w:tmpl w:val="A0067BF2"/>
    <w:lvl w:ilvl="0" w:tplc="FFFFFFFF">
      <w:start w:val="1"/>
      <w:numFmt w:val="decimal"/>
      <w:lvlText w:val="%1."/>
      <w:lvlJc w:val="left"/>
      <w:pPr>
        <w:ind w:left="1080" w:hanging="360"/>
      </w:pPr>
      <w:rPr>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0AD30124"/>
    <w:multiLevelType w:val="hybridMultilevel"/>
    <w:tmpl w:val="DB086FCA"/>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B71250D"/>
    <w:multiLevelType w:val="hybridMultilevel"/>
    <w:tmpl w:val="E6AE4BDE"/>
    <w:lvl w:ilvl="0" w:tplc="DA3606A4">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0C6D758A"/>
    <w:multiLevelType w:val="hybridMultilevel"/>
    <w:tmpl w:val="5B00A7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DFF12BA"/>
    <w:multiLevelType w:val="hybridMultilevel"/>
    <w:tmpl w:val="4B5201DA"/>
    <w:lvl w:ilvl="0" w:tplc="50C05DB2">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23110A4"/>
    <w:multiLevelType w:val="hybridMultilevel"/>
    <w:tmpl w:val="4E70AC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51D3215"/>
    <w:multiLevelType w:val="hybridMultilevel"/>
    <w:tmpl w:val="E15AE27A"/>
    <w:lvl w:ilvl="0" w:tplc="02105DB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15:restartNumberingAfterBreak="0">
    <w:nsid w:val="15243441"/>
    <w:multiLevelType w:val="hybridMultilevel"/>
    <w:tmpl w:val="260C1CDC"/>
    <w:lvl w:ilvl="0" w:tplc="AA585BAE">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5643F3B"/>
    <w:multiLevelType w:val="hybridMultilevel"/>
    <w:tmpl w:val="CD4ECC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7304F77"/>
    <w:multiLevelType w:val="hybridMultilevel"/>
    <w:tmpl w:val="E4FAF07C"/>
    <w:lvl w:ilvl="0" w:tplc="44B42FDA">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76B12AA"/>
    <w:multiLevelType w:val="hybridMultilevel"/>
    <w:tmpl w:val="51FA6E9A"/>
    <w:lvl w:ilvl="0" w:tplc="9FA05500">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802373C"/>
    <w:multiLevelType w:val="hybridMultilevel"/>
    <w:tmpl w:val="F54C1922"/>
    <w:lvl w:ilvl="0" w:tplc="85660D04">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81C10D5"/>
    <w:multiLevelType w:val="hybridMultilevel"/>
    <w:tmpl w:val="CC22BD50"/>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183860B4"/>
    <w:multiLevelType w:val="hybridMultilevel"/>
    <w:tmpl w:val="262E39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88B41DF"/>
    <w:multiLevelType w:val="hybridMultilevel"/>
    <w:tmpl w:val="8CA28C4C"/>
    <w:lvl w:ilvl="0" w:tplc="6B86830A">
      <w:start w:val="1"/>
      <w:numFmt w:val="decimal"/>
      <w:lvlText w:val="%1."/>
      <w:lvlJc w:val="left"/>
      <w:pPr>
        <w:ind w:left="1440" w:hanging="360"/>
      </w:pPr>
      <w:rPr>
        <w:color w:val="auto"/>
        <w:sz w:val="22"/>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15:restartNumberingAfterBreak="0">
    <w:nsid w:val="1A5A144D"/>
    <w:multiLevelType w:val="hybridMultilevel"/>
    <w:tmpl w:val="AA7621AE"/>
    <w:lvl w:ilvl="0" w:tplc="973E9200">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1C5B0852"/>
    <w:multiLevelType w:val="hybridMultilevel"/>
    <w:tmpl w:val="6F12826A"/>
    <w:lvl w:ilvl="0" w:tplc="B5A4CB62">
      <w:start w:val="1"/>
      <w:numFmt w:val="decimal"/>
      <w:lvlText w:val="%1."/>
      <w:lvlJc w:val="left"/>
      <w:pPr>
        <w:ind w:left="1080" w:hanging="360"/>
      </w:pPr>
      <w:rPr>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1D020DAF"/>
    <w:multiLevelType w:val="hybridMultilevel"/>
    <w:tmpl w:val="DFCC17D8"/>
    <w:lvl w:ilvl="0" w:tplc="0FF21ACC">
      <w:start w:val="1"/>
      <w:numFmt w:val="decimal"/>
      <w:lvlText w:val="%1."/>
      <w:lvlJc w:val="left"/>
      <w:pPr>
        <w:ind w:left="720" w:hanging="360"/>
      </w:pPr>
      <w:rPr>
        <w:rFonts w:ascii="Arial" w:hAnsi="Arial" w:cs="Arial" w:hint="default"/>
        <w:b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E886E59"/>
    <w:multiLevelType w:val="hybridMultilevel"/>
    <w:tmpl w:val="7C4AC918"/>
    <w:lvl w:ilvl="0" w:tplc="462ECC8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8" w15:restartNumberingAfterBreak="0">
    <w:nsid w:val="20AD3F92"/>
    <w:multiLevelType w:val="hybridMultilevel"/>
    <w:tmpl w:val="24542D80"/>
    <w:lvl w:ilvl="0" w:tplc="D6FC060C">
      <w:start w:val="1"/>
      <w:numFmt w:val="decimal"/>
      <w:lvlText w:val="%1."/>
      <w:lvlJc w:val="left"/>
      <w:pPr>
        <w:ind w:left="1260" w:hanging="360"/>
      </w:pPr>
      <w:rPr>
        <w:rFonts w:asciiTheme="minorHAnsi" w:hAnsiTheme="minorHAnsi" w:cstheme="minorHAnsi" w:hint="default"/>
        <w:color w:val="auto"/>
        <w:sz w:val="22"/>
        <w:szCs w:val="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9" w15:restartNumberingAfterBreak="0">
    <w:nsid w:val="21FE38B7"/>
    <w:multiLevelType w:val="hybridMultilevel"/>
    <w:tmpl w:val="29F2802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23150BC1"/>
    <w:multiLevelType w:val="hybridMultilevel"/>
    <w:tmpl w:val="4704B9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24E4003F"/>
    <w:multiLevelType w:val="hybridMultilevel"/>
    <w:tmpl w:val="4EAC71C6"/>
    <w:lvl w:ilvl="0" w:tplc="FDA68F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25AF58C6"/>
    <w:multiLevelType w:val="hybridMultilevel"/>
    <w:tmpl w:val="84DECFC6"/>
    <w:lvl w:ilvl="0" w:tplc="566CC090">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7EF252B"/>
    <w:multiLevelType w:val="hybridMultilevel"/>
    <w:tmpl w:val="233E538E"/>
    <w:lvl w:ilvl="0" w:tplc="C21AE4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288413A0"/>
    <w:multiLevelType w:val="hybridMultilevel"/>
    <w:tmpl w:val="4B5201DA"/>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28AD2A05"/>
    <w:multiLevelType w:val="hybridMultilevel"/>
    <w:tmpl w:val="9A2896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29C4099A"/>
    <w:multiLevelType w:val="hybridMultilevel"/>
    <w:tmpl w:val="E7D6B9E8"/>
    <w:lvl w:ilvl="0" w:tplc="0409000F">
      <w:start w:val="1"/>
      <w:numFmt w:val="decimal"/>
      <w:lvlText w:val="%1."/>
      <w:lvlJc w:val="left"/>
      <w:pPr>
        <w:ind w:left="720" w:hanging="360"/>
      </w:pPr>
      <w:rPr>
        <w:rFonts w:hint="default"/>
      </w:rPr>
    </w:lvl>
    <w:lvl w:ilvl="1" w:tplc="0A7A49E8">
      <w:start w:val="1"/>
      <w:numFmt w:val="upp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2A7E5472"/>
    <w:multiLevelType w:val="hybridMultilevel"/>
    <w:tmpl w:val="B9BE5CD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2AA81B2F"/>
    <w:multiLevelType w:val="hybridMultilevel"/>
    <w:tmpl w:val="3736886E"/>
    <w:lvl w:ilvl="0" w:tplc="0409000F">
      <w:start w:val="1"/>
      <w:numFmt w:val="decimal"/>
      <w:lvlText w:val="%1."/>
      <w:lvlJc w:val="left"/>
      <w:pPr>
        <w:ind w:left="1080" w:hanging="360"/>
      </w:pPr>
    </w:lvl>
    <w:lvl w:ilvl="1" w:tplc="6B86830A">
      <w:start w:val="1"/>
      <w:numFmt w:val="decimal"/>
      <w:lvlText w:val="%2."/>
      <w:lvlJc w:val="left"/>
      <w:pPr>
        <w:ind w:left="1260" w:hanging="360"/>
      </w:pPr>
      <w:rPr>
        <w:color w:val="auto"/>
        <w:sz w:val="22"/>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2BF45DBE"/>
    <w:multiLevelType w:val="hybridMultilevel"/>
    <w:tmpl w:val="2B48C2A6"/>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2C2C42FC"/>
    <w:multiLevelType w:val="hybridMultilevel"/>
    <w:tmpl w:val="BBF08282"/>
    <w:lvl w:ilvl="0" w:tplc="FFFFFFFF">
      <w:start w:val="1"/>
      <w:numFmt w:val="decimal"/>
      <w:lvlText w:val="%1."/>
      <w:lvlJc w:val="left"/>
      <w:pPr>
        <w:ind w:left="720" w:hanging="360"/>
      </w:pPr>
      <w:rPr>
        <w:rFonts w:hint="default"/>
      </w:rPr>
    </w:lvl>
    <w:lvl w:ilvl="1" w:tplc="FFFFFFFF">
      <w:start w:val="1"/>
      <w:numFmt w:val="bullet"/>
      <w:lvlText w:val=""/>
      <w:lvlJc w:val="left"/>
      <w:pPr>
        <w:ind w:left="1080" w:hanging="360"/>
      </w:pPr>
      <w:rPr>
        <w:rFonts w:ascii="Symbol" w:hAnsi="Symbol" w:hint="default"/>
      </w:rPr>
    </w:lvl>
    <w:lvl w:ilvl="2" w:tplc="FFFFFFFF">
      <w:start w:val="1"/>
      <w:numFmt w:val="upperLetter"/>
      <w:lvlText w:val="%3."/>
      <w:lvlJc w:val="left"/>
      <w:pPr>
        <w:ind w:left="360" w:hanging="360"/>
      </w:pPr>
    </w:lvl>
    <w:lvl w:ilvl="3" w:tplc="FFFFFFFF">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2E205098"/>
    <w:multiLevelType w:val="hybridMultilevel"/>
    <w:tmpl w:val="502886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30DF0DF2"/>
    <w:multiLevelType w:val="hybridMultilevel"/>
    <w:tmpl w:val="3D020968"/>
    <w:lvl w:ilvl="0" w:tplc="1DBE498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3" w15:restartNumberingAfterBreak="0">
    <w:nsid w:val="33086769"/>
    <w:multiLevelType w:val="hybridMultilevel"/>
    <w:tmpl w:val="EC72997A"/>
    <w:lvl w:ilvl="0" w:tplc="5174278C">
      <w:start w:val="1"/>
      <w:numFmt w:val="decimal"/>
      <w:lvlText w:val="%1."/>
      <w:lvlJc w:val="left"/>
      <w:pPr>
        <w:ind w:left="720" w:hanging="360"/>
      </w:pPr>
      <w:rPr>
        <w:rFonts w:hint="default"/>
        <w:color w:val="auto"/>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32F3DAB"/>
    <w:multiLevelType w:val="hybridMultilevel"/>
    <w:tmpl w:val="AEEAD512"/>
    <w:lvl w:ilvl="0" w:tplc="FFFFFFFF">
      <w:start w:val="1"/>
      <w:numFmt w:val="decimal"/>
      <w:lvlText w:val="%1."/>
      <w:lvlJc w:val="left"/>
      <w:pPr>
        <w:ind w:left="1440" w:hanging="360"/>
      </w:pPr>
    </w:lvl>
    <w:lvl w:ilvl="1" w:tplc="04090015">
      <w:start w:val="1"/>
      <w:numFmt w:val="upperLetter"/>
      <w:lvlText w:val="%2."/>
      <w:lvlJc w:val="left"/>
      <w:pPr>
        <w:ind w:left="3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5" w15:restartNumberingAfterBreak="0">
    <w:nsid w:val="33A50A42"/>
    <w:multiLevelType w:val="hybridMultilevel"/>
    <w:tmpl w:val="28F49BF8"/>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34AC5FED"/>
    <w:multiLevelType w:val="hybridMultilevel"/>
    <w:tmpl w:val="BFE2DE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35860B95"/>
    <w:multiLevelType w:val="hybridMultilevel"/>
    <w:tmpl w:val="961E72C4"/>
    <w:lvl w:ilvl="0" w:tplc="22300500">
      <w:start w:val="1"/>
      <w:numFmt w:val="decimal"/>
      <w:lvlText w:val="%1."/>
      <w:lvlJc w:val="left"/>
      <w:pPr>
        <w:ind w:left="1260" w:hanging="360"/>
      </w:pPr>
      <w:rPr>
        <w:color w:val="auto"/>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8" w15:restartNumberingAfterBreak="0">
    <w:nsid w:val="3874766A"/>
    <w:multiLevelType w:val="hybridMultilevel"/>
    <w:tmpl w:val="E78EAFC2"/>
    <w:lvl w:ilvl="0" w:tplc="465A523C">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9" w15:restartNumberingAfterBreak="0">
    <w:nsid w:val="389204DF"/>
    <w:multiLevelType w:val="hybridMultilevel"/>
    <w:tmpl w:val="A04AB2AC"/>
    <w:lvl w:ilvl="0" w:tplc="E96682A2">
      <w:start w:val="1"/>
      <w:numFmt w:val="decimal"/>
      <w:lvlText w:val="%1."/>
      <w:lvlJc w:val="left"/>
      <w:pPr>
        <w:ind w:left="1080" w:hanging="360"/>
      </w:pPr>
      <w:rPr>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3A477919"/>
    <w:multiLevelType w:val="multilevel"/>
    <w:tmpl w:val="98B264E8"/>
    <w:name w:val="DEAC Standards"/>
    <w:styleLink w:val="DEACStandardsList"/>
    <w:lvl w:ilvl="0">
      <w:start w:val="1"/>
      <w:numFmt w:val="upperLetter"/>
      <w:lvlText w:val="%1."/>
      <w:lvlJc w:val="left"/>
      <w:pPr>
        <w:tabs>
          <w:tab w:val="num" w:pos="7200"/>
        </w:tabs>
        <w:ind w:left="360" w:hanging="360"/>
      </w:pPr>
      <w:rPr>
        <w:rFonts w:asciiTheme="minorHAnsi" w:hAnsiTheme="minorHAnsi" w:hint="default"/>
        <w:b/>
        <w:i w:val="0"/>
        <w:sz w:val="24"/>
      </w:rPr>
    </w:lvl>
    <w:lvl w:ilvl="1">
      <w:start w:val="1"/>
      <w:numFmt w:val="decimal"/>
      <w:lvlText w:val="%2."/>
      <w:lvlJc w:val="left"/>
      <w:pPr>
        <w:ind w:left="720" w:hanging="360"/>
      </w:pPr>
      <w:rPr>
        <w:rFonts w:asciiTheme="minorHAnsi" w:hAnsiTheme="minorHAnsi" w:hint="default"/>
        <w:sz w:val="24"/>
      </w:rPr>
    </w:lvl>
    <w:lvl w:ilvl="2">
      <w:start w:val="1"/>
      <w:numFmt w:val="lowerLetter"/>
      <w:lvlText w:val="%3."/>
      <w:lvlJc w:val="left"/>
      <w:pPr>
        <w:ind w:left="1080" w:hanging="360"/>
      </w:pPr>
      <w:rPr>
        <w:rFonts w:hint="default"/>
      </w:rPr>
    </w:lvl>
    <w:lvl w:ilvl="3">
      <w:start w:val="1"/>
      <w:numFmt w:val="bullet"/>
      <w:lvlText w:val=""/>
      <w:lvlJc w:val="left"/>
      <w:pPr>
        <w:ind w:left="1080" w:hanging="360"/>
      </w:pPr>
      <w:rPr>
        <w:rFonts w:ascii="Symbol" w:hAnsi="Symbol" w:hint="default"/>
        <w:color w:val="auto"/>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1" w15:restartNumberingAfterBreak="0">
    <w:nsid w:val="3C303DBE"/>
    <w:multiLevelType w:val="hybridMultilevel"/>
    <w:tmpl w:val="23305D7C"/>
    <w:lvl w:ilvl="0" w:tplc="EAC04D46">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2" w15:restartNumberingAfterBreak="0">
    <w:nsid w:val="3E050795"/>
    <w:multiLevelType w:val="hybridMultilevel"/>
    <w:tmpl w:val="F9D4F850"/>
    <w:lvl w:ilvl="0" w:tplc="0409000F">
      <w:start w:val="1"/>
      <w:numFmt w:val="decimal"/>
      <w:lvlText w:val="%1."/>
      <w:lvlJc w:val="left"/>
      <w:pPr>
        <w:ind w:left="1440" w:hanging="360"/>
      </w:pPr>
    </w:lvl>
    <w:lvl w:ilvl="1" w:tplc="04090015">
      <w:start w:val="1"/>
      <w:numFmt w:val="upperLetter"/>
      <w:lvlText w:val="%2."/>
      <w:lvlJc w:val="left"/>
      <w:pPr>
        <w:ind w:left="3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3EC661CD"/>
    <w:multiLevelType w:val="hybridMultilevel"/>
    <w:tmpl w:val="94F4C5C8"/>
    <w:lvl w:ilvl="0" w:tplc="FB8CC366">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4" w15:restartNumberingAfterBreak="0">
    <w:nsid w:val="40147BCF"/>
    <w:multiLevelType w:val="hybridMultilevel"/>
    <w:tmpl w:val="2A0C7DAC"/>
    <w:lvl w:ilvl="0" w:tplc="B0DC7A86">
      <w:start w:val="1"/>
      <w:numFmt w:val="decimal"/>
      <w:lvlText w:val="%1."/>
      <w:lvlJc w:val="left"/>
      <w:pPr>
        <w:ind w:left="1260" w:hanging="360"/>
      </w:pPr>
      <w:rPr>
        <w:rFonts w:ascii="Arial" w:hAnsi="Arial" w:cs="Arial" w:hint="default"/>
        <w:color w:val="auto"/>
        <w:sz w:val="20"/>
        <w:szCs w:val="20"/>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5" w15:restartNumberingAfterBreak="0">
    <w:nsid w:val="420E47BF"/>
    <w:multiLevelType w:val="hybridMultilevel"/>
    <w:tmpl w:val="D6A623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42B54AB0"/>
    <w:multiLevelType w:val="hybridMultilevel"/>
    <w:tmpl w:val="CCEE85E4"/>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43555330"/>
    <w:multiLevelType w:val="hybridMultilevel"/>
    <w:tmpl w:val="5B00A7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43747053"/>
    <w:multiLevelType w:val="hybridMultilevel"/>
    <w:tmpl w:val="DA42B2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44006AF1"/>
    <w:multiLevelType w:val="hybridMultilevel"/>
    <w:tmpl w:val="BBF08282"/>
    <w:lvl w:ilvl="0" w:tplc="0409000F">
      <w:start w:val="1"/>
      <w:numFmt w:val="decimal"/>
      <w:lvlText w:val="%1."/>
      <w:lvlJc w:val="left"/>
      <w:pPr>
        <w:ind w:left="720" w:hanging="360"/>
      </w:pPr>
      <w:rPr>
        <w:rFonts w:hint="default"/>
      </w:rPr>
    </w:lvl>
    <w:lvl w:ilvl="1" w:tplc="04090001">
      <w:start w:val="1"/>
      <w:numFmt w:val="bullet"/>
      <w:lvlText w:val=""/>
      <w:lvlJc w:val="left"/>
      <w:pPr>
        <w:ind w:left="1080" w:hanging="360"/>
      </w:pPr>
      <w:rPr>
        <w:rFonts w:ascii="Symbol" w:hAnsi="Symbol" w:hint="default"/>
      </w:rPr>
    </w:lvl>
    <w:lvl w:ilvl="2" w:tplc="04090015">
      <w:start w:val="1"/>
      <w:numFmt w:val="upperLetter"/>
      <w:lvlText w:val="%3."/>
      <w:lvlJc w:val="left"/>
      <w:pPr>
        <w:ind w:left="360" w:hanging="360"/>
      </w:pPr>
    </w:lvl>
    <w:lvl w:ilvl="3" w:tplc="D076D128">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4B926D5"/>
    <w:multiLevelType w:val="hybridMultilevel"/>
    <w:tmpl w:val="0434AA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4665600D"/>
    <w:multiLevelType w:val="hybridMultilevel"/>
    <w:tmpl w:val="B8E2654C"/>
    <w:lvl w:ilvl="0" w:tplc="8A3EDCA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2" w15:restartNumberingAfterBreak="0">
    <w:nsid w:val="49FC13F3"/>
    <w:multiLevelType w:val="hybridMultilevel"/>
    <w:tmpl w:val="3EE2D64E"/>
    <w:lvl w:ilvl="0" w:tplc="0CA43402">
      <w:start w:val="1"/>
      <w:numFmt w:val="decimal"/>
      <w:lvlText w:val="%1."/>
      <w:lvlJc w:val="left"/>
      <w:pPr>
        <w:ind w:left="1080" w:hanging="360"/>
      </w:pPr>
      <w:rPr>
        <w:rFonts w:hint="default"/>
        <w:color w:val="auto"/>
        <w:sz w:val="22"/>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4A7769C6"/>
    <w:multiLevelType w:val="hybridMultilevel"/>
    <w:tmpl w:val="2B48C2A6"/>
    <w:lvl w:ilvl="0" w:tplc="EB1402C8">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4D9463D9"/>
    <w:multiLevelType w:val="hybridMultilevel"/>
    <w:tmpl w:val="9E5EFBC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4E317DE6"/>
    <w:multiLevelType w:val="hybridMultilevel"/>
    <w:tmpl w:val="A0067BF2"/>
    <w:lvl w:ilvl="0" w:tplc="6608D550">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4E8C1D41"/>
    <w:multiLevelType w:val="hybridMultilevel"/>
    <w:tmpl w:val="AA7621AE"/>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506B530A"/>
    <w:multiLevelType w:val="hybridMultilevel"/>
    <w:tmpl w:val="EBBE8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12D6C3C"/>
    <w:multiLevelType w:val="hybridMultilevel"/>
    <w:tmpl w:val="1C203AD0"/>
    <w:lvl w:ilvl="0" w:tplc="C4A22D8E">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2B95924"/>
    <w:multiLevelType w:val="hybridMultilevel"/>
    <w:tmpl w:val="A6E067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3B7551F"/>
    <w:multiLevelType w:val="hybridMultilevel"/>
    <w:tmpl w:val="BADE8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59576A9"/>
    <w:multiLevelType w:val="hybridMultilevel"/>
    <w:tmpl w:val="A2422C8C"/>
    <w:lvl w:ilvl="0" w:tplc="0409000F">
      <w:start w:val="1"/>
      <w:numFmt w:val="decimal"/>
      <w:lvlText w:val="%1."/>
      <w:lvlJc w:val="left"/>
      <w:pPr>
        <w:ind w:left="1080" w:hanging="360"/>
      </w:pPr>
      <w:rPr>
        <w:rFonts w:hint="default"/>
        <w:color w:val="auto"/>
        <w:sz w:val="22"/>
        <w:szCs w:val="20"/>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55E17344"/>
    <w:multiLevelType w:val="hybridMultilevel"/>
    <w:tmpl w:val="928EE4DE"/>
    <w:lvl w:ilvl="0" w:tplc="93D4A44C">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55F00EEE"/>
    <w:multiLevelType w:val="hybridMultilevel"/>
    <w:tmpl w:val="98D21A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6A40F1F"/>
    <w:multiLevelType w:val="hybridMultilevel"/>
    <w:tmpl w:val="28F49BF8"/>
    <w:lvl w:ilvl="0" w:tplc="1B700494">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59821973"/>
    <w:multiLevelType w:val="hybridMultilevel"/>
    <w:tmpl w:val="6F12826A"/>
    <w:lvl w:ilvl="0" w:tplc="FFFFFFFF">
      <w:start w:val="1"/>
      <w:numFmt w:val="decimal"/>
      <w:lvlText w:val="%1."/>
      <w:lvlJc w:val="left"/>
      <w:pPr>
        <w:ind w:left="720" w:hanging="360"/>
      </w:pPr>
      <w:rPr>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5A7F0C4C"/>
    <w:multiLevelType w:val="hybridMultilevel"/>
    <w:tmpl w:val="E7121DAC"/>
    <w:lvl w:ilvl="0" w:tplc="FFFFFFFF">
      <w:start w:val="1"/>
      <w:numFmt w:val="decimal"/>
      <w:lvlText w:val="%1."/>
      <w:lvlJc w:val="left"/>
      <w:pPr>
        <w:ind w:left="720" w:hanging="360"/>
      </w:pPr>
      <w:rPr>
        <w:color w:val="auto"/>
        <w:sz w:val="22"/>
      </w:rPr>
    </w:lvl>
    <w:lvl w:ilvl="1" w:tplc="FFFFFFFF" w:tentative="1">
      <w:start w:val="1"/>
      <w:numFmt w:val="lowerLetter"/>
      <w:lvlText w:val="%2."/>
      <w:lvlJc w:val="left"/>
      <w:pPr>
        <w:ind w:left="900" w:hanging="360"/>
      </w:pPr>
    </w:lvl>
    <w:lvl w:ilvl="2" w:tplc="FFFFFFFF" w:tentative="1">
      <w:start w:val="1"/>
      <w:numFmt w:val="lowerRoman"/>
      <w:lvlText w:val="%3."/>
      <w:lvlJc w:val="right"/>
      <w:pPr>
        <w:ind w:left="1620" w:hanging="180"/>
      </w:pPr>
    </w:lvl>
    <w:lvl w:ilvl="3" w:tplc="FFFFFFFF" w:tentative="1">
      <w:start w:val="1"/>
      <w:numFmt w:val="decimal"/>
      <w:lvlText w:val="%4."/>
      <w:lvlJc w:val="left"/>
      <w:pPr>
        <w:ind w:left="2340" w:hanging="360"/>
      </w:pPr>
    </w:lvl>
    <w:lvl w:ilvl="4" w:tplc="FFFFFFFF" w:tentative="1">
      <w:start w:val="1"/>
      <w:numFmt w:val="lowerLetter"/>
      <w:lvlText w:val="%5."/>
      <w:lvlJc w:val="left"/>
      <w:pPr>
        <w:ind w:left="3060" w:hanging="360"/>
      </w:pPr>
    </w:lvl>
    <w:lvl w:ilvl="5" w:tplc="FFFFFFFF" w:tentative="1">
      <w:start w:val="1"/>
      <w:numFmt w:val="lowerRoman"/>
      <w:lvlText w:val="%6."/>
      <w:lvlJc w:val="right"/>
      <w:pPr>
        <w:ind w:left="3780" w:hanging="180"/>
      </w:pPr>
    </w:lvl>
    <w:lvl w:ilvl="6" w:tplc="FFFFFFFF" w:tentative="1">
      <w:start w:val="1"/>
      <w:numFmt w:val="decimal"/>
      <w:lvlText w:val="%7."/>
      <w:lvlJc w:val="left"/>
      <w:pPr>
        <w:ind w:left="4500" w:hanging="360"/>
      </w:pPr>
    </w:lvl>
    <w:lvl w:ilvl="7" w:tplc="FFFFFFFF" w:tentative="1">
      <w:start w:val="1"/>
      <w:numFmt w:val="lowerLetter"/>
      <w:lvlText w:val="%8."/>
      <w:lvlJc w:val="left"/>
      <w:pPr>
        <w:ind w:left="5220" w:hanging="360"/>
      </w:pPr>
    </w:lvl>
    <w:lvl w:ilvl="8" w:tplc="FFFFFFFF" w:tentative="1">
      <w:start w:val="1"/>
      <w:numFmt w:val="lowerRoman"/>
      <w:lvlText w:val="%9."/>
      <w:lvlJc w:val="right"/>
      <w:pPr>
        <w:ind w:left="5940" w:hanging="180"/>
      </w:pPr>
    </w:lvl>
  </w:abstractNum>
  <w:abstractNum w:abstractNumId="77" w15:restartNumberingAfterBreak="0">
    <w:nsid w:val="5B3303A3"/>
    <w:multiLevelType w:val="hybridMultilevel"/>
    <w:tmpl w:val="5B00A7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5B6F09A0"/>
    <w:multiLevelType w:val="hybridMultilevel"/>
    <w:tmpl w:val="5F9A2AC4"/>
    <w:lvl w:ilvl="0" w:tplc="2A8C9584">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5C416746"/>
    <w:multiLevelType w:val="hybridMultilevel"/>
    <w:tmpl w:val="7C4AC918"/>
    <w:lvl w:ilvl="0" w:tplc="FFFFFFFF">
      <w:start w:val="1"/>
      <w:numFmt w:val="decimal"/>
      <w:lvlText w:val="%1."/>
      <w:lvlJc w:val="left"/>
      <w:pPr>
        <w:ind w:left="1080" w:hanging="360"/>
      </w:pPr>
      <w:rPr>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0" w15:restartNumberingAfterBreak="0">
    <w:nsid w:val="5CBE227F"/>
    <w:multiLevelType w:val="hybridMultilevel"/>
    <w:tmpl w:val="CCEE85E4"/>
    <w:lvl w:ilvl="0" w:tplc="DDEE8F62">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600E3AF4"/>
    <w:multiLevelType w:val="hybridMultilevel"/>
    <w:tmpl w:val="741E3486"/>
    <w:lvl w:ilvl="0" w:tplc="89E82AD0">
      <w:start w:val="1"/>
      <w:numFmt w:val="decimal"/>
      <w:lvlText w:val="%1."/>
      <w:lvlJc w:val="left"/>
      <w:pPr>
        <w:ind w:left="900" w:hanging="360"/>
      </w:pPr>
      <w:rPr>
        <w:color w:val="auto"/>
      </w:rPr>
    </w:lvl>
    <w:lvl w:ilvl="1" w:tplc="679A0F26">
      <w:start w:val="1"/>
      <w:numFmt w:val="decimal"/>
      <w:lvlText w:val="%2."/>
      <w:lvlJc w:val="left"/>
      <w:pPr>
        <w:ind w:left="1260" w:hanging="360"/>
      </w:pPr>
      <w:rPr>
        <w:rFonts w:ascii="Arial" w:hAnsi="Arial" w:cs="Arial" w:hint="default"/>
        <w:color w:val="auto"/>
        <w:sz w:val="20"/>
        <w:szCs w:val="20"/>
      </w:rPr>
    </w:lvl>
    <w:lvl w:ilvl="2" w:tplc="0409000F">
      <w:start w:val="1"/>
      <w:numFmt w:val="decimal"/>
      <w:lvlText w:val="%3."/>
      <w:lvlJc w:val="left"/>
      <w:pPr>
        <w:ind w:left="1260" w:hanging="180"/>
      </w:pPr>
    </w:lvl>
    <w:lvl w:ilvl="3" w:tplc="0409000F">
      <w:start w:val="1"/>
      <w:numFmt w:val="decimal"/>
      <w:lvlText w:val="%4."/>
      <w:lvlJc w:val="left"/>
      <w:pPr>
        <w:ind w:left="144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2" w15:restartNumberingAfterBreak="0">
    <w:nsid w:val="60A278E6"/>
    <w:multiLevelType w:val="hybridMultilevel"/>
    <w:tmpl w:val="7C4AC918"/>
    <w:lvl w:ilvl="0" w:tplc="FFFFFFFF">
      <w:start w:val="1"/>
      <w:numFmt w:val="decimal"/>
      <w:lvlText w:val="%1."/>
      <w:lvlJc w:val="left"/>
      <w:pPr>
        <w:ind w:left="1080" w:hanging="360"/>
      </w:pPr>
      <w:rPr>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3" w15:restartNumberingAfterBreak="0">
    <w:nsid w:val="616A75D0"/>
    <w:multiLevelType w:val="hybridMultilevel"/>
    <w:tmpl w:val="75162E34"/>
    <w:lvl w:ilvl="0" w:tplc="FA8EA9E2">
      <w:start w:val="1"/>
      <w:numFmt w:val="decimal"/>
      <w:lvlText w:val="%1."/>
      <w:lvlJc w:val="left"/>
      <w:pPr>
        <w:ind w:left="1080" w:hanging="360"/>
      </w:pPr>
      <w:rPr>
        <w:rFonts w:hint="default"/>
        <w:b w:val="0"/>
        <w:strike w:val="0"/>
        <w:color w:val="auto"/>
        <w:sz w:val="22"/>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61FA0683"/>
    <w:multiLevelType w:val="hybridMultilevel"/>
    <w:tmpl w:val="C12C3F48"/>
    <w:lvl w:ilvl="0" w:tplc="0409000F">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625E0532"/>
    <w:multiLevelType w:val="hybridMultilevel"/>
    <w:tmpl w:val="DE2027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6" w15:restartNumberingAfterBreak="0">
    <w:nsid w:val="626F0E45"/>
    <w:multiLevelType w:val="hybridMultilevel"/>
    <w:tmpl w:val="44A4C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3C01775"/>
    <w:multiLevelType w:val="hybridMultilevel"/>
    <w:tmpl w:val="2842F22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15:restartNumberingAfterBreak="0">
    <w:nsid w:val="65B93498"/>
    <w:multiLevelType w:val="hybridMultilevel"/>
    <w:tmpl w:val="E7121DAC"/>
    <w:lvl w:ilvl="0" w:tplc="6B86830A">
      <w:start w:val="1"/>
      <w:numFmt w:val="decimal"/>
      <w:lvlText w:val="%1."/>
      <w:lvlJc w:val="left"/>
      <w:pPr>
        <w:ind w:left="720" w:hanging="360"/>
      </w:pPr>
      <w:rPr>
        <w:color w:val="auto"/>
        <w:sz w:val="22"/>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9" w15:restartNumberingAfterBreak="0">
    <w:nsid w:val="66E5202D"/>
    <w:multiLevelType w:val="hybridMultilevel"/>
    <w:tmpl w:val="ED5097C2"/>
    <w:lvl w:ilvl="0" w:tplc="7914871E">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677F2E6B"/>
    <w:multiLevelType w:val="hybridMultilevel"/>
    <w:tmpl w:val="19EE3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9814B9A"/>
    <w:multiLevelType w:val="hybridMultilevel"/>
    <w:tmpl w:val="4418AFD0"/>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 w15:restartNumberingAfterBreak="0">
    <w:nsid w:val="6B1E393C"/>
    <w:multiLevelType w:val="hybridMultilevel"/>
    <w:tmpl w:val="F3AA6E1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6B2E087E"/>
    <w:multiLevelType w:val="hybridMultilevel"/>
    <w:tmpl w:val="10C6E63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15:restartNumberingAfterBreak="0">
    <w:nsid w:val="6BF44339"/>
    <w:multiLevelType w:val="hybridMultilevel"/>
    <w:tmpl w:val="3B9080C2"/>
    <w:lvl w:ilvl="0" w:tplc="04090015">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15:restartNumberingAfterBreak="0">
    <w:nsid w:val="6C6417E9"/>
    <w:multiLevelType w:val="hybridMultilevel"/>
    <w:tmpl w:val="0FF21228"/>
    <w:lvl w:ilvl="0" w:tplc="362C879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6" w15:restartNumberingAfterBreak="0">
    <w:nsid w:val="6EBA2011"/>
    <w:multiLevelType w:val="hybridMultilevel"/>
    <w:tmpl w:val="44A4CC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725C1108"/>
    <w:multiLevelType w:val="hybridMultilevel"/>
    <w:tmpl w:val="0FF21228"/>
    <w:lvl w:ilvl="0" w:tplc="362C879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8" w15:restartNumberingAfterBreak="0">
    <w:nsid w:val="734A2720"/>
    <w:multiLevelType w:val="hybridMultilevel"/>
    <w:tmpl w:val="94F4C5C8"/>
    <w:lvl w:ilvl="0" w:tplc="FFFFFFFF">
      <w:start w:val="1"/>
      <w:numFmt w:val="decimal"/>
      <w:lvlText w:val="%1."/>
      <w:lvlJc w:val="left"/>
      <w:pPr>
        <w:ind w:left="1260" w:hanging="360"/>
      </w:pPr>
      <w:rPr>
        <w:color w:val="auto"/>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99" w15:restartNumberingAfterBreak="0">
    <w:nsid w:val="74A05CA4"/>
    <w:multiLevelType w:val="hybridMultilevel"/>
    <w:tmpl w:val="DFCC17D8"/>
    <w:lvl w:ilvl="0" w:tplc="0FF21ACC">
      <w:start w:val="1"/>
      <w:numFmt w:val="decimal"/>
      <w:lvlText w:val="%1."/>
      <w:lvlJc w:val="left"/>
      <w:pPr>
        <w:ind w:left="1080" w:hanging="360"/>
      </w:pPr>
      <w:rPr>
        <w:rFonts w:ascii="Arial" w:hAnsi="Arial" w:cs="Arial" w:hint="default"/>
        <w:b w:val="0"/>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74E00795"/>
    <w:multiLevelType w:val="hybridMultilevel"/>
    <w:tmpl w:val="71986BF8"/>
    <w:lvl w:ilvl="0" w:tplc="BE74ED7A">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79260626"/>
    <w:multiLevelType w:val="hybridMultilevel"/>
    <w:tmpl w:val="E4FAF07C"/>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7993495F"/>
    <w:multiLevelType w:val="hybridMultilevel"/>
    <w:tmpl w:val="300CB13E"/>
    <w:lvl w:ilvl="0" w:tplc="C1BA7A0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9E62C39"/>
    <w:multiLevelType w:val="hybridMultilevel"/>
    <w:tmpl w:val="CD803FD0"/>
    <w:lvl w:ilvl="0" w:tplc="0409000F">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A183AD6"/>
    <w:multiLevelType w:val="hybridMultilevel"/>
    <w:tmpl w:val="0C36D3C2"/>
    <w:lvl w:ilvl="0" w:tplc="6D748454">
      <w:start w:val="1"/>
      <w:numFmt w:val="decimal"/>
      <w:lvlText w:val="%1."/>
      <w:lvlJc w:val="left"/>
      <w:pPr>
        <w:ind w:left="1080" w:hanging="360"/>
      </w:pPr>
      <w:rPr>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B972F95"/>
    <w:multiLevelType w:val="hybridMultilevel"/>
    <w:tmpl w:val="675803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15:restartNumberingAfterBreak="0">
    <w:nsid w:val="7C437CC8"/>
    <w:multiLevelType w:val="hybridMultilevel"/>
    <w:tmpl w:val="07406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CAE62AE"/>
    <w:multiLevelType w:val="hybridMultilevel"/>
    <w:tmpl w:val="DD466C02"/>
    <w:lvl w:ilvl="0" w:tplc="E8F0FD1C">
      <w:start w:val="1"/>
      <w:numFmt w:val="decimal"/>
      <w:lvlText w:val="%1."/>
      <w:lvlJc w:val="left"/>
      <w:pPr>
        <w:ind w:left="1080" w:hanging="360"/>
      </w:pPr>
    </w:lvl>
    <w:lvl w:ilvl="1" w:tplc="04090019">
      <w:start w:val="1"/>
      <w:numFmt w:val="decimal"/>
      <w:lvlText w:val="%2."/>
      <w:lvlJc w:val="left"/>
      <w:pPr>
        <w:ind w:left="1080" w:hanging="360"/>
      </w:pPr>
      <w:rPr>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15:restartNumberingAfterBreak="0">
    <w:nsid w:val="7E641416"/>
    <w:multiLevelType w:val="hybridMultilevel"/>
    <w:tmpl w:val="97AE6A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7EE5708A"/>
    <w:multiLevelType w:val="hybridMultilevel"/>
    <w:tmpl w:val="2C8AFA50"/>
    <w:lvl w:ilvl="0" w:tplc="04090015">
      <w:start w:val="1"/>
      <w:numFmt w:val="upperLetter"/>
      <w:lvlText w:val="%1."/>
      <w:lvlJc w:val="left"/>
      <w:pPr>
        <w:ind w:left="360" w:hanging="360"/>
      </w:pPr>
      <w:rPr>
        <w:rFonts w:hint="default"/>
      </w:rPr>
    </w:lvl>
    <w:lvl w:ilvl="1" w:tplc="0409000F">
      <w:start w:val="1"/>
      <w:numFmt w:val="decimal"/>
      <w:lvlText w:val="%2."/>
      <w:lvlJc w:val="left"/>
      <w:pPr>
        <w:ind w:left="72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0" w15:restartNumberingAfterBreak="0">
    <w:nsid w:val="7F594700"/>
    <w:multiLevelType w:val="hybridMultilevel"/>
    <w:tmpl w:val="FF38CC38"/>
    <w:lvl w:ilvl="0" w:tplc="0409000F">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105543526">
    <w:abstractNumId w:val="67"/>
  </w:num>
  <w:num w:numId="2" w16cid:durableId="1575891893">
    <w:abstractNumId w:val="50"/>
  </w:num>
  <w:num w:numId="3" w16cid:durableId="358513962">
    <w:abstractNumId w:val="87"/>
  </w:num>
  <w:num w:numId="4" w16cid:durableId="452985877">
    <w:abstractNumId w:val="108"/>
  </w:num>
  <w:num w:numId="5" w16cid:durableId="1799570898">
    <w:abstractNumId w:val="69"/>
  </w:num>
  <w:num w:numId="6" w16cid:durableId="72437566">
    <w:abstractNumId w:val="73"/>
  </w:num>
  <w:num w:numId="7" w16cid:durableId="1025911887">
    <w:abstractNumId w:val="22"/>
  </w:num>
  <w:num w:numId="8" w16cid:durableId="1510830712">
    <w:abstractNumId w:val="52"/>
  </w:num>
  <w:num w:numId="9" w16cid:durableId="1322001697">
    <w:abstractNumId w:val="4"/>
  </w:num>
  <w:num w:numId="10" w16cid:durableId="1516458451">
    <w:abstractNumId w:val="37"/>
  </w:num>
  <w:num w:numId="11" w16cid:durableId="135268979">
    <w:abstractNumId w:val="93"/>
  </w:num>
  <w:num w:numId="12" w16cid:durableId="266037987">
    <w:abstractNumId w:val="109"/>
  </w:num>
  <w:num w:numId="13" w16cid:durableId="539786836">
    <w:abstractNumId w:val="59"/>
  </w:num>
  <w:num w:numId="14" w16cid:durableId="1565336462">
    <w:abstractNumId w:val="21"/>
  </w:num>
  <w:num w:numId="15" w16cid:durableId="1592664623">
    <w:abstractNumId w:val="10"/>
  </w:num>
  <w:num w:numId="16" w16cid:durableId="76442709">
    <w:abstractNumId w:val="44"/>
  </w:num>
  <w:num w:numId="17" w16cid:durableId="15885397">
    <w:abstractNumId w:val="36"/>
  </w:num>
  <w:num w:numId="18" w16cid:durableId="1596744676">
    <w:abstractNumId w:val="85"/>
  </w:num>
  <w:num w:numId="19" w16cid:durableId="617568347">
    <w:abstractNumId w:val="91"/>
  </w:num>
  <w:num w:numId="20" w16cid:durableId="394088810">
    <w:abstractNumId w:val="49"/>
  </w:num>
  <w:num w:numId="21" w16cid:durableId="1499034322">
    <w:abstractNumId w:val="17"/>
  </w:num>
  <w:num w:numId="22" w16cid:durableId="62995555">
    <w:abstractNumId w:val="105"/>
  </w:num>
  <w:num w:numId="23" w16cid:durableId="712577149">
    <w:abstractNumId w:val="89"/>
  </w:num>
  <w:num w:numId="24" w16cid:durableId="1534151584">
    <w:abstractNumId w:val="63"/>
  </w:num>
  <w:num w:numId="25" w16cid:durableId="436171487">
    <w:abstractNumId w:val="39"/>
  </w:num>
  <w:num w:numId="26" w16cid:durableId="137573400">
    <w:abstractNumId w:val="100"/>
  </w:num>
  <w:num w:numId="27" w16cid:durableId="1105878729">
    <w:abstractNumId w:val="71"/>
  </w:num>
  <w:num w:numId="28" w16cid:durableId="806357898">
    <w:abstractNumId w:val="58"/>
  </w:num>
  <w:num w:numId="29" w16cid:durableId="1407142643">
    <w:abstractNumId w:val="62"/>
  </w:num>
  <w:num w:numId="30" w16cid:durableId="1011840387">
    <w:abstractNumId w:val="83"/>
  </w:num>
  <w:num w:numId="31" w16cid:durableId="946039641">
    <w:abstractNumId w:val="92"/>
  </w:num>
  <w:num w:numId="32" w16cid:durableId="1772968031">
    <w:abstractNumId w:val="72"/>
  </w:num>
  <w:num w:numId="33" w16cid:durableId="1737321057">
    <w:abstractNumId w:val="20"/>
  </w:num>
  <w:num w:numId="34" w16cid:durableId="1170952412">
    <w:abstractNumId w:val="28"/>
  </w:num>
  <w:num w:numId="35" w16cid:durableId="836266106">
    <w:abstractNumId w:val="110"/>
  </w:num>
  <w:num w:numId="36" w16cid:durableId="564998373">
    <w:abstractNumId w:val="0"/>
  </w:num>
  <w:num w:numId="37" w16cid:durableId="732585146">
    <w:abstractNumId w:val="65"/>
  </w:num>
  <w:num w:numId="38" w16cid:durableId="541746935">
    <w:abstractNumId w:val="9"/>
  </w:num>
  <w:num w:numId="39" w16cid:durableId="177232343">
    <w:abstractNumId w:val="68"/>
  </w:num>
  <w:num w:numId="40" w16cid:durableId="1406876037">
    <w:abstractNumId w:val="70"/>
  </w:num>
  <w:num w:numId="41" w16cid:durableId="2049909781">
    <w:abstractNumId w:val="106"/>
  </w:num>
  <w:num w:numId="42" w16cid:durableId="1740857410">
    <w:abstractNumId w:val="90"/>
  </w:num>
  <w:num w:numId="43" w16cid:durableId="1244608563">
    <w:abstractNumId w:val="24"/>
  </w:num>
  <w:num w:numId="44" w16cid:durableId="2026134557">
    <w:abstractNumId w:val="66"/>
  </w:num>
  <w:num w:numId="45" w16cid:durableId="1876573196">
    <w:abstractNumId w:val="1"/>
  </w:num>
  <w:num w:numId="46" w16cid:durableId="1520585171">
    <w:abstractNumId w:val="94"/>
  </w:num>
  <w:num w:numId="47" w16cid:durableId="930351754">
    <w:abstractNumId w:val="2"/>
  </w:num>
  <w:num w:numId="48" w16cid:durableId="563637305">
    <w:abstractNumId w:val="30"/>
  </w:num>
  <w:num w:numId="49" w16cid:durableId="929238456">
    <w:abstractNumId w:val="55"/>
  </w:num>
  <w:num w:numId="50" w16cid:durableId="1912079012">
    <w:abstractNumId w:val="31"/>
  </w:num>
  <w:num w:numId="51" w16cid:durableId="378865415">
    <w:abstractNumId w:val="15"/>
  </w:num>
  <w:num w:numId="52" w16cid:durableId="235241226">
    <w:abstractNumId w:val="48"/>
  </w:num>
  <w:num w:numId="53" w16cid:durableId="1837648853">
    <w:abstractNumId w:val="42"/>
  </w:num>
  <w:num w:numId="54" w16cid:durableId="1695112704">
    <w:abstractNumId w:val="53"/>
  </w:num>
  <w:num w:numId="55" w16cid:durableId="1591815071">
    <w:abstractNumId w:val="47"/>
  </w:num>
  <w:num w:numId="56" w16cid:durableId="760637817">
    <w:abstractNumId w:val="98"/>
  </w:num>
  <w:num w:numId="57" w16cid:durableId="1319651392">
    <w:abstractNumId w:val="54"/>
  </w:num>
  <w:num w:numId="58" w16cid:durableId="742144626">
    <w:abstractNumId w:val="33"/>
  </w:num>
  <w:num w:numId="59" w16cid:durableId="1700929937">
    <w:abstractNumId w:val="38"/>
  </w:num>
  <w:num w:numId="60" w16cid:durableId="1045789733">
    <w:abstractNumId w:val="88"/>
  </w:num>
  <w:num w:numId="61" w16cid:durableId="1918661398">
    <w:abstractNumId w:val="76"/>
  </w:num>
  <w:num w:numId="62" w16cid:durableId="264464165">
    <w:abstractNumId w:val="25"/>
  </w:num>
  <w:num w:numId="63" w16cid:durableId="1342928300">
    <w:abstractNumId w:val="107"/>
  </w:num>
  <w:num w:numId="64" w16cid:durableId="1606572637">
    <w:abstractNumId w:val="16"/>
  </w:num>
  <w:num w:numId="65" w16cid:durableId="1124083391">
    <w:abstractNumId w:val="74"/>
  </w:num>
  <w:num w:numId="66" w16cid:durableId="1193297951">
    <w:abstractNumId w:val="45"/>
  </w:num>
  <w:num w:numId="67" w16cid:durableId="412165166">
    <w:abstractNumId w:val="75"/>
  </w:num>
  <w:num w:numId="68" w16cid:durableId="1677463705">
    <w:abstractNumId w:val="19"/>
  </w:num>
  <w:num w:numId="69" w16cid:durableId="2115712864">
    <w:abstractNumId w:val="102"/>
  </w:num>
  <w:num w:numId="70" w16cid:durableId="2075813432">
    <w:abstractNumId w:val="13"/>
  </w:num>
  <w:num w:numId="71" w16cid:durableId="1652714316">
    <w:abstractNumId w:val="3"/>
  </w:num>
  <w:num w:numId="72" w16cid:durableId="1452744075">
    <w:abstractNumId w:val="46"/>
  </w:num>
  <w:num w:numId="73" w16cid:durableId="1849559900">
    <w:abstractNumId w:val="29"/>
  </w:num>
  <w:num w:numId="74" w16cid:durableId="140580799">
    <w:abstractNumId w:val="77"/>
  </w:num>
  <w:num w:numId="75" w16cid:durableId="2140300978">
    <w:abstractNumId w:val="12"/>
  </w:num>
  <w:num w:numId="76" w16cid:durableId="560404996">
    <w:abstractNumId w:val="57"/>
  </w:num>
  <w:num w:numId="77" w16cid:durableId="977998848">
    <w:abstractNumId w:val="32"/>
  </w:num>
  <w:num w:numId="78" w16cid:durableId="1044788055">
    <w:abstractNumId w:val="103"/>
  </w:num>
  <w:num w:numId="79" w16cid:durableId="1918050003">
    <w:abstractNumId w:val="84"/>
  </w:num>
  <w:num w:numId="80" w16cid:durableId="209850587">
    <w:abstractNumId w:val="95"/>
  </w:num>
  <w:num w:numId="81" w16cid:durableId="1785080662">
    <w:abstractNumId w:val="97"/>
  </w:num>
  <w:num w:numId="82" w16cid:durableId="1670257967">
    <w:abstractNumId w:val="6"/>
  </w:num>
  <w:num w:numId="83" w16cid:durableId="677734949">
    <w:abstractNumId w:val="23"/>
  </w:num>
  <w:num w:numId="84" w16cid:durableId="1924366314">
    <w:abstractNumId w:val="81"/>
  </w:num>
  <w:num w:numId="85" w16cid:durableId="945238800">
    <w:abstractNumId w:val="41"/>
  </w:num>
  <w:num w:numId="86" w16cid:durableId="959608016">
    <w:abstractNumId w:val="104"/>
  </w:num>
  <w:num w:numId="87" w16cid:durableId="901329208">
    <w:abstractNumId w:val="60"/>
  </w:num>
  <w:num w:numId="88" w16cid:durableId="1606694295">
    <w:abstractNumId w:val="14"/>
  </w:num>
  <w:num w:numId="89" w16cid:durableId="1017780056">
    <w:abstractNumId w:val="7"/>
  </w:num>
  <w:num w:numId="90" w16cid:durableId="1717704646">
    <w:abstractNumId w:val="80"/>
  </w:num>
  <w:num w:numId="91" w16cid:durableId="1825275553">
    <w:abstractNumId w:val="43"/>
  </w:num>
  <w:num w:numId="92" w16cid:durableId="2134126881">
    <w:abstractNumId w:val="56"/>
  </w:num>
  <w:num w:numId="93" w16cid:durableId="94060477">
    <w:abstractNumId w:val="8"/>
  </w:num>
  <w:num w:numId="94" w16cid:durableId="1190528875">
    <w:abstractNumId w:val="35"/>
  </w:num>
  <w:num w:numId="95" w16cid:durableId="2100715437">
    <w:abstractNumId w:val="26"/>
  </w:num>
  <w:num w:numId="96" w16cid:durableId="116530867">
    <w:abstractNumId w:val="78"/>
  </w:num>
  <w:num w:numId="97" w16cid:durableId="351565962">
    <w:abstractNumId w:val="18"/>
  </w:num>
  <w:num w:numId="98" w16cid:durableId="13305743">
    <w:abstractNumId w:val="101"/>
  </w:num>
  <w:num w:numId="99" w16cid:durableId="1050229867">
    <w:abstractNumId w:val="99"/>
  </w:num>
  <w:num w:numId="100" w16cid:durableId="939606476">
    <w:abstractNumId w:val="86"/>
  </w:num>
  <w:num w:numId="101" w16cid:durableId="1447120926">
    <w:abstractNumId w:val="96"/>
  </w:num>
  <w:num w:numId="102" w16cid:durableId="1903446510">
    <w:abstractNumId w:val="61"/>
  </w:num>
  <w:num w:numId="103" w16cid:durableId="539706036">
    <w:abstractNumId w:val="11"/>
  </w:num>
  <w:num w:numId="104" w16cid:durableId="335963107">
    <w:abstractNumId w:val="51"/>
  </w:num>
  <w:num w:numId="105" w16cid:durableId="90047919">
    <w:abstractNumId w:val="5"/>
  </w:num>
  <w:num w:numId="106" w16cid:durableId="1238705237">
    <w:abstractNumId w:val="27"/>
  </w:num>
  <w:num w:numId="107" w16cid:durableId="1495679662">
    <w:abstractNumId w:val="82"/>
  </w:num>
  <w:num w:numId="108" w16cid:durableId="328557068">
    <w:abstractNumId w:val="34"/>
  </w:num>
  <w:num w:numId="109" w16cid:durableId="863789725">
    <w:abstractNumId w:val="79"/>
  </w:num>
  <w:num w:numId="110" w16cid:durableId="970548933">
    <w:abstractNumId w:val="64"/>
  </w:num>
  <w:num w:numId="111" w16cid:durableId="1827085544">
    <w:abstractNumId w:val="40"/>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formsDesig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804"/>
    <w:rsid w:val="00003317"/>
    <w:rsid w:val="0000332B"/>
    <w:rsid w:val="00004309"/>
    <w:rsid w:val="00005B97"/>
    <w:rsid w:val="000105FE"/>
    <w:rsid w:val="00011025"/>
    <w:rsid w:val="00012244"/>
    <w:rsid w:val="00012A87"/>
    <w:rsid w:val="00013584"/>
    <w:rsid w:val="000139D5"/>
    <w:rsid w:val="00015A00"/>
    <w:rsid w:val="00015DD4"/>
    <w:rsid w:val="00016884"/>
    <w:rsid w:val="000230B2"/>
    <w:rsid w:val="00030787"/>
    <w:rsid w:val="00031B6F"/>
    <w:rsid w:val="0003416B"/>
    <w:rsid w:val="00034E56"/>
    <w:rsid w:val="00035B65"/>
    <w:rsid w:val="00035FFF"/>
    <w:rsid w:val="000377C6"/>
    <w:rsid w:val="0004211F"/>
    <w:rsid w:val="00042D7B"/>
    <w:rsid w:val="00043ABD"/>
    <w:rsid w:val="00044207"/>
    <w:rsid w:val="00044BAB"/>
    <w:rsid w:val="00045A0F"/>
    <w:rsid w:val="00050722"/>
    <w:rsid w:val="00051C41"/>
    <w:rsid w:val="000540FB"/>
    <w:rsid w:val="0005697F"/>
    <w:rsid w:val="00057F4F"/>
    <w:rsid w:val="00063393"/>
    <w:rsid w:val="00063DC4"/>
    <w:rsid w:val="0006451F"/>
    <w:rsid w:val="0006645E"/>
    <w:rsid w:val="00066EA8"/>
    <w:rsid w:val="000702D7"/>
    <w:rsid w:val="00070D27"/>
    <w:rsid w:val="00071342"/>
    <w:rsid w:val="000717C3"/>
    <w:rsid w:val="00071FCD"/>
    <w:rsid w:val="00073792"/>
    <w:rsid w:val="000737FF"/>
    <w:rsid w:val="00075152"/>
    <w:rsid w:val="00075265"/>
    <w:rsid w:val="00077382"/>
    <w:rsid w:val="00077CCD"/>
    <w:rsid w:val="000810B5"/>
    <w:rsid w:val="000810F9"/>
    <w:rsid w:val="00081DF2"/>
    <w:rsid w:val="00082DA5"/>
    <w:rsid w:val="00083F86"/>
    <w:rsid w:val="00084B0A"/>
    <w:rsid w:val="00093BA4"/>
    <w:rsid w:val="00095025"/>
    <w:rsid w:val="000A105F"/>
    <w:rsid w:val="000A189F"/>
    <w:rsid w:val="000A310B"/>
    <w:rsid w:val="000A39C2"/>
    <w:rsid w:val="000A4128"/>
    <w:rsid w:val="000A44BF"/>
    <w:rsid w:val="000A4FBE"/>
    <w:rsid w:val="000A5074"/>
    <w:rsid w:val="000B25A3"/>
    <w:rsid w:val="000B27D5"/>
    <w:rsid w:val="000C0197"/>
    <w:rsid w:val="000C21AE"/>
    <w:rsid w:val="000C2667"/>
    <w:rsid w:val="000C2C36"/>
    <w:rsid w:val="000C312B"/>
    <w:rsid w:val="000C3352"/>
    <w:rsid w:val="000C372C"/>
    <w:rsid w:val="000C3A91"/>
    <w:rsid w:val="000C5ECB"/>
    <w:rsid w:val="000C5F65"/>
    <w:rsid w:val="000C6235"/>
    <w:rsid w:val="000C6A23"/>
    <w:rsid w:val="000C6E9F"/>
    <w:rsid w:val="000D0133"/>
    <w:rsid w:val="000D058B"/>
    <w:rsid w:val="000D1682"/>
    <w:rsid w:val="000D27A6"/>
    <w:rsid w:val="000D2F39"/>
    <w:rsid w:val="000D5F0D"/>
    <w:rsid w:val="000E01EB"/>
    <w:rsid w:val="000E05D4"/>
    <w:rsid w:val="000E0972"/>
    <w:rsid w:val="000E2096"/>
    <w:rsid w:val="000E2D98"/>
    <w:rsid w:val="000E4178"/>
    <w:rsid w:val="000E4538"/>
    <w:rsid w:val="000E52DF"/>
    <w:rsid w:val="000E5510"/>
    <w:rsid w:val="000E6003"/>
    <w:rsid w:val="000E6D71"/>
    <w:rsid w:val="000E7090"/>
    <w:rsid w:val="000E78A5"/>
    <w:rsid w:val="000E7C29"/>
    <w:rsid w:val="000F04F3"/>
    <w:rsid w:val="000F1F69"/>
    <w:rsid w:val="000F4303"/>
    <w:rsid w:val="000F67EB"/>
    <w:rsid w:val="000F71D2"/>
    <w:rsid w:val="00100103"/>
    <w:rsid w:val="001010B7"/>
    <w:rsid w:val="00101CC0"/>
    <w:rsid w:val="00101EBC"/>
    <w:rsid w:val="00102861"/>
    <w:rsid w:val="00103675"/>
    <w:rsid w:val="00105555"/>
    <w:rsid w:val="001056D6"/>
    <w:rsid w:val="00105866"/>
    <w:rsid w:val="00105E80"/>
    <w:rsid w:val="00107C5D"/>
    <w:rsid w:val="00110AAF"/>
    <w:rsid w:val="00110AC7"/>
    <w:rsid w:val="00113C63"/>
    <w:rsid w:val="00113E4D"/>
    <w:rsid w:val="00114191"/>
    <w:rsid w:val="00114B2F"/>
    <w:rsid w:val="00115944"/>
    <w:rsid w:val="00117A52"/>
    <w:rsid w:val="00120AC7"/>
    <w:rsid w:val="00120F9E"/>
    <w:rsid w:val="00121461"/>
    <w:rsid w:val="00126458"/>
    <w:rsid w:val="00127035"/>
    <w:rsid w:val="00130A93"/>
    <w:rsid w:val="00132C75"/>
    <w:rsid w:val="00133462"/>
    <w:rsid w:val="00133600"/>
    <w:rsid w:val="001338A5"/>
    <w:rsid w:val="00133CFD"/>
    <w:rsid w:val="001349F7"/>
    <w:rsid w:val="00134A8B"/>
    <w:rsid w:val="00134E06"/>
    <w:rsid w:val="00136365"/>
    <w:rsid w:val="00136962"/>
    <w:rsid w:val="00136A0D"/>
    <w:rsid w:val="001408E5"/>
    <w:rsid w:val="00140D02"/>
    <w:rsid w:val="0014418F"/>
    <w:rsid w:val="00146409"/>
    <w:rsid w:val="001464B8"/>
    <w:rsid w:val="00146A3C"/>
    <w:rsid w:val="001506C3"/>
    <w:rsid w:val="0015241E"/>
    <w:rsid w:val="00152D15"/>
    <w:rsid w:val="00153877"/>
    <w:rsid w:val="00153B61"/>
    <w:rsid w:val="00154275"/>
    <w:rsid w:val="0015602D"/>
    <w:rsid w:val="001571FB"/>
    <w:rsid w:val="001605C9"/>
    <w:rsid w:val="00161166"/>
    <w:rsid w:val="00164AFF"/>
    <w:rsid w:val="00165AA7"/>
    <w:rsid w:val="00167C02"/>
    <w:rsid w:val="00167E50"/>
    <w:rsid w:val="0017066C"/>
    <w:rsid w:val="00171E15"/>
    <w:rsid w:val="00173B90"/>
    <w:rsid w:val="00174E74"/>
    <w:rsid w:val="00175FC7"/>
    <w:rsid w:val="001766D6"/>
    <w:rsid w:val="00177361"/>
    <w:rsid w:val="00177AE7"/>
    <w:rsid w:val="00177CBE"/>
    <w:rsid w:val="00182B24"/>
    <w:rsid w:val="00186028"/>
    <w:rsid w:val="00187252"/>
    <w:rsid w:val="001903FA"/>
    <w:rsid w:val="001918F3"/>
    <w:rsid w:val="00191DC2"/>
    <w:rsid w:val="00193D1D"/>
    <w:rsid w:val="00197B2F"/>
    <w:rsid w:val="001A0F85"/>
    <w:rsid w:val="001A26E1"/>
    <w:rsid w:val="001A38B1"/>
    <w:rsid w:val="001A3C3F"/>
    <w:rsid w:val="001A3F2E"/>
    <w:rsid w:val="001A6054"/>
    <w:rsid w:val="001A7045"/>
    <w:rsid w:val="001B0338"/>
    <w:rsid w:val="001B1279"/>
    <w:rsid w:val="001B1554"/>
    <w:rsid w:val="001B1908"/>
    <w:rsid w:val="001B218A"/>
    <w:rsid w:val="001B2254"/>
    <w:rsid w:val="001B268A"/>
    <w:rsid w:val="001B2DA4"/>
    <w:rsid w:val="001B5197"/>
    <w:rsid w:val="001B6F2E"/>
    <w:rsid w:val="001C14C0"/>
    <w:rsid w:val="001C1A23"/>
    <w:rsid w:val="001C4CA9"/>
    <w:rsid w:val="001C55BD"/>
    <w:rsid w:val="001C58EC"/>
    <w:rsid w:val="001C5B7D"/>
    <w:rsid w:val="001C5F48"/>
    <w:rsid w:val="001C6A06"/>
    <w:rsid w:val="001C77E1"/>
    <w:rsid w:val="001C7E5D"/>
    <w:rsid w:val="001D1781"/>
    <w:rsid w:val="001D21C2"/>
    <w:rsid w:val="001D239D"/>
    <w:rsid w:val="001D2CB6"/>
    <w:rsid w:val="001D54A6"/>
    <w:rsid w:val="001D5F06"/>
    <w:rsid w:val="001D659C"/>
    <w:rsid w:val="001D7719"/>
    <w:rsid w:val="001D7AD5"/>
    <w:rsid w:val="001E1098"/>
    <w:rsid w:val="001E1633"/>
    <w:rsid w:val="001E2625"/>
    <w:rsid w:val="001E52A4"/>
    <w:rsid w:val="001E5D4F"/>
    <w:rsid w:val="001F1AC1"/>
    <w:rsid w:val="001F3FBB"/>
    <w:rsid w:val="001F4024"/>
    <w:rsid w:val="001F7195"/>
    <w:rsid w:val="00200A81"/>
    <w:rsid w:val="00200F45"/>
    <w:rsid w:val="00203554"/>
    <w:rsid w:val="0020749F"/>
    <w:rsid w:val="00207C3C"/>
    <w:rsid w:val="002104BD"/>
    <w:rsid w:val="00210D60"/>
    <w:rsid w:val="00214347"/>
    <w:rsid w:val="00214807"/>
    <w:rsid w:val="00215628"/>
    <w:rsid w:val="00216285"/>
    <w:rsid w:val="002228A4"/>
    <w:rsid w:val="002258AC"/>
    <w:rsid w:val="00225F06"/>
    <w:rsid w:val="002261F3"/>
    <w:rsid w:val="00226FF4"/>
    <w:rsid w:val="002316CB"/>
    <w:rsid w:val="0023309C"/>
    <w:rsid w:val="002337CF"/>
    <w:rsid w:val="00233BEA"/>
    <w:rsid w:val="002340FA"/>
    <w:rsid w:val="002356C6"/>
    <w:rsid w:val="00240DDB"/>
    <w:rsid w:val="00241695"/>
    <w:rsid w:val="00243943"/>
    <w:rsid w:val="00246921"/>
    <w:rsid w:val="0024707D"/>
    <w:rsid w:val="00247EDA"/>
    <w:rsid w:val="00251A73"/>
    <w:rsid w:val="00251EF9"/>
    <w:rsid w:val="00252D72"/>
    <w:rsid w:val="00253778"/>
    <w:rsid w:val="00255868"/>
    <w:rsid w:val="00256291"/>
    <w:rsid w:val="00256837"/>
    <w:rsid w:val="0025694C"/>
    <w:rsid w:val="00260570"/>
    <w:rsid w:val="0026424E"/>
    <w:rsid w:val="00264DCB"/>
    <w:rsid w:val="00264E54"/>
    <w:rsid w:val="00264F8F"/>
    <w:rsid w:val="002673DD"/>
    <w:rsid w:val="0026792E"/>
    <w:rsid w:val="0027094B"/>
    <w:rsid w:val="0027574A"/>
    <w:rsid w:val="0027691A"/>
    <w:rsid w:val="002779FB"/>
    <w:rsid w:val="00280C4B"/>
    <w:rsid w:val="00282C94"/>
    <w:rsid w:val="0028478E"/>
    <w:rsid w:val="00287192"/>
    <w:rsid w:val="00291BB0"/>
    <w:rsid w:val="002922A8"/>
    <w:rsid w:val="00293EB6"/>
    <w:rsid w:val="00293EB9"/>
    <w:rsid w:val="002A2676"/>
    <w:rsid w:val="002A66C8"/>
    <w:rsid w:val="002B1187"/>
    <w:rsid w:val="002B17FB"/>
    <w:rsid w:val="002B3405"/>
    <w:rsid w:val="002B4A8F"/>
    <w:rsid w:val="002B6823"/>
    <w:rsid w:val="002B6AC3"/>
    <w:rsid w:val="002C0E85"/>
    <w:rsid w:val="002C1CCE"/>
    <w:rsid w:val="002C3635"/>
    <w:rsid w:val="002C5272"/>
    <w:rsid w:val="002C5F87"/>
    <w:rsid w:val="002C6EEF"/>
    <w:rsid w:val="002C738A"/>
    <w:rsid w:val="002D0390"/>
    <w:rsid w:val="002D1CA8"/>
    <w:rsid w:val="002D2E0E"/>
    <w:rsid w:val="002D507F"/>
    <w:rsid w:val="002D5777"/>
    <w:rsid w:val="002E1455"/>
    <w:rsid w:val="002E1FFC"/>
    <w:rsid w:val="002E21FE"/>
    <w:rsid w:val="002E2E13"/>
    <w:rsid w:val="002E3565"/>
    <w:rsid w:val="002E4F61"/>
    <w:rsid w:val="002E573B"/>
    <w:rsid w:val="002E604C"/>
    <w:rsid w:val="002E6856"/>
    <w:rsid w:val="002F1668"/>
    <w:rsid w:val="002F571D"/>
    <w:rsid w:val="002F598D"/>
    <w:rsid w:val="002F5F5B"/>
    <w:rsid w:val="002F6C30"/>
    <w:rsid w:val="002F6E20"/>
    <w:rsid w:val="002F739C"/>
    <w:rsid w:val="00301E11"/>
    <w:rsid w:val="00302576"/>
    <w:rsid w:val="00302704"/>
    <w:rsid w:val="00302F39"/>
    <w:rsid w:val="003037A3"/>
    <w:rsid w:val="003039EF"/>
    <w:rsid w:val="00304A37"/>
    <w:rsid w:val="00304B9A"/>
    <w:rsid w:val="00304F7E"/>
    <w:rsid w:val="00306A1D"/>
    <w:rsid w:val="00306EDB"/>
    <w:rsid w:val="0030779C"/>
    <w:rsid w:val="0031066F"/>
    <w:rsid w:val="003117B9"/>
    <w:rsid w:val="00311890"/>
    <w:rsid w:val="00313BA9"/>
    <w:rsid w:val="00313DA5"/>
    <w:rsid w:val="00313E8F"/>
    <w:rsid w:val="003142F6"/>
    <w:rsid w:val="0031491F"/>
    <w:rsid w:val="0031594B"/>
    <w:rsid w:val="00315C41"/>
    <w:rsid w:val="00320202"/>
    <w:rsid w:val="00326243"/>
    <w:rsid w:val="00330EA2"/>
    <w:rsid w:val="00331166"/>
    <w:rsid w:val="00331E32"/>
    <w:rsid w:val="0033240E"/>
    <w:rsid w:val="0033356E"/>
    <w:rsid w:val="003342AF"/>
    <w:rsid w:val="00336E8D"/>
    <w:rsid w:val="00341438"/>
    <w:rsid w:val="00341630"/>
    <w:rsid w:val="003420AF"/>
    <w:rsid w:val="00345692"/>
    <w:rsid w:val="00350B01"/>
    <w:rsid w:val="003514ED"/>
    <w:rsid w:val="00351D1E"/>
    <w:rsid w:val="00352E68"/>
    <w:rsid w:val="00353988"/>
    <w:rsid w:val="00353B40"/>
    <w:rsid w:val="00355AFE"/>
    <w:rsid w:val="00355BEE"/>
    <w:rsid w:val="00360D1A"/>
    <w:rsid w:val="003616CE"/>
    <w:rsid w:val="003617F4"/>
    <w:rsid w:val="00365E27"/>
    <w:rsid w:val="00367E06"/>
    <w:rsid w:val="00367E18"/>
    <w:rsid w:val="0037032C"/>
    <w:rsid w:val="003717D5"/>
    <w:rsid w:val="00373C50"/>
    <w:rsid w:val="00377E96"/>
    <w:rsid w:val="00380502"/>
    <w:rsid w:val="00381805"/>
    <w:rsid w:val="00381A5D"/>
    <w:rsid w:val="00383E2D"/>
    <w:rsid w:val="00384AB8"/>
    <w:rsid w:val="00390657"/>
    <w:rsid w:val="0039111A"/>
    <w:rsid w:val="003919AC"/>
    <w:rsid w:val="0039305A"/>
    <w:rsid w:val="003934FA"/>
    <w:rsid w:val="0039586F"/>
    <w:rsid w:val="00397EB7"/>
    <w:rsid w:val="003A09EA"/>
    <w:rsid w:val="003A1EA0"/>
    <w:rsid w:val="003A219C"/>
    <w:rsid w:val="003A3BF2"/>
    <w:rsid w:val="003A50BD"/>
    <w:rsid w:val="003A62FD"/>
    <w:rsid w:val="003B0FB9"/>
    <w:rsid w:val="003B1620"/>
    <w:rsid w:val="003B16CF"/>
    <w:rsid w:val="003B1D6E"/>
    <w:rsid w:val="003B2093"/>
    <w:rsid w:val="003B4C7B"/>
    <w:rsid w:val="003B4FD2"/>
    <w:rsid w:val="003B5E9E"/>
    <w:rsid w:val="003B6200"/>
    <w:rsid w:val="003C0E64"/>
    <w:rsid w:val="003C1541"/>
    <w:rsid w:val="003C3D86"/>
    <w:rsid w:val="003C4266"/>
    <w:rsid w:val="003C6278"/>
    <w:rsid w:val="003C6C08"/>
    <w:rsid w:val="003C6FF6"/>
    <w:rsid w:val="003C7E00"/>
    <w:rsid w:val="003D07C8"/>
    <w:rsid w:val="003D1F06"/>
    <w:rsid w:val="003D2388"/>
    <w:rsid w:val="003D2E11"/>
    <w:rsid w:val="003D3976"/>
    <w:rsid w:val="003D4C60"/>
    <w:rsid w:val="003D4CFF"/>
    <w:rsid w:val="003D6331"/>
    <w:rsid w:val="003D6DAD"/>
    <w:rsid w:val="003E06B1"/>
    <w:rsid w:val="003E2363"/>
    <w:rsid w:val="003E34CD"/>
    <w:rsid w:val="003E377E"/>
    <w:rsid w:val="003E46B7"/>
    <w:rsid w:val="003F1DD5"/>
    <w:rsid w:val="003F2FCB"/>
    <w:rsid w:val="003F2FFE"/>
    <w:rsid w:val="003F474C"/>
    <w:rsid w:val="003F5823"/>
    <w:rsid w:val="003F5B7E"/>
    <w:rsid w:val="003F6A57"/>
    <w:rsid w:val="00402ECE"/>
    <w:rsid w:val="00402EDA"/>
    <w:rsid w:val="00404557"/>
    <w:rsid w:val="0040501D"/>
    <w:rsid w:val="00406A5B"/>
    <w:rsid w:val="00406FF9"/>
    <w:rsid w:val="0040714E"/>
    <w:rsid w:val="00407DB3"/>
    <w:rsid w:val="00411527"/>
    <w:rsid w:val="004127A9"/>
    <w:rsid w:val="004127E4"/>
    <w:rsid w:val="0041348E"/>
    <w:rsid w:val="0041440C"/>
    <w:rsid w:val="0041498E"/>
    <w:rsid w:val="00416217"/>
    <w:rsid w:val="00416430"/>
    <w:rsid w:val="004165E2"/>
    <w:rsid w:val="00417B11"/>
    <w:rsid w:val="00420537"/>
    <w:rsid w:val="00421AB0"/>
    <w:rsid w:val="00422704"/>
    <w:rsid w:val="00425131"/>
    <w:rsid w:val="004252C4"/>
    <w:rsid w:val="0042534F"/>
    <w:rsid w:val="00425CAA"/>
    <w:rsid w:val="00426FEF"/>
    <w:rsid w:val="0043461D"/>
    <w:rsid w:val="00434FBE"/>
    <w:rsid w:val="0043509B"/>
    <w:rsid w:val="00435216"/>
    <w:rsid w:val="00435F6E"/>
    <w:rsid w:val="0044726C"/>
    <w:rsid w:val="00447A7E"/>
    <w:rsid w:val="00450C10"/>
    <w:rsid w:val="004514A7"/>
    <w:rsid w:val="00455315"/>
    <w:rsid w:val="00455387"/>
    <w:rsid w:val="0045592B"/>
    <w:rsid w:val="004609A9"/>
    <w:rsid w:val="00460D1C"/>
    <w:rsid w:val="0046384E"/>
    <w:rsid w:val="0046497A"/>
    <w:rsid w:val="00464DA1"/>
    <w:rsid w:val="00465A44"/>
    <w:rsid w:val="004669C9"/>
    <w:rsid w:val="00466D52"/>
    <w:rsid w:val="00471D7E"/>
    <w:rsid w:val="004728B6"/>
    <w:rsid w:val="0047392A"/>
    <w:rsid w:val="00473AA4"/>
    <w:rsid w:val="00473D46"/>
    <w:rsid w:val="00475A18"/>
    <w:rsid w:val="0047735B"/>
    <w:rsid w:val="00480FB3"/>
    <w:rsid w:val="004818BD"/>
    <w:rsid w:val="00485C88"/>
    <w:rsid w:val="00487F38"/>
    <w:rsid w:val="00491D30"/>
    <w:rsid w:val="0049228F"/>
    <w:rsid w:val="004941F4"/>
    <w:rsid w:val="00494417"/>
    <w:rsid w:val="00496BD6"/>
    <w:rsid w:val="004973D3"/>
    <w:rsid w:val="004A0268"/>
    <w:rsid w:val="004A1A87"/>
    <w:rsid w:val="004A1E8A"/>
    <w:rsid w:val="004A3FDF"/>
    <w:rsid w:val="004A4433"/>
    <w:rsid w:val="004A7DF9"/>
    <w:rsid w:val="004B19D5"/>
    <w:rsid w:val="004B56E7"/>
    <w:rsid w:val="004B6236"/>
    <w:rsid w:val="004B6EF8"/>
    <w:rsid w:val="004C175D"/>
    <w:rsid w:val="004C23D8"/>
    <w:rsid w:val="004C4224"/>
    <w:rsid w:val="004C4FB3"/>
    <w:rsid w:val="004C7FDD"/>
    <w:rsid w:val="004D05FC"/>
    <w:rsid w:val="004D0C05"/>
    <w:rsid w:val="004D1D92"/>
    <w:rsid w:val="004D20E3"/>
    <w:rsid w:val="004D4C6E"/>
    <w:rsid w:val="004D50F6"/>
    <w:rsid w:val="004D68F8"/>
    <w:rsid w:val="004D71EA"/>
    <w:rsid w:val="004D75E3"/>
    <w:rsid w:val="004E02DE"/>
    <w:rsid w:val="004E0FBE"/>
    <w:rsid w:val="004E1515"/>
    <w:rsid w:val="004E1B18"/>
    <w:rsid w:val="004E51CC"/>
    <w:rsid w:val="004E5CB7"/>
    <w:rsid w:val="004E74A6"/>
    <w:rsid w:val="004E7CD0"/>
    <w:rsid w:val="004F0E9D"/>
    <w:rsid w:val="004F1027"/>
    <w:rsid w:val="004F1C1E"/>
    <w:rsid w:val="004F1E76"/>
    <w:rsid w:val="004F30EA"/>
    <w:rsid w:val="004F3183"/>
    <w:rsid w:val="004F4A9D"/>
    <w:rsid w:val="004F5DF0"/>
    <w:rsid w:val="004F6220"/>
    <w:rsid w:val="004F70E8"/>
    <w:rsid w:val="00500218"/>
    <w:rsid w:val="00500921"/>
    <w:rsid w:val="005009B2"/>
    <w:rsid w:val="00500B3E"/>
    <w:rsid w:val="0050110B"/>
    <w:rsid w:val="00501553"/>
    <w:rsid w:val="0050168D"/>
    <w:rsid w:val="005019E2"/>
    <w:rsid w:val="00502E0B"/>
    <w:rsid w:val="0050331B"/>
    <w:rsid w:val="00507C05"/>
    <w:rsid w:val="0051250A"/>
    <w:rsid w:val="00512A8E"/>
    <w:rsid w:val="0051452D"/>
    <w:rsid w:val="005225F3"/>
    <w:rsid w:val="0052346F"/>
    <w:rsid w:val="00524152"/>
    <w:rsid w:val="0052538E"/>
    <w:rsid w:val="00530ACE"/>
    <w:rsid w:val="0053137A"/>
    <w:rsid w:val="005321CB"/>
    <w:rsid w:val="00532B42"/>
    <w:rsid w:val="005353EC"/>
    <w:rsid w:val="00535E16"/>
    <w:rsid w:val="00537CAC"/>
    <w:rsid w:val="0054050A"/>
    <w:rsid w:val="0054322D"/>
    <w:rsid w:val="00543658"/>
    <w:rsid w:val="00545172"/>
    <w:rsid w:val="00545806"/>
    <w:rsid w:val="005459EC"/>
    <w:rsid w:val="00546D22"/>
    <w:rsid w:val="00550038"/>
    <w:rsid w:val="00552BBC"/>
    <w:rsid w:val="005573E7"/>
    <w:rsid w:val="005574B8"/>
    <w:rsid w:val="00557F6E"/>
    <w:rsid w:val="00564129"/>
    <w:rsid w:val="00566A93"/>
    <w:rsid w:val="00566B57"/>
    <w:rsid w:val="00566BDC"/>
    <w:rsid w:val="0057096C"/>
    <w:rsid w:val="00571E03"/>
    <w:rsid w:val="005732B3"/>
    <w:rsid w:val="00574A4E"/>
    <w:rsid w:val="00574A9E"/>
    <w:rsid w:val="00574FF8"/>
    <w:rsid w:val="0057585B"/>
    <w:rsid w:val="00584430"/>
    <w:rsid w:val="0058528E"/>
    <w:rsid w:val="005854FB"/>
    <w:rsid w:val="00585820"/>
    <w:rsid w:val="0058679C"/>
    <w:rsid w:val="00590CAC"/>
    <w:rsid w:val="00596746"/>
    <w:rsid w:val="005A1B00"/>
    <w:rsid w:val="005A1DE2"/>
    <w:rsid w:val="005A21C5"/>
    <w:rsid w:val="005A3331"/>
    <w:rsid w:val="005A4C68"/>
    <w:rsid w:val="005A65F7"/>
    <w:rsid w:val="005A6B16"/>
    <w:rsid w:val="005B063A"/>
    <w:rsid w:val="005B0E5B"/>
    <w:rsid w:val="005B0F0B"/>
    <w:rsid w:val="005B3974"/>
    <w:rsid w:val="005B5510"/>
    <w:rsid w:val="005B69E5"/>
    <w:rsid w:val="005B6D3A"/>
    <w:rsid w:val="005C04F8"/>
    <w:rsid w:val="005C05C2"/>
    <w:rsid w:val="005C123E"/>
    <w:rsid w:val="005C16CA"/>
    <w:rsid w:val="005C2C05"/>
    <w:rsid w:val="005C2E0A"/>
    <w:rsid w:val="005C57D1"/>
    <w:rsid w:val="005C78F1"/>
    <w:rsid w:val="005D0348"/>
    <w:rsid w:val="005D0B0D"/>
    <w:rsid w:val="005D112C"/>
    <w:rsid w:val="005D27FE"/>
    <w:rsid w:val="005D454D"/>
    <w:rsid w:val="005D6228"/>
    <w:rsid w:val="005E1766"/>
    <w:rsid w:val="005E388B"/>
    <w:rsid w:val="005E6724"/>
    <w:rsid w:val="005E7C07"/>
    <w:rsid w:val="005E7EBA"/>
    <w:rsid w:val="005F0F46"/>
    <w:rsid w:val="005F1055"/>
    <w:rsid w:val="005F128F"/>
    <w:rsid w:val="005F5DDD"/>
    <w:rsid w:val="005F6FEB"/>
    <w:rsid w:val="005F7586"/>
    <w:rsid w:val="00601853"/>
    <w:rsid w:val="00601C67"/>
    <w:rsid w:val="00601CA3"/>
    <w:rsid w:val="006021B8"/>
    <w:rsid w:val="00602983"/>
    <w:rsid w:val="0060363A"/>
    <w:rsid w:val="0060372B"/>
    <w:rsid w:val="00603CE1"/>
    <w:rsid w:val="00606677"/>
    <w:rsid w:val="00606F10"/>
    <w:rsid w:val="00607317"/>
    <w:rsid w:val="006078DD"/>
    <w:rsid w:val="006105A2"/>
    <w:rsid w:val="00610C73"/>
    <w:rsid w:val="00611DD9"/>
    <w:rsid w:val="00615897"/>
    <w:rsid w:val="006171C0"/>
    <w:rsid w:val="00620460"/>
    <w:rsid w:val="00620878"/>
    <w:rsid w:val="00620A4F"/>
    <w:rsid w:val="0062139D"/>
    <w:rsid w:val="00624ACE"/>
    <w:rsid w:val="00625020"/>
    <w:rsid w:val="0062540E"/>
    <w:rsid w:val="00625F70"/>
    <w:rsid w:val="00626195"/>
    <w:rsid w:val="006269F9"/>
    <w:rsid w:val="0063208E"/>
    <w:rsid w:val="00632357"/>
    <w:rsid w:val="006371DB"/>
    <w:rsid w:val="0063757D"/>
    <w:rsid w:val="00637883"/>
    <w:rsid w:val="00637AAC"/>
    <w:rsid w:val="006424FE"/>
    <w:rsid w:val="00643BC6"/>
    <w:rsid w:val="00643D90"/>
    <w:rsid w:val="00644D65"/>
    <w:rsid w:val="00644FD9"/>
    <w:rsid w:val="00651376"/>
    <w:rsid w:val="006543C9"/>
    <w:rsid w:val="00654B63"/>
    <w:rsid w:val="0065537D"/>
    <w:rsid w:val="00655AAF"/>
    <w:rsid w:val="00656B34"/>
    <w:rsid w:val="00661435"/>
    <w:rsid w:val="00661E25"/>
    <w:rsid w:val="006620D9"/>
    <w:rsid w:val="00662EE8"/>
    <w:rsid w:val="006738D8"/>
    <w:rsid w:val="0067585E"/>
    <w:rsid w:val="00675C7B"/>
    <w:rsid w:val="00677CEE"/>
    <w:rsid w:val="00681829"/>
    <w:rsid w:val="006829EC"/>
    <w:rsid w:val="00682C5C"/>
    <w:rsid w:val="00682C6D"/>
    <w:rsid w:val="006848AF"/>
    <w:rsid w:val="00686B36"/>
    <w:rsid w:val="00686B5D"/>
    <w:rsid w:val="00690A7C"/>
    <w:rsid w:val="00690CE9"/>
    <w:rsid w:val="006923EC"/>
    <w:rsid w:val="00692A1D"/>
    <w:rsid w:val="006944AE"/>
    <w:rsid w:val="0069689F"/>
    <w:rsid w:val="00696B06"/>
    <w:rsid w:val="00696ED6"/>
    <w:rsid w:val="006A21DA"/>
    <w:rsid w:val="006A26EC"/>
    <w:rsid w:val="006A4A59"/>
    <w:rsid w:val="006A6615"/>
    <w:rsid w:val="006A78C9"/>
    <w:rsid w:val="006B12B2"/>
    <w:rsid w:val="006B1DD5"/>
    <w:rsid w:val="006B32C4"/>
    <w:rsid w:val="006B5BA3"/>
    <w:rsid w:val="006C0CA0"/>
    <w:rsid w:val="006C1BD1"/>
    <w:rsid w:val="006C1C1D"/>
    <w:rsid w:val="006C5C2D"/>
    <w:rsid w:val="006C5F96"/>
    <w:rsid w:val="006C6484"/>
    <w:rsid w:val="006C6CEC"/>
    <w:rsid w:val="006D0267"/>
    <w:rsid w:val="006D0280"/>
    <w:rsid w:val="006D125F"/>
    <w:rsid w:val="006D1EA4"/>
    <w:rsid w:val="006D3D08"/>
    <w:rsid w:val="006D729A"/>
    <w:rsid w:val="006E0289"/>
    <w:rsid w:val="006E2B70"/>
    <w:rsid w:val="006F00D6"/>
    <w:rsid w:val="006F096B"/>
    <w:rsid w:val="006F5B3D"/>
    <w:rsid w:val="006F5FC5"/>
    <w:rsid w:val="006F6BE9"/>
    <w:rsid w:val="00700BA0"/>
    <w:rsid w:val="007016D1"/>
    <w:rsid w:val="00702708"/>
    <w:rsid w:val="00703EB5"/>
    <w:rsid w:val="00707253"/>
    <w:rsid w:val="0070756A"/>
    <w:rsid w:val="00712B7C"/>
    <w:rsid w:val="00712CFB"/>
    <w:rsid w:val="00713740"/>
    <w:rsid w:val="00714A0C"/>
    <w:rsid w:val="007171C1"/>
    <w:rsid w:val="00720144"/>
    <w:rsid w:val="00720EB2"/>
    <w:rsid w:val="00721BCF"/>
    <w:rsid w:val="00722D14"/>
    <w:rsid w:val="007248F5"/>
    <w:rsid w:val="0072521B"/>
    <w:rsid w:val="00725CE3"/>
    <w:rsid w:val="00725D37"/>
    <w:rsid w:val="00726642"/>
    <w:rsid w:val="00733F22"/>
    <w:rsid w:val="0073549B"/>
    <w:rsid w:val="00737BAF"/>
    <w:rsid w:val="00740752"/>
    <w:rsid w:val="0074087D"/>
    <w:rsid w:val="0074239F"/>
    <w:rsid w:val="00742B50"/>
    <w:rsid w:val="007432EE"/>
    <w:rsid w:val="007433FA"/>
    <w:rsid w:val="00744246"/>
    <w:rsid w:val="0074532E"/>
    <w:rsid w:val="00746FE5"/>
    <w:rsid w:val="00752C86"/>
    <w:rsid w:val="00753091"/>
    <w:rsid w:val="007547C3"/>
    <w:rsid w:val="00755423"/>
    <w:rsid w:val="0075543D"/>
    <w:rsid w:val="007647EB"/>
    <w:rsid w:val="00765BE0"/>
    <w:rsid w:val="00767157"/>
    <w:rsid w:val="00767D2A"/>
    <w:rsid w:val="00767D4F"/>
    <w:rsid w:val="00767FC9"/>
    <w:rsid w:val="007776E6"/>
    <w:rsid w:val="007779C1"/>
    <w:rsid w:val="007800E0"/>
    <w:rsid w:val="007805DA"/>
    <w:rsid w:val="00781D73"/>
    <w:rsid w:val="00781E78"/>
    <w:rsid w:val="00782F70"/>
    <w:rsid w:val="007838AF"/>
    <w:rsid w:val="0078417B"/>
    <w:rsid w:val="0078457A"/>
    <w:rsid w:val="00785157"/>
    <w:rsid w:val="00786E0F"/>
    <w:rsid w:val="007876CB"/>
    <w:rsid w:val="00791AE5"/>
    <w:rsid w:val="00793F4F"/>
    <w:rsid w:val="00794494"/>
    <w:rsid w:val="007951D8"/>
    <w:rsid w:val="00795789"/>
    <w:rsid w:val="007964A8"/>
    <w:rsid w:val="007A2682"/>
    <w:rsid w:val="007A2739"/>
    <w:rsid w:val="007A3857"/>
    <w:rsid w:val="007A4D0D"/>
    <w:rsid w:val="007A601C"/>
    <w:rsid w:val="007A672E"/>
    <w:rsid w:val="007B1475"/>
    <w:rsid w:val="007B3797"/>
    <w:rsid w:val="007B396D"/>
    <w:rsid w:val="007B485E"/>
    <w:rsid w:val="007B502C"/>
    <w:rsid w:val="007B61DA"/>
    <w:rsid w:val="007B681F"/>
    <w:rsid w:val="007B7C28"/>
    <w:rsid w:val="007C1133"/>
    <w:rsid w:val="007C1769"/>
    <w:rsid w:val="007C25C9"/>
    <w:rsid w:val="007C3CB0"/>
    <w:rsid w:val="007C4488"/>
    <w:rsid w:val="007C5976"/>
    <w:rsid w:val="007C5D53"/>
    <w:rsid w:val="007C6CAE"/>
    <w:rsid w:val="007C70B9"/>
    <w:rsid w:val="007C772F"/>
    <w:rsid w:val="007D0F39"/>
    <w:rsid w:val="007D1750"/>
    <w:rsid w:val="007D1F0B"/>
    <w:rsid w:val="007D2025"/>
    <w:rsid w:val="007D34D5"/>
    <w:rsid w:val="007D39D6"/>
    <w:rsid w:val="007D51D3"/>
    <w:rsid w:val="007D6A87"/>
    <w:rsid w:val="007D6C42"/>
    <w:rsid w:val="007D7EE8"/>
    <w:rsid w:val="007E2135"/>
    <w:rsid w:val="007E2167"/>
    <w:rsid w:val="007E358E"/>
    <w:rsid w:val="007E4375"/>
    <w:rsid w:val="007E4AB6"/>
    <w:rsid w:val="007E4EB3"/>
    <w:rsid w:val="007F1EDB"/>
    <w:rsid w:val="007F2189"/>
    <w:rsid w:val="007F5C5E"/>
    <w:rsid w:val="007F5C61"/>
    <w:rsid w:val="007F7CDC"/>
    <w:rsid w:val="008016C3"/>
    <w:rsid w:val="00802E14"/>
    <w:rsid w:val="00803F7E"/>
    <w:rsid w:val="00803FAE"/>
    <w:rsid w:val="0080423B"/>
    <w:rsid w:val="00804417"/>
    <w:rsid w:val="008055A0"/>
    <w:rsid w:val="0081062A"/>
    <w:rsid w:val="00811EB8"/>
    <w:rsid w:val="008121E2"/>
    <w:rsid w:val="00814188"/>
    <w:rsid w:val="008150D8"/>
    <w:rsid w:val="00815834"/>
    <w:rsid w:val="00815E26"/>
    <w:rsid w:val="00816945"/>
    <w:rsid w:val="00816C61"/>
    <w:rsid w:val="00817D69"/>
    <w:rsid w:val="00820A59"/>
    <w:rsid w:val="00820EA1"/>
    <w:rsid w:val="00821387"/>
    <w:rsid w:val="008218C4"/>
    <w:rsid w:val="008276D9"/>
    <w:rsid w:val="0083046B"/>
    <w:rsid w:val="00830500"/>
    <w:rsid w:val="0083099A"/>
    <w:rsid w:val="00831999"/>
    <w:rsid w:val="00831D3F"/>
    <w:rsid w:val="00833FC3"/>
    <w:rsid w:val="008345B9"/>
    <w:rsid w:val="00835400"/>
    <w:rsid w:val="008371EB"/>
    <w:rsid w:val="00840930"/>
    <w:rsid w:val="008437CA"/>
    <w:rsid w:val="00844D91"/>
    <w:rsid w:val="008451C4"/>
    <w:rsid w:val="00845792"/>
    <w:rsid w:val="00845D0A"/>
    <w:rsid w:val="00845F34"/>
    <w:rsid w:val="008465BC"/>
    <w:rsid w:val="008479F8"/>
    <w:rsid w:val="0085243A"/>
    <w:rsid w:val="008528D5"/>
    <w:rsid w:val="00854A77"/>
    <w:rsid w:val="00860D84"/>
    <w:rsid w:val="00861F0F"/>
    <w:rsid w:val="008625FC"/>
    <w:rsid w:val="008638D4"/>
    <w:rsid w:val="00863F7C"/>
    <w:rsid w:val="00870D03"/>
    <w:rsid w:val="0087205D"/>
    <w:rsid w:val="0087216E"/>
    <w:rsid w:val="0087526B"/>
    <w:rsid w:val="00875914"/>
    <w:rsid w:val="00875EC7"/>
    <w:rsid w:val="00876480"/>
    <w:rsid w:val="00876556"/>
    <w:rsid w:val="00877CEE"/>
    <w:rsid w:val="00881017"/>
    <w:rsid w:val="00883616"/>
    <w:rsid w:val="00884357"/>
    <w:rsid w:val="0088450F"/>
    <w:rsid w:val="0088634D"/>
    <w:rsid w:val="00886912"/>
    <w:rsid w:val="008903C5"/>
    <w:rsid w:val="00891804"/>
    <w:rsid w:val="008933F2"/>
    <w:rsid w:val="00893F42"/>
    <w:rsid w:val="00893F80"/>
    <w:rsid w:val="00895DA9"/>
    <w:rsid w:val="008961ED"/>
    <w:rsid w:val="00896407"/>
    <w:rsid w:val="00897BA9"/>
    <w:rsid w:val="008A035C"/>
    <w:rsid w:val="008A1002"/>
    <w:rsid w:val="008A1961"/>
    <w:rsid w:val="008A4584"/>
    <w:rsid w:val="008A46D2"/>
    <w:rsid w:val="008A492F"/>
    <w:rsid w:val="008A5518"/>
    <w:rsid w:val="008A5834"/>
    <w:rsid w:val="008A5F3C"/>
    <w:rsid w:val="008A6204"/>
    <w:rsid w:val="008A7570"/>
    <w:rsid w:val="008B0720"/>
    <w:rsid w:val="008B1ED1"/>
    <w:rsid w:val="008B2524"/>
    <w:rsid w:val="008B397B"/>
    <w:rsid w:val="008B5917"/>
    <w:rsid w:val="008B788A"/>
    <w:rsid w:val="008B7C01"/>
    <w:rsid w:val="008C29C2"/>
    <w:rsid w:val="008C4638"/>
    <w:rsid w:val="008C5C3E"/>
    <w:rsid w:val="008C5D19"/>
    <w:rsid w:val="008C62C6"/>
    <w:rsid w:val="008C6985"/>
    <w:rsid w:val="008D0DF5"/>
    <w:rsid w:val="008D152D"/>
    <w:rsid w:val="008D22EB"/>
    <w:rsid w:val="008D4E83"/>
    <w:rsid w:val="008D5A95"/>
    <w:rsid w:val="008D6416"/>
    <w:rsid w:val="008D7094"/>
    <w:rsid w:val="008D7C88"/>
    <w:rsid w:val="008D7E9A"/>
    <w:rsid w:val="008E00B4"/>
    <w:rsid w:val="008E1577"/>
    <w:rsid w:val="008E2DC8"/>
    <w:rsid w:val="008E3BDD"/>
    <w:rsid w:val="008E4144"/>
    <w:rsid w:val="008E4BAA"/>
    <w:rsid w:val="008E5359"/>
    <w:rsid w:val="008E5ACF"/>
    <w:rsid w:val="008E6BD2"/>
    <w:rsid w:val="008E71B1"/>
    <w:rsid w:val="008E7829"/>
    <w:rsid w:val="008F0667"/>
    <w:rsid w:val="008F0847"/>
    <w:rsid w:val="008F0BC7"/>
    <w:rsid w:val="008F15E0"/>
    <w:rsid w:val="008F2A76"/>
    <w:rsid w:val="008F3233"/>
    <w:rsid w:val="008F3904"/>
    <w:rsid w:val="008F3FC4"/>
    <w:rsid w:val="008F4051"/>
    <w:rsid w:val="008F43CB"/>
    <w:rsid w:val="008F445A"/>
    <w:rsid w:val="008F5C33"/>
    <w:rsid w:val="008F756E"/>
    <w:rsid w:val="008F7CB9"/>
    <w:rsid w:val="0090030C"/>
    <w:rsid w:val="009100E3"/>
    <w:rsid w:val="00910BBF"/>
    <w:rsid w:val="00913CA3"/>
    <w:rsid w:val="00914045"/>
    <w:rsid w:val="0091521A"/>
    <w:rsid w:val="00920A94"/>
    <w:rsid w:val="009213D9"/>
    <w:rsid w:val="0092429D"/>
    <w:rsid w:val="00926097"/>
    <w:rsid w:val="009316C2"/>
    <w:rsid w:val="00932EA0"/>
    <w:rsid w:val="0093382C"/>
    <w:rsid w:val="00936F5C"/>
    <w:rsid w:val="009378AB"/>
    <w:rsid w:val="00943C31"/>
    <w:rsid w:val="00944276"/>
    <w:rsid w:val="00944AAB"/>
    <w:rsid w:val="0094528F"/>
    <w:rsid w:val="009500DD"/>
    <w:rsid w:val="009505D6"/>
    <w:rsid w:val="00950B15"/>
    <w:rsid w:val="00950B1F"/>
    <w:rsid w:val="00951397"/>
    <w:rsid w:val="0095140B"/>
    <w:rsid w:val="00954529"/>
    <w:rsid w:val="0095455B"/>
    <w:rsid w:val="0095730F"/>
    <w:rsid w:val="00957906"/>
    <w:rsid w:val="00957EEC"/>
    <w:rsid w:val="00960035"/>
    <w:rsid w:val="00960647"/>
    <w:rsid w:val="009623A4"/>
    <w:rsid w:val="00962945"/>
    <w:rsid w:val="0096423F"/>
    <w:rsid w:val="009649F7"/>
    <w:rsid w:val="0096537F"/>
    <w:rsid w:val="00967A96"/>
    <w:rsid w:val="009702ED"/>
    <w:rsid w:val="00970D73"/>
    <w:rsid w:val="009710F4"/>
    <w:rsid w:val="0097183E"/>
    <w:rsid w:val="00974A61"/>
    <w:rsid w:val="00974E0C"/>
    <w:rsid w:val="00975B12"/>
    <w:rsid w:val="00982A61"/>
    <w:rsid w:val="00984022"/>
    <w:rsid w:val="00990358"/>
    <w:rsid w:val="00992364"/>
    <w:rsid w:val="00992BE6"/>
    <w:rsid w:val="00997407"/>
    <w:rsid w:val="009A1686"/>
    <w:rsid w:val="009A1992"/>
    <w:rsid w:val="009A300D"/>
    <w:rsid w:val="009A3011"/>
    <w:rsid w:val="009A3FC3"/>
    <w:rsid w:val="009A51BD"/>
    <w:rsid w:val="009A6F51"/>
    <w:rsid w:val="009A7234"/>
    <w:rsid w:val="009B0775"/>
    <w:rsid w:val="009B1491"/>
    <w:rsid w:val="009B2E94"/>
    <w:rsid w:val="009B303F"/>
    <w:rsid w:val="009B6F92"/>
    <w:rsid w:val="009C1504"/>
    <w:rsid w:val="009C3E96"/>
    <w:rsid w:val="009C4653"/>
    <w:rsid w:val="009C4BEE"/>
    <w:rsid w:val="009C4C18"/>
    <w:rsid w:val="009C6AEF"/>
    <w:rsid w:val="009C7201"/>
    <w:rsid w:val="009D0BE9"/>
    <w:rsid w:val="009D256B"/>
    <w:rsid w:val="009D440D"/>
    <w:rsid w:val="009D5C03"/>
    <w:rsid w:val="009E0D00"/>
    <w:rsid w:val="009E2B62"/>
    <w:rsid w:val="009E5792"/>
    <w:rsid w:val="009E69AD"/>
    <w:rsid w:val="009E6F17"/>
    <w:rsid w:val="009E747D"/>
    <w:rsid w:val="009F072E"/>
    <w:rsid w:val="009F1104"/>
    <w:rsid w:val="009F19B7"/>
    <w:rsid w:val="009F3712"/>
    <w:rsid w:val="009F523A"/>
    <w:rsid w:val="009F5828"/>
    <w:rsid w:val="00A00A08"/>
    <w:rsid w:val="00A0112B"/>
    <w:rsid w:val="00A032CC"/>
    <w:rsid w:val="00A03420"/>
    <w:rsid w:val="00A051E7"/>
    <w:rsid w:val="00A06840"/>
    <w:rsid w:val="00A06BC7"/>
    <w:rsid w:val="00A106D7"/>
    <w:rsid w:val="00A11558"/>
    <w:rsid w:val="00A1293C"/>
    <w:rsid w:val="00A16F7C"/>
    <w:rsid w:val="00A17485"/>
    <w:rsid w:val="00A1759C"/>
    <w:rsid w:val="00A204F1"/>
    <w:rsid w:val="00A2188B"/>
    <w:rsid w:val="00A22C7B"/>
    <w:rsid w:val="00A23985"/>
    <w:rsid w:val="00A242D9"/>
    <w:rsid w:val="00A27208"/>
    <w:rsid w:val="00A3153E"/>
    <w:rsid w:val="00A33CDE"/>
    <w:rsid w:val="00A34358"/>
    <w:rsid w:val="00A41F1A"/>
    <w:rsid w:val="00A432FE"/>
    <w:rsid w:val="00A442DB"/>
    <w:rsid w:val="00A44C52"/>
    <w:rsid w:val="00A4683C"/>
    <w:rsid w:val="00A47EA0"/>
    <w:rsid w:val="00A50523"/>
    <w:rsid w:val="00A55A40"/>
    <w:rsid w:val="00A57847"/>
    <w:rsid w:val="00A6100E"/>
    <w:rsid w:val="00A611D5"/>
    <w:rsid w:val="00A636CC"/>
    <w:rsid w:val="00A63F29"/>
    <w:rsid w:val="00A648FB"/>
    <w:rsid w:val="00A669D4"/>
    <w:rsid w:val="00A70323"/>
    <w:rsid w:val="00A70D34"/>
    <w:rsid w:val="00A71750"/>
    <w:rsid w:val="00A73AB2"/>
    <w:rsid w:val="00A760FE"/>
    <w:rsid w:val="00A76498"/>
    <w:rsid w:val="00A774C8"/>
    <w:rsid w:val="00A80482"/>
    <w:rsid w:val="00A826DB"/>
    <w:rsid w:val="00A83741"/>
    <w:rsid w:val="00A83E7C"/>
    <w:rsid w:val="00A8434E"/>
    <w:rsid w:val="00A85436"/>
    <w:rsid w:val="00A85AC6"/>
    <w:rsid w:val="00A85B59"/>
    <w:rsid w:val="00A860B8"/>
    <w:rsid w:val="00A866D3"/>
    <w:rsid w:val="00A9118E"/>
    <w:rsid w:val="00A91E2B"/>
    <w:rsid w:val="00A92333"/>
    <w:rsid w:val="00A93B07"/>
    <w:rsid w:val="00AA077F"/>
    <w:rsid w:val="00AA0C6F"/>
    <w:rsid w:val="00AA221F"/>
    <w:rsid w:val="00AA3788"/>
    <w:rsid w:val="00AA46B2"/>
    <w:rsid w:val="00AA4C4B"/>
    <w:rsid w:val="00AA5240"/>
    <w:rsid w:val="00AB6317"/>
    <w:rsid w:val="00AB6D0F"/>
    <w:rsid w:val="00AB7687"/>
    <w:rsid w:val="00AB78B3"/>
    <w:rsid w:val="00AC1037"/>
    <w:rsid w:val="00AC12C6"/>
    <w:rsid w:val="00AC1651"/>
    <w:rsid w:val="00AC2EB8"/>
    <w:rsid w:val="00AC3F54"/>
    <w:rsid w:val="00AC421E"/>
    <w:rsid w:val="00AC66D1"/>
    <w:rsid w:val="00AC6966"/>
    <w:rsid w:val="00AC6BDF"/>
    <w:rsid w:val="00AD0967"/>
    <w:rsid w:val="00AD21C2"/>
    <w:rsid w:val="00AD2509"/>
    <w:rsid w:val="00AD59A5"/>
    <w:rsid w:val="00AD6EC3"/>
    <w:rsid w:val="00AE191F"/>
    <w:rsid w:val="00AE209A"/>
    <w:rsid w:val="00AE2757"/>
    <w:rsid w:val="00AE38DD"/>
    <w:rsid w:val="00AE43E6"/>
    <w:rsid w:val="00AE49F7"/>
    <w:rsid w:val="00AE648D"/>
    <w:rsid w:val="00AE6DEB"/>
    <w:rsid w:val="00AE729F"/>
    <w:rsid w:val="00AE7FA8"/>
    <w:rsid w:val="00AF002E"/>
    <w:rsid w:val="00AF18D9"/>
    <w:rsid w:val="00AF18F6"/>
    <w:rsid w:val="00AF1A29"/>
    <w:rsid w:val="00AF1E07"/>
    <w:rsid w:val="00AF3089"/>
    <w:rsid w:val="00AF4AB3"/>
    <w:rsid w:val="00AF68B1"/>
    <w:rsid w:val="00AF6CCD"/>
    <w:rsid w:val="00AF7805"/>
    <w:rsid w:val="00B011F0"/>
    <w:rsid w:val="00B012AE"/>
    <w:rsid w:val="00B0133E"/>
    <w:rsid w:val="00B01BB5"/>
    <w:rsid w:val="00B034E4"/>
    <w:rsid w:val="00B03A4F"/>
    <w:rsid w:val="00B05D4C"/>
    <w:rsid w:val="00B117B6"/>
    <w:rsid w:val="00B14A70"/>
    <w:rsid w:val="00B15DD3"/>
    <w:rsid w:val="00B20108"/>
    <w:rsid w:val="00B2056F"/>
    <w:rsid w:val="00B21532"/>
    <w:rsid w:val="00B219E7"/>
    <w:rsid w:val="00B23B29"/>
    <w:rsid w:val="00B26D88"/>
    <w:rsid w:val="00B26EB6"/>
    <w:rsid w:val="00B30CED"/>
    <w:rsid w:val="00B32F4E"/>
    <w:rsid w:val="00B333BC"/>
    <w:rsid w:val="00B34A86"/>
    <w:rsid w:val="00B353AF"/>
    <w:rsid w:val="00B362F0"/>
    <w:rsid w:val="00B36F01"/>
    <w:rsid w:val="00B408FC"/>
    <w:rsid w:val="00B431DB"/>
    <w:rsid w:val="00B4379B"/>
    <w:rsid w:val="00B44E2B"/>
    <w:rsid w:val="00B45738"/>
    <w:rsid w:val="00B47CFE"/>
    <w:rsid w:val="00B50812"/>
    <w:rsid w:val="00B52CF8"/>
    <w:rsid w:val="00B545B5"/>
    <w:rsid w:val="00B5527B"/>
    <w:rsid w:val="00B560C8"/>
    <w:rsid w:val="00B62AFA"/>
    <w:rsid w:val="00B64468"/>
    <w:rsid w:val="00B644B3"/>
    <w:rsid w:val="00B6652E"/>
    <w:rsid w:val="00B669B9"/>
    <w:rsid w:val="00B70620"/>
    <w:rsid w:val="00B71169"/>
    <w:rsid w:val="00B717DC"/>
    <w:rsid w:val="00B71E0E"/>
    <w:rsid w:val="00B740A2"/>
    <w:rsid w:val="00B75524"/>
    <w:rsid w:val="00B80242"/>
    <w:rsid w:val="00B85DD8"/>
    <w:rsid w:val="00B8778F"/>
    <w:rsid w:val="00B918CA"/>
    <w:rsid w:val="00B93D2E"/>
    <w:rsid w:val="00B93FB0"/>
    <w:rsid w:val="00B947D5"/>
    <w:rsid w:val="00B96698"/>
    <w:rsid w:val="00B96E7B"/>
    <w:rsid w:val="00BA0692"/>
    <w:rsid w:val="00BA1444"/>
    <w:rsid w:val="00BA2107"/>
    <w:rsid w:val="00BA2A9C"/>
    <w:rsid w:val="00BA2E75"/>
    <w:rsid w:val="00BA5D81"/>
    <w:rsid w:val="00BA7AEE"/>
    <w:rsid w:val="00BB3C8E"/>
    <w:rsid w:val="00BB421D"/>
    <w:rsid w:val="00BB5210"/>
    <w:rsid w:val="00BB5E56"/>
    <w:rsid w:val="00BB6D6B"/>
    <w:rsid w:val="00BB7176"/>
    <w:rsid w:val="00BB758C"/>
    <w:rsid w:val="00BB76D2"/>
    <w:rsid w:val="00BB7F1A"/>
    <w:rsid w:val="00BC11BD"/>
    <w:rsid w:val="00BC2D73"/>
    <w:rsid w:val="00BC3B32"/>
    <w:rsid w:val="00BC4435"/>
    <w:rsid w:val="00BD0015"/>
    <w:rsid w:val="00BD0337"/>
    <w:rsid w:val="00BD28DB"/>
    <w:rsid w:val="00BD58ED"/>
    <w:rsid w:val="00BE09E2"/>
    <w:rsid w:val="00BE1214"/>
    <w:rsid w:val="00BE4FC2"/>
    <w:rsid w:val="00BE5526"/>
    <w:rsid w:val="00BE64F7"/>
    <w:rsid w:val="00BE6DD7"/>
    <w:rsid w:val="00BE7957"/>
    <w:rsid w:val="00BE7A52"/>
    <w:rsid w:val="00BF164A"/>
    <w:rsid w:val="00BF59DD"/>
    <w:rsid w:val="00BF726C"/>
    <w:rsid w:val="00BF7B5A"/>
    <w:rsid w:val="00C003F3"/>
    <w:rsid w:val="00C0271C"/>
    <w:rsid w:val="00C03B79"/>
    <w:rsid w:val="00C03EC8"/>
    <w:rsid w:val="00C04E9E"/>
    <w:rsid w:val="00C0517A"/>
    <w:rsid w:val="00C11EF0"/>
    <w:rsid w:val="00C150F5"/>
    <w:rsid w:val="00C1645F"/>
    <w:rsid w:val="00C21CE0"/>
    <w:rsid w:val="00C239DC"/>
    <w:rsid w:val="00C24855"/>
    <w:rsid w:val="00C271C1"/>
    <w:rsid w:val="00C30B68"/>
    <w:rsid w:val="00C31E78"/>
    <w:rsid w:val="00C3255E"/>
    <w:rsid w:val="00C32F45"/>
    <w:rsid w:val="00C364AD"/>
    <w:rsid w:val="00C4228C"/>
    <w:rsid w:val="00C42CA0"/>
    <w:rsid w:val="00C43434"/>
    <w:rsid w:val="00C44BBE"/>
    <w:rsid w:val="00C46007"/>
    <w:rsid w:val="00C46C3A"/>
    <w:rsid w:val="00C4710C"/>
    <w:rsid w:val="00C52F0A"/>
    <w:rsid w:val="00C53B1E"/>
    <w:rsid w:val="00C54100"/>
    <w:rsid w:val="00C5744D"/>
    <w:rsid w:val="00C57F10"/>
    <w:rsid w:val="00C61C83"/>
    <w:rsid w:val="00C6290D"/>
    <w:rsid w:val="00C63484"/>
    <w:rsid w:val="00C72164"/>
    <w:rsid w:val="00C73E91"/>
    <w:rsid w:val="00C7457E"/>
    <w:rsid w:val="00C74B52"/>
    <w:rsid w:val="00C75491"/>
    <w:rsid w:val="00C755C2"/>
    <w:rsid w:val="00C76A47"/>
    <w:rsid w:val="00C77D02"/>
    <w:rsid w:val="00C8056D"/>
    <w:rsid w:val="00C8139A"/>
    <w:rsid w:val="00C819CE"/>
    <w:rsid w:val="00C81A2D"/>
    <w:rsid w:val="00C84306"/>
    <w:rsid w:val="00C87428"/>
    <w:rsid w:val="00C93C9E"/>
    <w:rsid w:val="00C94CE0"/>
    <w:rsid w:val="00C95613"/>
    <w:rsid w:val="00C95B76"/>
    <w:rsid w:val="00C971E0"/>
    <w:rsid w:val="00CA0082"/>
    <w:rsid w:val="00CA0907"/>
    <w:rsid w:val="00CA0B50"/>
    <w:rsid w:val="00CA0CDA"/>
    <w:rsid w:val="00CA24F5"/>
    <w:rsid w:val="00CA35DA"/>
    <w:rsid w:val="00CA3952"/>
    <w:rsid w:val="00CA6B18"/>
    <w:rsid w:val="00CA711F"/>
    <w:rsid w:val="00CB2164"/>
    <w:rsid w:val="00CB2AF7"/>
    <w:rsid w:val="00CB3685"/>
    <w:rsid w:val="00CB3B3F"/>
    <w:rsid w:val="00CB5307"/>
    <w:rsid w:val="00CB6759"/>
    <w:rsid w:val="00CB72D2"/>
    <w:rsid w:val="00CB76AD"/>
    <w:rsid w:val="00CC00BC"/>
    <w:rsid w:val="00CC1F4C"/>
    <w:rsid w:val="00CC2E37"/>
    <w:rsid w:val="00CC425A"/>
    <w:rsid w:val="00CC6107"/>
    <w:rsid w:val="00CC6147"/>
    <w:rsid w:val="00CC643C"/>
    <w:rsid w:val="00CD0F23"/>
    <w:rsid w:val="00CD4172"/>
    <w:rsid w:val="00CD5EA5"/>
    <w:rsid w:val="00CD69FF"/>
    <w:rsid w:val="00CD7125"/>
    <w:rsid w:val="00CD7789"/>
    <w:rsid w:val="00CE503D"/>
    <w:rsid w:val="00CE61DB"/>
    <w:rsid w:val="00CF02C5"/>
    <w:rsid w:val="00CF1C62"/>
    <w:rsid w:val="00CF219E"/>
    <w:rsid w:val="00CF3EA9"/>
    <w:rsid w:val="00D005E8"/>
    <w:rsid w:val="00D00AE7"/>
    <w:rsid w:val="00D038E0"/>
    <w:rsid w:val="00D04FDD"/>
    <w:rsid w:val="00D05BF9"/>
    <w:rsid w:val="00D06F3F"/>
    <w:rsid w:val="00D1475D"/>
    <w:rsid w:val="00D149CA"/>
    <w:rsid w:val="00D20505"/>
    <w:rsid w:val="00D20A29"/>
    <w:rsid w:val="00D21A13"/>
    <w:rsid w:val="00D23313"/>
    <w:rsid w:val="00D2480F"/>
    <w:rsid w:val="00D24F29"/>
    <w:rsid w:val="00D25CF3"/>
    <w:rsid w:val="00D3098C"/>
    <w:rsid w:val="00D31578"/>
    <w:rsid w:val="00D358C1"/>
    <w:rsid w:val="00D36ED8"/>
    <w:rsid w:val="00D409E9"/>
    <w:rsid w:val="00D434B0"/>
    <w:rsid w:val="00D43F24"/>
    <w:rsid w:val="00D523E0"/>
    <w:rsid w:val="00D52F55"/>
    <w:rsid w:val="00D53615"/>
    <w:rsid w:val="00D53C08"/>
    <w:rsid w:val="00D541B3"/>
    <w:rsid w:val="00D55776"/>
    <w:rsid w:val="00D5595F"/>
    <w:rsid w:val="00D56856"/>
    <w:rsid w:val="00D568EE"/>
    <w:rsid w:val="00D5706C"/>
    <w:rsid w:val="00D60143"/>
    <w:rsid w:val="00D60AD1"/>
    <w:rsid w:val="00D6274A"/>
    <w:rsid w:val="00D6277B"/>
    <w:rsid w:val="00D63419"/>
    <w:rsid w:val="00D659AC"/>
    <w:rsid w:val="00D6677E"/>
    <w:rsid w:val="00D66C51"/>
    <w:rsid w:val="00D6742B"/>
    <w:rsid w:val="00D67BDB"/>
    <w:rsid w:val="00D704D6"/>
    <w:rsid w:val="00D70F0D"/>
    <w:rsid w:val="00D750D4"/>
    <w:rsid w:val="00D76CFC"/>
    <w:rsid w:val="00D81480"/>
    <w:rsid w:val="00D825CB"/>
    <w:rsid w:val="00D82820"/>
    <w:rsid w:val="00D8522D"/>
    <w:rsid w:val="00D85818"/>
    <w:rsid w:val="00D85E5B"/>
    <w:rsid w:val="00D90231"/>
    <w:rsid w:val="00D902D4"/>
    <w:rsid w:val="00D91130"/>
    <w:rsid w:val="00D920C2"/>
    <w:rsid w:val="00D9283D"/>
    <w:rsid w:val="00D94221"/>
    <w:rsid w:val="00D943CC"/>
    <w:rsid w:val="00D9711A"/>
    <w:rsid w:val="00DA14EE"/>
    <w:rsid w:val="00DA271A"/>
    <w:rsid w:val="00DA352E"/>
    <w:rsid w:val="00DA3A92"/>
    <w:rsid w:val="00DA6469"/>
    <w:rsid w:val="00DA6A1E"/>
    <w:rsid w:val="00DA795D"/>
    <w:rsid w:val="00DB1D27"/>
    <w:rsid w:val="00DB2011"/>
    <w:rsid w:val="00DB22A8"/>
    <w:rsid w:val="00DB2E49"/>
    <w:rsid w:val="00DB39F5"/>
    <w:rsid w:val="00DB5716"/>
    <w:rsid w:val="00DB5F9B"/>
    <w:rsid w:val="00DB7F4E"/>
    <w:rsid w:val="00DC0AD0"/>
    <w:rsid w:val="00DC27C6"/>
    <w:rsid w:val="00DC3BCC"/>
    <w:rsid w:val="00DC4010"/>
    <w:rsid w:val="00DC57D1"/>
    <w:rsid w:val="00DD03FE"/>
    <w:rsid w:val="00DD4429"/>
    <w:rsid w:val="00DD6E87"/>
    <w:rsid w:val="00DD7112"/>
    <w:rsid w:val="00DD73A6"/>
    <w:rsid w:val="00DE3F8E"/>
    <w:rsid w:val="00DE4196"/>
    <w:rsid w:val="00DE606A"/>
    <w:rsid w:val="00DE66BC"/>
    <w:rsid w:val="00DE7F01"/>
    <w:rsid w:val="00DF0382"/>
    <w:rsid w:val="00DF0CF4"/>
    <w:rsid w:val="00DF3947"/>
    <w:rsid w:val="00DF3B39"/>
    <w:rsid w:val="00DF7AAE"/>
    <w:rsid w:val="00E02166"/>
    <w:rsid w:val="00E03EEB"/>
    <w:rsid w:val="00E07359"/>
    <w:rsid w:val="00E07572"/>
    <w:rsid w:val="00E13114"/>
    <w:rsid w:val="00E148F6"/>
    <w:rsid w:val="00E14AE7"/>
    <w:rsid w:val="00E15997"/>
    <w:rsid w:val="00E17C43"/>
    <w:rsid w:val="00E21DC6"/>
    <w:rsid w:val="00E2351C"/>
    <w:rsid w:val="00E25067"/>
    <w:rsid w:val="00E25548"/>
    <w:rsid w:val="00E320B5"/>
    <w:rsid w:val="00E34335"/>
    <w:rsid w:val="00E343EA"/>
    <w:rsid w:val="00E36133"/>
    <w:rsid w:val="00E36E35"/>
    <w:rsid w:val="00E40B97"/>
    <w:rsid w:val="00E45D06"/>
    <w:rsid w:val="00E4611D"/>
    <w:rsid w:val="00E475F2"/>
    <w:rsid w:val="00E512B6"/>
    <w:rsid w:val="00E53B72"/>
    <w:rsid w:val="00E53EE9"/>
    <w:rsid w:val="00E540EC"/>
    <w:rsid w:val="00E57217"/>
    <w:rsid w:val="00E575C1"/>
    <w:rsid w:val="00E576CD"/>
    <w:rsid w:val="00E6085B"/>
    <w:rsid w:val="00E64A3C"/>
    <w:rsid w:val="00E6784D"/>
    <w:rsid w:val="00E67BBA"/>
    <w:rsid w:val="00E710A1"/>
    <w:rsid w:val="00E71693"/>
    <w:rsid w:val="00E717AE"/>
    <w:rsid w:val="00E71FD8"/>
    <w:rsid w:val="00E732CF"/>
    <w:rsid w:val="00E74A9F"/>
    <w:rsid w:val="00E74F84"/>
    <w:rsid w:val="00E7557E"/>
    <w:rsid w:val="00E755A4"/>
    <w:rsid w:val="00E76846"/>
    <w:rsid w:val="00E769BC"/>
    <w:rsid w:val="00E8061A"/>
    <w:rsid w:val="00E8260A"/>
    <w:rsid w:val="00E82900"/>
    <w:rsid w:val="00E8535A"/>
    <w:rsid w:val="00E860A3"/>
    <w:rsid w:val="00E917DF"/>
    <w:rsid w:val="00E94F89"/>
    <w:rsid w:val="00E97D89"/>
    <w:rsid w:val="00EA0B5D"/>
    <w:rsid w:val="00EA39CA"/>
    <w:rsid w:val="00EB15AB"/>
    <w:rsid w:val="00EB5798"/>
    <w:rsid w:val="00EC049E"/>
    <w:rsid w:val="00EC15F3"/>
    <w:rsid w:val="00EC51C4"/>
    <w:rsid w:val="00EC5958"/>
    <w:rsid w:val="00EC7026"/>
    <w:rsid w:val="00ED2111"/>
    <w:rsid w:val="00ED3730"/>
    <w:rsid w:val="00EE13A2"/>
    <w:rsid w:val="00EE1FE6"/>
    <w:rsid w:val="00EE21AD"/>
    <w:rsid w:val="00EE24A6"/>
    <w:rsid w:val="00EE375A"/>
    <w:rsid w:val="00EE45BD"/>
    <w:rsid w:val="00EE5754"/>
    <w:rsid w:val="00EE5ABB"/>
    <w:rsid w:val="00EE664A"/>
    <w:rsid w:val="00EF24F1"/>
    <w:rsid w:val="00EF2B1D"/>
    <w:rsid w:val="00EF49AA"/>
    <w:rsid w:val="00EF5C81"/>
    <w:rsid w:val="00EF5DCF"/>
    <w:rsid w:val="00EF5F13"/>
    <w:rsid w:val="00EF6159"/>
    <w:rsid w:val="00EF66F7"/>
    <w:rsid w:val="00EF6AB2"/>
    <w:rsid w:val="00EF7EEE"/>
    <w:rsid w:val="00F01ED5"/>
    <w:rsid w:val="00F02B2D"/>
    <w:rsid w:val="00F040C0"/>
    <w:rsid w:val="00F0415E"/>
    <w:rsid w:val="00F11E45"/>
    <w:rsid w:val="00F13972"/>
    <w:rsid w:val="00F14145"/>
    <w:rsid w:val="00F1625C"/>
    <w:rsid w:val="00F16892"/>
    <w:rsid w:val="00F21039"/>
    <w:rsid w:val="00F21116"/>
    <w:rsid w:val="00F21FD0"/>
    <w:rsid w:val="00F220EB"/>
    <w:rsid w:val="00F22349"/>
    <w:rsid w:val="00F22945"/>
    <w:rsid w:val="00F23215"/>
    <w:rsid w:val="00F256DE"/>
    <w:rsid w:val="00F257BD"/>
    <w:rsid w:val="00F26022"/>
    <w:rsid w:val="00F2662A"/>
    <w:rsid w:val="00F33822"/>
    <w:rsid w:val="00F33CB7"/>
    <w:rsid w:val="00F347FE"/>
    <w:rsid w:val="00F354E4"/>
    <w:rsid w:val="00F41493"/>
    <w:rsid w:val="00F41B2E"/>
    <w:rsid w:val="00F45BD8"/>
    <w:rsid w:val="00F47AFD"/>
    <w:rsid w:val="00F50237"/>
    <w:rsid w:val="00F56579"/>
    <w:rsid w:val="00F568AA"/>
    <w:rsid w:val="00F571F2"/>
    <w:rsid w:val="00F57865"/>
    <w:rsid w:val="00F6054C"/>
    <w:rsid w:val="00F6287E"/>
    <w:rsid w:val="00F66877"/>
    <w:rsid w:val="00F67299"/>
    <w:rsid w:val="00F71CD9"/>
    <w:rsid w:val="00F74510"/>
    <w:rsid w:val="00F745DF"/>
    <w:rsid w:val="00F767C8"/>
    <w:rsid w:val="00F85CD4"/>
    <w:rsid w:val="00F90C6D"/>
    <w:rsid w:val="00F91BAE"/>
    <w:rsid w:val="00F933D4"/>
    <w:rsid w:val="00F93CFD"/>
    <w:rsid w:val="00F94EFD"/>
    <w:rsid w:val="00F9752F"/>
    <w:rsid w:val="00F97B2C"/>
    <w:rsid w:val="00FA0F8A"/>
    <w:rsid w:val="00FA161B"/>
    <w:rsid w:val="00FA390C"/>
    <w:rsid w:val="00FA4B64"/>
    <w:rsid w:val="00FA4C82"/>
    <w:rsid w:val="00FA7B7C"/>
    <w:rsid w:val="00FB0B7B"/>
    <w:rsid w:val="00FB10A2"/>
    <w:rsid w:val="00FB3250"/>
    <w:rsid w:val="00FB398A"/>
    <w:rsid w:val="00FB6566"/>
    <w:rsid w:val="00FB7B99"/>
    <w:rsid w:val="00FC2B74"/>
    <w:rsid w:val="00FC3238"/>
    <w:rsid w:val="00FC73DD"/>
    <w:rsid w:val="00FD335F"/>
    <w:rsid w:val="00FD691C"/>
    <w:rsid w:val="00FD75BC"/>
    <w:rsid w:val="00FE3D91"/>
    <w:rsid w:val="00FE5E97"/>
    <w:rsid w:val="00FF2369"/>
    <w:rsid w:val="00FF3726"/>
    <w:rsid w:val="00FF4457"/>
    <w:rsid w:val="2663784D"/>
    <w:rsid w:val="577D46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C06A8"/>
  <w15:docId w15:val="{92B52650-D8C7-430F-8AE1-6DE0AA7EC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EBC"/>
  </w:style>
  <w:style w:type="paragraph" w:styleId="Heading1">
    <w:name w:val="heading 1"/>
    <w:basedOn w:val="Normal"/>
    <w:link w:val="Heading1Char"/>
    <w:uiPriority w:val="9"/>
    <w:qFormat/>
    <w:rsid w:val="00105866"/>
    <w:pPr>
      <w:widowControl w:val="0"/>
      <w:spacing w:before="54" w:after="0" w:line="240" w:lineRule="auto"/>
      <w:ind w:left="127"/>
      <w:outlineLvl w:val="0"/>
    </w:pPr>
    <w:rPr>
      <w:rFonts w:ascii="Arial" w:eastAsia="Arial" w:hAnsi="Arial"/>
      <w:b/>
      <w:bCs/>
      <w:sz w:val="36"/>
      <w:szCs w:val="36"/>
    </w:rPr>
  </w:style>
  <w:style w:type="paragraph" w:styleId="Heading2">
    <w:name w:val="heading 2"/>
    <w:basedOn w:val="Normal"/>
    <w:next w:val="Normal"/>
    <w:link w:val="Heading2Char"/>
    <w:uiPriority w:val="9"/>
    <w:unhideWhenUsed/>
    <w:qFormat/>
    <w:rsid w:val="00DF7AA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F7AA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7457E"/>
    <w:pPr>
      <w:keepNext/>
      <w:keepLines/>
      <w:spacing w:before="40" w:after="0"/>
      <w:outlineLvl w:val="3"/>
    </w:pPr>
    <w:rPr>
      <w:rFonts w:eastAsia="Times New Roman" w:cs="Times New Roman"/>
      <w:i/>
      <w:iCs/>
      <w:color w:val="0F4761"/>
    </w:rPr>
  </w:style>
  <w:style w:type="paragraph" w:styleId="Heading5">
    <w:name w:val="heading 5"/>
    <w:basedOn w:val="Normal"/>
    <w:next w:val="Normal"/>
    <w:link w:val="Heading5Char"/>
    <w:uiPriority w:val="9"/>
    <w:semiHidden/>
    <w:unhideWhenUsed/>
    <w:qFormat/>
    <w:rsid w:val="00C7457E"/>
    <w:pPr>
      <w:keepNext/>
      <w:keepLines/>
      <w:spacing w:before="40" w:after="0"/>
      <w:outlineLvl w:val="4"/>
    </w:pPr>
    <w:rPr>
      <w:rFonts w:eastAsia="Times New Roman" w:cs="Times New Roman"/>
      <w:color w:val="0F4761"/>
    </w:rPr>
  </w:style>
  <w:style w:type="paragraph" w:styleId="Heading6">
    <w:name w:val="heading 6"/>
    <w:basedOn w:val="Normal"/>
    <w:next w:val="Normal"/>
    <w:link w:val="Heading6Char"/>
    <w:uiPriority w:val="9"/>
    <w:semiHidden/>
    <w:unhideWhenUsed/>
    <w:qFormat/>
    <w:rsid w:val="00C7457E"/>
    <w:pPr>
      <w:keepNext/>
      <w:keepLines/>
      <w:spacing w:before="40" w:after="0"/>
      <w:outlineLvl w:val="5"/>
    </w:pPr>
    <w:rPr>
      <w:rFonts w:eastAsia="Times New Roman" w:cs="Times New Roman"/>
      <w:i/>
      <w:iCs/>
      <w:color w:val="595959"/>
    </w:rPr>
  </w:style>
  <w:style w:type="paragraph" w:styleId="Heading7">
    <w:name w:val="heading 7"/>
    <w:basedOn w:val="Normal"/>
    <w:next w:val="Normal"/>
    <w:link w:val="Heading7Char"/>
    <w:uiPriority w:val="9"/>
    <w:semiHidden/>
    <w:unhideWhenUsed/>
    <w:qFormat/>
    <w:rsid w:val="00C7457E"/>
    <w:pPr>
      <w:keepNext/>
      <w:keepLines/>
      <w:spacing w:before="40" w:after="0"/>
      <w:outlineLvl w:val="6"/>
    </w:pPr>
    <w:rPr>
      <w:rFonts w:eastAsia="Times New Roman" w:cs="Times New Roman"/>
      <w:color w:val="595959"/>
    </w:rPr>
  </w:style>
  <w:style w:type="paragraph" w:styleId="Heading8">
    <w:name w:val="heading 8"/>
    <w:basedOn w:val="Normal"/>
    <w:next w:val="Normal"/>
    <w:link w:val="Heading8Char"/>
    <w:uiPriority w:val="9"/>
    <w:semiHidden/>
    <w:unhideWhenUsed/>
    <w:qFormat/>
    <w:rsid w:val="00C7457E"/>
    <w:pPr>
      <w:keepNext/>
      <w:keepLines/>
      <w:spacing w:before="40" w:after="0"/>
      <w:outlineLvl w:val="7"/>
    </w:pPr>
    <w:rPr>
      <w:rFonts w:eastAsia="Times New Roman" w:cs="Times New Roman"/>
      <w:i/>
      <w:iCs/>
      <w:color w:val="272727"/>
    </w:rPr>
  </w:style>
  <w:style w:type="paragraph" w:styleId="Heading9">
    <w:name w:val="heading 9"/>
    <w:basedOn w:val="Normal"/>
    <w:next w:val="Normal"/>
    <w:link w:val="Heading9Char"/>
    <w:uiPriority w:val="9"/>
    <w:semiHidden/>
    <w:unhideWhenUsed/>
    <w:qFormat/>
    <w:rsid w:val="00C7457E"/>
    <w:pPr>
      <w:keepNext/>
      <w:keepLines/>
      <w:spacing w:before="40" w:after="0"/>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71D7E"/>
    <w:pPr>
      <w:ind w:left="720"/>
      <w:contextualSpacing/>
    </w:pPr>
  </w:style>
  <w:style w:type="table" w:styleId="TableGrid">
    <w:name w:val="Table Grid"/>
    <w:basedOn w:val="TableNormal"/>
    <w:uiPriority w:val="39"/>
    <w:rsid w:val="00471D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33116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105866"/>
    <w:rPr>
      <w:rFonts w:ascii="Arial" w:eastAsia="Arial" w:hAnsi="Arial"/>
      <w:b/>
      <w:bCs/>
      <w:sz w:val="36"/>
      <w:szCs w:val="36"/>
    </w:rPr>
  </w:style>
  <w:style w:type="paragraph" w:styleId="Header">
    <w:name w:val="header"/>
    <w:basedOn w:val="Normal"/>
    <w:link w:val="HeaderChar"/>
    <w:uiPriority w:val="99"/>
    <w:unhideWhenUsed/>
    <w:rsid w:val="009579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7906"/>
  </w:style>
  <w:style w:type="paragraph" w:styleId="Footer">
    <w:name w:val="footer"/>
    <w:basedOn w:val="Normal"/>
    <w:link w:val="FooterChar"/>
    <w:uiPriority w:val="99"/>
    <w:unhideWhenUsed/>
    <w:rsid w:val="009579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7906"/>
  </w:style>
  <w:style w:type="character" w:styleId="PlaceholderText">
    <w:name w:val="Placeholder Text"/>
    <w:basedOn w:val="DefaultParagraphFont"/>
    <w:uiPriority w:val="99"/>
    <w:semiHidden/>
    <w:rsid w:val="00B6652E"/>
    <w:rPr>
      <w:color w:val="808080"/>
    </w:rPr>
  </w:style>
  <w:style w:type="character" w:styleId="Hyperlink">
    <w:name w:val="Hyperlink"/>
    <w:basedOn w:val="DefaultParagraphFont"/>
    <w:uiPriority w:val="99"/>
    <w:unhideWhenUsed/>
    <w:rsid w:val="005B6D3A"/>
    <w:rPr>
      <w:color w:val="0563C1" w:themeColor="hyperlink"/>
      <w:u w:val="single"/>
    </w:rPr>
  </w:style>
  <w:style w:type="character" w:styleId="CommentReference">
    <w:name w:val="annotation reference"/>
    <w:basedOn w:val="DefaultParagraphFont"/>
    <w:uiPriority w:val="99"/>
    <w:semiHidden/>
    <w:unhideWhenUsed/>
    <w:rsid w:val="005F1055"/>
    <w:rPr>
      <w:sz w:val="16"/>
      <w:szCs w:val="16"/>
    </w:rPr>
  </w:style>
  <w:style w:type="paragraph" w:styleId="CommentText">
    <w:name w:val="annotation text"/>
    <w:basedOn w:val="Normal"/>
    <w:link w:val="CommentTextChar"/>
    <w:uiPriority w:val="99"/>
    <w:unhideWhenUsed/>
    <w:rsid w:val="005F1055"/>
    <w:pPr>
      <w:spacing w:line="240" w:lineRule="auto"/>
    </w:pPr>
    <w:rPr>
      <w:sz w:val="20"/>
      <w:szCs w:val="20"/>
    </w:rPr>
  </w:style>
  <w:style w:type="character" w:customStyle="1" w:styleId="CommentTextChar">
    <w:name w:val="Comment Text Char"/>
    <w:basedOn w:val="DefaultParagraphFont"/>
    <w:link w:val="CommentText"/>
    <w:uiPriority w:val="99"/>
    <w:rsid w:val="005F1055"/>
    <w:rPr>
      <w:sz w:val="20"/>
      <w:szCs w:val="20"/>
    </w:rPr>
  </w:style>
  <w:style w:type="paragraph" w:styleId="CommentSubject">
    <w:name w:val="annotation subject"/>
    <w:basedOn w:val="CommentText"/>
    <w:next w:val="CommentText"/>
    <w:link w:val="CommentSubjectChar"/>
    <w:uiPriority w:val="99"/>
    <w:semiHidden/>
    <w:unhideWhenUsed/>
    <w:rsid w:val="005F1055"/>
    <w:rPr>
      <w:b/>
      <w:bCs/>
    </w:rPr>
  </w:style>
  <w:style w:type="character" w:customStyle="1" w:styleId="CommentSubjectChar">
    <w:name w:val="Comment Subject Char"/>
    <w:basedOn w:val="CommentTextChar"/>
    <w:link w:val="CommentSubject"/>
    <w:uiPriority w:val="99"/>
    <w:semiHidden/>
    <w:rsid w:val="005F1055"/>
    <w:rPr>
      <w:b/>
      <w:bCs/>
      <w:sz w:val="20"/>
      <w:szCs w:val="20"/>
    </w:rPr>
  </w:style>
  <w:style w:type="paragraph" w:styleId="BalloonText">
    <w:name w:val="Balloon Text"/>
    <w:basedOn w:val="Normal"/>
    <w:link w:val="BalloonTextChar"/>
    <w:uiPriority w:val="99"/>
    <w:semiHidden/>
    <w:unhideWhenUsed/>
    <w:rsid w:val="005F10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1055"/>
    <w:rPr>
      <w:rFonts w:ascii="Segoe UI" w:hAnsi="Segoe UI" w:cs="Segoe UI"/>
      <w:sz w:val="18"/>
      <w:szCs w:val="18"/>
    </w:rPr>
  </w:style>
  <w:style w:type="character" w:customStyle="1" w:styleId="Heading2Char">
    <w:name w:val="Heading 2 Char"/>
    <w:basedOn w:val="DefaultParagraphFont"/>
    <w:link w:val="Heading2"/>
    <w:uiPriority w:val="9"/>
    <w:rsid w:val="00DF7AA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F7AAE"/>
    <w:rPr>
      <w:rFonts w:asciiTheme="majorHAnsi" w:eastAsiaTheme="majorEastAsia" w:hAnsiTheme="majorHAnsi" w:cstheme="majorBidi"/>
      <w:color w:val="1F4D78" w:themeColor="accent1" w:themeShade="7F"/>
      <w:sz w:val="24"/>
      <w:szCs w:val="24"/>
    </w:rPr>
  </w:style>
  <w:style w:type="table" w:customStyle="1" w:styleId="TableGrid1">
    <w:name w:val="Table Grid1"/>
    <w:basedOn w:val="TableNormal"/>
    <w:next w:val="TableGrid"/>
    <w:uiPriority w:val="39"/>
    <w:rsid w:val="00101E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500921"/>
    <w:rPr>
      <w:rFonts w:asciiTheme="minorHAnsi" w:hAnsiTheme="minorHAnsi"/>
    </w:rPr>
  </w:style>
  <w:style w:type="paragraph" w:customStyle="1" w:styleId="Default">
    <w:name w:val="Default"/>
    <w:rsid w:val="00CB2AF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Response1">
    <w:name w:val="Response 1"/>
    <w:basedOn w:val="DefaultParagraphFont"/>
    <w:uiPriority w:val="1"/>
    <w:qFormat/>
    <w:rsid w:val="00571E03"/>
    <w:rPr>
      <w:rFonts w:asciiTheme="minorHAnsi" w:hAnsiTheme="minorHAnsi"/>
      <w:sz w:val="24"/>
    </w:rPr>
  </w:style>
  <w:style w:type="character" w:styleId="FollowedHyperlink">
    <w:name w:val="FollowedHyperlink"/>
    <w:basedOn w:val="DefaultParagraphFont"/>
    <w:uiPriority w:val="99"/>
    <w:semiHidden/>
    <w:unhideWhenUsed/>
    <w:rsid w:val="00C11EF0"/>
    <w:rPr>
      <w:color w:val="954F72" w:themeColor="followedHyperlink"/>
      <w:u w:val="single"/>
    </w:rPr>
  </w:style>
  <w:style w:type="numbering" w:customStyle="1" w:styleId="DEACStandardsList">
    <w:name w:val="DEAC Standards List"/>
    <w:basedOn w:val="NoList"/>
    <w:uiPriority w:val="99"/>
    <w:rsid w:val="00BB5210"/>
    <w:pPr>
      <w:numPr>
        <w:numId w:val="2"/>
      </w:numPr>
    </w:pPr>
  </w:style>
  <w:style w:type="paragraph" w:styleId="Revision">
    <w:name w:val="Revision"/>
    <w:hidden/>
    <w:uiPriority w:val="99"/>
    <w:semiHidden/>
    <w:rsid w:val="00C7457E"/>
    <w:pPr>
      <w:spacing w:after="0" w:line="240" w:lineRule="auto"/>
    </w:pPr>
  </w:style>
  <w:style w:type="paragraph" w:customStyle="1" w:styleId="Heading41">
    <w:name w:val="Heading 41"/>
    <w:basedOn w:val="Normal"/>
    <w:next w:val="Normal"/>
    <w:uiPriority w:val="9"/>
    <w:semiHidden/>
    <w:unhideWhenUsed/>
    <w:qFormat/>
    <w:rsid w:val="00C7457E"/>
    <w:pPr>
      <w:keepNext/>
      <w:keepLines/>
      <w:spacing w:before="80" w:after="40" w:line="240" w:lineRule="auto"/>
      <w:outlineLvl w:val="3"/>
    </w:pPr>
    <w:rPr>
      <w:rFonts w:ascii="Calibri" w:eastAsia="Times New Roman" w:hAnsi="Calibri" w:cs="Times New Roman"/>
      <w:i/>
      <w:iCs/>
      <w:color w:val="0F4761"/>
    </w:rPr>
  </w:style>
  <w:style w:type="paragraph" w:customStyle="1" w:styleId="Heading51">
    <w:name w:val="Heading 51"/>
    <w:basedOn w:val="Normal"/>
    <w:next w:val="Normal"/>
    <w:uiPriority w:val="9"/>
    <w:semiHidden/>
    <w:unhideWhenUsed/>
    <w:qFormat/>
    <w:rsid w:val="00C7457E"/>
    <w:pPr>
      <w:keepNext/>
      <w:keepLines/>
      <w:spacing w:before="80" w:after="40" w:line="240" w:lineRule="auto"/>
      <w:outlineLvl w:val="4"/>
    </w:pPr>
    <w:rPr>
      <w:rFonts w:ascii="Calibri" w:eastAsia="Times New Roman" w:hAnsi="Calibri" w:cs="Times New Roman"/>
      <w:color w:val="0F4761"/>
    </w:rPr>
  </w:style>
  <w:style w:type="paragraph" w:customStyle="1" w:styleId="Heading61">
    <w:name w:val="Heading 61"/>
    <w:basedOn w:val="Normal"/>
    <w:next w:val="Normal"/>
    <w:uiPriority w:val="9"/>
    <w:semiHidden/>
    <w:unhideWhenUsed/>
    <w:qFormat/>
    <w:rsid w:val="00C7457E"/>
    <w:pPr>
      <w:keepNext/>
      <w:keepLines/>
      <w:spacing w:before="40" w:after="0" w:line="240" w:lineRule="auto"/>
      <w:outlineLvl w:val="5"/>
    </w:pPr>
    <w:rPr>
      <w:rFonts w:ascii="Calibri" w:eastAsia="Times New Roman" w:hAnsi="Calibri" w:cs="Times New Roman"/>
      <w:i/>
      <w:iCs/>
      <w:color w:val="595959"/>
    </w:rPr>
  </w:style>
  <w:style w:type="paragraph" w:customStyle="1" w:styleId="Heading71">
    <w:name w:val="Heading 71"/>
    <w:basedOn w:val="Normal"/>
    <w:next w:val="Normal"/>
    <w:uiPriority w:val="9"/>
    <w:semiHidden/>
    <w:unhideWhenUsed/>
    <w:qFormat/>
    <w:rsid w:val="00C7457E"/>
    <w:pPr>
      <w:keepNext/>
      <w:keepLines/>
      <w:spacing w:before="40" w:after="0" w:line="240" w:lineRule="auto"/>
      <w:outlineLvl w:val="6"/>
    </w:pPr>
    <w:rPr>
      <w:rFonts w:ascii="Calibri" w:eastAsia="Times New Roman" w:hAnsi="Calibri" w:cs="Times New Roman"/>
      <w:color w:val="595959"/>
    </w:rPr>
  </w:style>
  <w:style w:type="paragraph" w:customStyle="1" w:styleId="Heading81">
    <w:name w:val="Heading 81"/>
    <w:basedOn w:val="Normal"/>
    <w:next w:val="Normal"/>
    <w:uiPriority w:val="9"/>
    <w:semiHidden/>
    <w:unhideWhenUsed/>
    <w:qFormat/>
    <w:rsid w:val="00C7457E"/>
    <w:pPr>
      <w:keepNext/>
      <w:keepLines/>
      <w:spacing w:after="0" w:line="240" w:lineRule="auto"/>
      <w:outlineLvl w:val="7"/>
    </w:pPr>
    <w:rPr>
      <w:rFonts w:ascii="Calibri" w:eastAsia="Times New Roman" w:hAnsi="Calibri" w:cs="Times New Roman"/>
      <w:i/>
      <w:iCs/>
      <w:color w:val="272727"/>
    </w:rPr>
  </w:style>
  <w:style w:type="paragraph" w:customStyle="1" w:styleId="Heading91">
    <w:name w:val="Heading 91"/>
    <w:basedOn w:val="Normal"/>
    <w:next w:val="Normal"/>
    <w:uiPriority w:val="9"/>
    <w:semiHidden/>
    <w:unhideWhenUsed/>
    <w:qFormat/>
    <w:rsid w:val="00C7457E"/>
    <w:pPr>
      <w:keepNext/>
      <w:keepLines/>
      <w:spacing w:after="0" w:line="240" w:lineRule="auto"/>
      <w:outlineLvl w:val="8"/>
    </w:pPr>
    <w:rPr>
      <w:rFonts w:ascii="Calibri" w:eastAsia="Times New Roman" w:hAnsi="Calibri" w:cs="Times New Roman"/>
      <w:color w:val="272727"/>
    </w:rPr>
  </w:style>
  <w:style w:type="numbering" w:customStyle="1" w:styleId="NoList1">
    <w:name w:val="No List1"/>
    <w:next w:val="NoList"/>
    <w:uiPriority w:val="99"/>
    <w:semiHidden/>
    <w:unhideWhenUsed/>
    <w:rsid w:val="00C7457E"/>
  </w:style>
  <w:style w:type="character" w:customStyle="1" w:styleId="Heading4Char">
    <w:name w:val="Heading 4 Char"/>
    <w:basedOn w:val="DefaultParagraphFont"/>
    <w:link w:val="Heading4"/>
    <w:uiPriority w:val="9"/>
    <w:semiHidden/>
    <w:rsid w:val="00C7457E"/>
    <w:rPr>
      <w:rFonts w:eastAsia="Times New Roman" w:cs="Times New Roman"/>
      <w:i/>
      <w:iCs/>
      <w:color w:val="0F4761"/>
    </w:rPr>
  </w:style>
  <w:style w:type="character" w:customStyle="1" w:styleId="Heading5Char">
    <w:name w:val="Heading 5 Char"/>
    <w:basedOn w:val="DefaultParagraphFont"/>
    <w:link w:val="Heading5"/>
    <w:uiPriority w:val="9"/>
    <w:semiHidden/>
    <w:rsid w:val="00C7457E"/>
    <w:rPr>
      <w:rFonts w:eastAsia="Times New Roman" w:cs="Times New Roman"/>
      <w:color w:val="0F4761"/>
    </w:rPr>
  </w:style>
  <w:style w:type="character" w:customStyle="1" w:styleId="Heading6Char">
    <w:name w:val="Heading 6 Char"/>
    <w:basedOn w:val="DefaultParagraphFont"/>
    <w:link w:val="Heading6"/>
    <w:uiPriority w:val="9"/>
    <w:semiHidden/>
    <w:rsid w:val="00C7457E"/>
    <w:rPr>
      <w:rFonts w:eastAsia="Times New Roman" w:cs="Times New Roman"/>
      <w:i/>
      <w:iCs/>
      <w:color w:val="595959"/>
    </w:rPr>
  </w:style>
  <w:style w:type="character" w:customStyle="1" w:styleId="Heading7Char">
    <w:name w:val="Heading 7 Char"/>
    <w:basedOn w:val="DefaultParagraphFont"/>
    <w:link w:val="Heading7"/>
    <w:uiPriority w:val="9"/>
    <w:semiHidden/>
    <w:rsid w:val="00C7457E"/>
    <w:rPr>
      <w:rFonts w:eastAsia="Times New Roman" w:cs="Times New Roman"/>
      <w:color w:val="595959"/>
    </w:rPr>
  </w:style>
  <w:style w:type="character" w:customStyle="1" w:styleId="Heading8Char">
    <w:name w:val="Heading 8 Char"/>
    <w:basedOn w:val="DefaultParagraphFont"/>
    <w:link w:val="Heading8"/>
    <w:uiPriority w:val="9"/>
    <w:semiHidden/>
    <w:rsid w:val="00C7457E"/>
    <w:rPr>
      <w:rFonts w:eastAsia="Times New Roman" w:cs="Times New Roman"/>
      <w:i/>
      <w:iCs/>
      <w:color w:val="272727"/>
    </w:rPr>
  </w:style>
  <w:style w:type="character" w:customStyle="1" w:styleId="Heading9Char">
    <w:name w:val="Heading 9 Char"/>
    <w:basedOn w:val="DefaultParagraphFont"/>
    <w:link w:val="Heading9"/>
    <w:uiPriority w:val="9"/>
    <w:semiHidden/>
    <w:rsid w:val="00C7457E"/>
    <w:rPr>
      <w:rFonts w:eastAsia="Times New Roman" w:cs="Times New Roman"/>
      <w:color w:val="272727"/>
    </w:rPr>
  </w:style>
  <w:style w:type="paragraph" w:customStyle="1" w:styleId="Title1">
    <w:name w:val="Title1"/>
    <w:basedOn w:val="Normal"/>
    <w:next w:val="Normal"/>
    <w:uiPriority w:val="10"/>
    <w:qFormat/>
    <w:rsid w:val="00C7457E"/>
    <w:pPr>
      <w:spacing w:after="80" w:line="240" w:lineRule="auto"/>
      <w:contextualSpacing/>
    </w:pPr>
    <w:rPr>
      <w:rFonts w:ascii="Aptos Display" w:eastAsia="Times New Roman" w:hAnsi="Aptos Display" w:cs="Times New Roman"/>
      <w:spacing w:val="-10"/>
      <w:kern w:val="28"/>
      <w:sz w:val="56"/>
      <w:szCs w:val="56"/>
    </w:rPr>
  </w:style>
  <w:style w:type="character" w:customStyle="1" w:styleId="TitleChar">
    <w:name w:val="Title Char"/>
    <w:basedOn w:val="DefaultParagraphFont"/>
    <w:link w:val="Title"/>
    <w:uiPriority w:val="10"/>
    <w:rsid w:val="00C7457E"/>
    <w:rPr>
      <w:rFonts w:ascii="Aptos Display" w:eastAsia="Times New Roman" w:hAnsi="Aptos Display" w:cs="Times New Roman"/>
      <w:spacing w:val="-10"/>
      <w:kern w:val="28"/>
      <w:sz w:val="56"/>
      <w:szCs w:val="56"/>
    </w:rPr>
  </w:style>
  <w:style w:type="paragraph" w:customStyle="1" w:styleId="Subtitle1">
    <w:name w:val="Subtitle1"/>
    <w:basedOn w:val="Normal"/>
    <w:next w:val="Normal"/>
    <w:uiPriority w:val="11"/>
    <w:qFormat/>
    <w:rsid w:val="00C7457E"/>
    <w:pPr>
      <w:numPr>
        <w:ilvl w:val="1"/>
      </w:numPr>
      <w:spacing w:after="0" w:line="240" w:lineRule="auto"/>
    </w:pPr>
    <w:rPr>
      <w:rFonts w:ascii="Calibri" w:eastAsia="Times New Roman" w:hAnsi="Calibri" w:cs="Times New Roman"/>
      <w:color w:val="595959"/>
      <w:spacing w:val="15"/>
      <w:sz w:val="28"/>
      <w:szCs w:val="28"/>
    </w:rPr>
  </w:style>
  <w:style w:type="character" w:customStyle="1" w:styleId="SubtitleChar">
    <w:name w:val="Subtitle Char"/>
    <w:basedOn w:val="DefaultParagraphFont"/>
    <w:link w:val="Subtitle"/>
    <w:uiPriority w:val="11"/>
    <w:rsid w:val="00C7457E"/>
    <w:rPr>
      <w:rFonts w:eastAsia="Times New Roman" w:cs="Times New Roman"/>
      <w:color w:val="595959"/>
      <w:spacing w:val="15"/>
      <w:sz w:val="28"/>
      <w:szCs w:val="28"/>
    </w:rPr>
  </w:style>
  <w:style w:type="paragraph" w:customStyle="1" w:styleId="Quote1">
    <w:name w:val="Quote1"/>
    <w:basedOn w:val="Normal"/>
    <w:next w:val="Normal"/>
    <w:uiPriority w:val="29"/>
    <w:qFormat/>
    <w:rsid w:val="00C7457E"/>
    <w:pPr>
      <w:spacing w:before="160" w:after="0" w:line="240" w:lineRule="auto"/>
      <w:jc w:val="center"/>
    </w:pPr>
    <w:rPr>
      <w:rFonts w:ascii="Calibri" w:hAnsi="Calibri"/>
      <w:i/>
      <w:iCs/>
      <w:color w:val="404040"/>
    </w:rPr>
  </w:style>
  <w:style w:type="character" w:customStyle="1" w:styleId="QuoteChar">
    <w:name w:val="Quote Char"/>
    <w:basedOn w:val="DefaultParagraphFont"/>
    <w:link w:val="Quote"/>
    <w:uiPriority w:val="29"/>
    <w:rsid w:val="00C7457E"/>
    <w:rPr>
      <w:i/>
      <w:iCs/>
      <w:color w:val="404040"/>
    </w:rPr>
  </w:style>
  <w:style w:type="character" w:customStyle="1" w:styleId="IntenseEmphasis1">
    <w:name w:val="Intense Emphasis1"/>
    <w:basedOn w:val="DefaultParagraphFont"/>
    <w:uiPriority w:val="21"/>
    <w:qFormat/>
    <w:rsid w:val="00C7457E"/>
    <w:rPr>
      <w:i/>
      <w:iCs/>
      <w:color w:val="0F4761"/>
    </w:rPr>
  </w:style>
  <w:style w:type="paragraph" w:customStyle="1" w:styleId="IntenseQuote1">
    <w:name w:val="Intense Quote1"/>
    <w:basedOn w:val="Normal"/>
    <w:next w:val="Normal"/>
    <w:uiPriority w:val="30"/>
    <w:qFormat/>
    <w:rsid w:val="00C7457E"/>
    <w:pPr>
      <w:pBdr>
        <w:top w:val="single" w:sz="4" w:space="10" w:color="0F4761"/>
        <w:bottom w:val="single" w:sz="4" w:space="10" w:color="0F4761"/>
      </w:pBdr>
      <w:spacing w:before="360" w:after="360" w:line="240" w:lineRule="auto"/>
      <w:ind w:left="864" w:right="864"/>
      <w:jc w:val="center"/>
    </w:pPr>
    <w:rPr>
      <w:rFonts w:ascii="Calibri" w:hAnsi="Calibri"/>
      <w:i/>
      <w:iCs/>
      <w:color w:val="0F4761"/>
    </w:rPr>
  </w:style>
  <w:style w:type="character" w:customStyle="1" w:styleId="IntenseQuoteChar">
    <w:name w:val="Intense Quote Char"/>
    <w:basedOn w:val="DefaultParagraphFont"/>
    <w:link w:val="IntenseQuote"/>
    <w:uiPriority w:val="30"/>
    <w:rsid w:val="00C7457E"/>
    <w:rPr>
      <w:i/>
      <w:iCs/>
      <w:color w:val="0F4761"/>
    </w:rPr>
  </w:style>
  <w:style w:type="character" w:customStyle="1" w:styleId="IntenseReference1">
    <w:name w:val="Intense Reference1"/>
    <w:basedOn w:val="DefaultParagraphFont"/>
    <w:uiPriority w:val="32"/>
    <w:qFormat/>
    <w:rsid w:val="00C7457E"/>
    <w:rPr>
      <w:b/>
      <w:bCs/>
      <w:smallCaps/>
      <w:color w:val="0F4761"/>
      <w:spacing w:val="5"/>
    </w:rPr>
  </w:style>
  <w:style w:type="table" w:customStyle="1" w:styleId="TableGrid2">
    <w:name w:val="Table Grid2"/>
    <w:basedOn w:val="TableNormal"/>
    <w:next w:val="TableGrid"/>
    <w:uiPriority w:val="39"/>
    <w:rsid w:val="00C74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7457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7457E"/>
    <w:pPr>
      <w:spacing w:after="0" w:line="240" w:lineRule="auto"/>
    </w:pPr>
    <w:rPr>
      <w:rFonts w:ascii="Calibri" w:hAnsi="Calibri"/>
    </w:rPr>
  </w:style>
  <w:style w:type="numbering" w:customStyle="1" w:styleId="DEACStandardsList1">
    <w:name w:val="DEAC Standards List1"/>
    <w:basedOn w:val="NoList"/>
    <w:uiPriority w:val="99"/>
    <w:rsid w:val="00C7457E"/>
  </w:style>
  <w:style w:type="paragraph" w:styleId="BodyText">
    <w:name w:val="Body Text"/>
    <w:basedOn w:val="Normal"/>
    <w:link w:val="BodyTextChar"/>
    <w:uiPriority w:val="1"/>
    <w:qFormat/>
    <w:rsid w:val="00C7457E"/>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C7457E"/>
    <w:rPr>
      <w:rFonts w:ascii="Calibri" w:eastAsia="Calibri" w:hAnsi="Calibri" w:cs="Calibri"/>
    </w:rPr>
  </w:style>
  <w:style w:type="paragraph" w:styleId="FootnoteText">
    <w:name w:val="footnote text"/>
    <w:basedOn w:val="Normal"/>
    <w:link w:val="FootnoteTextChar"/>
    <w:uiPriority w:val="99"/>
    <w:semiHidden/>
    <w:unhideWhenUsed/>
    <w:rsid w:val="00C7457E"/>
    <w:pPr>
      <w:spacing w:after="0" w:line="240" w:lineRule="auto"/>
    </w:pPr>
    <w:rPr>
      <w:rFonts w:ascii="Calibri" w:hAnsi="Calibri"/>
      <w:sz w:val="20"/>
      <w:szCs w:val="20"/>
    </w:rPr>
  </w:style>
  <w:style w:type="character" w:customStyle="1" w:styleId="FootnoteTextChar">
    <w:name w:val="Footnote Text Char"/>
    <w:basedOn w:val="DefaultParagraphFont"/>
    <w:link w:val="FootnoteText"/>
    <w:uiPriority w:val="99"/>
    <w:semiHidden/>
    <w:rsid w:val="00C7457E"/>
    <w:rPr>
      <w:rFonts w:ascii="Calibri" w:hAnsi="Calibri"/>
      <w:sz w:val="20"/>
      <w:szCs w:val="20"/>
    </w:rPr>
  </w:style>
  <w:style w:type="character" w:styleId="FootnoteReference">
    <w:name w:val="footnote reference"/>
    <w:basedOn w:val="DefaultParagraphFont"/>
    <w:uiPriority w:val="99"/>
    <w:semiHidden/>
    <w:unhideWhenUsed/>
    <w:rsid w:val="00C7457E"/>
    <w:rPr>
      <w:vertAlign w:val="superscript"/>
    </w:rPr>
  </w:style>
  <w:style w:type="character" w:customStyle="1" w:styleId="Heading4Char1">
    <w:name w:val="Heading 4 Char1"/>
    <w:basedOn w:val="DefaultParagraphFont"/>
    <w:uiPriority w:val="9"/>
    <w:semiHidden/>
    <w:rsid w:val="00C7457E"/>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C7457E"/>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C7457E"/>
    <w:rPr>
      <w:rFonts w:asciiTheme="majorHAnsi" w:eastAsiaTheme="majorEastAsia" w:hAnsiTheme="majorHAnsi" w:cstheme="majorBidi"/>
      <w:color w:val="1F4D78" w:themeColor="accent1" w:themeShade="7F"/>
    </w:rPr>
  </w:style>
  <w:style w:type="character" w:customStyle="1" w:styleId="Heading7Char1">
    <w:name w:val="Heading 7 Char1"/>
    <w:basedOn w:val="DefaultParagraphFont"/>
    <w:uiPriority w:val="9"/>
    <w:semiHidden/>
    <w:rsid w:val="00C7457E"/>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C7457E"/>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C7457E"/>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C7457E"/>
    <w:pPr>
      <w:spacing w:after="0" w:line="240" w:lineRule="auto"/>
      <w:contextualSpacing/>
    </w:pPr>
    <w:rPr>
      <w:rFonts w:ascii="Aptos Display" w:eastAsia="Times New Roman" w:hAnsi="Aptos Display" w:cs="Times New Roman"/>
      <w:spacing w:val="-10"/>
      <w:kern w:val="28"/>
      <w:sz w:val="56"/>
      <w:szCs w:val="56"/>
    </w:rPr>
  </w:style>
  <w:style w:type="character" w:customStyle="1" w:styleId="TitleChar1">
    <w:name w:val="Title Char1"/>
    <w:basedOn w:val="DefaultParagraphFont"/>
    <w:uiPriority w:val="10"/>
    <w:rsid w:val="00C745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457E"/>
    <w:pPr>
      <w:numPr>
        <w:ilvl w:val="1"/>
      </w:numPr>
    </w:pPr>
    <w:rPr>
      <w:rFonts w:eastAsia="Times New Roman" w:cs="Times New Roman"/>
      <w:color w:val="595959"/>
      <w:spacing w:val="15"/>
      <w:sz w:val="28"/>
      <w:szCs w:val="28"/>
    </w:rPr>
  </w:style>
  <w:style w:type="character" w:customStyle="1" w:styleId="SubtitleChar1">
    <w:name w:val="Subtitle Char1"/>
    <w:basedOn w:val="DefaultParagraphFont"/>
    <w:uiPriority w:val="11"/>
    <w:rsid w:val="00C7457E"/>
    <w:rPr>
      <w:rFonts w:eastAsiaTheme="minorEastAsia"/>
      <w:color w:val="5A5A5A" w:themeColor="text1" w:themeTint="A5"/>
      <w:spacing w:val="15"/>
    </w:rPr>
  </w:style>
  <w:style w:type="paragraph" w:styleId="Quote">
    <w:name w:val="Quote"/>
    <w:basedOn w:val="Normal"/>
    <w:next w:val="Normal"/>
    <w:link w:val="QuoteChar"/>
    <w:uiPriority w:val="29"/>
    <w:qFormat/>
    <w:rsid w:val="00C7457E"/>
    <w:pPr>
      <w:spacing w:before="200"/>
      <w:ind w:left="864" w:right="864"/>
      <w:jc w:val="center"/>
    </w:pPr>
    <w:rPr>
      <w:i/>
      <w:iCs/>
      <w:color w:val="404040"/>
    </w:rPr>
  </w:style>
  <w:style w:type="character" w:customStyle="1" w:styleId="QuoteChar1">
    <w:name w:val="Quote Char1"/>
    <w:basedOn w:val="DefaultParagraphFont"/>
    <w:uiPriority w:val="29"/>
    <w:rsid w:val="00C7457E"/>
    <w:rPr>
      <w:i/>
      <w:iCs/>
      <w:color w:val="404040" w:themeColor="text1" w:themeTint="BF"/>
    </w:rPr>
  </w:style>
  <w:style w:type="character" w:styleId="IntenseEmphasis">
    <w:name w:val="Intense Emphasis"/>
    <w:basedOn w:val="DefaultParagraphFont"/>
    <w:uiPriority w:val="21"/>
    <w:qFormat/>
    <w:rsid w:val="00C7457E"/>
    <w:rPr>
      <w:i/>
      <w:iCs/>
      <w:color w:val="5B9BD5" w:themeColor="accent1"/>
    </w:rPr>
  </w:style>
  <w:style w:type="paragraph" w:styleId="IntenseQuote">
    <w:name w:val="Intense Quote"/>
    <w:basedOn w:val="Normal"/>
    <w:next w:val="Normal"/>
    <w:link w:val="IntenseQuoteChar"/>
    <w:uiPriority w:val="30"/>
    <w:qFormat/>
    <w:rsid w:val="00C7457E"/>
    <w:pPr>
      <w:pBdr>
        <w:top w:val="single" w:sz="4" w:space="10" w:color="5B9BD5" w:themeColor="accent1"/>
        <w:bottom w:val="single" w:sz="4" w:space="10" w:color="5B9BD5" w:themeColor="accent1"/>
      </w:pBdr>
      <w:spacing w:before="360" w:after="360"/>
      <w:ind w:left="864" w:right="864"/>
      <w:jc w:val="center"/>
    </w:pPr>
    <w:rPr>
      <w:i/>
      <w:iCs/>
      <w:color w:val="0F4761"/>
    </w:rPr>
  </w:style>
  <w:style w:type="character" w:customStyle="1" w:styleId="IntenseQuoteChar1">
    <w:name w:val="Intense Quote Char1"/>
    <w:basedOn w:val="DefaultParagraphFont"/>
    <w:uiPriority w:val="30"/>
    <w:rsid w:val="00C7457E"/>
    <w:rPr>
      <w:i/>
      <w:iCs/>
      <w:color w:val="5B9BD5" w:themeColor="accent1"/>
    </w:rPr>
  </w:style>
  <w:style w:type="character" w:styleId="IntenseReference">
    <w:name w:val="Intense Reference"/>
    <w:basedOn w:val="DefaultParagraphFont"/>
    <w:uiPriority w:val="32"/>
    <w:qFormat/>
    <w:rsid w:val="00C7457E"/>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882603">
      <w:bodyDiv w:val="1"/>
      <w:marLeft w:val="0"/>
      <w:marRight w:val="0"/>
      <w:marTop w:val="0"/>
      <w:marBottom w:val="0"/>
      <w:divBdr>
        <w:top w:val="none" w:sz="0" w:space="0" w:color="auto"/>
        <w:left w:val="none" w:sz="0" w:space="0" w:color="auto"/>
        <w:bottom w:val="none" w:sz="0" w:space="0" w:color="auto"/>
        <w:right w:val="none" w:sz="0" w:space="0" w:color="auto"/>
      </w:divBdr>
    </w:div>
    <w:div w:id="1158497422">
      <w:bodyDiv w:val="1"/>
      <w:marLeft w:val="0"/>
      <w:marRight w:val="0"/>
      <w:marTop w:val="0"/>
      <w:marBottom w:val="0"/>
      <w:divBdr>
        <w:top w:val="none" w:sz="0" w:space="0" w:color="auto"/>
        <w:left w:val="none" w:sz="0" w:space="0" w:color="auto"/>
        <w:bottom w:val="none" w:sz="0" w:space="0" w:color="auto"/>
        <w:right w:val="none" w:sz="0" w:space="0" w:color="auto"/>
      </w:divBdr>
    </w:div>
    <w:div w:id="1172373650">
      <w:bodyDiv w:val="1"/>
      <w:marLeft w:val="0"/>
      <w:marRight w:val="0"/>
      <w:marTop w:val="0"/>
      <w:marBottom w:val="0"/>
      <w:divBdr>
        <w:top w:val="none" w:sz="0" w:space="0" w:color="auto"/>
        <w:left w:val="none" w:sz="0" w:space="0" w:color="auto"/>
        <w:bottom w:val="none" w:sz="0" w:space="0" w:color="auto"/>
        <w:right w:val="none" w:sz="0" w:space="0" w:color="auto"/>
      </w:divBdr>
    </w:div>
    <w:div w:id="1271547225">
      <w:bodyDiv w:val="1"/>
      <w:marLeft w:val="0"/>
      <w:marRight w:val="0"/>
      <w:marTop w:val="0"/>
      <w:marBottom w:val="0"/>
      <w:divBdr>
        <w:top w:val="none" w:sz="0" w:space="0" w:color="auto"/>
        <w:left w:val="none" w:sz="0" w:space="0" w:color="auto"/>
        <w:bottom w:val="none" w:sz="0" w:space="0" w:color="auto"/>
        <w:right w:val="none" w:sz="0" w:space="0" w:color="auto"/>
      </w:divBdr>
    </w:div>
    <w:div w:id="1346441110">
      <w:bodyDiv w:val="1"/>
      <w:marLeft w:val="0"/>
      <w:marRight w:val="0"/>
      <w:marTop w:val="0"/>
      <w:marBottom w:val="0"/>
      <w:divBdr>
        <w:top w:val="none" w:sz="0" w:space="0" w:color="auto"/>
        <w:left w:val="none" w:sz="0" w:space="0" w:color="auto"/>
        <w:bottom w:val="none" w:sz="0" w:space="0" w:color="auto"/>
        <w:right w:val="none" w:sz="0" w:space="0" w:color="auto"/>
      </w:divBdr>
    </w:div>
    <w:div w:id="1974676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eactraining.org/tutorials/DEAC102"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14D0189C75F4847ACE16AB3E5399326"/>
        <w:category>
          <w:name w:val="General"/>
          <w:gallery w:val="placeholder"/>
        </w:category>
        <w:types>
          <w:type w:val="bbPlcHdr"/>
        </w:types>
        <w:behaviors>
          <w:behavior w:val="content"/>
        </w:behaviors>
        <w:guid w:val="{574AA8B7-921A-43CD-84C3-151ABDFC0E20}"/>
      </w:docPartPr>
      <w:docPartBody>
        <w:p w:rsidR="00FA67B0" w:rsidRDefault="00E45EB9" w:rsidP="00E45EB9">
          <w:pPr>
            <w:pStyle w:val="A14D0189C75F4847ACE16AB3E53993261"/>
          </w:pPr>
          <w:r w:rsidRPr="00C11EF0">
            <w:rPr>
              <w:rStyle w:val="PlaceholderText"/>
              <w:rFonts w:cs="Arial"/>
              <w:sz w:val="24"/>
              <w:szCs w:val="24"/>
            </w:rPr>
            <w:t>Provide the applicant institution with feedback on the general structure, content, and format of its Self-Evaluation Report and Exhibits.</w:t>
          </w:r>
        </w:p>
      </w:docPartBody>
    </w:docPart>
    <w:docPart>
      <w:docPartPr>
        <w:name w:val="655716FA65424E3FA8279C1051E4DB2A"/>
        <w:category>
          <w:name w:val="General"/>
          <w:gallery w:val="placeholder"/>
        </w:category>
        <w:types>
          <w:type w:val="bbPlcHdr"/>
        </w:types>
        <w:behaviors>
          <w:behavior w:val="content"/>
        </w:behaviors>
        <w:guid w:val="{EA678B9F-D1E7-4D11-9042-209C57AF26C5}"/>
      </w:docPartPr>
      <w:docPartBody>
        <w:p w:rsidR="002A579B" w:rsidRDefault="00E45EB9" w:rsidP="00E45EB9">
          <w:pPr>
            <w:pStyle w:val="655716FA65424E3FA8279C1051E4DB2A1"/>
          </w:pPr>
          <w:r w:rsidRPr="00353B40">
            <w:rPr>
              <w:rStyle w:val="PlaceholderText"/>
              <w:sz w:val="24"/>
              <w:szCs w:val="24"/>
            </w:rPr>
            <w:t>Choose an item.</w:t>
          </w:r>
        </w:p>
      </w:docPartBody>
    </w:docPart>
    <w:docPart>
      <w:docPartPr>
        <w:name w:val="DDEF6C1468EC442C862103C5A61035C4"/>
        <w:category>
          <w:name w:val="General"/>
          <w:gallery w:val="placeholder"/>
        </w:category>
        <w:types>
          <w:type w:val="bbPlcHdr"/>
        </w:types>
        <w:behaviors>
          <w:behavior w:val="content"/>
        </w:behaviors>
        <w:guid w:val="{200F730F-E6FD-40AA-A7AF-141BDD80FE56}"/>
      </w:docPartPr>
      <w:docPartBody>
        <w:p w:rsidR="002A579B" w:rsidRDefault="00E45EB9" w:rsidP="00E45EB9">
          <w:pPr>
            <w:pStyle w:val="DDEF6C1468EC442C862103C5A61035C41"/>
          </w:pPr>
          <w:r w:rsidRPr="00D6274A">
            <w:rPr>
              <w:rStyle w:val="PlaceholderText"/>
              <w:sz w:val="24"/>
              <w:szCs w:val="24"/>
            </w:rPr>
            <w:t>Enter the name of the applicant institution</w:t>
          </w:r>
        </w:p>
      </w:docPartBody>
    </w:docPart>
    <w:docPart>
      <w:docPartPr>
        <w:name w:val="76D9B1ED12FB4BD9A07C0C1D200A31EF"/>
        <w:category>
          <w:name w:val="General"/>
          <w:gallery w:val="placeholder"/>
        </w:category>
        <w:types>
          <w:type w:val="bbPlcHdr"/>
        </w:types>
        <w:behaviors>
          <w:behavior w:val="content"/>
        </w:behaviors>
        <w:guid w:val="{F8E57516-EEEC-4E76-895E-46521047FA2D}"/>
      </w:docPartPr>
      <w:docPartBody>
        <w:p w:rsidR="002A579B" w:rsidRDefault="00E45EB9" w:rsidP="00E45EB9">
          <w:pPr>
            <w:pStyle w:val="76D9B1ED12FB4BD9A07C0C1D200A31EF1"/>
          </w:pPr>
          <w:r w:rsidRPr="00D6274A">
            <w:rPr>
              <w:rStyle w:val="PlaceholderText"/>
              <w:sz w:val="24"/>
              <w:szCs w:val="24"/>
            </w:rPr>
            <w:t>Choose an item.</w:t>
          </w:r>
        </w:p>
      </w:docPartBody>
    </w:docPart>
    <w:docPart>
      <w:docPartPr>
        <w:name w:val="AA3B820B51B04ABDB85C6C8E6664D699"/>
        <w:category>
          <w:name w:val="General"/>
          <w:gallery w:val="placeholder"/>
        </w:category>
        <w:types>
          <w:type w:val="bbPlcHdr"/>
        </w:types>
        <w:behaviors>
          <w:behavior w:val="content"/>
        </w:behaviors>
        <w:guid w:val="{05C51594-0B01-4B7F-A056-8DD10A0F4A93}"/>
      </w:docPartPr>
      <w:docPartBody>
        <w:p w:rsidR="00E9586B" w:rsidRDefault="00E45EB9" w:rsidP="00E45EB9">
          <w:pPr>
            <w:pStyle w:val="AA3B820B51B04ABDB85C6C8E6664D6991"/>
          </w:pPr>
          <w:r w:rsidRPr="00CC2E37">
            <w:rPr>
              <w:rStyle w:val="PlaceholderText"/>
              <w:sz w:val="24"/>
              <w:szCs w:val="24"/>
            </w:rPr>
            <w:t>Click or tap to enter a date.</w:t>
          </w:r>
        </w:p>
      </w:docPartBody>
    </w:docPart>
    <w:docPart>
      <w:docPartPr>
        <w:name w:val="4DBB936E5593414EB6965A21786B4C59"/>
        <w:category>
          <w:name w:val="General"/>
          <w:gallery w:val="placeholder"/>
        </w:category>
        <w:types>
          <w:type w:val="bbPlcHdr"/>
        </w:types>
        <w:behaviors>
          <w:behavior w:val="content"/>
        </w:behaviors>
        <w:guid w:val="{37B0F30B-D4C8-4BD3-8CA8-991A6783AB43}"/>
      </w:docPartPr>
      <w:docPartBody>
        <w:p w:rsidR="00E9586B" w:rsidRDefault="00E45EB9" w:rsidP="00E45EB9">
          <w:pPr>
            <w:pStyle w:val="4DBB936E5593414EB6965A21786B4C591"/>
          </w:pPr>
          <w:r w:rsidRPr="004B6236">
            <w:rPr>
              <w:rStyle w:val="PlaceholderText"/>
              <w:sz w:val="24"/>
              <w:szCs w:val="24"/>
            </w:rPr>
            <w:t>Enter name of Institution.</w:t>
          </w:r>
        </w:p>
      </w:docPartBody>
    </w:docPart>
    <w:docPart>
      <w:docPartPr>
        <w:name w:val="D0A766FDB3994ADEAE1843C42C724DE7"/>
        <w:category>
          <w:name w:val="General"/>
          <w:gallery w:val="placeholder"/>
        </w:category>
        <w:types>
          <w:type w:val="bbPlcHdr"/>
        </w:types>
        <w:behaviors>
          <w:behavior w:val="content"/>
        </w:behaviors>
        <w:guid w:val="{CA4EF8F8-F41D-4CA9-8BEE-B56DE3569962}"/>
      </w:docPartPr>
      <w:docPartBody>
        <w:p w:rsidR="00EE53DE" w:rsidRDefault="00E45EB9" w:rsidP="00E45EB9">
          <w:pPr>
            <w:pStyle w:val="D0A766FDB3994ADEAE1843C42C724DE71"/>
          </w:pPr>
          <w:r w:rsidRPr="00C94CE0">
            <w:rPr>
              <w:rStyle w:val="PlaceholderText"/>
            </w:rPr>
            <w:t>Choose a finding.</w:t>
          </w:r>
        </w:p>
      </w:docPartBody>
    </w:docPart>
    <w:docPart>
      <w:docPartPr>
        <w:name w:val="B3D17515AB7145A5AFA93893DE4A93D5"/>
        <w:category>
          <w:name w:val="General"/>
          <w:gallery w:val="placeholder"/>
        </w:category>
        <w:types>
          <w:type w:val="bbPlcHdr"/>
        </w:types>
        <w:behaviors>
          <w:behavior w:val="content"/>
        </w:behaviors>
        <w:guid w:val="{BE4B9E9B-CC8A-4AD1-9DA6-B83A627E12FA}"/>
      </w:docPartPr>
      <w:docPartBody>
        <w:p w:rsidR="008567CB" w:rsidRDefault="00E45EB9" w:rsidP="00E45EB9">
          <w:pPr>
            <w:pStyle w:val="B3D17515AB7145A5AFA93893DE4A93D51"/>
          </w:pPr>
          <w:r w:rsidRPr="00C94CE0">
            <w:rPr>
              <w:rStyle w:val="PlaceholderText"/>
            </w:rPr>
            <w:t>Choose a finding.</w:t>
          </w:r>
        </w:p>
      </w:docPartBody>
    </w:docPart>
    <w:docPart>
      <w:docPartPr>
        <w:name w:val="DC17C1200F774CE58777664A022F2130"/>
        <w:category>
          <w:name w:val="General"/>
          <w:gallery w:val="placeholder"/>
        </w:category>
        <w:types>
          <w:type w:val="bbPlcHdr"/>
        </w:types>
        <w:behaviors>
          <w:behavior w:val="content"/>
        </w:behaviors>
        <w:guid w:val="{CC5F32AD-85E9-4A56-927E-35F375518259}"/>
      </w:docPartPr>
      <w:docPartBody>
        <w:p w:rsidR="008567CB" w:rsidRDefault="009A1992" w:rsidP="009A1992">
          <w:pPr>
            <w:pStyle w:val="DC17C1200F774CE58777664A022F2130"/>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46C34545DD8448E1AB3A565FF83B6AD8"/>
        <w:category>
          <w:name w:val="General"/>
          <w:gallery w:val="placeholder"/>
        </w:category>
        <w:types>
          <w:type w:val="bbPlcHdr"/>
        </w:types>
        <w:behaviors>
          <w:behavior w:val="content"/>
        </w:behaviors>
        <w:guid w:val="{700E906E-42E0-4C3F-99A2-2AA5FA61727C}"/>
      </w:docPartPr>
      <w:docPartBody>
        <w:p w:rsidR="008567CB" w:rsidRDefault="00E45EB9" w:rsidP="00E45EB9">
          <w:pPr>
            <w:pStyle w:val="46C34545DD8448E1AB3A565FF83B6AD81"/>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AC00CAC24EB1450DBFEE8D560BF91BEF"/>
        <w:category>
          <w:name w:val="General"/>
          <w:gallery w:val="placeholder"/>
        </w:category>
        <w:types>
          <w:type w:val="bbPlcHdr"/>
        </w:types>
        <w:behaviors>
          <w:behavior w:val="content"/>
        </w:behaviors>
        <w:guid w:val="{B264F48C-EF68-41A6-926C-30BB6ABE7492}"/>
      </w:docPartPr>
      <w:docPartBody>
        <w:p w:rsidR="008567CB" w:rsidRDefault="00E45EB9" w:rsidP="00E45EB9">
          <w:pPr>
            <w:pStyle w:val="AC00CAC24EB1450DBFEE8D560BF91BEF1"/>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F7D172242B2E4489B561CA07EF457C5D"/>
        <w:category>
          <w:name w:val="General"/>
          <w:gallery w:val="placeholder"/>
        </w:category>
        <w:types>
          <w:type w:val="bbPlcHdr"/>
        </w:types>
        <w:behaviors>
          <w:behavior w:val="content"/>
        </w:behaviors>
        <w:guid w:val="{0123C4AF-3AF9-4ADB-9357-C6A36DE25EDF}"/>
      </w:docPartPr>
      <w:docPartBody>
        <w:p w:rsidR="008567CB" w:rsidRDefault="00E45EB9" w:rsidP="00E45EB9">
          <w:pPr>
            <w:pStyle w:val="F7D172242B2E4489B561CA07EF457C5D1"/>
          </w:pPr>
          <w:r w:rsidRPr="00C94CE0">
            <w:rPr>
              <w:rStyle w:val="PlaceholderText"/>
            </w:rPr>
            <w:t>Choose a finding.</w:t>
          </w:r>
        </w:p>
      </w:docPartBody>
    </w:docPart>
    <w:docPart>
      <w:docPartPr>
        <w:name w:val="AC2B923B7F394C73A4F7282C38B868C4"/>
        <w:category>
          <w:name w:val="General"/>
          <w:gallery w:val="placeholder"/>
        </w:category>
        <w:types>
          <w:type w:val="bbPlcHdr"/>
        </w:types>
        <w:behaviors>
          <w:behavior w:val="content"/>
        </w:behaviors>
        <w:guid w:val="{E55CF29D-375E-42B6-9DBC-E4A02F9C7CC5}"/>
      </w:docPartPr>
      <w:docPartBody>
        <w:p w:rsidR="008567CB" w:rsidRDefault="00E45EB9" w:rsidP="00E45EB9">
          <w:pPr>
            <w:pStyle w:val="AC2B923B7F394C73A4F7282C38B868C41"/>
          </w:pPr>
          <w:r w:rsidRPr="00C94CE0">
            <w:rPr>
              <w:rStyle w:val="PlaceholderText"/>
            </w:rPr>
            <w:t>Choose a finding.</w:t>
          </w:r>
        </w:p>
      </w:docPartBody>
    </w:docPart>
    <w:docPart>
      <w:docPartPr>
        <w:name w:val="A3A3592C8610464F8D3CFB38B5BD9A5F"/>
        <w:category>
          <w:name w:val="General"/>
          <w:gallery w:val="placeholder"/>
        </w:category>
        <w:types>
          <w:type w:val="bbPlcHdr"/>
        </w:types>
        <w:behaviors>
          <w:behavior w:val="content"/>
        </w:behaviors>
        <w:guid w:val="{6F36D26C-F2C3-4958-8F8D-4444DFD9520C}"/>
      </w:docPartPr>
      <w:docPartBody>
        <w:p w:rsidR="008567CB" w:rsidRDefault="00E45EB9" w:rsidP="00E45EB9">
          <w:pPr>
            <w:pStyle w:val="A3A3592C8610464F8D3CFB38B5BD9A5F1"/>
          </w:pPr>
          <w:r w:rsidRPr="00C94CE0">
            <w:rPr>
              <w:rStyle w:val="PlaceholderText"/>
            </w:rPr>
            <w:t>Choose a finding.</w:t>
          </w:r>
        </w:p>
      </w:docPartBody>
    </w:docPart>
    <w:docPart>
      <w:docPartPr>
        <w:name w:val="B3C40CC1DF77499FA12B0A59B0AD4FEB"/>
        <w:category>
          <w:name w:val="General"/>
          <w:gallery w:val="placeholder"/>
        </w:category>
        <w:types>
          <w:type w:val="bbPlcHdr"/>
        </w:types>
        <w:behaviors>
          <w:behavior w:val="content"/>
        </w:behaviors>
        <w:guid w:val="{C9448265-A8AF-43AD-B4A3-85157955768A}"/>
      </w:docPartPr>
      <w:docPartBody>
        <w:p w:rsidR="008567CB" w:rsidRDefault="00E45EB9" w:rsidP="00E45EB9">
          <w:pPr>
            <w:pStyle w:val="B3C40CC1DF77499FA12B0A59B0AD4FEB1"/>
          </w:pPr>
          <w:r w:rsidRPr="00C94CE0">
            <w:rPr>
              <w:rStyle w:val="PlaceholderText"/>
            </w:rPr>
            <w:t>Choose a finding.</w:t>
          </w:r>
        </w:p>
      </w:docPartBody>
    </w:docPart>
    <w:docPart>
      <w:docPartPr>
        <w:name w:val="75F3612FA428456C9C87980578B963C4"/>
        <w:category>
          <w:name w:val="General"/>
          <w:gallery w:val="placeholder"/>
        </w:category>
        <w:types>
          <w:type w:val="bbPlcHdr"/>
        </w:types>
        <w:behaviors>
          <w:behavior w:val="content"/>
        </w:behaviors>
        <w:guid w:val="{16C7E2CC-E3B0-4AA2-A275-7256BC179B0B}"/>
      </w:docPartPr>
      <w:docPartBody>
        <w:p w:rsidR="008567CB" w:rsidRDefault="009A1992" w:rsidP="009A1992">
          <w:pPr>
            <w:pStyle w:val="75F3612FA428456C9C87980578B963C4"/>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F00AEA3AFA2348BB82C921704FEED2C4"/>
        <w:category>
          <w:name w:val="General"/>
          <w:gallery w:val="placeholder"/>
        </w:category>
        <w:types>
          <w:type w:val="bbPlcHdr"/>
        </w:types>
        <w:behaviors>
          <w:behavior w:val="content"/>
        </w:behaviors>
        <w:guid w:val="{22FEF47F-E40C-4FA8-BD21-CA350881C9BA}"/>
      </w:docPartPr>
      <w:docPartBody>
        <w:p w:rsidR="008567CB" w:rsidRDefault="00E45EB9" w:rsidP="00E45EB9">
          <w:pPr>
            <w:pStyle w:val="F00AEA3AFA2348BB82C921704FEED2C4"/>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707CCDB360A44FD49F20E79C77EC5227"/>
        <w:category>
          <w:name w:val="General"/>
          <w:gallery w:val="placeholder"/>
        </w:category>
        <w:types>
          <w:type w:val="bbPlcHdr"/>
        </w:types>
        <w:behaviors>
          <w:behavior w:val="content"/>
        </w:behaviors>
        <w:guid w:val="{E5F79358-A3F9-423D-A35A-0CEDF55575F9}"/>
      </w:docPartPr>
      <w:docPartBody>
        <w:p w:rsidR="008567CB" w:rsidRDefault="00E45EB9" w:rsidP="00E45EB9">
          <w:pPr>
            <w:pStyle w:val="707CCDB360A44FD49F20E79C77EC5227"/>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508CC1C111F941F0B6C45D42ED750FF1"/>
        <w:category>
          <w:name w:val="General"/>
          <w:gallery w:val="placeholder"/>
        </w:category>
        <w:types>
          <w:type w:val="bbPlcHdr"/>
        </w:types>
        <w:behaviors>
          <w:behavior w:val="content"/>
        </w:behaviors>
        <w:guid w:val="{DBCAAFDF-BBA7-4BC5-9983-6B071FD9FA85}"/>
      </w:docPartPr>
      <w:docPartBody>
        <w:p w:rsidR="008567CB" w:rsidRDefault="009A1992" w:rsidP="009A1992">
          <w:pPr>
            <w:pStyle w:val="508CC1C111F941F0B6C45D42ED750FF1"/>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7D24F8931C44405598D536082125ED89"/>
        <w:category>
          <w:name w:val="General"/>
          <w:gallery w:val="placeholder"/>
        </w:category>
        <w:types>
          <w:type w:val="bbPlcHdr"/>
        </w:types>
        <w:behaviors>
          <w:behavior w:val="content"/>
        </w:behaviors>
        <w:guid w:val="{D53993E4-C421-4E62-87B1-78B20886555B}"/>
      </w:docPartPr>
      <w:docPartBody>
        <w:p w:rsidR="008567CB" w:rsidRDefault="00E45EB9" w:rsidP="00E45EB9">
          <w:pPr>
            <w:pStyle w:val="7D24F8931C44405598D536082125ED89"/>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6549E61E47B14398B352D978F79313C4"/>
        <w:category>
          <w:name w:val="General"/>
          <w:gallery w:val="placeholder"/>
        </w:category>
        <w:types>
          <w:type w:val="bbPlcHdr"/>
        </w:types>
        <w:behaviors>
          <w:behavior w:val="content"/>
        </w:behaviors>
        <w:guid w:val="{E02BE8A1-A0CC-4F0B-8FB0-9FD64DF89147}"/>
      </w:docPartPr>
      <w:docPartBody>
        <w:p w:rsidR="008567CB" w:rsidRDefault="00E45EB9" w:rsidP="00E45EB9">
          <w:pPr>
            <w:pStyle w:val="6549E61E47B14398B352D978F79313C4"/>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C3EB1DD7D57B44C2802C7E8F05287D94"/>
        <w:category>
          <w:name w:val="General"/>
          <w:gallery w:val="placeholder"/>
        </w:category>
        <w:types>
          <w:type w:val="bbPlcHdr"/>
        </w:types>
        <w:behaviors>
          <w:behavior w:val="content"/>
        </w:behaviors>
        <w:guid w:val="{D3A38C8B-4068-4079-900E-28031C7759B4}"/>
      </w:docPartPr>
      <w:docPartBody>
        <w:p w:rsidR="008567CB" w:rsidRDefault="009A1992" w:rsidP="009A1992">
          <w:pPr>
            <w:pStyle w:val="C3EB1DD7D57B44C2802C7E8F05287D94"/>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BE985696DEB44F59A3F5A2087B5B6469"/>
        <w:category>
          <w:name w:val="General"/>
          <w:gallery w:val="placeholder"/>
        </w:category>
        <w:types>
          <w:type w:val="bbPlcHdr"/>
        </w:types>
        <w:behaviors>
          <w:behavior w:val="content"/>
        </w:behaviors>
        <w:guid w:val="{A7133A92-052D-4942-ABA2-81EB721940B5}"/>
      </w:docPartPr>
      <w:docPartBody>
        <w:p w:rsidR="008567CB" w:rsidRDefault="00E45EB9" w:rsidP="00E45EB9">
          <w:pPr>
            <w:pStyle w:val="BE985696DEB44F59A3F5A2087B5B6469"/>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6E5A6E666DFE4984B59722136130F230"/>
        <w:category>
          <w:name w:val="General"/>
          <w:gallery w:val="placeholder"/>
        </w:category>
        <w:types>
          <w:type w:val="bbPlcHdr"/>
        </w:types>
        <w:behaviors>
          <w:behavior w:val="content"/>
        </w:behaviors>
        <w:guid w:val="{40020D31-9433-462E-A740-08B38E75503F}"/>
      </w:docPartPr>
      <w:docPartBody>
        <w:p w:rsidR="008567CB" w:rsidRDefault="00E45EB9" w:rsidP="00E45EB9">
          <w:pPr>
            <w:pStyle w:val="6E5A6E666DFE4984B59722136130F230"/>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CA12A7ECDCDA42C1B42724F73A6650FD"/>
        <w:category>
          <w:name w:val="General"/>
          <w:gallery w:val="placeholder"/>
        </w:category>
        <w:types>
          <w:type w:val="bbPlcHdr"/>
        </w:types>
        <w:behaviors>
          <w:behavior w:val="content"/>
        </w:behaviors>
        <w:guid w:val="{46EE6E9A-8661-4AF3-A93F-756D652204D9}"/>
      </w:docPartPr>
      <w:docPartBody>
        <w:p w:rsidR="008567CB" w:rsidRDefault="009A1992" w:rsidP="009A1992">
          <w:pPr>
            <w:pStyle w:val="CA12A7ECDCDA42C1B42724F73A6650FD"/>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B67765A17EEF4B46951743FD1D189404"/>
        <w:category>
          <w:name w:val="General"/>
          <w:gallery w:val="placeholder"/>
        </w:category>
        <w:types>
          <w:type w:val="bbPlcHdr"/>
        </w:types>
        <w:behaviors>
          <w:behavior w:val="content"/>
        </w:behaviors>
        <w:guid w:val="{BF11057C-6DA1-4471-BB09-B04B97BD28A3}"/>
      </w:docPartPr>
      <w:docPartBody>
        <w:p w:rsidR="008567CB" w:rsidRDefault="00E45EB9" w:rsidP="00E45EB9">
          <w:pPr>
            <w:pStyle w:val="B67765A17EEF4B46951743FD1D189404"/>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2CE90740232F405F8737B472E76941DB"/>
        <w:category>
          <w:name w:val="General"/>
          <w:gallery w:val="placeholder"/>
        </w:category>
        <w:types>
          <w:type w:val="bbPlcHdr"/>
        </w:types>
        <w:behaviors>
          <w:behavior w:val="content"/>
        </w:behaviors>
        <w:guid w:val="{B412C576-6752-4A77-A279-3E4940566BC3}"/>
      </w:docPartPr>
      <w:docPartBody>
        <w:p w:rsidR="008567CB" w:rsidRDefault="00E45EB9" w:rsidP="00E45EB9">
          <w:pPr>
            <w:pStyle w:val="2CE90740232F405F8737B472E76941DB"/>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2C47A6B8BCA64F90B2BFECA42629001B"/>
        <w:category>
          <w:name w:val="General"/>
          <w:gallery w:val="placeholder"/>
        </w:category>
        <w:types>
          <w:type w:val="bbPlcHdr"/>
        </w:types>
        <w:behaviors>
          <w:behavior w:val="content"/>
        </w:behaviors>
        <w:guid w:val="{C4FF5F2E-E34B-4D10-A644-6B4F8865E35B}"/>
      </w:docPartPr>
      <w:docPartBody>
        <w:p w:rsidR="008567CB" w:rsidRDefault="009A1992" w:rsidP="009A1992">
          <w:pPr>
            <w:pStyle w:val="2C47A6B8BCA64F90B2BFECA42629001B"/>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F85E49FF1679467ABE9B0D7D03872DB7"/>
        <w:category>
          <w:name w:val="General"/>
          <w:gallery w:val="placeholder"/>
        </w:category>
        <w:types>
          <w:type w:val="bbPlcHdr"/>
        </w:types>
        <w:behaviors>
          <w:behavior w:val="content"/>
        </w:behaviors>
        <w:guid w:val="{954CA7A0-E9A6-4A27-AACE-2F029B0F8BB3}"/>
      </w:docPartPr>
      <w:docPartBody>
        <w:p w:rsidR="008567CB" w:rsidRDefault="00E45EB9" w:rsidP="00E45EB9">
          <w:pPr>
            <w:pStyle w:val="F85E49FF1679467ABE9B0D7D03872DB7"/>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370620C4CE6A453E9AB82F18A397A05A"/>
        <w:category>
          <w:name w:val="General"/>
          <w:gallery w:val="placeholder"/>
        </w:category>
        <w:types>
          <w:type w:val="bbPlcHdr"/>
        </w:types>
        <w:behaviors>
          <w:behavior w:val="content"/>
        </w:behaviors>
        <w:guid w:val="{61AC0468-3F08-46B4-872E-6C52FD8CD938}"/>
      </w:docPartPr>
      <w:docPartBody>
        <w:p w:rsidR="008567CB" w:rsidRDefault="00E45EB9" w:rsidP="00E45EB9">
          <w:pPr>
            <w:pStyle w:val="370620C4CE6A453E9AB82F18A397A05A"/>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40C043E0021D4C8399285375CB0CBC4D"/>
        <w:category>
          <w:name w:val="General"/>
          <w:gallery w:val="placeholder"/>
        </w:category>
        <w:types>
          <w:type w:val="bbPlcHdr"/>
        </w:types>
        <w:behaviors>
          <w:behavior w:val="content"/>
        </w:behaviors>
        <w:guid w:val="{8B2AA418-E319-413F-BFB9-502C288759D3}"/>
      </w:docPartPr>
      <w:docPartBody>
        <w:p w:rsidR="008567CB" w:rsidRDefault="009A1992" w:rsidP="009A1992">
          <w:pPr>
            <w:pStyle w:val="40C043E0021D4C8399285375CB0CBC4D"/>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C31474477ADA4EE6B66E3A22987FF86A"/>
        <w:category>
          <w:name w:val="General"/>
          <w:gallery w:val="placeholder"/>
        </w:category>
        <w:types>
          <w:type w:val="bbPlcHdr"/>
        </w:types>
        <w:behaviors>
          <w:behavior w:val="content"/>
        </w:behaviors>
        <w:guid w:val="{0837D013-DC66-457F-AACD-BDA61B9FEF62}"/>
      </w:docPartPr>
      <w:docPartBody>
        <w:p w:rsidR="008567CB" w:rsidRDefault="00E45EB9" w:rsidP="00E45EB9">
          <w:pPr>
            <w:pStyle w:val="C31474477ADA4EE6B66E3A22987FF86A"/>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0CF3DC0B9CB54E43A52462B7274D5846"/>
        <w:category>
          <w:name w:val="General"/>
          <w:gallery w:val="placeholder"/>
        </w:category>
        <w:types>
          <w:type w:val="bbPlcHdr"/>
        </w:types>
        <w:behaviors>
          <w:behavior w:val="content"/>
        </w:behaviors>
        <w:guid w:val="{D153F0F7-53E0-46B6-9634-CBD0372E91B8}"/>
      </w:docPartPr>
      <w:docPartBody>
        <w:p w:rsidR="008567CB" w:rsidRDefault="00E45EB9" w:rsidP="00E45EB9">
          <w:pPr>
            <w:pStyle w:val="0CF3DC0B9CB54E43A52462B7274D5846"/>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DA02192D176A47DD99D4CB0768CE408F"/>
        <w:category>
          <w:name w:val="General"/>
          <w:gallery w:val="placeholder"/>
        </w:category>
        <w:types>
          <w:type w:val="bbPlcHdr"/>
        </w:types>
        <w:behaviors>
          <w:behavior w:val="content"/>
        </w:behaviors>
        <w:guid w:val="{C2B3DA4F-6E2D-425F-87C8-B86D5C6DF783}"/>
      </w:docPartPr>
      <w:docPartBody>
        <w:p w:rsidR="008567CB" w:rsidRDefault="009A1992" w:rsidP="009A1992">
          <w:pPr>
            <w:pStyle w:val="DA02192D176A47DD99D4CB0768CE408F"/>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54E019314B664248AA9FE96EC0E74EDD"/>
        <w:category>
          <w:name w:val="General"/>
          <w:gallery w:val="placeholder"/>
        </w:category>
        <w:types>
          <w:type w:val="bbPlcHdr"/>
        </w:types>
        <w:behaviors>
          <w:behavior w:val="content"/>
        </w:behaviors>
        <w:guid w:val="{2E8D8759-45AB-4A15-8210-9FD811D96B18}"/>
      </w:docPartPr>
      <w:docPartBody>
        <w:p w:rsidR="008567CB" w:rsidRDefault="00E45EB9" w:rsidP="00E45EB9">
          <w:pPr>
            <w:pStyle w:val="54E019314B664248AA9FE96EC0E74EDD"/>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519F4743B80D43629476E5A4CC68B585"/>
        <w:category>
          <w:name w:val="General"/>
          <w:gallery w:val="placeholder"/>
        </w:category>
        <w:types>
          <w:type w:val="bbPlcHdr"/>
        </w:types>
        <w:behaviors>
          <w:behavior w:val="content"/>
        </w:behaviors>
        <w:guid w:val="{34544EFC-CF6C-4753-854D-95B87C793E7F}"/>
      </w:docPartPr>
      <w:docPartBody>
        <w:p w:rsidR="008567CB" w:rsidRDefault="00E45EB9" w:rsidP="00E45EB9">
          <w:pPr>
            <w:pStyle w:val="519F4743B80D43629476E5A4CC68B585"/>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E798F2B45C9B4008BC7FDA6F46FF68AD"/>
        <w:category>
          <w:name w:val="General"/>
          <w:gallery w:val="placeholder"/>
        </w:category>
        <w:types>
          <w:type w:val="bbPlcHdr"/>
        </w:types>
        <w:behaviors>
          <w:behavior w:val="content"/>
        </w:behaviors>
        <w:guid w:val="{81F58085-9E44-4223-96B8-2C6F349ED8FF}"/>
      </w:docPartPr>
      <w:docPartBody>
        <w:p w:rsidR="008567CB" w:rsidRDefault="009A1992" w:rsidP="009A1992">
          <w:pPr>
            <w:pStyle w:val="E798F2B45C9B4008BC7FDA6F46FF68AD"/>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C3FC4168B0BB4DC1BC45E4E9B015A58F"/>
        <w:category>
          <w:name w:val="General"/>
          <w:gallery w:val="placeholder"/>
        </w:category>
        <w:types>
          <w:type w:val="bbPlcHdr"/>
        </w:types>
        <w:behaviors>
          <w:behavior w:val="content"/>
        </w:behaviors>
        <w:guid w:val="{C839B099-599C-46DA-89DA-A8FF86BE1AEE}"/>
      </w:docPartPr>
      <w:docPartBody>
        <w:p w:rsidR="008567CB" w:rsidRDefault="00E45EB9" w:rsidP="00E45EB9">
          <w:pPr>
            <w:pStyle w:val="C3FC4168B0BB4DC1BC45E4E9B015A58F"/>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D5B909C5FBC947359FE566CAEFD0E753"/>
        <w:category>
          <w:name w:val="General"/>
          <w:gallery w:val="placeholder"/>
        </w:category>
        <w:types>
          <w:type w:val="bbPlcHdr"/>
        </w:types>
        <w:behaviors>
          <w:behavior w:val="content"/>
        </w:behaviors>
        <w:guid w:val="{9028F8DE-115F-4B93-8BCE-6DEAD2B7A246}"/>
      </w:docPartPr>
      <w:docPartBody>
        <w:p w:rsidR="008567CB" w:rsidRDefault="00E45EB9" w:rsidP="00E45EB9">
          <w:pPr>
            <w:pStyle w:val="D5B909C5FBC947359FE566CAEFD0E753"/>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1A092319F006483EB758909F531DAF1A"/>
        <w:category>
          <w:name w:val="General"/>
          <w:gallery w:val="placeholder"/>
        </w:category>
        <w:types>
          <w:type w:val="bbPlcHdr"/>
        </w:types>
        <w:behaviors>
          <w:behavior w:val="content"/>
        </w:behaviors>
        <w:guid w:val="{250A0EFF-E41E-4DAC-B704-AC636A0E6621}"/>
      </w:docPartPr>
      <w:docPartBody>
        <w:p w:rsidR="008567CB" w:rsidRDefault="009A1992" w:rsidP="009A1992">
          <w:pPr>
            <w:pStyle w:val="1A092319F006483EB758909F531DAF1A"/>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9588720A4B0144B1A0A400B0028A1902"/>
        <w:category>
          <w:name w:val="General"/>
          <w:gallery w:val="placeholder"/>
        </w:category>
        <w:types>
          <w:type w:val="bbPlcHdr"/>
        </w:types>
        <w:behaviors>
          <w:behavior w:val="content"/>
        </w:behaviors>
        <w:guid w:val="{184AD19D-716B-47E8-8ADA-595BE652E650}"/>
      </w:docPartPr>
      <w:docPartBody>
        <w:p w:rsidR="008567CB" w:rsidRDefault="00E45EB9" w:rsidP="00E45EB9">
          <w:pPr>
            <w:pStyle w:val="9588720A4B0144B1A0A400B0028A1902"/>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E9F4E69061454FB6B0046DB584B61831"/>
        <w:category>
          <w:name w:val="General"/>
          <w:gallery w:val="placeholder"/>
        </w:category>
        <w:types>
          <w:type w:val="bbPlcHdr"/>
        </w:types>
        <w:behaviors>
          <w:behavior w:val="content"/>
        </w:behaviors>
        <w:guid w:val="{C22D24FB-F074-44AB-8F2B-DB926B9C1935}"/>
      </w:docPartPr>
      <w:docPartBody>
        <w:p w:rsidR="008567CB" w:rsidRDefault="00E45EB9" w:rsidP="00E45EB9">
          <w:pPr>
            <w:pStyle w:val="E9F4E69061454FB6B0046DB584B61831"/>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0AEB939A4A924396A797E3B57ACCE063"/>
        <w:category>
          <w:name w:val="General"/>
          <w:gallery w:val="placeholder"/>
        </w:category>
        <w:types>
          <w:type w:val="bbPlcHdr"/>
        </w:types>
        <w:behaviors>
          <w:behavior w:val="content"/>
        </w:behaviors>
        <w:guid w:val="{417A8F51-24D6-4CCC-AC05-A77B4CA754D2}"/>
      </w:docPartPr>
      <w:docPartBody>
        <w:p w:rsidR="008567CB" w:rsidRDefault="009A1992" w:rsidP="009A1992">
          <w:pPr>
            <w:pStyle w:val="0AEB939A4A924396A797E3B57ACCE063"/>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07A90D6090A4403EBC364EF2BF6DCDCC"/>
        <w:category>
          <w:name w:val="General"/>
          <w:gallery w:val="placeholder"/>
        </w:category>
        <w:types>
          <w:type w:val="bbPlcHdr"/>
        </w:types>
        <w:behaviors>
          <w:behavior w:val="content"/>
        </w:behaviors>
        <w:guid w:val="{A11FFBFA-0C55-4D89-92C4-49B8858651F7}"/>
      </w:docPartPr>
      <w:docPartBody>
        <w:p w:rsidR="008567CB" w:rsidRDefault="00E45EB9" w:rsidP="00E45EB9">
          <w:pPr>
            <w:pStyle w:val="07A90D6090A4403EBC364EF2BF6DCDCC"/>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46339C75BB9B484F99C967F03A2CFB1A"/>
        <w:category>
          <w:name w:val="General"/>
          <w:gallery w:val="placeholder"/>
        </w:category>
        <w:types>
          <w:type w:val="bbPlcHdr"/>
        </w:types>
        <w:behaviors>
          <w:behavior w:val="content"/>
        </w:behaviors>
        <w:guid w:val="{C93FED9E-FD72-4A76-A9ED-A605B8072B44}"/>
      </w:docPartPr>
      <w:docPartBody>
        <w:p w:rsidR="008567CB" w:rsidRDefault="00E45EB9" w:rsidP="00E45EB9">
          <w:pPr>
            <w:pStyle w:val="46339C75BB9B484F99C967F03A2CFB1A"/>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760E483FD2A94D66ABE5D0F3140BF208"/>
        <w:category>
          <w:name w:val="General"/>
          <w:gallery w:val="placeholder"/>
        </w:category>
        <w:types>
          <w:type w:val="bbPlcHdr"/>
        </w:types>
        <w:behaviors>
          <w:behavior w:val="content"/>
        </w:behaviors>
        <w:guid w:val="{98FDEE6A-1ABC-4478-8AA2-8289D53577A0}"/>
      </w:docPartPr>
      <w:docPartBody>
        <w:p w:rsidR="008567CB" w:rsidRDefault="009A1992" w:rsidP="009A1992">
          <w:pPr>
            <w:pStyle w:val="760E483FD2A94D66ABE5D0F3140BF208"/>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64610F742AB7497F854DDEBFE0FA041E"/>
        <w:category>
          <w:name w:val="General"/>
          <w:gallery w:val="placeholder"/>
        </w:category>
        <w:types>
          <w:type w:val="bbPlcHdr"/>
        </w:types>
        <w:behaviors>
          <w:behavior w:val="content"/>
        </w:behaviors>
        <w:guid w:val="{39711210-BE59-433C-AA59-7D3D7C810217}"/>
      </w:docPartPr>
      <w:docPartBody>
        <w:p w:rsidR="008567CB" w:rsidRDefault="00E45EB9" w:rsidP="00E45EB9">
          <w:pPr>
            <w:pStyle w:val="64610F742AB7497F854DDEBFE0FA041E"/>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3EFC0CAEBF2F4B11B420AC9E2573D2C2"/>
        <w:category>
          <w:name w:val="General"/>
          <w:gallery w:val="placeholder"/>
        </w:category>
        <w:types>
          <w:type w:val="bbPlcHdr"/>
        </w:types>
        <w:behaviors>
          <w:behavior w:val="content"/>
        </w:behaviors>
        <w:guid w:val="{74C8915C-6C64-4AAF-A70E-6AFECF6B3AC0}"/>
      </w:docPartPr>
      <w:docPartBody>
        <w:p w:rsidR="008567CB" w:rsidRDefault="00E45EB9" w:rsidP="00E45EB9">
          <w:pPr>
            <w:pStyle w:val="3EFC0CAEBF2F4B11B420AC9E2573D2C2"/>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5B072B378E544330904ADB16AB0B0CF3"/>
        <w:category>
          <w:name w:val="General"/>
          <w:gallery w:val="placeholder"/>
        </w:category>
        <w:types>
          <w:type w:val="bbPlcHdr"/>
        </w:types>
        <w:behaviors>
          <w:behavior w:val="content"/>
        </w:behaviors>
        <w:guid w:val="{E74F53D4-8823-4959-9E68-740CBE311F56}"/>
      </w:docPartPr>
      <w:docPartBody>
        <w:p w:rsidR="008567CB" w:rsidRDefault="009A1992" w:rsidP="009A1992">
          <w:pPr>
            <w:pStyle w:val="5B072B378E544330904ADB16AB0B0CF3"/>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AE74D51402724AD9B77EC24277BCF7FB"/>
        <w:category>
          <w:name w:val="General"/>
          <w:gallery w:val="placeholder"/>
        </w:category>
        <w:types>
          <w:type w:val="bbPlcHdr"/>
        </w:types>
        <w:behaviors>
          <w:behavior w:val="content"/>
        </w:behaviors>
        <w:guid w:val="{2D4F7E6F-D55A-4DBB-AFFC-DE06F9B17480}"/>
      </w:docPartPr>
      <w:docPartBody>
        <w:p w:rsidR="008567CB" w:rsidRDefault="00E45EB9" w:rsidP="00E45EB9">
          <w:pPr>
            <w:pStyle w:val="AE74D51402724AD9B77EC24277BCF7FB"/>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FBB07FF357B541548DB05C4D1253FE42"/>
        <w:category>
          <w:name w:val="General"/>
          <w:gallery w:val="placeholder"/>
        </w:category>
        <w:types>
          <w:type w:val="bbPlcHdr"/>
        </w:types>
        <w:behaviors>
          <w:behavior w:val="content"/>
        </w:behaviors>
        <w:guid w:val="{FF55F632-BACB-4E2D-B119-A5E29EEB7CF9}"/>
      </w:docPartPr>
      <w:docPartBody>
        <w:p w:rsidR="008567CB" w:rsidRDefault="00E45EB9" w:rsidP="00E45EB9">
          <w:pPr>
            <w:pStyle w:val="FBB07FF357B541548DB05C4D1253FE42"/>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1B3C8B6518154605B534D75503C074AD"/>
        <w:category>
          <w:name w:val="General"/>
          <w:gallery w:val="placeholder"/>
        </w:category>
        <w:types>
          <w:type w:val="bbPlcHdr"/>
        </w:types>
        <w:behaviors>
          <w:behavior w:val="content"/>
        </w:behaviors>
        <w:guid w:val="{3B81D778-8D25-4850-BAFC-AF6737D558FF}"/>
      </w:docPartPr>
      <w:docPartBody>
        <w:p w:rsidR="008567CB" w:rsidRDefault="009A1992" w:rsidP="009A1992">
          <w:pPr>
            <w:pStyle w:val="1B3C8B6518154605B534D75503C074AD"/>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F607E5D84D774D5AB1A88D5D5B885B9D"/>
        <w:category>
          <w:name w:val="General"/>
          <w:gallery w:val="placeholder"/>
        </w:category>
        <w:types>
          <w:type w:val="bbPlcHdr"/>
        </w:types>
        <w:behaviors>
          <w:behavior w:val="content"/>
        </w:behaviors>
        <w:guid w:val="{0DC05E35-7569-4333-8CA7-0ABCAA5A99A0}"/>
      </w:docPartPr>
      <w:docPartBody>
        <w:p w:rsidR="008567CB" w:rsidRDefault="00E45EB9" w:rsidP="00E45EB9">
          <w:pPr>
            <w:pStyle w:val="F607E5D84D774D5AB1A88D5D5B885B9D"/>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59B6A9EFB0CE4FA190CC1BEF50F0CA89"/>
        <w:category>
          <w:name w:val="General"/>
          <w:gallery w:val="placeholder"/>
        </w:category>
        <w:types>
          <w:type w:val="bbPlcHdr"/>
        </w:types>
        <w:behaviors>
          <w:behavior w:val="content"/>
        </w:behaviors>
        <w:guid w:val="{E8410E83-855A-47E7-9B3D-5E32BAA9436D}"/>
      </w:docPartPr>
      <w:docPartBody>
        <w:p w:rsidR="008567CB" w:rsidRDefault="00E45EB9" w:rsidP="00E45EB9">
          <w:pPr>
            <w:pStyle w:val="59B6A9EFB0CE4FA190CC1BEF50F0CA89"/>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923A0035A7FB4EA2BEE1774E51C7B250"/>
        <w:category>
          <w:name w:val="General"/>
          <w:gallery w:val="placeholder"/>
        </w:category>
        <w:types>
          <w:type w:val="bbPlcHdr"/>
        </w:types>
        <w:behaviors>
          <w:behavior w:val="content"/>
        </w:behaviors>
        <w:guid w:val="{B7C42088-F192-4987-9E4D-5CE2020403A0}"/>
      </w:docPartPr>
      <w:docPartBody>
        <w:p w:rsidR="008567CB" w:rsidRDefault="009A1992" w:rsidP="009A1992">
          <w:pPr>
            <w:pStyle w:val="923A0035A7FB4EA2BEE1774E51C7B250"/>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221BA7B5C41E4B23943AE4FC84A67191"/>
        <w:category>
          <w:name w:val="General"/>
          <w:gallery w:val="placeholder"/>
        </w:category>
        <w:types>
          <w:type w:val="bbPlcHdr"/>
        </w:types>
        <w:behaviors>
          <w:behavior w:val="content"/>
        </w:behaviors>
        <w:guid w:val="{5B810234-739F-4D51-B042-18E47FA2D85E}"/>
      </w:docPartPr>
      <w:docPartBody>
        <w:p w:rsidR="008567CB" w:rsidRDefault="00E45EB9" w:rsidP="00E45EB9">
          <w:pPr>
            <w:pStyle w:val="221BA7B5C41E4B23943AE4FC84A67191"/>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9D9A71BC174B441ABA1DE2EDFC96B2B2"/>
        <w:category>
          <w:name w:val="General"/>
          <w:gallery w:val="placeholder"/>
        </w:category>
        <w:types>
          <w:type w:val="bbPlcHdr"/>
        </w:types>
        <w:behaviors>
          <w:behavior w:val="content"/>
        </w:behaviors>
        <w:guid w:val="{CA719CDE-D625-4859-A365-2FD24C4C4E5C}"/>
      </w:docPartPr>
      <w:docPartBody>
        <w:p w:rsidR="008567CB" w:rsidRDefault="00E45EB9" w:rsidP="00E45EB9">
          <w:pPr>
            <w:pStyle w:val="9D9A71BC174B441ABA1DE2EDFC96B2B2"/>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5BFC62A1B8AF43659CC167F2F8E77D95"/>
        <w:category>
          <w:name w:val="General"/>
          <w:gallery w:val="placeholder"/>
        </w:category>
        <w:types>
          <w:type w:val="bbPlcHdr"/>
        </w:types>
        <w:behaviors>
          <w:behavior w:val="content"/>
        </w:behaviors>
        <w:guid w:val="{5F9D5968-9C7D-4689-90A9-FBC8A15A55E8}"/>
      </w:docPartPr>
      <w:docPartBody>
        <w:p w:rsidR="008567CB" w:rsidRDefault="009A1992" w:rsidP="009A1992">
          <w:pPr>
            <w:pStyle w:val="5BFC62A1B8AF43659CC167F2F8E77D95"/>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D327DF3738E341888FFBADD7AA9B5E37"/>
        <w:category>
          <w:name w:val="General"/>
          <w:gallery w:val="placeholder"/>
        </w:category>
        <w:types>
          <w:type w:val="bbPlcHdr"/>
        </w:types>
        <w:behaviors>
          <w:behavior w:val="content"/>
        </w:behaviors>
        <w:guid w:val="{6F5DC004-4335-4110-9E1A-CA6390CA8A4F}"/>
      </w:docPartPr>
      <w:docPartBody>
        <w:p w:rsidR="008567CB" w:rsidRDefault="00E45EB9" w:rsidP="00E45EB9">
          <w:pPr>
            <w:pStyle w:val="D327DF3738E341888FFBADD7AA9B5E37"/>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B8D1F40B8F634C7E95F7214C3325987E"/>
        <w:category>
          <w:name w:val="General"/>
          <w:gallery w:val="placeholder"/>
        </w:category>
        <w:types>
          <w:type w:val="bbPlcHdr"/>
        </w:types>
        <w:behaviors>
          <w:behavior w:val="content"/>
        </w:behaviors>
        <w:guid w:val="{2BAC2521-923B-4762-9634-D121DB5D013C}"/>
      </w:docPartPr>
      <w:docPartBody>
        <w:p w:rsidR="008567CB" w:rsidRDefault="00E45EB9" w:rsidP="00E45EB9">
          <w:pPr>
            <w:pStyle w:val="B8D1F40B8F634C7E95F7214C3325987E"/>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471B63FA935E4DC7A6C7BFE6F807C6AF"/>
        <w:category>
          <w:name w:val="General"/>
          <w:gallery w:val="placeholder"/>
        </w:category>
        <w:types>
          <w:type w:val="bbPlcHdr"/>
        </w:types>
        <w:behaviors>
          <w:behavior w:val="content"/>
        </w:behaviors>
        <w:guid w:val="{14EF166E-9845-4AD2-BBFC-63D88B455DDC}"/>
      </w:docPartPr>
      <w:docPartBody>
        <w:p w:rsidR="008567CB" w:rsidRDefault="009A1992" w:rsidP="009A1992">
          <w:pPr>
            <w:pStyle w:val="471B63FA935E4DC7A6C7BFE6F807C6AF"/>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3D7F9E804120406EB9273EC02FB1532D"/>
        <w:category>
          <w:name w:val="General"/>
          <w:gallery w:val="placeholder"/>
        </w:category>
        <w:types>
          <w:type w:val="bbPlcHdr"/>
        </w:types>
        <w:behaviors>
          <w:behavior w:val="content"/>
        </w:behaviors>
        <w:guid w:val="{582532DE-2266-429A-829A-5FDB07E6F60B}"/>
      </w:docPartPr>
      <w:docPartBody>
        <w:p w:rsidR="008567CB" w:rsidRDefault="00E45EB9" w:rsidP="00E45EB9">
          <w:pPr>
            <w:pStyle w:val="3D7F9E804120406EB9273EC02FB1532D"/>
          </w:pPr>
          <w:r w:rsidRPr="00015A00">
            <w:rPr>
              <w:rFonts w:ascii="Calibri" w:eastAsia="Arial" w:hAnsi="Calibri" w:cs="Arial"/>
              <w:color w:val="7F7F7F" w:themeColor="text1" w:themeTint="80"/>
            </w:rPr>
            <w:t xml:space="preserve">Provide the required actions necessary for the institution to demonstrate compliance with the DEAC accreditation standard. Each required action must correspond to an identified DEAC accreditation standard or a core component. </w:t>
          </w:r>
          <w:r w:rsidRPr="00015A00">
            <w:rPr>
              <w:rFonts w:cs="Arial"/>
              <w:color w:val="7F7F7F" w:themeColor="text1" w:themeTint="80"/>
            </w:rPr>
            <w:t>The initial applicant institution uses this feedback to strengthen its documentation, processes, and procedures.</w:t>
          </w:r>
        </w:p>
      </w:docPartBody>
    </w:docPart>
    <w:docPart>
      <w:docPartPr>
        <w:name w:val="1C1146D090774391AC65BA19C2FBE9C1"/>
        <w:category>
          <w:name w:val="General"/>
          <w:gallery w:val="placeholder"/>
        </w:category>
        <w:types>
          <w:type w:val="bbPlcHdr"/>
        </w:types>
        <w:behaviors>
          <w:behavior w:val="content"/>
        </w:behaviors>
        <w:guid w:val="{8688A9C7-1CE3-4BD7-AB73-28AB500E8506}"/>
      </w:docPartPr>
      <w:docPartBody>
        <w:p w:rsidR="008567CB" w:rsidRDefault="00E45EB9" w:rsidP="00E45EB9">
          <w:pPr>
            <w:pStyle w:val="1C1146D090774391AC65BA19C2FBE9C1"/>
          </w:pPr>
          <w:r w:rsidRPr="00015A00">
            <w:rPr>
              <w:rFonts w:ascii="Calibri" w:eastAsia="Arial" w:hAnsi="Calibri" w:cs="Arial"/>
              <w:color w:val="7F7F7F" w:themeColor="text1" w:themeTint="80"/>
            </w:rPr>
            <w:t>Suggestions are those recommendations that are not required to meet minimum accreditation standards but are provided to the institution as an opportunity for growth and improvement.</w:t>
          </w:r>
        </w:p>
      </w:docPartBody>
    </w:docPart>
    <w:docPart>
      <w:docPartPr>
        <w:name w:val="A82A1BA866FE440DB8E7BEE606C5D74D"/>
        <w:category>
          <w:name w:val="General"/>
          <w:gallery w:val="placeholder"/>
        </w:category>
        <w:types>
          <w:type w:val="bbPlcHdr"/>
        </w:types>
        <w:behaviors>
          <w:behavior w:val="content"/>
        </w:behaviors>
        <w:guid w:val="{04CB02DC-E5CD-44EA-8B9A-9C5D9A69D094}"/>
      </w:docPartPr>
      <w:docPartBody>
        <w:p w:rsidR="008567CB" w:rsidRDefault="009A1992" w:rsidP="009A1992">
          <w:pPr>
            <w:pStyle w:val="A82A1BA866FE440DB8E7BEE606C5D74D"/>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CE5087533D4B4679AB76CC3CBD8D1324"/>
        <w:category>
          <w:name w:val="General"/>
          <w:gallery w:val="placeholder"/>
        </w:category>
        <w:types>
          <w:type w:val="bbPlcHdr"/>
        </w:types>
        <w:behaviors>
          <w:behavior w:val="content"/>
        </w:behaviors>
        <w:guid w:val="{F9AB75F4-CB52-4DA9-B0DB-9EA65152C5AB}"/>
      </w:docPartPr>
      <w:docPartBody>
        <w:p w:rsidR="008567CB" w:rsidRDefault="00E45EB9" w:rsidP="00E45EB9">
          <w:pPr>
            <w:pStyle w:val="CE5087533D4B4679AB76CC3CBD8D1324"/>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EC8E307FC4F34C07A3559CEFE3C3D1F9"/>
        <w:category>
          <w:name w:val="General"/>
          <w:gallery w:val="placeholder"/>
        </w:category>
        <w:types>
          <w:type w:val="bbPlcHdr"/>
        </w:types>
        <w:behaviors>
          <w:behavior w:val="content"/>
        </w:behaviors>
        <w:guid w:val="{91BD1AC4-83F7-4C38-A0E3-E13EE46ED23C}"/>
      </w:docPartPr>
      <w:docPartBody>
        <w:p w:rsidR="008567CB" w:rsidRDefault="00E45EB9" w:rsidP="00E45EB9">
          <w:pPr>
            <w:pStyle w:val="EC8E307FC4F34C07A3559CEFE3C3D1F9"/>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716B0CBEB78C4AADAEF8535CF1B8642A"/>
        <w:category>
          <w:name w:val="General"/>
          <w:gallery w:val="placeholder"/>
        </w:category>
        <w:types>
          <w:type w:val="bbPlcHdr"/>
        </w:types>
        <w:behaviors>
          <w:behavior w:val="content"/>
        </w:behaviors>
        <w:guid w:val="{3D6EA4B3-28A1-4801-9F26-773E9D622051}"/>
      </w:docPartPr>
      <w:docPartBody>
        <w:p w:rsidR="008567CB" w:rsidRDefault="009A1992" w:rsidP="009A1992">
          <w:pPr>
            <w:pStyle w:val="716B0CBEB78C4AADAEF8535CF1B8642A"/>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75C93FD8C87E40E5BFA11A7DE176CE9C"/>
        <w:category>
          <w:name w:val="General"/>
          <w:gallery w:val="placeholder"/>
        </w:category>
        <w:types>
          <w:type w:val="bbPlcHdr"/>
        </w:types>
        <w:behaviors>
          <w:behavior w:val="content"/>
        </w:behaviors>
        <w:guid w:val="{F15DBA8D-B8DA-4942-AE53-E41A68C73EE4}"/>
      </w:docPartPr>
      <w:docPartBody>
        <w:p w:rsidR="008567CB" w:rsidRDefault="00E45EB9" w:rsidP="00E45EB9">
          <w:pPr>
            <w:pStyle w:val="75C93FD8C87E40E5BFA11A7DE176CE9C"/>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C41A11295CA04539984458BA0889B995"/>
        <w:category>
          <w:name w:val="General"/>
          <w:gallery w:val="placeholder"/>
        </w:category>
        <w:types>
          <w:type w:val="bbPlcHdr"/>
        </w:types>
        <w:behaviors>
          <w:behavior w:val="content"/>
        </w:behaviors>
        <w:guid w:val="{65BAE084-D217-4519-84DF-08DB8AEED8B9}"/>
      </w:docPartPr>
      <w:docPartBody>
        <w:p w:rsidR="008567CB" w:rsidRDefault="00E45EB9" w:rsidP="00E45EB9">
          <w:pPr>
            <w:pStyle w:val="C41A11295CA04539984458BA0889B995"/>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C659F4F55317439DA2C08D743BEA8BE8"/>
        <w:category>
          <w:name w:val="General"/>
          <w:gallery w:val="placeholder"/>
        </w:category>
        <w:types>
          <w:type w:val="bbPlcHdr"/>
        </w:types>
        <w:behaviors>
          <w:behavior w:val="content"/>
        </w:behaviors>
        <w:guid w:val="{58AF9DAB-7840-4EC2-93B9-BB0F0B43F243}"/>
      </w:docPartPr>
      <w:docPartBody>
        <w:p w:rsidR="008567CB" w:rsidRDefault="009A1992" w:rsidP="009A1992">
          <w:pPr>
            <w:pStyle w:val="C659F4F55317439DA2C08D743BEA8BE8"/>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6E9E61D0908147C6B57BE113B475D403"/>
        <w:category>
          <w:name w:val="General"/>
          <w:gallery w:val="placeholder"/>
        </w:category>
        <w:types>
          <w:type w:val="bbPlcHdr"/>
        </w:types>
        <w:behaviors>
          <w:behavior w:val="content"/>
        </w:behaviors>
        <w:guid w:val="{D828E065-10E7-4F2A-8F7E-0E4217318D70}"/>
      </w:docPartPr>
      <w:docPartBody>
        <w:p w:rsidR="008567CB" w:rsidRDefault="00E45EB9" w:rsidP="00E45EB9">
          <w:pPr>
            <w:pStyle w:val="6E9E61D0908147C6B57BE113B475D403"/>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722F927219B34A86BD7C89400EBD3B61"/>
        <w:category>
          <w:name w:val="General"/>
          <w:gallery w:val="placeholder"/>
        </w:category>
        <w:types>
          <w:type w:val="bbPlcHdr"/>
        </w:types>
        <w:behaviors>
          <w:behavior w:val="content"/>
        </w:behaviors>
        <w:guid w:val="{99B22B83-FD35-48C3-96DC-AC7D376AE61E}"/>
      </w:docPartPr>
      <w:docPartBody>
        <w:p w:rsidR="008567CB" w:rsidRDefault="00E45EB9" w:rsidP="00E45EB9">
          <w:pPr>
            <w:pStyle w:val="722F927219B34A86BD7C89400EBD3B61"/>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295D249D0CC64BEBA2EA371858393427"/>
        <w:category>
          <w:name w:val="General"/>
          <w:gallery w:val="placeholder"/>
        </w:category>
        <w:types>
          <w:type w:val="bbPlcHdr"/>
        </w:types>
        <w:behaviors>
          <w:behavior w:val="content"/>
        </w:behaviors>
        <w:guid w:val="{6281F295-73BB-4295-AD2F-2A2136734AD8}"/>
      </w:docPartPr>
      <w:docPartBody>
        <w:p w:rsidR="008567CB" w:rsidRDefault="009A1992" w:rsidP="009A1992">
          <w:pPr>
            <w:pStyle w:val="295D249D0CC64BEBA2EA371858393427"/>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EDD7906C455148B8AF890415446C3654"/>
        <w:category>
          <w:name w:val="General"/>
          <w:gallery w:val="placeholder"/>
        </w:category>
        <w:types>
          <w:type w:val="bbPlcHdr"/>
        </w:types>
        <w:behaviors>
          <w:behavior w:val="content"/>
        </w:behaviors>
        <w:guid w:val="{14843914-9B10-420A-9E48-C80B4147058A}"/>
      </w:docPartPr>
      <w:docPartBody>
        <w:p w:rsidR="008567CB" w:rsidRDefault="00E45EB9" w:rsidP="00E45EB9">
          <w:pPr>
            <w:pStyle w:val="EDD7906C455148B8AF890415446C3654"/>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99AA4898CD5B4FF6873D414C81666D15"/>
        <w:category>
          <w:name w:val="General"/>
          <w:gallery w:val="placeholder"/>
        </w:category>
        <w:types>
          <w:type w:val="bbPlcHdr"/>
        </w:types>
        <w:behaviors>
          <w:behavior w:val="content"/>
        </w:behaviors>
        <w:guid w:val="{6E126EB5-B7EC-426B-9E93-1BA61E5DC895}"/>
      </w:docPartPr>
      <w:docPartBody>
        <w:p w:rsidR="008567CB" w:rsidRDefault="00E45EB9" w:rsidP="00E45EB9">
          <w:pPr>
            <w:pStyle w:val="99AA4898CD5B4FF6873D414C81666D15"/>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9A003472563B4EE0AA4BA59DAE684CE0"/>
        <w:category>
          <w:name w:val="General"/>
          <w:gallery w:val="placeholder"/>
        </w:category>
        <w:types>
          <w:type w:val="bbPlcHdr"/>
        </w:types>
        <w:behaviors>
          <w:behavior w:val="content"/>
        </w:behaviors>
        <w:guid w:val="{936D951D-CC0D-4525-B271-AA8AB59D8821}"/>
      </w:docPartPr>
      <w:docPartBody>
        <w:p w:rsidR="008567CB" w:rsidRDefault="009A1992" w:rsidP="009A1992">
          <w:pPr>
            <w:pStyle w:val="9A003472563B4EE0AA4BA59DAE684CE0"/>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269EF755784E46309AF7C6EFDDE84E33"/>
        <w:category>
          <w:name w:val="General"/>
          <w:gallery w:val="placeholder"/>
        </w:category>
        <w:types>
          <w:type w:val="bbPlcHdr"/>
        </w:types>
        <w:behaviors>
          <w:behavior w:val="content"/>
        </w:behaviors>
        <w:guid w:val="{D3A7E613-E311-451C-8B06-BFEFAC0A66E1}"/>
      </w:docPartPr>
      <w:docPartBody>
        <w:p w:rsidR="008567CB" w:rsidRDefault="00E45EB9" w:rsidP="00E45EB9">
          <w:pPr>
            <w:pStyle w:val="269EF755784E46309AF7C6EFDDE84E33"/>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FA0CF3F74EC24239B2AEEE1CA568DC4E"/>
        <w:category>
          <w:name w:val="General"/>
          <w:gallery w:val="placeholder"/>
        </w:category>
        <w:types>
          <w:type w:val="bbPlcHdr"/>
        </w:types>
        <w:behaviors>
          <w:behavior w:val="content"/>
        </w:behaviors>
        <w:guid w:val="{F1675FBA-54CB-48C1-8C9B-623DEE17107B}"/>
      </w:docPartPr>
      <w:docPartBody>
        <w:p w:rsidR="008567CB" w:rsidRDefault="00E45EB9" w:rsidP="00E45EB9">
          <w:pPr>
            <w:pStyle w:val="FA0CF3F74EC24239B2AEEE1CA568DC4E"/>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74B48E1289B84CE4B9056F7D3715F809"/>
        <w:category>
          <w:name w:val="General"/>
          <w:gallery w:val="placeholder"/>
        </w:category>
        <w:types>
          <w:type w:val="bbPlcHdr"/>
        </w:types>
        <w:behaviors>
          <w:behavior w:val="content"/>
        </w:behaviors>
        <w:guid w:val="{0F39A41B-3E7F-4592-94EC-3AC2FB554B2E}"/>
      </w:docPartPr>
      <w:docPartBody>
        <w:p w:rsidR="008567CB" w:rsidRDefault="009A1992" w:rsidP="009A1992">
          <w:pPr>
            <w:pStyle w:val="74B48E1289B84CE4B9056F7D3715F809"/>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67A8C608AA2C49478E71F61CA1D3A725"/>
        <w:category>
          <w:name w:val="General"/>
          <w:gallery w:val="placeholder"/>
        </w:category>
        <w:types>
          <w:type w:val="bbPlcHdr"/>
        </w:types>
        <w:behaviors>
          <w:behavior w:val="content"/>
        </w:behaviors>
        <w:guid w:val="{7341BE88-4B46-43C5-AF18-8CC56A84A5D5}"/>
      </w:docPartPr>
      <w:docPartBody>
        <w:p w:rsidR="008567CB" w:rsidRDefault="00E45EB9" w:rsidP="00E45EB9">
          <w:pPr>
            <w:pStyle w:val="67A8C608AA2C49478E71F61CA1D3A725"/>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8776BC90E5874133BD0BB8583492631E"/>
        <w:category>
          <w:name w:val="General"/>
          <w:gallery w:val="placeholder"/>
        </w:category>
        <w:types>
          <w:type w:val="bbPlcHdr"/>
        </w:types>
        <w:behaviors>
          <w:behavior w:val="content"/>
        </w:behaviors>
        <w:guid w:val="{3FE985A9-EF68-4D2E-A0C2-0A7864884B52}"/>
      </w:docPartPr>
      <w:docPartBody>
        <w:p w:rsidR="008567CB" w:rsidRDefault="00E45EB9" w:rsidP="00E45EB9">
          <w:pPr>
            <w:pStyle w:val="8776BC90E5874133BD0BB8583492631E"/>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540D68926BED4CFF97BC08CAD44DA2B2"/>
        <w:category>
          <w:name w:val="General"/>
          <w:gallery w:val="placeholder"/>
        </w:category>
        <w:types>
          <w:type w:val="bbPlcHdr"/>
        </w:types>
        <w:behaviors>
          <w:behavior w:val="content"/>
        </w:behaviors>
        <w:guid w:val="{BF95F920-105A-4E73-9880-4291F9B4250D}"/>
      </w:docPartPr>
      <w:docPartBody>
        <w:p w:rsidR="008567CB" w:rsidRDefault="009A1992" w:rsidP="009A1992">
          <w:pPr>
            <w:pStyle w:val="540D68926BED4CFF97BC08CAD44DA2B2"/>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EB3B936DA7D345E581BCAA8A9C506D11"/>
        <w:category>
          <w:name w:val="General"/>
          <w:gallery w:val="placeholder"/>
        </w:category>
        <w:types>
          <w:type w:val="bbPlcHdr"/>
        </w:types>
        <w:behaviors>
          <w:behavior w:val="content"/>
        </w:behaviors>
        <w:guid w:val="{92929996-3883-43CD-8216-36C220032733}"/>
      </w:docPartPr>
      <w:docPartBody>
        <w:p w:rsidR="008567CB" w:rsidRDefault="00E45EB9" w:rsidP="00E45EB9">
          <w:pPr>
            <w:pStyle w:val="EB3B936DA7D345E581BCAA8A9C506D11"/>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5020A6EF625445AC89319F98D8E33020"/>
        <w:category>
          <w:name w:val="General"/>
          <w:gallery w:val="placeholder"/>
        </w:category>
        <w:types>
          <w:type w:val="bbPlcHdr"/>
        </w:types>
        <w:behaviors>
          <w:behavior w:val="content"/>
        </w:behaviors>
        <w:guid w:val="{4131C846-289C-4917-8C06-FDCD249085CD}"/>
      </w:docPartPr>
      <w:docPartBody>
        <w:p w:rsidR="008567CB" w:rsidRDefault="00E45EB9" w:rsidP="00E45EB9">
          <w:pPr>
            <w:pStyle w:val="5020A6EF625445AC89319F98D8E33020"/>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342B6D8066194FA5A62EF7C03CE092EC"/>
        <w:category>
          <w:name w:val="General"/>
          <w:gallery w:val="placeholder"/>
        </w:category>
        <w:types>
          <w:type w:val="bbPlcHdr"/>
        </w:types>
        <w:behaviors>
          <w:behavior w:val="content"/>
        </w:behaviors>
        <w:guid w:val="{07FCE785-645B-40CC-8A2C-D4957F4AC3C3}"/>
      </w:docPartPr>
      <w:docPartBody>
        <w:p w:rsidR="008567CB" w:rsidRDefault="009A1992" w:rsidP="009A1992">
          <w:pPr>
            <w:pStyle w:val="342B6D8066194FA5A62EF7C03CE092EC"/>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6FCAF89978F64D5B8768EA6D82652EB7"/>
        <w:category>
          <w:name w:val="General"/>
          <w:gallery w:val="placeholder"/>
        </w:category>
        <w:types>
          <w:type w:val="bbPlcHdr"/>
        </w:types>
        <w:behaviors>
          <w:behavior w:val="content"/>
        </w:behaviors>
        <w:guid w:val="{0B95223B-581D-4F75-8667-B499E21E259E}"/>
      </w:docPartPr>
      <w:docPartBody>
        <w:p w:rsidR="008567CB" w:rsidRDefault="00E45EB9" w:rsidP="00E45EB9">
          <w:pPr>
            <w:pStyle w:val="6FCAF89978F64D5B8768EA6D82652EB7"/>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C6E65337F1EA47F0A601FDB01540B920"/>
        <w:category>
          <w:name w:val="General"/>
          <w:gallery w:val="placeholder"/>
        </w:category>
        <w:types>
          <w:type w:val="bbPlcHdr"/>
        </w:types>
        <w:behaviors>
          <w:behavior w:val="content"/>
        </w:behaviors>
        <w:guid w:val="{D0A8D736-F12D-42F3-91DC-BE8B91D5C5D2}"/>
      </w:docPartPr>
      <w:docPartBody>
        <w:p w:rsidR="008567CB" w:rsidRDefault="00E45EB9" w:rsidP="00E45EB9">
          <w:pPr>
            <w:pStyle w:val="C6E65337F1EA47F0A601FDB01540B920"/>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A2333609B4894DCEB0749BC560B0004E"/>
        <w:category>
          <w:name w:val="General"/>
          <w:gallery w:val="placeholder"/>
        </w:category>
        <w:types>
          <w:type w:val="bbPlcHdr"/>
        </w:types>
        <w:behaviors>
          <w:behavior w:val="content"/>
        </w:behaviors>
        <w:guid w:val="{266F253F-7666-4B56-9077-C120410A92E5}"/>
      </w:docPartPr>
      <w:docPartBody>
        <w:p w:rsidR="008567CB" w:rsidRDefault="009A1992" w:rsidP="009A1992">
          <w:pPr>
            <w:pStyle w:val="A2333609B4894DCEB0749BC560B0004E"/>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1A9F79CFAADB49FB84C34AA821DE5B03"/>
        <w:category>
          <w:name w:val="General"/>
          <w:gallery w:val="placeholder"/>
        </w:category>
        <w:types>
          <w:type w:val="bbPlcHdr"/>
        </w:types>
        <w:behaviors>
          <w:behavior w:val="content"/>
        </w:behaviors>
        <w:guid w:val="{770D095C-1DB8-4887-BAB3-4C2F9C2CD9A9}"/>
      </w:docPartPr>
      <w:docPartBody>
        <w:p w:rsidR="008567CB" w:rsidRDefault="00E45EB9" w:rsidP="00E45EB9">
          <w:pPr>
            <w:pStyle w:val="1A9F79CFAADB49FB84C34AA821DE5B03"/>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9E1B1BE7C6744FF9AC092F5F97FFAE25"/>
        <w:category>
          <w:name w:val="General"/>
          <w:gallery w:val="placeholder"/>
        </w:category>
        <w:types>
          <w:type w:val="bbPlcHdr"/>
        </w:types>
        <w:behaviors>
          <w:behavior w:val="content"/>
        </w:behaviors>
        <w:guid w:val="{DAD33321-322E-4FC6-94EF-F27A2633C5B1}"/>
      </w:docPartPr>
      <w:docPartBody>
        <w:p w:rsidR="008567CB" w:rsidRDefault="00E45EB9" w:rsidP="00E45EB9">
          <w:pPr>
            <w:pStyle w:val="9E1B1BE7C6744FF9AC092F5F97FFAE25"/>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D54CF74792844E4088C24B35F15F28F4"/>
        <w:category>
          <w:name w:val="General"/>
          <w:gallery w:val="placeholder"/>
        </w:category>
        <w:types>
          <w:type w:val="bbPlcHdr"/>
        </w:types>
        <w:behaviors>
          <w:behavior w:val="content"/>
        </w:behaviors>
        <w:guid w:val="{9E9E1575-593F-46A1-9780-9B3CF9F382EA}"/>
      </w:docPartPr>
      <w:docPartBody>
        <w:p w:rsidR="008567CB" w:rsidRDefault="009A1992" w:rsidP="009A1992">
          <w:pPr>
            <w:pStyle w:val="D54CF74792844E4088C24B35F15F28F4"/>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E4B11CF1F2AC454C894FC8AD347EBD67"/>
        <w:category>
          <w:name w:val="General"/>
          <w:gallery w:val="placeholder"/>
        </w:category>
        <w:types>
          <w:type w:val="bbPlcHdr"/>
        </w:types>
        <w:behaviors>
          <w:behavior w:val="content"/>
        </w:behaviors>
        <w:guid w:val="{EE94FA39-C90A-4BFB-BEDD-C56E219F5621}"/>
      </w:docPartPr>
      <w:docPartBody>
        <w:p w:rsidR="008567CB" w:rsidRDefault="00E45EB9" w:rsidP="00E45EB9">
          <w:pPr>
            <w:pStyle w:val="E4B11CF1F2AC454C894FC8AD347EBD67"/>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967C37BA859F4B788855C19A3EF40949"/>
        <w:category>
          <w:name w:val="General"/>
          <w:gallery w:val="placeholder"/>
        </w:category>
        <w:types>
          <w:type w:val="bbPlcHdr"/>
        </w:types>
        <w:behaviors>
          <w:behavior w:val="content"/>
        </w:behaviors>
        <w:guid w:val="{CD7A4177-AC5D-46D5-91EE-FA8EE1243E2D}"/>
      </w:docPartPr>
      <w:docPartBody>
        <w:p w:rsidR="008567CB" w:rsidRDefault="00E45EB9" w:rsidP="00E45EB9">
          <w:pPr>
            <w:pStyle w:val="967C37BA859F4B788855C19A3EF40949"/>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FF54FBBE6938461484DF9E135EAD72E6"/>
        <w:category>
          <w:name w:val="General"/>
          <w:gallery w:val="placeholder"/>
        </w:category>
        <w:types>
          <w:type w:val="bbPlcHdr"/>
        </w:types>
        <w:behaviors>
          <w:behavior w:val="content"/>
        </w:behaviors>
        <w:guid w:val="{FF862008-6D95-45B3-849A-67001004CE97}"/>
      </w:docPartPr>
      <w:docPartBody>
        <w:p w:rsidR="008567CB" w:rsidRDefault="009A1992" w:rsidP="009A1992">
          <w:pPr>
            <w:pStyle w:val="FF54FBBE6938461484DF9E135EAD72E6"/>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6B8A6A3F771A46FD9BD8D973D24EFEE8"/>
        <w:category>
          <w:name w:val="General"/>
          <w:gallery w:val="placeholder"/>
        </w:category>
        <w:types>
          <w:type w:val="bbPlcHdr"/>
        </w:types>
        <w:behaviors>
          <w:behavior w:val="content"/>
        </w:behaviors>
        <w:guid w:val="{7C512BF9-0FB2-493A-8EF8-A31B9AC39199}"/>
      </w:docPartPr>
      <w:docPartBody>
        <w:p w:rsidR="008567CB" w:rsidRDefault="00E45EB9" w:rsidP="00E45EB9">
          <w:pPr>
            <w:pStyle w:val="6B8A6A3F771A46FD9BD8D973D24EFEE8"/>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5BB49014BAAD490F9B913C702D654458"/>
        <w:category>
          <w:name w:val="General"/>
          <w:gallery w:val="placeholder"/>
        </w:category>
        <w:types>
          <w:type w:val="bbPlcHdr"/>
        </w:types>
        <w:behaviors>
          <w:behavior w:val="content"/>
        </w:behaviors>
        <w:guid w:val="{2A59827E-15B3-4281-81CB-A3B000C5D781}"/>
      </w:docPartPr>
      <w:docPartBody>
        <w:p w:rsidR="008567CB" w:rsidRDefault="00E45EB9" w:rsidP="00E45EB9">
          <w:pPr>
            <w:pStyle w:val="5BB49014BAAD490F9B913C702D654458"/>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1C6AC098E475484CBFB8A8BD7643C673"/>
        <w:category>
          <w:name w:val="General"/>
          <w:gallery w:val="placeholder"/>
        </w:category>
        <w:types>
          <w:type w:val="bbPlcHdr"/>
        </w:types>
        <w:behaviors>
          <w:behavior w:val="content"/>
        </w:behaviors>
        <w:guid w:val="{10DA4C1A-E708-47DB-9B98-380F3EFA5A0C}"/>
      </w:docPartPr>
      <w:docPartBody>
        <w:p w:rsidR="008567CB" w:rsidRDefault="009A1992" w:rsidP="009A1992">
          <w:pPr>
            <w:pStyle w:val="1C6AC098E475484CBFB8A8BD7643C673"/>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8AAA930A6E354F20A76F7B14257179D4"/>
        <w:category>
          <w:name w:val="General"/>
          <w:gallery w:val="placeholder"/>
        </w:category>
        <w:types>
          <w:type w:val="bbPlcHdr"/>
        </w:types>
        <w:behaviors>
          <w:behavior w:val="content"/>
        </w:behaviors>
        <w:guid w:val="{1418FEFE-CF2C-4389-A226-DB79060352BF}"/>
      </w:docPartPr>
      <w:docPartBody>
        <w:p w:rsidR="008567CB" w:rsidRDefault="00E45EB9" w:rsidP="00E45EB9">
          <w:pPr>
            <w:pStyle w:val="8AAA930A6E354F20A76F7B14257179D4"/>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97765AEE854E4566B2FD56EB8743413B"/>
        <w:category>
          <w:name w:val="General"/>
          <w:gallery w:val="placeholder"/>
        </w:category>
        <w:types>
          <w:type w:val="bbPlcHdr"/>
        </w:types>
        <w:behaviors>
          <w:behavior w:val="content"/>
        </w:behaviors>
        <w:guid w:val="{3AD4AB88-C76D-48DF-B3AC-132EB01B8C0F}"/>
      </w:docPartPr>
      <w:docPartBody>
        <w:p w:rsidR="008567CB" w:rsidRDefault="00E45EB9" w:rsidP="00E45EB9">
          <w:pPr>
            <w:pStyle w:val="97765AEE854E4566B2FD56EB8743413B"/>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B1B72E2CAA9543D8BE995E5C21FBBE68"/>
        <w:category>
          <w:name w:val="General"/>
          <w:gallery w:val="placeholder"/>
        </w:category>
        <w:types>
          <w:type w:val="bbPlcHdr"/>
        </w:types>
        <w:behaviors>
          <w:behavior w:val="content"/>
        </w:behaviors>
        <w:guid w:val="{F33376BA-9909-4A00-B752-2AB20C145364}"/>
      </w:docPartPr>
      <w:docPartBody>
        <w:p w:rsidR="008567CB" w:rsidRDefault="009A1992" w:rsidP="009A1992">
          <w:pPr>
            <w:pStyle w:val="B1B72E2CAA9543D8BE995E5C21FBBE68"/>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DC4105FAD23C45748395A5F12C9831B2"/>
        <w:category>
          <w:name w:val="General"/>
          <w:gallery w:val="placeholder"/>
        </w:category>
        <w:types>
          <w:type w:val="bbPlcHdr"/>
        </w:types>
        <w:behaviors>
          <w:behavior w:val="content"/>
        </w:behaviors>
        <w:guid w:val="{A131DA35-70ED-4343-9D74-ACF824D02BE2}"/>
      </w:docPartPr>
      <w:docPartBody>
        <w:p w:rsidR="008567CB" w:rsidRDefault="00E45EB9" w:rsidP="00E45EB9">
          <w:pPr>
            <w:pStyle w:val="DC4105FAD23C45748395A5F12C9831B2"/>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14198A7FBA9A4D63A0072203BA797B49"/>
        <w:category>
          <w:name w:val="General"/>
          <w:gallery w:val="placeholder"/>
        </w:category>
        <w:types>
          <w:type w:val="bbPlcHdr"/>
        </w:types>
        <w:behaviors>
          <w:behavior w:val="content"/>
        </w:behaviors>
        <w:guid w:val="{003961ED-C673-4BFF-8E1B-F71F9C162F9E}"/>
      </w:docPartPr>
      <w:docPartBody>
        <w:p w:rsidR="008567CB" w:rsidRDefault="00E45EB9" w:rsidP="00E45EB9">
          <w:pPr>
            <w:pStyle w:val="14198A7FBA9A4D63A0072203BA797B49"/>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47DAA6CFBEE747AE90BAA35AB7B07EA7"/>
        <w:category>
          <w:name w:val="General"/>
          <w:gallery w:val="placeholder"/>
        </w:category>
        <w:types>
          <w:type w:val="bbPlcHdr"/>
        </w:types>
        <w:behaviors>
          <w:behavior w:val="content"/>
        </w:behaviors>
        <w:guid w:val="{BB250FE3-1FDC-4A28-B9C4-88FEB2EDA372}"/>
      </w:docPartPr>
      <w:docPartBody>
        <w:p w:rsidR="008567CB" w:rsidRDefault="009A1992" w:rsidP="009A1992">
          <w:pPr>
            <w:pStyle w:val="47DAA6CFBEE747AE90BAA35AB7B07EA7"/>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EC9CF6B166CA4699A814B96E40608C78"/>
        <w:category>
          <w:name w:val="General"/>
          <w:gallery w:val="placeholder"/>
        </w:category>
        <w:types>
          <w:type w:val="bbPlcHdr"/>
        </w:types>
        <w:behaviors>
          <w:behavior w:val="content"/>
        </w:behaviors>
        <w:guid w:val="{4A69D1B4-CFB6-45C9-9DC4-035065C0621F}"/>
      </w:docPartPr>
      <w:docPartBody>
        <w:p w:rsidR="008567CB" w:rsidRDefault="00E45EB9" w:rsidP="00E45EB9">
          <w:pPr>
            <w:pStyle w:val="EC9CF6B166CA4699A814B96E40608C78"/>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884D1B965EB6474B9D552ED7D680CCE5"/>
        <w:category>
          <w:name w:val="General"/>
          <w:gallery w:val="placeholder"/>
        </w:category>
        <w:types>
          <w:type w:val="bbPlcHdr"/>
        </w:types>
        <w:behaviors>
          <w:behavior w:val="content"/>
        </w:behaviors>
        <w:guid w:val="{96561E27-E34E-4492-BB15-414094BC77BE}"/>
      </w:docPartPr>
      <w:docPartBody>
        <w:p w:rsidR="008567CB" w:rsidRDefault="00E45EB9" w:rsidP="00E45EB9">
          <w:pPr>
            <w:pStyle w:val="884D1B965EB6474B9D552ED7D680CCE5"/>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7B772762083E40C1B09855ECCD430F18"/>
        <w:category>
          <w:name w:val="General"/>
          <w:gallery w:val="placeholder"/>
        </w:category>
        <w:types>
          <w:type w:val="bbPlcHdr"/>
        </w:types>
        <w:behaviors>
          <w:behavior w:val="content"/>
        </w:behaviors>
        <w:guid w:val="{386339BE-A4D5-4280-993E-E0A2450C259C}"/>
      </w:docPartPr>
      <w:docPartBody>
        <w:p w:rsidR="008567CB" w:rsidRDefault="009A1992" w:rsidP="009A1992">
          <w:pPr>
            <w:pStyle w:val="7B772762083E40C1B09855ECCD430F18"/>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B27F38C3E67342618E3CEF1E08222693"/>
        <w:category>
          <w:name w:val="General"/>
          <w:gallery w:val="placeholder"/>
        </w:category>
        <w:types>
          <w:type w:val="bbPlcHdr"/>
        </w:types>
        <w:behaviors>
          <w:behavior w:val="content"/>
        </w:behaviors>
        <w:guid w:val="{94420CFD-7D4B-43F5-A00A-B12089409E93}"/>
      </w:docPartPr>
      <w:docPartBody>
        <w:p w:rsidR="008567CB" w:rsidRDefault="00E45EB9" w:rsidP="00E45EB9">
          <w:pPr>
            <w:pStyle w:val="B27F38C3E67342618E3CEF1E08222693"/>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3F0C3BA1709047D6A32FDE92C3216A76"/>
        <w:category>
          <w:name w:val="General"/>
          <w:gallery w:val="placeholder"/>
        </w:category>
        <w:types>
          <w:type w:val="bbPlcHdr"/>
        </w:types>
        <w:behaviors>
          <w:behavior w:val="content"/>
        </w:behaviors>
        <w:guid w:val="{0CCA35F6-BD0E-4A92-A9BE-23E77D8A2562}"/>
      </w:docPartPr>
      <w:docPartBody>
        <w:p w:rsidR="008567CB" w:rsidRDefault="00E45EB9" w:rsidP="00E45EB9">
          <w:pPr>
            <w:pStyle w:val="3F0C3BA1709047D6A32FDE92C3216A76"/>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242BE291943D4DC9AD28CA0628F60BDD"/>
        <w:category>
          <w:name w:val="General"/>
          <w:gallery w:val="placeholder"/>
        </w:category>
        <w:types>
          <w:type w:val="bbPlcHdr"/>
        </w:types>
        <w:behaviors>
          <w:behavior w:val="content"/>
        </w:behaviors>
        <w:guid w:val="{F700F221-3019-4F77-BAEB-862225C6679C}"/>
      </w:docPartPr>
      <w:docPartBody>
        <w:p w:rsidR="008567CB" w:rsidRDefault="009A1992" w:rsidP="009A1992">
          <w:pPr>
            <w:pStyle w:val="242BE291943D4DC9AD28CA0628F60BDD"/>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64A4152302014C3398B3188DECA0D52B"/>
        <w:category>
          <w:name w:val="General"/>
          <w:gallery w:val="placeholder"/>
        </w:category>
        <w:types>
          <w:type w:val="bbPlcHdr"/>
        </w:types>
        <w:behaviors>
          <w:behavior w:val="content"/>
        </w:behaviors>
        <w:guid w:val="{B774B027-7A2C-44CC-9B24-6D3E15140D8D}"/>
      </w:docPartPr>
      <w:docPartBody>
        <w:p w:rsidR="008567CB" w:rsidRDefault="00E45EB9" w:rsidP="00E45EB9">
          <w:pPr>
            <w:pStyle w:val="64A4152302014C3398B3188DECA0D52B"/>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BCA905017B4643189626922968A5F5F1"/>
        <w:category>
          <w:name w:val="General"/>
          <w:gallery w:val="placeholder"/>
        </w:category>
        <w:types>
          <w:type w:val="bbPlcHdr"/>
        </w:types>
        <w:behaviors>
          <w:behavior w:val="content"/>
        </w:behaviors>
        <w:guid w:val="{F99EB0D2-0460-420F-8DA4-18713C79680D}"/>
      </w:docPartPr>
      <w:docPartBody>
        <w:p w:rsidR="008567CB" w:rsidRDefault="00E45EB9" w:rsidP="00E45EB9">
          <w:pPr>
            <w:pStyle w:val="BCA905017B4643189626922968A5F5F1"/>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3387A9DE3C5949B4B832DD905E8B92C1"/>
        <w:category>
          <w:name w:val="General"/>
          <w:gallery w:val="placeholder"/>
        </w:category>
        <w:types>
          <w:type w:val="bbPlcHdr"/>
        </w:types>
        <w:behaviors>
          <w:behavior w:val="content"/>
        </w:behaviors>
        <w:guid w:val="{920BFBB1-31B6-4826-9564-112AF8193B12}"/>
      </w:docPartPr>
      <w:docPartBody>
        <w:p w:rsidR="008567CB" w:rsidRDefault="009A1992" w:rsidP="009A1992">
          <w:pPr>
            <w:pStyle w:val="3387A9DE3C5949B4B832DD905E8B92C1"/>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0787A4ED12894BCBAD5F9E240373B44D"/>
        <w:category>
          <w:name w:val="General"/>
          <w:gallery w:val="placeholder"/>
        </w:category>
        <w:types>
          <w:type w:val="bbPlcHdr"/>
        </w:types>
        <w:behaviors>
          <w:behavior w:val="content"/>
        </w:behaviors>
        <w:guid w:val="{0A33F981-B426-40C7-86F1-0EC288DAFE9E}"/>
      </w:docPartPr>
      <w:docPartBody>
        <w:p w:rsidR="008567CB" w:rsidRDefault="00E45EB9" w:rsidP="00E45EB9">
          <w:pPr>
            <w:pStyle w:val="0787A4ED12894BCBAD5F9E240373B44D"/>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FC5D5F15505A4413ACF2E8CE807FD92C"/>
        <w:category>
          <w:name w:val="General"/>
          <w:gallery w:val="placeholder"/>
        </w:category>
        <w:types>
          <w:type w:val="bbPlcHdr"/>
        </w:types>
        <w:behaviors>
          <w:behavior w:val="content"/>
        </w:behaviors>
        <w:guid w:val="{3C68A4F2-ED01-4E5E-AC86-BF1CC436010B}"/>
      </w:docPartPr>
      <w:docPartBody>
        <w:p w:rsidR="008567CB" w:rsidRDefault="00E45EB9" w:rsidP="00E45EB9">
          <w:pPr>
            <w:pStyle w:val="FC5D5F15505A4413ACF2E8CE807FD92C"/>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B52CFCD1B4584D5C9ADB2CF986AFE794"/>
        <w:category>
          <w:name w:val="General"/>
          <w:gallery w:val="placeholder"/>
        </w:category>
        <w:types>
          <w:type w:val="bbPlcHdr"/>
        </w:types>
        <w:behaviors>
          <w:behavior w:val="content"/>
        </w:behaviors>
        <w:guid w:val="{A0C6AE24-1269-4C94-8E9F-118F30DBF2B7}"/>
      </w:docPartPr>
      <w:docPartBody>
        <w:p w:rsidR="008567CB" w:rsidRDefault="009A1992" w:rsidP="009A1992">
          <w:pPr>
            <w:pStyle w:val="B52CFCD1B4584D5C9ADB2CF986AFE794"/>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966EAEB030324281B0A27158FD0DBCB1"/>
        <w:category>
          <w:name w:val="General"/>
          <w:gallery w:val="placeholder"/>
        </w:category>
        <w:types>
          <w:type w:val="bbPlcHdr"/>
        </w:types>
        <w:behaviors>
          <w:behavior w:val="content"/>
        </w:behaviors>
        <w:guid w:val="{FF2BB5DE-5121-4E56-91F3-D569BCA0A7B2}"/>
      </w:docPartPr>
      <w:docPartBody>
        <w:p w:rsidR="008567CB" w:rsidRDefault="00E45EB9" w:rsidP="00E45EB9">
          <w:pPr>
            <w:pStyle w:val="966EAEB030324281B0A27158FD0DBCB1"/>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8E23BCB11F1D4CE1835131244177590A"/>
        <w:category>
          <w:name w:val="General"/>
          <w:gallery w:val="placeholder"/>
        </w:category>
        <w:types>
          <w:type w:val="bbPlcHdr"/>
        </w:types>
        <w:behaviors>
          <w:behavior w:val="content"/>
        </w:behaviors>
        <w:guid w:val="{4AC7664F-5B84-4537-8924-B13B96D6FF6A}"/>
      </w:docPartPr>
      <w:docPartBody>
        <w:p w:rsidR="008567CB" w:rsidRDefault="00E45EB9" w:rsidP="00E45EB9">
          <w:pPr>
            <w:pStyle w:val="8E23BCB11F1D4CE1835131244177590A"/>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73D77D9402184A708DB9FDDDFBE065B4"/>
        <w:category>
          <w:name w:val="General"/>
          <w:gallery w:val="placeholder"/>
        </w:category>
        <w:types>
          <w:type w:val="bbPlcHdr"/>
        </w:types>
        <w:behaviors>
          <w:behavior w:val="content"/>
        </w:behaviors>
        <w:guid w:val="{C701E9A9-7861-4EF9-860A-F8DF888B470F}"/>
      </w:docPartPr>
      <w:docPartBody>
        <w:p w:rsidR="008567CB" w:rsidRDefault="009A1992" w:rsidP="009A1992">
          <w:pPr>
            <w:pStyle w:val="73D77D9402184A708DB9FDDDFBE065B4"/>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242D18C6547F489A813FE029BE09EE8D"/>
        <w:category>
          <w:name w:val="General"/>
          <w:gallery w:val="placeholder"/>
        </w:category>
        <w:types>
          <w:type w:val="bbPlcHdr"/>
        </w:types>
        <w:behaviors>
          <w:behavior w:val="content"/>
        </w:behaviors>
        <w:guid w:val="{EAB20645-F016-481A-AA69-F79495A48C97}"/>
      </w:docPartPr>
      <w:docPartBody>
        <w:p w:rsidR="008567CB" w:rsidRDefault="00E45EB9" w:rsidP="00E45EB9">
          <w:pPr>
            <w:pStyle w:val="242D18C6547F489A813FE029BE09EE8D"/>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AE4269A1542943E5AF7EE29D3592A520"/>
        <w:category>
          <w:name w:val="General"/>
          <w:gallery w:val="placeholder"/>
        </w:category>
        <w:types>
          <w:type w:val="bbPlcHdr"/>
        </w:types>
        <w:behaviors>
          <w:behavior w:val="content"/>
        </w:behaviors>
        <w:guid w:val="{F3B68367-EB53-4266-A307-DA6A435E8CD5}"/>
      </w:docPartPr>
      <w:docPartBody>
        <w:p w:rsidR="008567CB" w:rsidRDefault="00E45EB9" w:rsidP="00E45EB9">
          <w:pPr>
            <w:pStyle w:val="AE4269A1542943E5AF7EE29D3592A520"/>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CD04D955D8D048C58A1C356630DB3E38"/>
        <w:category>
          <w:name w:val="General"/>
          <w:gallery w:val="placeholder"/>
        </w:category>
        <w:types>
          <w:type w:val="bbPlcHdr"/>
        </w:types>
        <w:behaviors>
          <w:behavior w:val="content"/>
        </w:behaviors>
        <w:guid w:val="{7DAD6689-A7F9-458A-AAB0-96985F5BF436}"/>
      </w:docPartPr>
      <w:docPartBody>
        <w:p w:rsidR="008567CB" w:rsidRDefault="009A1992" w:rsidP="009A1992">
          <w:pPr>
            <w:pStyle w:val="CD04D955D8D048C58A1C356630DB3E38"/>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1953C085949745A3BF49859A173B2466"/>
        <w:category>
          <w:name w:val="General"/>
          <w:gallery w:val="placeholder"/>
        </w:category>
        <w:types>
          <w:type w:val="bbPlcHdr"/>
        </w:types>
        <w:behaviors>
          <w:behavior w:val="content"/>
        </w:behaviors>
        <w:guid w:val="{BA2FEAC5-D793-4D36-BA56-C7769455FBF2}"/>
      </w:docPartPr>
      <w:docPartBody>
        <w:p w:rsidR="008567CB" w:rsidRDefault="00E45EB9" w:rsidP="00E45EB9">
          <w:pPr>
            <w:pStyle w:val="1953C085949745A3BF49859A173B2466"/>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2E7BB516099E4EF3BF63548E580516DF"/>
        <w:category>
          <w:name w:val="General"/>
          <w:gallery w:val="placeholder"/>
        </w:category>
        <w:types>
          <w:type w:val="bbPlcHdr"/>
        </w:types>
        <w:behaviors>
          <w:behavior w:val="content"/>
        </w:behaviors>
        <w:guid w:val="{108C1887-7EED-4DB3-8E71-532F82CFC834}"/>
      </w:docPartPr>
      <w:docPartBody>
        <w:p w:rsidR="008567CB" w:rsidRDefault="00E45EB9" w:rsidP="00E45EB9">
          <w:pPr>
            <w:pStyle w:val="2E7BB516099E4EF3BF63548E580516DF"/>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AF5CEEEBCCC84A5199EAEF4E4F486D40"/>
        <w:category>
          <w:name w:val="General"/>
          <w:gallery w:val="placeholder"/>
        </w:category>
        <w:types>
          <w:type w:val="bbPlcHdr"/>
        </w:types>
        <w:behaviors>
          <w:behavior w:val="content"/>
        </w:behaviors>
        <w:guid w:val="{F4453A87-50F2-4C5C-B34C-35DCE3E1B3C6}"/>
      </w:docPartPr>
      <w:docPartBody>
        <w:p w:rsidR="008567CB" w:rsidRDefault="009A1992" w:rsidP="009A1992">
          <w:pPr>
            <w:pStyle w:val="AF5CEEEBCCC84A5199EAEF4E4F486D40"/>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30652E825BBE48B488F54BC8EE4B1189"/>
        <w:category>
          <w:name w:val="General"/>
          <w:gallery w:val="placeholder"/>
        </w:category>
        <w:types>
          <w:type w:val="bbPlcHdr"/>
        </w:types>
        <w:behaviors>
          <w:behavior w:val="content"/>
        </w:behaviors>
        <w:guid w:val="{B6518E42-052C-4172-AF2F-1D059ADE77E4}"/>
      </w:docPartPr>
      <w:docPartBody>
        <w:p w:rsidR="008567CB" w:rsidRDefault="00E45EB9" w:rsidP="00E45EB9">
          <w:pPr>
            <w:pStyle w:val="30652E825BBE48B488F54BC8EE4B1189"/>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B26CF17E2ABD49B193D9027401BB1FAE"/>
        <w:category>
          <w:name w:val="General"/>
          <w:gallery w:val="placeholder"/>
        </w:category>
        <w:types>
          <w:type w:val="bbPlcHdr"/>
        </w:types>
        <w:behaviors>
          <w:behavior w:val="content"/>
        </w:behaviors>
        <w:guid w:val="{9E1414DA-2E47-4757-BD6B-E2B48709148D}"/>
      </w:docPartPr>
      <w:docPartBody>
        <w:p w:rsidR="008567CB" w:rsidRDefault="00E45EB9" w:rsidP="00E45EB9">
          <w:pPr>
            <w:pStyle w:val="B26CF17E2ABD49B193D9027401BB1FAE"/>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CDC08590BC574A359ED82CC040C82379"/>
        <w:category>
          <w:name w:val="General"/>
          <w:gallery w:val="placeholder"/>
        </w:category>
        <w:types>
          <w:type w:val="bbPlcHdr"/>
        </w:types>
        <w:behaviors>
          <w:behavior w:val="content"/>
        </w:behaviors>
        <w:guid w:val="{483993BF-BF07-4C91-9759-81FBCFB74277}"/>
      </w:docPartPr>
      <w:docPartBody>
        <w:p w:rsidR="008567CB" w:rsidRDefault="009A1992" w:rsidP="009A1992">
          <w:pPr>
            <w:pStyle w:val="CDC08590BC574A359ED82CC040C82379"/>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A3AA0970A4A345588B0DEE5B6DDDA80D"/>
        <w:category>
          <w:name w:val="General"/>
          <w:gallery w:val="placeholder"/>
        </w:category>
        <w:types>
          <w:type w:val="bbPlcHdr"/>
        </w:types>
        <w:behaviors>
          <w:behavior w:val="content"/>
        </w:behaviors>
        <w:guid w:val="{7B6E43F0-8FD2-4674-B820-2E9299FF7C31}"/>
      </w:docPartPr>
      <w:docPartBody>
        <w:p w:rsidR="008567CB" w:rsidRDefault="00E45EB9" w:rsidP="00E45EB9">
          <w:pPr>
            <w:pStyle w:val="A3AA0970A4A345588B0DEE5B6DDDA80D"/>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1A5E89AFED154C6EBDC5563267AF9851"/>
        <w:category>
          <w:name w:val="General"/>
          <w:gallery w:val="placeholder"/>
        </w:category>
        <w:types>
          <w:type w:val="bbPlcHdr"/>
        </w:types>
        <w:behaviors>
          <w:behavior w:val="content"/>
        </w:behaviors>
        <w:guid w:val="{A312A41A-4999-4596-B8EA-EDA00A3397C1}"/>
      </w:docPartPr>
      <w:docPartBody>
        <w:p w:rsidR="008567CB" w:rsidRDefault="00E45EB9" w:rsidP="00E45EB9">
          <w:pPr>
            <w:pStyle w:val="1A5E89AFED154C6EBDC5563267AF9851"/>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B619F89DAA0D43FF8FCBB46B0C710BD8"/>
        <w:category>
          <w:name w:val="General"/>
          <w:gallery w:val="placeholder"/>
        </w:category>
        <w:types>
          <w:type w:val="bbPlcHdr"/>
        </w:types>
        <w:behaviors>
          <w:behavior w:val="content"/>
        </w:behaviors>
        <w:guid w:val="{27A08AFB-607A-4A9E-B7D8-B8E590B65D2A}"/>
      </w:docPartPr>
      <w:docPartBody>
        <w:p w:rsidR="008567CB" w:rsidRDefault="009A1992" w:rsidP="009A1992">
          <w:pPr>
            <w:pStyle w:val="B619F89DAA0D43FF8FCBB46B0C710BD8"/>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3CE278B9E1B3451F9050C5B1DE90A267"/>
        <w:category>
          <w:name w:val="General"/>
          <w:gallery w:val="placeholder"/>
        </w:category>
        <w:types>
          <w:type w:val="bbPlcHdr"/>
        </w:types>
        <w:behaviors>
          <w:behavior w:val="content"/>
        </w:behaviors>
        <w:guid w:val="{5A1FD9F2-49D6-4816-9E03-7BB7A0A02A69}"/>
      </w:docPartPr>
      <w:docPartBody>
        <w:p w:rsidR="008567CB" w:rsidRDefault="00E45EB9" w:rsidP="00E45EB9">
          <w:pPr>
            <w:pStyle w:val="3CE278B9E1B3451F9050C5B1DE90A267"/>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356B98A43CB34324AE7E873D504545B9"/>
        <w:category>
          <w:name w:val="General"/>
          <w:gallery w:val="placeholder"/>
        </w:category>
        <w:types>
          <w:type w:val="bbPlcHdr"/>
        </w:types>
        <w:behaviors>
          <w:behavior w:val="content"/>
        </w:behaviors>
        <w:guid w:val="{DF61842A-0836-4F30-A0B1-04B647A26A76}"/>
      </w:docPartPr>
      <w:docPartBody>
        <w:p w:rsidR="008567CB" w:rsidRDefault="00E45EB9" w:rsidP="00E45EB9">
          <w:pPr>
            <w:pStyle w:val="356B98A43CB34324AE7E873D504545B9"/>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3A7240B9229549108B9AACB91799CBFD"/>
        <w:category>
          <w:name w:val="General"/>
          <w:gallery w:val="placeholder"/>
        </w:category>
        <w:types>
          <w:type w:val="bbPlcHdr"/>
        </w:types>
        <w:behaviors>
          <w:behavior w:val="content"/>
        </w:behaviors>
        <w:guid w:val="{21D99F70-202F-4B45-B5AE-FBBED826AEA6}"/>
      </w:docPartPr>
      <w:docPartBody>
        <w:p w:rsidR="008567CB" w:rsidRDefault="009A1992" w:rsidP="009A1992">
          <w:pPr>
            <w:pStyle w:val="3A7240B9229549108B9AACB91799CBFD"/>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36F0C23E07554CCE8427FEC9857964D5"/>
        <w:category>
          <w:name w:val="General"/>
          <w:gallery w:val="placeholder"/>
        </w:category>
        <w:types>
          <w:type w:val="bbPlcHdr"/>
        </w:types>
        <w:behaviors>
          <w:behavior w:val="content"/>
        </w:behaviors>
        <w:guid w:val="{C2C30C48-6292-4463-81EE-DE86633E868E}"/>
      </w:docPartPr>
      <w:docPartBody>
        <w:p w:rsidR="008567CB" w:rsidRDefault="00E45EB9" w:rsidP="00E45EB9">
          <w:pPr>
            <w:pStyle w:val="36F0C23E07554CCE8427FEC9857964D5"/>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B45329A43B2B432DA5008D21CE571A9B"/>
        <w:category>
          <w:name w:val="General"/>
          <w:gallery w:val="placeholder"/>
        </w:category>
        <w:types>
          <w:type w:val="bbPlcHdr"/>
        </w:types>
        <w:behaviors>
          <w:behavior w:val="content"/>
        </w:behaviors>
        <w:guid w:val="{5D157D21-83C6-4D9D-A3AC-19B4A5DBC1AC}"/>
      </w:docPartPr>
      <w:docPartBody>
        <w:p w:rsidR="008567CB" w:rsidRDefault="00E45EB9" w:rsidP="00E45EB9">
          <w:pPr>
            <w:pStyle w:val="B45329A43B2B432DA5008D21CE571A9B"/>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26E8674D23B7452386F2BA56C336C991"/>
        <w:category>
          <w:name w:val="General"/>
          <w:gallery w:val="placeholder"/>
        </w:category>
        <w:types>
          <w:type w:val="bbPlcHdr"/>
        </w:types>
        <w:behaviors>
          <w:behavior w:val="content"/>
        </w:behaviors>
        <w:guid w:val="{2F61A1C9-FE2F-4142-925D-3B6DE632CA5F}"/>
      </w:docPartPr>
      <w:docPartBody>
        <w:p w:rsidR="008567CB" w:rsidRDefault="009A1992" w:rsidP="009A1992">
          <w:pPr>
            <w:pStyle w:val="26E8674D23B7452386F2BA56C336C991"/>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96D00FB1EBD94C30ADAD06ECDBBB93B7"/>
        <w:category>
          <w:name w:val="General"/>
          <w:gallery w:val="placeholder"/>
        </w:category>
        <w:types>
          <w:type w:val="bbPlcHdr"/>
        </w:types>
        <w:behaviors>
          <w:behavior w:val="content"/>
        </w:behaviors>
        <w:guid w:val="{50AF8C62-36F5-4317-AEB0-73143CE08E80}"/>
      </w:docPartPr>
      <w:docPartBody>
        <w:p w:rsidR="008567CB" w:rsidRDefault="00E45EB9" w:rsidP="00E45EB9">
          <w:pPr>
            <w:pStyle w:val="96D00FB1EBD94C30ADAD06ECDBBB93B7"/>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98C18348B03747759CCD77AE3B63AB0C"/>
        <w:category>
          <w:name w:val="General"/>
          <w:gallery w:val="placeholder"/>
        </w:category>
        <w:types>
          <w:type w:val="bbPlcHdr"/>
        </w:types>
        <w:behaviors>
          <w:behavior w:val="content"/>
        </w:behaviors>
        <w:guid w:val="{352E3C56-B5E6-4675-96F7-8F5B4736D9CD}"/>
      </w:docPartPr>
      <w:docPartBody>
        <w:p w:rsidR="008567CB" w:rsidRDefault="00E45EB9" w:rsidP="00E45EB9">
          <w:pPr>
            <w:pStyle w:val="98C18348B03747759CCD77AE3B63AB0C"/>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6FADC316CA37491C98A09D1F866AB037"/>
        <w:category>
          <w:name w:val="General"/>
          <w:gallery w:val="placeholder"/>
        </w:category>
        <w:types>
          <w:type w:val="bbPlcHdr"/>
        </w:types>
        <w:behaviors>
          <w:behavior w:val="content"/>
        </w:behaviors>
        <w:guid w:val="{BB4DDA56-1A44-4A99-820B-4FB141F8F801}"/>
      </w:docPartPr>
      <w:docPartBody>
        <w:p w:rsidR="008567CB" w:rsidRDefault="009A1992" w:rsidP="009A1992">
          <w:pPr>
            <w:pStyle w:val="6FADC316CA37491C98A09D1F866AB037"/>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F801B5A996CC49C088D30A3B69B995C4"/>
        <w:category>
          <w:name w:val="General"/>
          <w:gallery w:val="placeholder"/>
        </w:category>
        <w:types>
          <w:type w:val="bbPlcHdr"/>
        </w:types>
        <w:behaviors>
          <w:behavior w:val="content"/>
        </w:behaviors>
        <w:guid w:val="{78723590-8470-4663-BF9D-29471B7FA5FC}"/>
      </w:docPartPr>
      <w:docPartBody>
        <w:p w:rsidR="008567CB" w:rsidRDefault="00E45EB9" w:rsidP="00E45EB9">
          <w:pPr>
            <w:pStyle w:val="F801B5A996CC49C088D30A3B69B995C4"/>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F30D9B3FA519496B87D56FD71ED1D888"/>
        <w:category>
          <w:name w:val="General"/>
          <w:gallery w:val="placeholder"/>
        </w:category>
        <w:types>
          <w:type w:val="bbPlcHdr"/>
        </w:types>
        <w:behaviors>
          <w:behavior w:val="content"/>
        </w:behaviors>
        <w:guid w:val="{51783C59-E4B9-4266-965A-477205211EEF}"/>
      </w:docPartPr>
      <w:docPartBody>
        <w:p w:rsidR="008567CB" w:rsidRDefault="00E45EB9" w:rsidP="00E45EB9">
          <w:pPr>
            <w:pStyle w:val="F30D9B3FA519496B87D56FD71ED1D888"/>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B7BAEEA93F354C0F9ADA70B1CE3D7EF3"/>
        <w:category>
          <w:name w:val="General"/>
          <w:gallery w:val="placeholder"/>
        </w:category>
        <w:types>
          <w:type w:val="bbPlcHdr"/>
        </w:types>
        <w:behaviors>
          <w:behavior w:val="content"/>
        </w:behaviors>
        <w:guid w:val="{3536A255-FEBE-4AF6-A27A-8A08B23D5DA7}"/>
      </w:docPartPr>
      <w:docPartBody>
        <w:p w:rsidR="008567CB" w:rsidRDefault="009A1992" w:rsidP="009A1992">
          <w:pPr>
            <w:pStyle w:val="B7BAEEA93F354C0F9ADA70B1CE3D7EF3"/>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9E9374835D8149CB8055288237CD4459"/>
        <w:category>
          <w:name w:val="General"/>
          <w:gallery w:val="placeholder"/>
        </w:category>
        <w:types>
          <w:type w:val="bbPlcHdr"/>
        </w:types>
        <w:behaviors>
          <w:behavior w:val="content"/>
        </w:behaviors>
        <w:guid w:val="{1A716D4E-0B76-4226-B3D4-9DCE53C31FF3}"/>
      </w:docPartPr>
      <w:docPartBody>
        <w:p w:rsidR="008567CB" w:rsidRDefault="00E45EB9" w:rsidP="00E45EB9">
          <w:pPr>
            <w:pStyle w:val="9E9374835D8149CB8055288237CD4459"/>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01E067CEE6D5427A985345F71747AC4C"/>
        <w:category>
          <w:name w:val="General"/>
          <w:gallery w:val="placeholder"/>
        </w:category>
        <w:types>
          <w:type w:val="bbPlcHdr"/>
        </w:types>
        <w:behaviors>
          <w:behavior w:val="content"/>
        </w:behaviors>
        <w:guid w:val="{32092B37-BC83-45BE-838C-EFD05BC76966}"/>
      </w:docPartPr>
      <w:docPartBody>
        <w:p w:rsidR="008567CB" w:rsidRDefault="00E45EB9" w:rsidP="00E45EB9">
          <w:pPr>
            <w:pStyle w:val="01E067CEE6D5427A985345F71747AC4C"/>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271178BB99624F6D8BEC891642F48D10"/>
        <w:category>
          <w:name w:val="General"/>
          <w:gallery w:val="placeholder"/>
        </w:category>
        <w:types>
          <w:type w:val="bbPlcHdr"/>
        </w:types>
        <w:behaviors>
          <w:behavior w:val="content"/>
        </w:behaviors>
        <w:guid w:val="{32A1A694-B4FE-4C82-A36C-5CDBB3E95B25}"/>
      </w:docPartPr>
      <w:docPartBody>
        <w:p w:rsidR="008567CB" w:rsidRDefault="009A1992" w:rsidP="009A1992">
          <w:pPr>
            <w:pStyle w:val="271178BB99624F6D8BEC891642F48D10"/>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297F7DB2E30A43FBA9BB4EF9A7CDDF89"/>
        <w:category>
          <w:name w:val="General"/>
          <w:gallery w:val="placeholder"/>
        </w:category>
        <w:types>
          <w:type w:val="bbPlcHdr"/>
        </w:types>
        <w:behaviors>
          <w:behavior w:val="content"/>
        </w:behaviors>
        <w:guid w:val="{A091433E-8A95-4B99-B9DB-2B7ED0E8A543}"/>
      </w:docPartPr>
      <w:docPartBody>
        <w:p w:rsidR="008567CB" w:rsidRDefault="00E45EB9" w:rsidP="00E45EB9">
          <w:pPr>
            <w:pStyle w:val="297F7DB2E30A43FBA9BB4EF9A7CDDF89"/>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42C0B6C5D58347F7B60E74F91DA41B54"/>
        <w:category>
          <w:name w:val="General"/>
          <w:gallery w:val="placeholder"/>
        </w:category>
        <w:types>
          <w:type w:val="bbPlcHdr"/>
        </w:types>
        <w:behaviors>
          <w:behavior w:val="content"/>
        </w:behaviors>
        <w:guid w:val="{6837EDA9-A4CC-4B24-B63E-3E4AD350DC43}"/>
      </w:docPartPr>
      <w:docPartBody>
        <w:p w:rsidR="008567CB" w:rsidRDefault="00E45EB9" w:rsidP="00E45EB9">
          <w:pPr>
            <w:pStyle w:val="42C0B6C5D58347F7B60E74F91DA41B54"/>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2988658B61B741AB85862A367BDFE372"/>
        <w:category>
          <w:name w:val="General"/>
          <w:gallery w:val="placeholder"/>
        </w:category>
        <w:types>
          <w:type w:val="bbPlcHdr"/>
        </w:types>
        <w:behaviors>
          <w:behavior w:val="content"/>
        </w:behaviors>
        <w:guid w:val="{F65415E3-6730-46F7-8E0E-19C1FA6DDACC}"/>
      </w:docPartPr>
      <w:docPartBody>
        <w:p w:rsidR="008567CB" w:rsidRDefault="009A1992" w:rsidP="009A1992">
          <w:pPr>
            <w:pStyle w:val="2988658B61B741AB85862A367BDFE372"/>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A52E14160B71459CB7EC970046D2AB48"/>
        <w:category>
          <w:name w:val="General"/>
          <w:gallery w:val="placeholder"/>
        </w:category>
        <w:types>
          <w:type w:val="bbPlcHdr"/>
        </w:types>
        <w:behaviors>
          <w:behavior w:val="content"/>
        </w:behaviors>
        <w:guid w:val="{037F340F-E3F0-4DCE-8689-DAE1A86DA1FE}"/>
      </w:docPartPr>
      <w:docPartBody>
        <w:p w:rsidR="008567CB" w:rsidRDefault="00E45EB9" w:rsidP="00E45EB9">
          <w:pPr>
            <w:pStyle w:val="A52E14160B71459CB7EC970046D2AB48"/>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A7D0A457C4AB4E9494C7960467BC2297"/>
        <w:category>
          <w:name w:val="General"/>
          <w:gallery w:val="placeholder"/>
        </w:category>
        <w:types>
          <w:type w:val="bbPlcHdr"/>
        </w:types>
        <w:behaviors>
          <w:behavior w:val="content"/>
        </w:behaviors>
        <w:guid w:val="{E34C30C0-F079-4517-9BCD-022897F5F3A7}"/>
      </w:docPartPr>
      <w:docPartBody>
        <w:p w:rsidR="008567CB" w:rsidRDefault="00E45EB9" w:rsidP="00E45EB9">
          <w:pPr>
            <w:pStyle w:val="A7D0A457C4AB4E9494C7960467BC2297"/>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74D721D51E7C42C0BC652F67FEE2DAB3"/>
        <w:category>
          <w:name w:val="General"/>
          <w:gallery w:val="placeholder"/>
        </w:category>
        <w:types>
          <w:type w:val="bbPlcHdr"/>
        </w:types>
        <w:behaviors>
          <w:behavior w:val="content"/>
        </w:behaviors>
        <w:guid w:val="{54B98779-0E4E-4A85-94F1-98E9D48C2190}"/>
      </w:docPartPr>
      <w:docPartBody>
        <w:p w:rsidR="008567CB" w:rsidRDefault="009A1992" w:rsidP="009A1992">
          <w:pPr>
            <w:pStyle w:val="74D721D51E7C42C0BC652F67FEE2DAB3"/>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A567CC1E7F934E5B8378F038B4B9C100"/>
        <w:category>
          <w:name w:val="General"/>
          <w:gallery w:val="placeholder"/>
        </w:category>
        <w:types>
          <w:type w:val="bbPlcHdr"/>
        </w:types>
        <w:behaviors>
          <w:behavior w:val="content"/>
        </w:behaviors>
        <w:guid w:val="{76542913-22B4-41D6-9535-20033B609B30}"/>
      </w:docPartPr>
      <w:docPartBody>
        <w:p w:rsidR="008567CB" w:rsidRDefault="00E45EB9" w:rsidP="00E45EB9">
          <w:pPr>
            <w:pStyle w:val="A567CC1E7F934E5B8378F038B4B9C100"/>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6458F43E42714EF7913F96361CFCA240"/>
        <w:category>
          <w:name w:val="General"/>
          <w:gallery w:val="placeholder"/>
        </w:category>
        <w:types>
          <w:type w:val="bbPlcHdr"/>
        </w:types>
        <w:behaviors>
          <w:behavior w:val="content"/>
        </w:behaviors>
        <w:guid w:val="{6A5C8C65-E5D7-4856-B42D-10524EBEA406}"/>
      </w:docPartPr>
      <w:docPartBody>
        <w:p w:rsidR="008567CB" w:rsidRDefault="00E45EB9" w:rsidP="00E45EB9">
          <w:pPr>
            <w:pStyle w:val="6458F43E42714EF7913F96361CFCA240"/>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D56AFA5CE31B441B8BEFE121401403DD"/>
        <w:category>
          <w:name w:val="General"/>
          <w:gallery w:val="placeholder"/>
        </w:category>
        <w:types>
          <w:type w:val="bbPlcHdr"/>
        </w:types>
        <w:behaviors>
          <w:behavior w:val="content"/>
        </w:behaviors>
        <w:guid w:val="{07C36FAC-C21C-41B6-A117-3D171ACCFEE4}"/>
      </w:docPartPr>
      <w:docPartBody>
        <w:p w:rsidR="008567CB" w:rsidRDefault="009A1992" w:rsidP="009A1992">
          <w:pPr>
            <w:pStyle w:val="D56AFA5CE31B441B8BEFE121401403DD"/>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CCC0FAC27BCD4A458DD48762DBF8A737"/>
        <w:category>
          <w:name w:val="General"/>
          <w:gallery w:val="placeholder"/>
        </w:category>
        <w:types>
          <w:type w:val="bbPlcHdr"/>
        </w:types>
        <w:behaviors>
          <w:behavior w:val="content"/>
        </w:behaviors>
        <w:guid w:val="{C6712FF7-FC3A-41CA-ABC1-B2776B80DA43}"/>
      </w:docPartPr>
      <w:docPartBody>
        <w:p w:rsidR="008567CB" w:rsidRDefault="00E45EB9" w:rsidP="00E45EB9">
          <w:pPr>
            <w:pStyle w:val="CCC0FAC27BCD4A458DD48762DBF8A737"/>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461A91A416AB4B71AB86B7F630EDDEDA"/>
        <w:category>
          <w:name w:val="General"/>
          <w:gallery w:val="placeholder"/>
        </w:category>
        <w:types>
          <w:type w:val="bbPlcHdr"/>
        </w:types>
        <w:behaviors>
          <w:behavior w:val="content"/>
        </w:behaviors>
        <w:guid w:val="{D6D23B36-7BF8-4080-A9ED-804375540367}"/>
      </w:docPartPr>
      <w:docPartBody>
        <w:p w:rsidR="008567CB" w:rsidRDefault="00E45EB9" w:rsidP="00E45EB9">
          <w:pPr>
            <w:pStyle w:val="461A91A416AB4B71AB86B7F630EDDEDA"/>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5C2D622A8C324D4A8DCE71E744BEC5A4"/>
        <w:category>
          <w:name w:val="General"/>
          <w:gallery w:val="placeholder"/>
        </w:category>
        <w:types>
          <w:type w:val="bbPlcHdr"/>
        </w:types>
        <w:behaviors>
          <w:behavior w:val="content"/>
        </w:behaviors>
        <w:guid w:val="{5B07C394-371D-4B90-BAE2-81C6AB280E7A}"/>
      </w:docPartPr>
      <w:docPartBody>
        <w:p w:rsidR="008567CB" w:rsidRDefault="009A1992" w:rsidP="009A1992">
          <w:pPr>
            <w:pStyle w:val="5C2D622A8C324D4A8DCE71E744BEC5A4"/>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035023B7CEA34F85BB0092FB0A25FC3B"/>
        <w:category>
          <w:name w:val="General"/>
          <w:gallery w:val="placeholder"/>
        </w:category>
        <w:types>
          <w:type w:val="bbPlcHdr"/>
        </w:types>
        <w:behaviors>
          <w:behavior w:val="content"/>
        </w:behaviors>
        <w:guid w:val="{A5C9D7B9-A2CA-4547-99C1-E0EFC44FFA01}"/>
      </w:docPartPr>
      <w:docPartBody>
        <w:p w:rsidR="008567CB" w:rsidRDefault="00E45EB9" w:rsidP="00E45EB9">
          <w:pPr>
            <w:pStyle w:val="035023B7CEA34F85BB0092FB0A25FC3B"/>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DBD824825F5B4C1B92D65BDC2D6783FA"/>
        <w:category>
          <w:name w:val="General"/>
          <w:gallery w:val="placeholder"/>
        </w:category>
        <w:types>
          <w:type w:val="bbPlcHdr"/>
        </w:types>
        <w:behaviors>
          <w:behavior w:val="content"/>
        </w:behaviors>
        <w:guid w:val="{41B9E2C8-9FF5-4A20-9119-D7ECF5DD54E7}"/>
      </w:docPartPr>
      <w:docPartBody>
        <w:p w:rsidR="008567CB" w:rsidRDefault="00E45EB9" w:rsidP="00E45EB9">
          <w:pPr>
            <w:pStyle w:val="DBD824825F5B4C1B92D65BDC2D6783FA"/>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7AD35EDA8F7F4917AF60B4F48AAA6EFA"/>
        <w:category>
          <w:name w:val="General"/>
          <w:gallery w:val="placeholder"/>
        </w:category>
        <w:types>
          <w:type w:val="bbPlcHdr"/>
        </w:types>
        <w:behaviors>
          <w:behavior w:val="content"/>
        </w:behaviors>
        <w:guid w:val="{433A39F4-B5E0-4068-9629-9C0DA512282C}"/>
      </w:docPartPr>
      <w:docPartBody>
        <w:p w:rsidR="008567CB" w:rsidRDefault="009A1992" w:rsidP="009A1992">
          <w:pPr>
            <w:pStyle w:val="7AD35EDA8F7F4917AF60B4F48AAA6EFA"/>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792F5B04445744FBBD6EDCB90B364011"/>
        <w:category>
          <w:name w:val="General"/>
          <w:gallery w:val="placeholder"/>
        </w:category>
        <w:types>
          <w:type w:val="bbPlcHdr"/>
        </w:types>
        <w:behaviors>
          <w:behavior w:val="content"/>
        </w:behaviors>
        <w:guid w:val="{C406784B-DD7D-4142-9CFC-0EAF70ACC4E9}"/>
      </w:docPartPr>
      <w:docPartBody>
        <w:p w:rsidR="008567CB" w:rsidRDefault="00E45EB9" w:rsidP="00E45EB9">
          <w:pPr>
            <w:pStyle w:val="792F5B04445744FBBD6EDCB90B364011"/>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DE2A008B8FED4D5EBB10465AB1495CC5"/>
        <w:category>
          <w:name w:val="General"/>
          <w:gallery w:val="placeholder"/>
        </w:category>
        <w:types>
          <w:type w:val="bbPlcHdr"/>
        </w:types>
        <w:behaviors>
          <w:behavior w:val="content"/>
        </w:behaviors>
        <w:guid w:val="{D2991A36-94AF-4832-AFDA-E4AFD80DEEBA}"/>
      </w:docPartPr>
      <w:docPartBody>
        <w:p w:rsidR="008567CB" w:rsidRDefault="00E45EB9" w:rsidP="00E45EB9">
          <w:pPr>
            <w:pStyle w:val="DE2A008B8FED4D5EBB10465AB1495CC5"/>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6826F6A1134F4A70B912AC685D5DE6F3"/>
        <w:category>
          <w:name w:val="General"/>
          <w:gallery w:val="placeholder"/>
        </w:category>
        <w:types>
          <w:type w:val="bbPlcHdr"/>
        </w:types>
        <w:behaviors>
          <w:behavior w:val="content"/>
        </w:behaviors>
        <w:guid w:val="{FADD7804-756A-484F-8ADE-0A4B98FFA8F4}"/>
      </w:docPartPr>
      <w:docPartBody>
        <w:p w:rsidR="008567CB" w:rsidRDefault="009A1992" w:rsidP="009A1992">
          <w:pPr>
            <w:pStyle w:val="6826F6A1134F4A70B912AC685D5DE6F3"/>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57FCC3EAAA0244CBBCFC8513B832AAC5"/>
        <w:category>
          <w:name w:val="General"/>
          <w:gallery w:val="placeholder"/>
        </w:category>
        <w:types>
          <w:type w:val="bbPlcHdr"/>
        </w:types>
        <w:behaviors>
          <w:behavior w:val="content"/>
        </w:behaviors>
        <w:guid w:val="{50D3BCA8-899B-42A1-A29B-B9D00AC4490A}"/>
      </w:docPartPr>
      <w:docPartBody>
        <w:p w:rsidR="008567CB" w:rsidRDefault="00E45EB9" w:rsidP="00E45EB9">
          <w:pPr>
            <w:pStyle w:val="57FCC3EAAA0244CBBCFC8513B832AAC5"/>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7E5C1B611F434EF1866A59DD2D51A336"/>
        <w:category>
          <w:name w:val="General"/>
          <w:gallery w:val="placeholder"/>
        </w:category>
        <w:types>
          <w:type w:val="bbPlcHdr"/>
        </w:types>
        <w:behaviors>
          <w:behavior w:val="content"/>
        </w:behaviors>
        <w:guid w:val="{178DF93C-AB29-4443-9ED1-D474FFD90391}"/>
      </w:docPartPr>
      <w:docPartBody>
        <w:p w:rsidR="008567CB" w:rsidRDefault="00E45EB9" w:rsidP="00E45EB9">
          <w:pPr>
            <w:pStyle w:val="7E5C1B611F434EF1866A59DD2D51A336"/>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73504A9D928F40838DD949F2308B2FEB"/>
        <w:category>
          <w:name w:val="General"/>
          <w:gallery w:val="placeholder"/>
        </w:category>
        <w:types>
          <w:type w:val="bbPlcHdr"/>
        </w:types>
        <w:behaviors>
          <w:behavior w:val="content"/>
        </w:behaviors>
        <w:guid w:val="{2DC7BE60-EFF6-4F3A-9053-9567B55BBC9C}"/>
      </w:docPartPr>
      <w:docPartBody>
        <w:p w:rsidR="008567CB" w:rsidRDefault="009A1992" w:rsidP="009A1992">
          <w:pPr>
            <w:pStyle w:val="73504A9D928F40838DD949F2308B2FEB"/>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27D6F60A50C0464A896B6511B7EFCC6A"/>
        <w:category>
          <w:name w:val="General"/>
          <w:gallery w:val="placeholder"/>
        </w:category>
        <w:types>
          <w:type w:val="bbPlcHdr"/>
        </w:types>
        <w:behaviors>
          <w:behavior w:val="content"/>
        </w:behaviors>
        <w:guid w:val="{A376F2A8-6ADE-49EF-B554-F61673101E42}"/>
      </w:docPartPr>
      <w:docPartBody>
        <w:p w:rsidR="008567CB" w:rsidRDefault="00E45EB9" w:rsidP="00E45EB9">
          <w:pPr>
            <w:pStyle w:val="27D6F60A50C0464A896B6511B7EFCC6A"/>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3ECF92D2827F4178BD04D0F04F5454BB"/>
        <w:category>
          <w:name w:val="General"/>
          <w:gallery w:val="placeholder"/>
        </w:category>
        <w:types>
          <w:type w:val="bbPlcHdr"/>
        </w:types>
        <w:behaviors>
          <w:behavior w:val="content"/>
        </w:behaviors>
        <w:guid w:val="{15731D2B-8B4F-4CA1-8F7F-80839062DC19}"/>
      </w:docPartPr>
      <w:docPartBody>
        <w:p w:rsidR="008567CB" w:rsidRDefault="00E45EB9" w:rsidP="00E45EB9">
          <w:pPr>
            <w:pStyle w:val="3ECF92D2827F4178BD04D0F04F5454BB"/>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059F20292EAA44009D49B7B4FEDAB73A"/>
        <w:category>
          <w:name w:val="General"/>
          <w:gallery w:val="placeholder"/>
        </w:category>
        <w:types>
          <w:type w:val="bbPlcHdr"/>
        </w:types>
        <w:behaviors>
          <w:behavior w:val="content"/>
        </w:behaviors>
        <w:guid w:val="{91E7E951-0FC8-4F0F-A854-3EA2B894A963}"/>
      </w:docPartPr>
      <w:docPartBody>
        <w:p w:rsidR="008567CB" w:rsidRDefault="009A1992" w:rsidP="009A1992">
          <w:pPr>
            <w:pStyle w:val="059F20292EAA44009D49B7B4FEDAB73A"/>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33CEB2A4532347C0A5970DD78F1D2F98"/>
        <w:category>
          <w:name w:val="General"/>
          <w:gallery w:val="placeholder"/>
        </w:category>
        <w:types>
          <w:type w:val="bbPlcHdr"/>
        </w:types>
        <w:behaviors>
          <w:behavior w:val="content"/>
        </w:behaviors>
        <w:guid w:val="{1799676D-36CA-4DE1-BB65-52DC7485AD93}"/>
      </w:docPartPr>
      <w:docPartBody>
        <w:p w:rsidR="008567CB" w:rsidRDefault="00E45EB9" w:rsidP="00E45EB9">
          <w:pPr>
            <w:pStyle w:val="33CEB2A4532347C0A5970DD78F1D2F98"/>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EC8CFBB8A0DD4C8DBCC4B93B9B72C3A1"/>
        <w:category>
          <w:name w:val="General"/>
          <w:gallery w:val="placeholder"/>
        </w:category>
        <w:types>
          <w:type w:val="bbPlcHdr"/>
        </w:types>
        <w:behaviors>
          <w:behavior w:val="content"/>
        </w:behaviors>
        <w:guid w:val="{E75B1F50-38FB-4CE7-AF31-2E1C8CAB3F2A}"/>
      </w:docPartPr>
      <w:docPartBody>
        <w:p w:rsidR="008567CB" w:rsidRDefault="00E45EB9" w:rsidP="00E45EB9">
          <w:pPr>
            <w:pStyle w:val="EC8CFBB8A0DD4C8DBCC4B93B9B72C3A1"/>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55C4EB5D757B4B8C96067DC8F85AB67F"/>
        <w:category>
          <w:name w:val="General"/>
          <w:gallery w:val="placeholder"/>
        </w:category>
        <w:types>
          <w:type w:val="bbPlcHdr"/>
        </w:types>
        <w:behaviors>
          <w:behavior w:val="content"/>
        </w:behaviors>
        <w:guid w:val="{AEA32633-1D13-428A-877E-84C077F29D38}"/>
      </w:docPartPr>
      <w:docPartBody>
        <w:p w:rsidR="008567CB" w:rsidRDefault="009A1992" w:rsidP="009A1992">
          <w:pPr>
            <w:pStyle w:val="55C4EB5D757B4B8C96067DC8F85AB67F"/>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01268A2282514DBD9D5F05197B65F29C"/>
        <w:category>
          <w:name w:val="General"/>
          <w:gallery w:val="placeholder"/>
        </w:category>
        <w:types>
          <w:type w:val="bbPlcHdr"/>
        </w:types>
        <w:behaviors>
          <w:behavior w:val="content"/>
        </w:behaviors>
        <w:guid w:val="{49CFC8EC-5C5B-4722-A4AB-3B00FC7ECDCD}"/>
      </w:docPartPr>
      <w:docPartBody>
        <w:p w:rsidR="008567CB" w:rsidRDefault="00E45EB9" w:rsidP="00E45EB9">
          <w:pPr>
            <w:pStyle w:val="01268A2282514DBD9D5F05197B65F29C"/>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A08B105F40D74091B74B3BAA0145B85D"/>
        <w:category>
          <w:name w:val="General"/>
          <w:gallery w:val="placeholder"/>
        </w:category>
        <w:types>
          <w:type w:val="bbPlcHdr"/>
        </w:types>
        <w:behaviors>
          <w:behavior w:val="content"/>
        </w:behaviors>
        <w:guid w:val="{51D26FD3-7408-4CDD-A8D0-9EDA88320222}"/>
      </w:docPartPr>
      <w:docPartBody>
        <w:p w:rsidR="008567CB" w:rsidRDefault="00E45EB9" w:rsidP="00E45EB9">
          <w:pPr>
            <w:pStyle w:val="A08B105F40D74091B74B3BAA0145B85D"/>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5245437C3AF64DBCB6457269F3DA7ACE"/>
        <w:category>
          <w:name w:val="General"/>
          <w:gallery w:val="placeholder"/>
        </w:category>
        <w:types>
          <w:type w:val="bbPlcHdr"/>
        </w:types>
        <w:behaviors>
          <w:behavior w:val="content"/>
        </w:behaviors>
        <w:guid w:val="{A7683065-8498-4D70-87BC-DEB99AB92CE9}"/>
      </w:docPartPr>
      <w:docPartBody>
        <w:p w:rsidR="008567CB" w:rsidRDefault="009A1992" w:rsidP="009A1992">
          <w:pPr>
            <w:pStyle w:val="5245437C3AF64DBCB6457269F3DA7ACE"/>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55A6CD28C4524AD5AB8CF5CE5A05C1E9"/>
        <w:category>
          <w:name w:val="General"/>
          <w:gallery w:val="placeholder"/>
        </w:category>
        <w:types>
          <w:type w:val="bbPlcHdr"/>
        </w:types>
        <w:behaviors>
          <w:behavior w:val="content"/>
        </w:behaviors>
        <w:guid w:val="{37777973-4885-4047-BD67-1D9D8DE26CA5}"/>
      </w:docPartPr>
      <w:docPartBody>
        <w:p w:rsidR="008567CB" w:rsidRDefault="00E45EB9" w:rsidP="00E45EB9">
          <w:pPr>
            <w:pStyle w:val="55A6CD28C4524AD5AB8CF5CE5A05C1E9"/>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7524D10552DD4E90B7B7CEA983CBDA65"/>
        <w:category>
          <w:name w:val="General"/>
          <w:gallery w:val="placeholder"/>
        </w:category>
        <w:types>
          <w:type w:val="bbPlcHdr"/>
        </w:types>
        <w:behaviors>
          <w:behavior w:val="content"/>
        </w:behaviors>
        <w:guid w:val="{5C6FF449-89C3-4B75-9307-54A12A1DC7F1}"/>
      </w:docPartPr>
      <w:docPartBody>
        <w:p w:rsidR="008567CB" w:rsidRDefault="00E45EB9" w:rsidP="00E45EB9">
          <w:pPr>
            <w:pStyle w:val="7524D10552DD4E90B7B7CEA983CBDA65"/>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EBA516CF8D534CE7B6DD25AF4254D42F"/>
        <w:category>
          <w:name w:val="General"/>
          <w:gallery w:val="placeholder"/>
        </w:category>
        <w:types>
          <w:type w:val="bbPlcHdr"/>
        </w:types>
        <w:behaviors>
          <w:behavior w:val="content"/>
        </w:behaviors>
        <w:guid w:val="{CCF2F33D-892B-411A-A94C-C9643B389FDE}"/>
      </w:docPartPr>
      <w:docPartBody>
        <w:p w:rsidR="008567CB" w:rsidRDefault="009A1992" w:rsidP="009A1992">
          <w:pPr>
            <w:pStyle w:val="EBA516CF8D534CE7B6DD25AF4254D42F"/>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D6FECC578D244DCBB3EEF0042E1BCEB7"/>
        <w:category>
          <w:name w:val="General"/>
          <w:gallery w:val="placeholder"/>
        </w:category>
        <w:types>
          <w:type w:val="bbPlcHdr"/>
        </w:types>
        <w:behaviors>
          <w:behavior w:val="content"/>
        </w:behaviors>
        <w:guid w:val="{8421EEF1-1B1A-4D64-8259-601A02C388B1}"/>
      </w:docPartPr>
      <w:docPartBody>
        <w:p w:rsidR="008567CB" w:rsidRDefault="00E45EB9" w:rsidP="00E45EB9">
          <w:pPr>
            <w:pStyle w:val="D6FECC578D244DCBB3EEF0042E1BCEB7"/>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5404E103EE9143A48AAA0C3DCF363BE0"/>
        <w:category>
          <w:name w:val="General"/>
          <w:gallery w:val="placeholder"/>
        </w:category>
        <w:types>
          <w:type w:val="bbPlcHdr"/>
        </w:types>
        <w:behaviors>
          <w:behavior w:val="content"/>
        </w:behaviors>
        <w:guid w:val="{D7F5AFE9-CCC2-4C7C-95AA-2A8E5EBAF720}"/>
      </w:docPartPr>
      <w:docPartBody>
        <w:p w:rsidR="008567CB" w:rsidRDefault="00E45EB9" w:rsidP="00E45EB9">
          <w:pPr>
            <w:pStyle w:val="5404E103EE9143A48AAA0C3DCF363BE0"/>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6253DE63DD8B4FECB5645F9D2556E828"/>
        <w:category>
          <w:name w:val="General"/>
          <w:gallery w:val="placeholder"/>
        </w:category>
        <w:types>
          <w:type w:val="bbPlcHdr"/>
        </w:types>
        <w:behaviors>
          <w:behavior w:val="content"/>
        </w:behaviors>
        <w:guid w:val="{7D52F23F-80A3-4517-9995-5AA6B1BABE66}"/>
      </w:docPartPr>
      <w:docPartBody>
        <w:p w:rsidR="008567CB" w:rsidRDefault="009A1992" w:rsidP="009A1992">
          <w:pPr>
            <w:pStyle w:val="6253DE63DD8B4FECB5645F9D2556E828"/>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10D3AD0693A44D58BF8AB264E1FE4A4F"/>
        <w:category>
          <w:name w:val="General"/>
          <w:gallery w:val="placeholder"/>
        </w:category>
        <w:types>
          <w:type w:val="bbPlcHdr"/>
        </w:types>
        <w:behaviors>
          <w:behavior w:val="content"/>
        </w:behaviors>
        <w:guid w:val="{E946AC58-48E7-4B91-A4F9-F382D39FDF7B}"/>
      </w:docPartPr>
      <w:docPartBody>
        <w:p w:rsidR="008567CB" w:rsidRDefault="00E45EB9" w:rsidP="00E45EB9">
          <w:pPr>
            <w:pStyle w:val="10D3AD0693A44D58BF8AB264E1FE4A4F"/>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3CDBD33786FC41B0961131FA5EEB0708"/>
        <w:category>
          <w:name w:val="General"/>
          <w:gallery w:val="placeholder"/>
        </w:category>
        <w:types>
          <w:type w:val="bbPlcHdr"/>
        </w:types>
        <w:behaviors>
          <w:behavior w:val="content"/>
        </w:behaviors>
        <w:guid w:val="{F4A391CA-A56B-43E3-BAD3-1F1EB1F04D9D}"/>
      </w:docPartPr>
      <w:docPartBody>
        <w:p w:rsidR="008567CB" w:rsidRDefault="00E45EB9" w:rsidP="00E45EB9">
          <w:pPr>
            <w:pStyle w:val="3CDBD33786FC41B0961131FA5EEB0708"/>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BD200C23C7F34030BD29FEDC93D1188C"/>
        <w:category>
          <w:name w:val="General"/>
          <w:gallery w:val="placeholder"/>
        </w:category>
        <w:types>
          <w:type w:val="bbPlcHdr"/>
        </w:types>
        <w:behaviors>
          <w:behavior w:val="content"/>
        </w:behaviors>
        <w:guid w:val="{587A4C5D-5D8A-4E92-A187-B8F64CEBA055}"/>
      </w:docPartPr>
      <w:docPartBody>
        <w:p w:rsidR="008567CB" w:rsidRDefault="009A1992" w:rsidP="009A1992">
          <w:pPr>
            <w:pStyle w:val="BD200C23C7F34030BD29FEDC93D1188C"/>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D5878DF05B7D42B98BDA132FCA93BB1E"/>
        <w:category>
          <w:name w:val="General"/>
          <w:gallery w:val="placeholder"/>
        </w:category>
        <w:types>
          <w:type w:val="bbPlcHdr"/>
        </w:types>
        <w:behaviors>
          <w:behavior w:val="content"/>
        </w:behaviors>
        <w:guid w:val="{39ECF0C0-23F6-4D24-99B2-9BE90681EDB3}"/>
      </w:docPartPr>
      <w:docPartBody>
        <w:p w:rsidR="008567CB" w:rsidRDefault="00E45EB9" w:rsidP="00E45EB9">
          <w:pPr>
            <w:pStyle w:val="D5878DF05B7D42B98BDA132FCA93BB1E"/>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FF24AE1BA0A144D4B12382206D7E4C65"/>
        <w:category>
          <w:name w:val="General"/>
          <w:gallery w:val="placeholder"/>
        </w:category>
        <w:types>
          <w:type w:val="bbPlcHdr"/>
        </w:types>
        <w:behaviors>
          <w:behavior w:val="content"/>
        </w:behaviors>
        <w:guid w:val="{F875DD0D-682C-4297-A96A-76A8B35F6203}"/>
      </w:docPartPr>
      <w:docPartBody>
        <w:p w:rsidR="008567CB" w:rsidRDefault="00E45EB9" w:rsidP="00E45EB9">
          <w:pPr>
            <w:pStyle w:val="FF24AE1BA0A144D4B12382206D7E4C65"/>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5656668ADA474C96BA150E1AC6B9A23E"/>
        <w:category>
          <w:name w:val="General"/>
          <w:gallery w:val="placeholder"/>
        </w:category>
        <w:types>
          <w:type w:val="bbPlcHdr"/>
        </w:types>
        <w:behaviors>
          <w:behavior w:val="content"/>
        </w:behaviors>
        <w:guid w:val="{C1C64725-E9CF-4884-B43B-87198FC150FF}"/>
      </w:docPartPr>
      <w:docPartBody>
        <w:p w:rsidR="008567CB" w:rsidRDefault="009A1992" w:rsidP="009A1992">
          <w:pPr>
            <w:pStyle w:val="5656668ADA474C96BA150E1AC6B9A23E"/>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A4A1185E1AAB4944AC4A9AF419B24AA5"/>
        <w:category>
          <w:name w:val="General"/>
          <w:gallery w:val="placeholder"/>
        </w:category>
        <w:types>
          <w:type w:val="bbPlcHdr"/>
        </w:types>
        <w:behaviors>
          <w:behavior w:val="content"/>
        </w:behaviors>
        <w:guid w:val="{B5C114DF-B0DD-42AF-81F8-37D85315F36A}"/>
      </w:docPartPr>
      <w:docPartBody>
        <w:p w:rsidR="008567CB" w:rsidRDefault="00E45EB9" w:rsidP="00E45EB9">
          <w:pPr>
            <w:pStyle w:val="A4A1185E1AAB4944AC4A9AF419B24AA5"/>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2ADF2A53F40D46A0A466AC7C3D1AD4DC"/>
        <w:category>
          <w:name w:val="General"/>
          <w:gallery w:val="placeholder"/>
        </w:category>
        <w:types>
          <w:type w:val="bbPlcHdr"/>
        </w:types>
        <w:behaviors>
          <w:behavior w:val="content"/>
        </w:behaviors>
        <w:guid w:val="{87F172E0-607B-4F3D-831A-89FDAB6A734A}"/>
      </w:docPartPr>
      <w:docPartBody>
        <w:p w:rsidR="008567CB" w:rsidRDefault="00E45EB9" w:rsidP="00E45EB9">
          <w:pPr>
            <w:pStyle w:val="2ADF2A53F40D46A0A466AC7C3D1AD4DC"/>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AA03AE48774E49378A4C8275678460D9"/>
        <w:category>
          <w:name w:val="General"/>
          <w:gallery w:val="placeholder"/>
        </w:category>
        <w:types>
          <w:type w:val="bbPlcHdr"/>
        </w:types>
        <w:behaviors>
          <w:behavior w:val="content"/>
        </w:behaviors>
        <w:guid w:val="{D0294BD5-D4B6-454F-AE04-28B6834D6B1F}"/>
      </w:docPartPr>
      <w:docPartBody>
        <w:p w:rsidR="008567CB" w:rsidRDefault="009A1992" w:rsidP="009A1992">
          <w:pPr>
            <w:pStyle w:val="AA03AE48774E49378A4C8275678460D9"/>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4167C90F07E9407F8466D95E30FA1B12"/>
        <w:category>
          <w:name w:val="General"/>
          <w:gallery w:val="placeholder"/>
        </w:category>
        <w:types>
          <w:type w:val="bbPlcHdr"/>
        </w:types>
        <w:behaviors>
          <w:behavior w:val="content"/>
        </w:behaviors>
        <w:guid w:val="{0B64DA5E-69D4-481E-AA8A-5617FEAC5163}"/>
      </w:docPartPr>
      <w:docPartBody>
        <w:p w:rsidR="008567CB" w:rsidRDefault="00E45EB9" w:rsidP="00E45EB9">
          <w:pPr>
            <w:pStyle w:val="4167C90F07E9407F8466D95E30FA1B12"/>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8EBF19879088476DBC45BD66D9F31AFB"/>
        <w:category>
          <w:name w:val="General"/>
          <w:gallery w:val="placeholder"/>
        </w:category>
        <w:types>
          <w:type w:val="bbPlcHdr"/>
        </w:types>
        <w:behaviors>
          <w:behavior w:val="content"/>
        </w:behaviors>
        <w:guid w:val="{0F1C98B1-87AA-4887-ABF7-BA4DE77BE153}"/>
      </w:docPartPr>
      <w:docPartBody>
        <w:p w:rsidR="008567CB" w:rsidRDefault="00E45EB9" w:rsidP="00E45EB9">
          <w:pPr>
            <w:pStyle w:val="8EBF19879088476DBC45BD66D9F31AFB"/>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69A9187E5C9240A1934A6A1748CA71AD"/>
        <w:category>
          <w:name w:val="General"/>
          <w:gallery w:val="placeholder"/>
        </w:category>
        <w:types>
          <w:type w:val="bbPlcHdr"/>
        </w:types>
        <w:behaviors>
          <w:behavior w:val="content"/>
        </w:behaviors>
        <w:guid w:val="{E32F5DA6-07EE-41DB-9C63-0985933C828E}"/>
      </w:docPartPr>
      <w:docPartBody>
        <w:p w:rsidR="008567CB" w:rsidRDefault="009A1992" w:rsidP="009A1992">
          <w:pPr>
            <w:pStyle w:val="69A9187E5C9240A1934A6A1748CA71AD"/>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1784AE69C2D846C6A26EEAD31050C4AD"/>
        <w:category>
          <w:name w:val="General"/>
          <w:gallery w:val="placeholder"/>
        </w:category>
        <w:types>
          <w:type w:val="bbPlcHdr"/>
        </w:types>
        <w:behaviors>
          <w:behavior w:val="content"/>
        </w:behaviors>
        <w:guid w:val="{8ABAB409-7167-46DD-9F00-216C126CB836}"/>
      </w:docPartPr>
      <w:docPartBody>
        <w:p w:rsidR="008567CB" w:rsidRDefault="00E45EB9" w:rsidP="00E45EB9">
          <w:pPr>
            <w:pStyle w:val="1784AE69C2D846C6A26EEAD31050C4AD"/>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57D4CDDDB9174DCBA304E3BBB71A0505"/>
        <w:category>
          <w:name w:val="General"/>
          <w:gallery w:val="placeholder"/>
        </w:category>
        <w:types>
          <w:type w:val="bbPlcHdr"/>
        </w:types>
        <w:behaviors>
          <w:behavior w:val="content"/>
        </w:behaviors>
        <w:guid w:val="{4C2319BA-0AFA-4CCD-A304-72535DA50C2C}"/>
      </w:docPartPr>
      <w:docPartBody>
        <w:p w:rsidR="008567CB" w:rsidRDefault="00E45EB9" w:rsidP="00E45EB9">
          <w:pPr>
            <w:pStyle w:val="57D4CDDDB9174DCBA304E3BBB71A0505"/>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205382EC17964E16A8709733804A26C4"/>
        <w:category>
          <w:name w:val="General"/>
          <w:gallery w:val="placeholder"/>
        </w:category>
        <w:types>
          <w:type w:val="bbPlcHdr"/>
        </w:types>
        <w:behaviors>
          <w:behavior w:val="content"/>
        </w:behaviors>
        <w:guid w:val="{6199C420-A5B8-400E-9B6D-CD13D78FC2AA}"/>
      </w:docPartPr>
      <w:docPartBody>
        <w:p w:rsidR="008567CB" w:rsidRDefault="009A1992" w:rsidP="009A1992">
          <w:pPr>
            <w:pStyle w:val="205382EC17964E16A8709733804A26C4"/>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F594EE4B1FE74496BF8632186086155B"/>
        <w:category>
          <w:name w:val="General"/>
          <w:gallery w:val="placeholder"/>
        </w:category>
        <w:types>
          <w:type w:val="bbPlcHdr"/>
        </w:types>
        <w:behaviors>
          <w:behavior w:val="content"/>
        </w:behaviors>
        <w:guid w:val="{223F0068-DD26-4ECA-8A6F-B79250EEC8B1}"/>
      </w:docPartPr>
      <w:docPartBody>
        <w:p w:rsidR="008567CB" w:rsidRDefault="00E45EB9" w:rsidP="00E45EB9">
          <w:pPr>
            <w:pStyle w:val="F594EE4B1FE74496BF8632186086155B"/>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4339D466089B4E41BE938041753C8C8E"/>
        <w:category>
          <w:name w:val="General"/>
          <w:gallery w:val="placeholder"/>
        </w:category>
        <w:types>
          <w:type w:val="bbPlcHdr"/>
        </w:types>
        <w:behaviors>
          <w:behavior w:val="content"/>
        </w:behaviors>
        <w:guid w:val="{3695457F-D485-4D6F-A5C8-D921EEDCCDAC}"/>
      </w:docPartPr>
      <w:docPartBody>
        <w:p w:rsidR="008567CB" w:rsidRDefault="00E45EB9" w:rsidP="00E45EB9">
          <w:pPr>
            <w:pStyle w:val="4339D466089B4E41BE938041753C8C8E"/>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51273E6EE5B94017806FC7F98BF257D0"/>
        <w:category>
          <w:name w:val="General"/>
          <w:gallery w:val="placeholder"/>
        </w:category>
        <w:types>
          <w:type w:val="bbPlcHdr"/>
        </w:types>
        <w:behaviors>
          <w:behavior w:val="content"/>
        </w:behaviors>
        <w:guid w:val="{85C832ED-6FD6-4D4E-8481-571DA60EF163}"/>
      </w:docPartPr>
      <w:docPartBody>
        <w:p w:rsidR="008567CB" w:rsidRDefault="009A1992" w:rsidP="009A1992">
          <w:pPr>
            <w:pStyle w:val="51273E6EE5B94017806FC7F98BF257D0"/>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515716D643934082B6866E0DF2C53607"/>
        <w:category>
          <w:name w:val="General"/>
          <w:gallery w:val="placeholder"/>
        </w:category>
        <w:types>
          <w:type w:val="bbPlcHdr"/>
        </w:types>
        <w:behaviors>
          <w:behavior w:val="content"/>
        </w:behaviors>
        <w:guid w:val="{72C9D444-E433-49A5-ABF8-8FAB11BEA77B}"/>
      </w:docPartPr>
      <w:docPartBody>
        <w:p w:rsidR="008567CB" w:rsidRDefault="00E45EB9" w:rsidP="00E45EB9">
          <w:pPr>
            <w:pStyle w:val="515716D643934082B6866E0DF2C53607"/>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BF456A2C7AB7490AB6EEF66CAC52B4C2"/>
        <w:category>
          <w:name w:val="General"/>
          <w:gallery w:val="placeholder"/>
        </w:category>
        <w:types>
          <w:type w:val="bbPlcHdr"/>
        </w:types>
        <w:behaviors>
          <w:behavior w:val="content"/>
        </w:behaviors>
        <w:guid w:val="{BB327546-B543-4E3B-B890-434D776A803D}"/>
      </w:docPartPr>
      <w:docPartBody>
        <w:p w:rsidR="008567CB" w:rsidRDefault="00E45EB9" w:rsidP="00E45EB9">
          <w:pPr>
            <w:pStyle w:val="BF456A2C7AB7490AB6EEF66CAC52B4C2"/>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3649582352DF40EBAB4B7BECA35945E3"/>
        <w:category>
          <w:name w:val="General"/>
          <w:gallery w:val="placeholder"/>
        </w:category>
        <w:types>
          <w:type w:val="bbPlcHdr"/>
        </w:types>
        <w:behaviors>
          <w:behavior w:val="content"/>
        </w:behaviors>
        <w:guid w:val="{00FD7A03-ECBA-40AF-AA42-FDF64F85FCEA}"/>
      </w:docPartPr>
      <w:docPartBody>
        <w:p w:rsidR="008567CB" w:rsidRDefault="009A1992" w:rsidP="009A1992">
          <w:pPr>
            <w:pStyle w:val="3649582352DF40EBAB4B7BECA35945E3"/>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EDBD3CBDDBE2433AA5F5861C62EAC743"/>
        <w:category>
          <w:name w:val="General"/>
          <w:gallery w:val="placeholder"/>
        </w:category>
        <w:types>
          <w:type w:val="bbPlcHdr"/>
        </w:types>
        <w:behaviors>
          <w:behavior w:val="content"/>
        </w:behaviors>
        <w:guid w:val="{9BC299A0-C7A0-42D5-8049-12F53D14FCA9}"/>
      </w:docPartPr>
      <w:docPartBody>
        <w:p w:rsidR="008567CB" w:rsidRDefault="00E45EB9" w:rsidP="00E45EB9">
          <w:pPr>
            <w:pStyle w:val="EDBD3CBDDBE2433AA5F5861C62EAC743"/>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299DD41E854043228B4B92B781ACAA2A"/>
        <w:category>
          <w:name w:val="General"/>
          <w:gallery w:val="placeholder"/>
        </w:category>
        <w:types>
          <w:type w:val="bbPlcHdr"/>
        </w:types>
        <w:behaviors>
          <w:behavior w:val="content"/>
        </w:behaviors>
        <w:guid w:val="{1CDDA252-F8E1-47A6-BCA2-34544467025C}"/>
      </w:docPartPr>
      <w:docPartBody>
        <w:p w:rsidR="008567CB" w:rsidRDefault="00E45EB9" w:rsidP="00E45EB9">
          <w:pPr>
            <w:pStyle w:val="299DD41E854043228B4B92B781ACAA2A"/>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EE7B02DB56C44D1D85CD0C22AF75655C"/>
        <w:category>
          <w:name w:val="General"/>
          <w:gallery w:val="placeholder"/>
        </w:category>
        <w:types>
          <w:type w:val="bbPlcHdr"/>
        </w:types>
        <w:behaviors>
          <w:behavior w:val="content"/>
        </w:behaviors>
        <w:guid w:val="{F565EAB9-AFA4-4FD7-8E07-CCDC00CAF4A0}"/>
      </w:docPartPr>
      <w:docPartBody>
        <w:p w:rsidR="008567CB" w:rsidRDefault="009A1992" w:rsidP="009A1992">
          <w:pPr>
            <w:pStyle w:val="EE7B02DB56C44D1D85CD0C22AF75655C"/>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F48750C4F4724AF3BDEE9B5BA956669D"/>
        <w:category>
          <w:name w:val="General"/>
          <w:gallery w:val="placeholder"/>
        </w:category>
        <w:types>
          <w:type w:val="bbPlcHdr"/>
        </w:types>
        <w:behaviors>
          <w:behavior w:val="content"/>
        </w:behaviors>
        <w:guid w:val="{58DEFB39-C84A-4F0C-AE39-FE8F5E6ADBCC}"/>
      </w:docPartPr>
      <w:docPartBody>
        <w:p w:rsidR="008567CB" w:rsidRDefault="00E45EB9" w:rsidP="00E45EB9">
          <w:pPr>
            <w:pStyle w:val="F48750C4F4724AF3BDEE9B5BA956669D"/>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CA74B4C16E72489F93C548735D9BE885"/>
        <w:category>
          <w:name w:val="General"/>
          <w:gallery w:val="placeholder"/>
        </w:category>
        <w:types>
          <w:type w:val="bbPlcHdr"/>
        </w:types>
        <w:behaviors>
          <w:behavior w:val="content"/>
        </w:behaviors>
        <w:guid w:val="{04D22BFE-6339-431E-B299-ACE453922068}"/>
      </w:docPartPr>
      <w:docPartBody>
        <w:p w:rsidR="008567CB" w:rsidRDefault="00E45EB9" w:rsidP="00E45EB9">
          <w:pPr>
            <w:pStyle w:val="CA74B4C16E72489F93C548735D9BE885"/>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7E1FA84B80E44A6DB4A0C2589421CED7"/>
        <w:category>
          <w:name w:val="General"/>
          <w:gallery w:val="placeholder"/>
        </w:category>
        <w:types>
          <w:type w:val="bbPlcHdr"/>
        </w:types>
        <w:behaviors>
          <w:behavior w:val="content"/>
        </w:behaviors>
        <w:guid w:val="{5B49CC03-3E86-428A-AD71-F0AA6298F2D9}"/>
      </w:docPartPr>
      <w:docPartBody>
        <w:p w:rsidR="008567CB" w:rsidRDefault="009A1992" w:rsidP="009A1992">
          <w:pPr>
            <w:pStyle w:val="7E1FA84B80E44A6DB4A0C2589421CED7"/>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00E80F49A0A14083A4A701A5395AD3CD"/>
        <w:category>
          <w:name w:val="General"/>
          <w:gallery w:val="placeholder"/>
        </w:category>
        <w:types>
          <w:type w:val="bbPlcHdr"/>
        </w:types>
        <w:behaviors>
          <w:behavior w:val="content"/>
        </w:behaviors>
        <w:guid w:val="{B7F77B94-BC33-4FD5-823B-C84DDD777F32}"/>
      </w:docPartPr>
      <w:docPartBody>
        <w:p w:rsidR="008567CB" w:rsidRDefault="00E45EB9" w:rsidP="00E45EB9">
          <w:pPr>
            <w:pStyle w:val="00E80F49A0A14083A4A701A5395AD3CD"/>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928A21A9D33A4A54BADC8757CB37306F"/>
        <w:category>
          <w:name w:val="General"/>
          <w:gallery w:val="placeholder"/>
        </w:category>
        <w:types>
          <w:type w:val="bbPlcHdr"/>
        </w:types>
        <w:behaviors>
          <w:behavior w:val="content"/>
        </w:behaviors>
        <w:guid w:val="{80B82F4C-572F-401C-AF14-8FACCB8EA401}"/>
      </w:docPartPr>
      <w:docPartBody>
        <w:p w:rsidR="008567CB" w:rsidRDefault="00E45EB9" w:rsidP="00E45EB9">
          <w:pPr>
            <w:pStyle w:val="928A21A9D33A4A54BADC8757CB37306F"/>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09BE592B8A6C440D8BB292E96254C93D"/>
        <w:category>
          <w:name w:val="General"/>
          <w:gallery w:val="placeholder"/>
        </w:category>
        <w:types>
          <w:type w:val="bbPlcHdr"/>
        </w:types>
        <w:behaviors>
          <w:behavior w:val="content"/>
        </w:behaviors>
        <w:guid w:val="{2E638EF4-6BE9-42AC-A1D2-75388BDC2E15}"/>
      </w:docPartPr>
      <w:docPartBody>
        <w:p w:rsidR="008567CB" w:rsidRDefault="009A1992" w:rsidP="009A1992">
          <w:pPr>
            <w:pStyle w:val="09BE592B8A6C440D8BB292E96254C93D"/>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372AB89296924263A3138EF14773FECF"/>
        <w:category>
          <w:name w:val="General"/>
          <w:gallery w:val="placeholder"/>
        </w:category>
        <w:types>
          <w:type w:val="bbPlcHdr"/>
        </w:types>
        <w:behaviors>
          <w:behavior w:val="content"/>
        </w:behaviors>
        <w:guid w:val="{86733A1D-9200-4B0B-AFB3-4908C2DA5B5F}"/>
      </w:docPartPr>
      <w:docPartBody>
        <w:p w:rsidR="008567CB" w:rsidRDefault="00E45EB9" w:rsidP="00E45EB9">
          <w:pPr>
            <w:pStyle w:val="372AB89296924263A3138EF14773FECF"/>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C384D37EA8E148A6968298790454F8D5"/>
        <w:category>
          <w:name w:val="General"/>
          <w:gallery w:val="placeholder"/>
        </w:category>
        <w:types>
          <w:type w:val="bbPlcHdr"/>
        </w:types>
        <w:behaviors>
          <w:behavior w:val="content"/>
        </w:behaviors>
        <w:guid w:val="{787FDB9C-36AE-4D03-96D5-D85B044413E1}"/>
      </w:docPartPr>
      <w:docPartBody>
        <w:p w:rsidR="008567CB" w:rsidRDefault="00E45EB9" w:rsidP="00E45EB9">
          <w:pPr>
            <w:pStyle w:val="C384D37EA8E148A6968298790454F8D5"/>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6A8981028CAE4F1B8F9A6987A2896E77"/>
        <w:category>
          <w:name w:val="General"/>
          <w:gallery w:val="placeholder"/>
        </w:category>
        <w:types>
          <w:type w:val="bbPlcHdr"/>
        </w:types>
        <w:behaviors>
          <w:behavior w:val="content"/>
        </w:behaviors>
        <w:guid w:val="{36247494-C230-4FF1-BC08-13146458FE5B}"/>
      </w:docPartPr>
      <w:docPartBody>
        <w:p w:rsidR="008567CB" w:rsidRDefault="009A1992" w:rsidP="009A1992">
          <w:pPr>
            <w:pStyle w:val="6A8981028CAE4F1B8F9A6987A2896E77"/>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77A07E8B174F4B53ACA37F4DBF0F761F"/>
        <w:category>
          <w:name w:val="General"/>
          <w:gallery w:val="placeholder"/>
        </w:category>
        <w:types>
          <w:type w:val="bbPlcHdr"/>
        </w:types>
        <w:behaviors>
          <w:behavior w:val="content"/>
        </w:behaviors>
        <w:guid w:val="{D4BD39EB-F751-4C0F-9EA0-8AFEA2812DA6}"/>
      </w:docPartPr>
      <w:docPartBody>
        <w:p w:rsidR="008567CB" w:rsidRDefault="00E45EB9" w:rsidP="00E45EB9">
          <w:pPr>
            <w:pStyle w:val="77A07E8B174F4B53ACA37F4DBF0F761F"/>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63893938A2704506ACF2C3743D067614"/>
        <w:category>
          <w:name w:val="General"/>
          <w:gallery w:val="placeholder"/>
        </w:category>
        <w:types>
          <w:type w:val="bbPlcHdr"/>
        </w:types>
        <w:behaviors>
          <w:behavior w:val="content"/>
        </w:behaviors>
        <w:guid w:val="{1CA824E6-E6F8-469C-B630-328CBD2E8FFB}"/>
      </w:docPartPr>
      <w:docPartBody>
        <w:p w:rsidR="008567CB" w:rsidRDefault="00E45EB9" w:rsidP="00E45EB9">
          <w:pPr>
            <w:pStyle w:val="63893938A2704506ACF2C3743D067614"/>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A299978B3A8E4C3091F4A5599E92394D"/>
        <w:category>
          <w:name w:val="General"/>
          <w:gallery w:val="placeholder"/>
        </w:category>
        <w:types>
          <w:type w:val="bbPlcHdr"/>
        </w:types>
        <w:behaviors>
          <w:behavior w:val="content"/>
        </w:behaviors>
        <w:guid w:val="{A78BA123-7E22-4F39-9B73-BBAD41180B2B}"/>
      </w:docPartPr>
      <w:docPartBody>
        <w:p w:rsidR="008567CB" w:rsidRDefault="009A1992" w:rsidP="009A1992">
          <w:pPr>
            <w:pStyle w:val="A299978B3A8E4C3091F4A5599E92394D"/>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52BDFF0E095C4C508D0A96466A076C6B"/>
        <w:category>
          <w:name w:val="General"/>
          <w:gallery w:val="placeholder"/>
        </w:category>
        <w:types>
          <w:type w:val="bbPlcHdr"/>
        </w:types>
        <w:behaviors>
          <w:behavior w:val="content"/>
        </w:behaviors>
        <w:guid w:val="{50135B92-A157-4973-82F2-EEEDDED2C646}"/>
      </w:docPartPr>
      <w:docPartBody>
        <w:p w:rsidR="008567CB" w:rsidRDefault="00E45EB9" w:rsidP="00E45EB9">
          <w:pPr>
            <w:pStyle w:val="52BDFF0E095C4C508D0A96466A076C6B"/>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52096EC6E6EA4BF4AC0161A56978FF3C"/>
        <w:category>
          <w:name w:val="General"/>
          <w:gallery w:val="placeholder"/>
        </w:category>
        <w:types>
          <w:type w:val="bbPlcHdr"/>
        </w:types>
        <w:behaviors>
          <w:behavior w:val="content"/>
        </w:behaviors>
        <w:guid w:val="{1584B149-372D-4071-B576-F0E421B24429}"/>
      </w:docPartPr>
      <w:docPartBody>
        <w:p w:rsidR="008567CB" w:rsidRDefault="00E45EB9" w:rsidP="00E45EB9">
          <w:pPr>
            <w:pStyle w:val="52096EC6E6EA4BF4AC0161A56978FF3C"/>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B814C6CADF9441F4A6B907F6DD5BA38E"/>
        <w:category>
          <w:name w:val="General"/>
          <w:gallery w:val="placeholder"/>
        </w:category>
        <w:types>
          <w:type w:val="bbPlcHdr"/>
        </w:types>
        <w:behaviors>
          <w:behavior w:val="content"/>
        </w:behaviors>
        <w:guid w:val="{82F46521-529E-432B-B411-3DDF0635E1B6}"/>
      </w:docPartPr>
      <w:docPartBody>
        <w:p w:rsidR="008567CB" w:rsidRDefault="009A1992" w:rsidP="009A1992">
          <w:pPr>
            <w:pStyle w:val="B814C6CADF9441F4A6B907F6DD5BA38E"/>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BC98DADAF98F40DC8F1C1E4BD31E8004"/>
        <w:category>
          <w:name w:val="General"/>
          <w:gallery w:val="placeholder"/>
        </w:category>
        <w:types>
          <w:type w:val="bbPlcHdr"/>
        </w:types>
        <w:behaviors>
          <w:behavior w:val="content"/>
        </w:behaviors>
        <w:guid w:val="{612B0DE2-EE4F-436D-99DF-240426450739}"/>
      </w:docPartPr>
      <w:docPartBody>
        <w:p w:rsidR="008567CB" w:rsidRDefault="00E45EB9" w:rsidP="00E45EB9">
          <w:pPr>
            <w:pStyle w:val="BC98DADAF98F40DC8F1C1E4BD31E8004"/>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FDC14BACDB0B44ABB6A7EF717F5EDAF4"/>
        <w:category>
          <w:name w:val="General"/>
          <w:gallery w:val="placeholder"/>
        </w:category>
        <w:types>
          <w:type w:val="bbPlcHdr"/>
        </w:types>
        <w:behaviors>
          <w:behavior w:val="content"/>
        </w:behaviors>
        <w:guid w:val="{2004B625-E9BD-4257-8DC6-80624600B2E6}"/>
      </w:docPartPr>
      <w:docPartBody>
        <w:p w:rsidR="008567CB" w:rsidRDefault="00E45EB9" w:rsidP="00E45EB9">
          <w:pPr>
            <w:pStyle w:val="FDC14BACDB0B44ABB6A7EF717F5EDAF4"/>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2DF06BA0E1CD4BC58A3FA55E309BD66F"/>
        <w:category>
          <w:name w:val="General"/>
          <w:gallery w:val="placeholder"/>
        </w:category>
        <w:types>
          <w:type w:val="bbPlcHdr"/>
        </w:types>
        <w:behaviors>
          <w:behavior w:val="content"/>
        </w:behaviors>
        <w:guid w:val="{E6D7749B-34F2-4FAC-A49D-7BFAF00393B0}"/>
      </w:docPartPr>
      <w:docPartBody>
        <w:p w:rsidR="008567CB" w:rsidRDefault="009A1992" w:rsidP="009A1992">
          <w:pPr>
            <w:pStyle w:val="2DF06BA0E1CD4BC58A3FA55E309BD66F"/>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022836538929486994E2D73B8D82B31C"/>
        <w:category>
          <w:name w:val="General"/>
          <w:gallery w:val="placeholder"/>
        </w:category>
        <w:types>
          <w:type w:val="bbPlcHdr"/>
        </w:types>
        <w:behaviors>
          <w:behavior w:val="content"/>
        </w:behaviors>
        <w:guid w:val="{A602FD7E-2969-4EEB-B4FD-8F1C08C80362}"/>
      </w:docPartPr>
      <w:docPartBody>
        <w:p w:rsidR="008567CB" w:rsidRDefault="00E45EB9" w:rsidP="00E45EB9">
          <w:pPr>
            <w:pStyle w:val="022836538929486994E2D73B8D82B31C"/>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CC159EE127854CB1B500056828DE6F16"/>
        <w:category>
          <w:name w:val="General"/>
          <w:gallery w:val="placeholder"/>
        </w:category>
        <w:types>
          <w:type w:val="bbPlcHdr"/>
        </w:types>
        <w:behaviors>
          <w:behavior w:val="content"/>
        </w:behaviors>
        <w:guid w:val="{A8C4A2E1-5B71-477A-8FBE-5453E6724578}"/>
      </w:docPartPr>
      <w:docPartBody>
        <w:p w:rsidR="008567CB" w:rsidRDefault="00E45EB9" w:rsidP="00E45EB9">
          <w:pPr>
            <w:pStyle w:val="CC159EE127854CB1B500056828DE6F16"/>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34E2AE1C8D9445A4BAB0DABBEA20DA8B"/>
        <w:category>
          <w:name w:val="General"/>
          <w:gallery w:val="placeholder"/>
        </w:category>
        <w:types>
          <w:type w:val="bbPlcHdr"/>
        </w:types>
        <w:behaviors>
          <w:behavior w:val="content"/>
        </w:behaviors>
        <w:guid w:val="{F9915786-57B2-4EBE-AD10-975F054F9C27}"/>
      </w:docPartPr>
      <w:docPartBody>
        <w:p w:rsidR="008567CB" w:rsidRDefault="009A1992" w:rsidP="009A1992">
          <w:pPr>
            <w:pStyle w:val="34E2AE1C8D9445A4BAB0DABBEA20DA8B"/>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777567A02EFE4D3AA75CC2066E2852EB"/>
        <w:category>
          <w:name w:val="General"/>
          <w:gallery w:val="placeholder"/>
        </w:category>
        <w:types>
          <w:type w:val="bbPlcHdr"/>
        </w:types>
        <w:behaviors>
          <w:behavior w:val="content"/>
        </w:behaviors>
        <w:guid w:val="{14DE9F23-F1E6-4F84-996B-F0DB0B2B084D}"/>
      </w:docPartPr>
      <w:docPartBody>
        <w:p w:rsidR="008567CB" w:rsidRDefault="00E45EB9" w:rsidP="00E45EB9">
          <w:pPr>
            <w:pStyle w:val="777567A02EFE4D3AA75CC2066E2852EB"/>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72D10B3C35F3449E86F6DDE0ABD2BC6A"/>
        <w:category>
          <w:name w:val="General"/>
          <w:gallery w:val="placeholder"/>
        </w:category>
        <w:types>
          <w:type w:val="bbPlcHdr"/>
        </w:types>
        <w:behaviors>
          <w:behavior w:val="content"/>
        </w:behaviors>
        <w:guid w:val="{E78348F3-8F49-4F7D-83E2-5980F5786B6E}"/>
      </w:docPartPr>
      <w:docPartBody>
        <w:p w:rsidR="008567CB" w:rsidRDefault="00E45EB9" w:rsidP="00E45EB9">
          <w:pPr>
            <w:pStyle w:val="72D10B3C35F3449E86F6DDE0ABD2BC6A"/>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BBA6B24B65364FF5905E7D7B331CE188"/>
        <w:category>
          <w:name w:val="General"/>
          <w:gallery w:val="placeholder"/>
        </w:category>
        <w:types>
          <w:type w:val="bbPlcHdr"/>
        </w:types>
        <w:behaviors>
          <w:behavior w:val="content"/>
        </w:behaviors>
        <w:guid w:val="{315E7532-9839-46AA-A6AE-BD56ADA6DE2D}"/>
      </w:docPartPr>
      <w:docPartBody>
        <w:p w:rsidR="003A055C" w:rsidRDefault="00E45EB9" w:rsidP="00E45EB9">
          <w:pPr>
            <w:pStyle w:val="BBA6B24B65364FF5905E7D7B331CE188"/>
          </w:pPr>
          <w:r w:rsidRPr="00397EB7">
            <w:rPr>
              <w:rFonts w:cs="Arial"/>
              <w:color w:val="747474" w:themeColor="background2" w:themeShade="80"/>
            </w:rPr>
            <w:t xml:space="preserve">Provide detailed feedback for </w:t>
          </w:r>
          <w:r>
            <w:rPr>
              <w:rFonts w:cs="Arial"/>
              <w:color w:val="747474" w:themeColor="background2" w:themeShade="80"/>
            </w:rPr>
            <w:t>the E</w:t>
          </w:r>
          <w:r w:rsidRPr="00397EB7">
            <w:rPr>
              <w:rFonts w:cs="Arial"/>
              <w:color w:val="747474" w:themeColor="background2" w:themeShade="80"/>
            </w:rPr>
            <w:t>xhibit</w:t>
          </w:r>
          <w:r>
            <w:rPr>
              <w:rFonts w:cs="Arial"/>
              <w:color w:val="747474" w:themeColor="background2" w:themeShade="80"/>
            </w:rPr>
            <w:t xml:space="preserve">(s) </w:t>
          </w:r>
          <w:r w:rsidRPr="00397EB7">
            <w:rPr>
              <w:rFonts w:cs="Arial"/>
              <w:color w:val="747474" w:themeColor="background2" w:themeShade="80"/>
            </w:rPr>
            <w:t>related to this core component. The applicant institution uses this feedback to strengthen its documentation, processes, and procedures.</w:t>
          </w:r>
        </w:p>
      </w:docPartBody>
    </w:docPart>
    <w:docPart>
      <w:docPartPr>
        <w:name w:val="D0C786C539754DA6BA2BF9E200290810"/>
        <w:category>
          <w:name w:val="General"/>
          <w:gallery w:val="placeholder"/>
        </w:category>
        <w:types>
          <w:type w:val="bbPlcHdr"/>
        </w:types>
        <w:behaviors>
          <w:behavior w:val="content"/>
        </w:behaviors>
        <w:guid w:val="{32BB789C-DDE0-4660-ABD0-D7C1F5DFFE69}"/>
      </w:docPartPr>
      <w:docPartBody>
        <w:p w:rsidR="003A055C" w:rsidRDefault="00E45EB9" w:rsidP="00E45EB9">
          <w:pPr>
            <w:pStyle w:val="D0C786C539754DA6BA2BF9E2002908101"/>
          </w:pPr>
          <w:r w:rsidRPr="00397EB7">
            <w:rPr>
              <w:rFonts w:cs="Arial"/>
              <w:color w:val="747474" w:themeColor="background2" w:themeShade="80"/>
            </w:rPr>
            <w:t xml:space="preserve">Provide detailed feedback for </w:t>
          </w:r>
          <w:r>
            <w:rPr>
              <w:rFonts w:cs="Arial"/>
              <w:color w:val="747474" w:themeColor="background2" w:themeShade="80"/>
            </w:rPr>
            <w:t>the E</w:t>
          </w:r>
          <w:r w:rsidRPr="00397EB7">
            <w:rPr>
              <w:rFonts w:cs="Arial"/>
              <w:color w:val="747474" w:themeColor="background2" w:themeShade="80"/>
            </w:rPr>
            <w:t>xhibit</w:t>
          </w:r>
          <w:r>
            <w:rPr>
              <w:rFonts w:cs="Arial"/>
              <w:color w:val="747474" w:themeColor="background2" w:themeShade="80"/>
            </w:rPr>
            <w:t xml:space="preserve">(s) </w:t>
          </w:r>
          <w:r w:rsidRPr="00397EB7">
            <w:rPr>
              <w:rFonts w:cs="Arial"/>
              <w:color w:val="747474" w:themeColor="background2" w:themeShade="80"/>
            </w:rPr>
            <w:t>related to this core component. The applicant institution uses this feedback to strengthen its documentation, processes, and procedures.</w:t>
          </w:r>
        </w:p>
      </w:docPartBody>
    </w:docPart>
    <w:docPart>
      <w:docPartPr>
        <w:name w:val="7AC8545F808B47C39B6611F29B0FE0F8"/>
        <w:category>
          <w:name w:val="General"/>
          <w:gallery w:val="placeholder"/>
        </w:category>
        <w:types>
          <w:type w:val="bbPlcHdr"/>
        </w:types>
        <w:behaviors>
          <w:behavior w:val="content"/>
        </w:behaviors>
        <w:guid w:val="{E31FD202-0BF6-4D68-BB36-5A6F08DDF647}"/>
      </w:docPartPr>
      <w:docPartBody>
        <w:p w:rsidR="003A055C" w:rsidRDefault="00E45EB9" w:rsidP="00E45EB9">
          <w:pPr>
            <w:pStyle w:val="7AC8545F808B47C39B6611F29B0FE0F81"/>
          </w:pPr>
          <w:r w:rsidRPr="00397EB7">
            <w:rPr>
              <w:rFonts w:cs="Arial"/>
              <w:color w:val="747474" w:themeColor="background2" w:themeShade="80"/>
            </w:rPr>
            <w:t xml:space="preserve">Provide detailed feedback for </w:t>
          </w:r>
          <w:r>
            <w:rPr>
              <w:rFonts w:cs="Arial"/>
              <w:color w:val="747474" w:themeColor="background2" w:themeShade="80"/>
            </w:rPr>
            <w:t>the E</w:t>
          </w:r>
          <w:r w:rsidRPr="00397EB7">
            <w:rPr>
              <w:rFonts w:cs="Arial"/>
              <w:color w:val="747474" w:themeColor="background2" w:themeShade="80"/>
            </w:rPr>
            <w:t>xhibit</w:t>
          </w:r>
          <w:r>
            <w:rPr>
              <w:rFonts w:cs="Arial"/>
              <w:color w:val="747474" w:themeColor="background2" w:themeShade="80"/>
            </w:rPr>
            <w:t xml:space="preserve">(s) </w:t>
          </w:r>
          <w:r w:rsidRPr="00397EB7">
            <w:rPr>
              <w:rFonts w:cs="Arial"/>
              <w:color w:val="747474" w:themeColor="background2" w:themeShade="80"/>
            </w:rPr>
            <w:t>related to this core component. The applicant institution uses this feedback to strengthen its documentation, processes, and procedures.</w:t>
          </w:r>
        </w:p>
      </w:docPartBody>
    </w:docPart>
    <w:docPart>
      <w:docPartPr>
        <w:name w:val="0AF2CCE66A424973B12B8940F61EC21A"/>
        <w:category>
          <w:name w:val="General"/>
          <w:gallery w:val="placeholder"/>
        </w:category>
        <w:types>
          <w:type w:val="bbPlcHdr"/>
        </w:types>
        <w:behaviors>
          <w:behavior w:val="content"/>
        </w:behaviors>
        <w:guid w:val="{7F1ED3B2-520A-4CC0-B830-E90B7595EA1D}"/>
      </w:docPartPr>
      <w:docPartBody>
        <w:p w:rsidR="003A055C" w:rsidRDefault="00E45EB9" w:rsidP="00E45EB9">
          <w:pPr>
            <w:pStyle w:val="0AF2CCE66A424973B12B8940F61EC21A1"/>
          </w:pPr>
          <w:r w:rsidRPr="00397EB7">
            <w:rPr>
              <w:rFonts w:cs="Arial"/>
              <w:color w:val="747474" w:themeColor="background2" w:themeShade="80"/>
            </w:rPr>
            <w:t xml:space="preserve">Provide detailed feedback for </w:t>
          </w:r>
          <w:r>
            <w:rPr>
              <w:rFonts w:cs="Arial"/>
              <w:color w:val="747474" w:themeColor="background2" w:themeShade="80"/>
            </w:rPr>
            <w:t>the E</w:t>
          </w:r>
          <w:r w:rsidRPr="00397EB7">
            <w:rPr>
              <w:rFonts w:cs="Arial"/>
              <w:color w:val="747474" w:themeColor="background2" w:themeShade="80"/>
            </w:rPr>
            <w:t>xhibit</w:t>
          </w:r>
          <w:r>
            <w:rPr>
              <w:rFonts w:cs="Arial"/>
              <w:color w:val="747474" w:themeColor="background2" w:themeShade="80"/>
            </w:rPr>
            <w:t xml:space="preserve">(s) </w:t>
          </w:r>
          <w:r w:rsidRPr="00397EB7">
            <w:rPr>
              <w:rFonts w:cs="Arial"/>
              <w:color w:val="747474" w:themeColor="background2" w:themeShade="80"/>
            </w:rPr>
            <w:t>related to this core component. The applicant institution uses this feedback to strengthen its documentation, processes, and procedures.</w:t>
          </w:r>
        </w:p>
      </w:docPartBody>
    </w:docPart>
    <w:docPart>
      <w:docPartPr>
        <w:name w:val="FA7011C1CE0544C4A20FF0F0F8C0C817"/>
        <w:category>
          <w:name w:val="General"/>
          <w:gallery w:val="placeholder"/>
        </w:category>
        <w:types>
          <w:type w:val="bbPlcHdr"/>
        </w:types>
        <w:behaviors>
          <w:behavior w:val="content"/>
        </w:behaviors>
        <w:guid w:val="{0D881A22-3C58-4BF2-B397-50625A3F1FF6}"/>
      </w:docPartPr>
      <w:docPartBody>
        <w:p w:rsidR="003A055C" w:rsidRDefault="00E45EB9" w:rsidP="00E45EB9">
          <w:pPr>
            <w:pStyle w:val="FA7011C1CE0544C4A20FF0F0F8C0C8171"/>
          </w:pPr>
          <w:r w:rsidRPr="00397EB7">
            <w:rPr>
              <w:rFonts w:cs="Arial"/>
              <w:color w:val="747474" w:themeColor="background2" w:themeShade="80"/>
            </w:rPr>
            <w:t xml:space="preserve">Provide detailed feedback for </w:t>
          </w:r>
          <w:r>
            <w:rPr>
              <w:rFonts w:cs="Arial"/>
              <w:color w:val="747474" w:themeColor="background2" w:themeShade="80"/>
            </w:rPr>
            <w:t>the E</w:t>
          </w:r>
          <w:r w:rsidRPr="00397EB7">
            <w:rPr>
              <w:rFonts w:cs="Arial"/>
              <w:color w:val="747474" w:themeColor="background2" w:themeShade="80"/>
            </w:rPr>
            <w:t>xhibit</w:t>
          </w:r>
          <w:r>
            <w:rPr>
              <w:rFonts w:cs="Arial"/>
              <w:color w:val="747474" w:themeColor="background2" w:themeShade="80"/>
            </w:rPr>
            <w:t xml:space="preserve">(s) </w:t>
          </w:r>
          <w:r w:rsidRPr="00397EB7">
            <w:rPr>
              <w:rFonts w:cs="Arial"/>
              <w:color w:val="747474" w:themeColor="background2" w:themeShade="80"/>
            </w:rPr>
            <w:t>related to this core component. The applicant institution uses this feedback to strengthen its documentation, processes, and procedures.</w:t>
          </w:r>
        </w:p>
      </w:docPartBody>
    </w:docPart>
    <w:docPart>
      <w:docPartPr>
        <w:name w:val="3CBECE0E3BC14F42995F41D8CC69A50B"/>
        <w:category>
          <w:name w:val="General"/>
          <w:gallery w:val="placeholder"/>
        </w:category>
        <w:types>
          <w:type w:val="bbPlcHdr"/>
        </w:types>
        <w:behaviors>
          <w:behavior w:val="content"/>
        </w:behaviors>
        <w:guid w:val="{0BED3A3F-1B88-4545-BB5D-4F840F8AEBAF}"/>
      </w:docPartPr>
      <w:docPartBody>
        <w:p w:rsidR="003A055C" w:rsidRDefault="00E45EB9" w:rsidP="00E45EB9">
          <w:pPr>
            <w:pStyle w:val="3CBECE0E3BC14F42995F41D8CC69A50B1"/>
          </w:pPr>
          <w:r w:rsidRPr="00397EB7">
            <w:rPr>
              <w:rFonts w:cs="Arial"/>
              <w:color w:val="747474" w:themeColor="background2" w:themeShade="80"/>
            </w:rPr>
            <w:t xml:space="preserve">Provide detailed feedback for </w:t>
          </w:r>
          <w:r>
            <w:rPr>
              <w:rFonts w:cs="Arial"/>
              <w:color w:val="747474" w:themeColor="background2" w:themeShade="80"/>
            </w:rPr>
            <w:t>the E</w:t>
          </w:r>
          <w:r w:rsidRPr="00397EB7">
            <w:rPr>
              <w:rFonts w:cs="Arial"/>
              <w:color w:val="747474" w:themeColor="background2" w:themeShade="80"/>
            </w:rPr>
            <w:t>xhibit</w:t>
          </w:r>
          <w:r>
            <w:rPr>
              <w:rFonts w:cs="Arial"/>
              <w:color w:val="747474" w:themeColor="background2" w:themeShade="80"/>
            </w:rPr>
            <w:t xml:space="preserve">(s) </w:t>
          </w:r>
          <w:r w:rsidRPr="00397EB7">
            <w:rPr>
              <w:rFonts w:cs="Arial"/>
              <w:color w:val="747474" w:themeColor="background2" w:themeShade="80"/>
            </w:rPr>
            <w:t>related to this core component. The applicant institution uses this feedback to strengthen its documentation, processes, and procedures.</w:t>
          </w:r>
        </w:p>
      </w:docPartBody>
    </w:docPart>
    <w:docPart>
      <w:docPartPr>
        <w:name w:val="4A41F7E7AF73415D8EDC8F5458E6E50F"/>
        <w:category>
          <w:name w:val="General"/>
          <w:gallery w:val="placeholder"/>
        </w:category>
        <w:types>
          <w:type w:val="bbPlcHdr"/>
        </w:types>
        <w:behaviors>
          <w:behavior w:val="content"/>
        </w:behaviors>
        <w:guid w:val="{61E7992E-0600-4840-8372-6E6A611DCCD6}"/>
      </w:docPartPr>
      <w:docPartBody>
        <w:p w:rsidR="003A055C" w:rsidRDefault="00E45EB9" w:rsidP="00E45EB9">
          <w:pPr>
            <w:pStyle w:val="4A41F7E7AF73415D8EDC8F5458E6E50F1"/>
          </w:pPr>
          <w:r w:rsidRPr="00397EB7">
            <w:rPr>
              <w:rFonts w:cs="Arial"/>
              <w:color w:val="747474" w:themeColor="background2" w:themeShade="80"/>
            </w:rPr>
            <w:t xml:space="preserve">Provide detailed feedback for </w:t>
          </w:r>
          <w:r>
            <w:rPr>
              <w:rFonts w:cs="Arial"/>
              <w:color w:val="747474" w:themeColor="background2" w:themeShade="80"/>
            </w:rPr>
            <w:t>the E</w:t>
          </w:r>
          <w:r w:rsidRPr="00397EB7">
            <w:rPr>
              <w:rFonts w:cs="Arial"/>
              <w:color w:val="747474" w:themeColor="background2" w:themeShade="80"/>
            </w:rPr>
            <w:t>xhibit</w:t>
          </w:r>
          <w:r>
            <w:rPr>
              <w:rFonts w:cs="Arial"/>
              <w:color w:val="747474" w:themeColor="background2" w:themeShade="80"/>
            </w:rPr>
            <w:t xml:space="preserve">(s) </w:t>
          </w:r>
          <w:r w:rsidRPr="00397EB7">
            <w:rPr>
              <w:rFonts w:cs="Arial"/>
              <w:color w:val="747474" w:themeColor="background2" w:themeShade="80"/>
            </w:rPr>
            <w:t>related to this core component. The applicant institution uses this feedback to strengthen its documentation, processes, and procedures.</w:t>
          </w:r>
        </w:p>
      </w:docPartBody>
    </w:docPart>
    <w:docPart>
      <w:docPartPr>
        <w:name w:val="9A2642816E8D43459CA764BCE13C97ED"/>
        <w:category>
          <w:name w:val="General"/>
          <w:gallery w:val="placeholder"/>
        </w:category>
        <w:types>
          <w:type w:val="bbPlcHdr"/>
        </w:types>
        <w:behaviors>
          <w:behavior w:val="content"/>
        </w:behaviors>
        <w:guid w:val="{B2A4EEC3-021E-434A-B262-BDEC176D4C43}"/>
      </w:docPartPr>
      <w:docPartBody>
        <w:p w:rsidR="003A055C" w:rsidRDefault="00E45EB9" w:rsidP="00E45EB9">
          <w:pPr>
            <w:pStyle w:val="9A2642816E8D43459CA764BCE13C97ED1"/>
          </w:pPr>
          <w:r w:rsidRPr="00397EB7">
            <w:rPr>
              <w:rFonts w:cs="Arial"/>
              <w:color w:val="747474" w:themeColor="background2" w:themeShade="80"/>
            </w:rPr>
            <w:t xml:space="preserve">Provide detailed feedback for </w:t>
          </w:r>
          <w:r>
            <w:rPr>
              <w:rFonts w:cs="Arial"/>
              <w:color w:val="747474" w:themeColor="background2" w:themeShade="80"/>
            </w:rPr>
            <w:t>the E</w:t>
          </w:r>
          <w:r w:rsidRPr="00397EB7">
            <w:rPr>
              <w:rFonts w:cs="Arial"/>
              <w:color w:val="747474" w:themeColor="background2" w:themeShade="80"/>
            </w:rPr>
            <w:t>xhibit</w:t>
          </w:r>
          <w:r>
            <w:rPr>
              <w:rFonts w:cs="Arial"/>
              <w:color w:val="747474" w:themeColor="background2" w:themeShade="80"/>
            </w:rPr>
            <w:t xml:space="preserve">(s) </w:t>
          </w:r>
          <w:r w:rsidRPr="00397EB7">
            <w:rPr>
              <w:rFonts w:cs="Arial"/>
              <w:color w:val="747474" w:themeColor="background2" w:themeShade="80"/>
            </w:rPr>
            <w:t>related to this core component. The applicant institution uses this feedback to strengthen its documentation, processes, and procedures.</w:t>
          </w:r>
        </w:p>
      </w:docPartBody>
    </w:docPart>
    <w:docPart>
      <w:docPartPr>
        <w:name w:val="1FF16695A6894EEEB31EE42598D4E12C"/>
        <w:category>
          <w:name w:val="General"/>
          <w:gallery w:val="placeholder"/>
        </w:category>
        <w:types>
          <w:type w:val="bbPlcHdr"/>
        </w:types>
        <w:behaviors>
          <w:behavior w:val="content"/>
        </w:behaviors>
        <w:guid w:val="{23490080-BAC3-4158-AC34-588EAA1F3B35}"/>
      </w:docPartPr>
      <w:docPartBody>
        <w:p w:rsidR="003A055C" w:rsidRDefault="00E45EB9" w:rsidP="00E45EB9">
          <w:pPr>
            <w:pStyle w:val="1FF16695A6894EEEB31EE42598D4E12C1"/>
          </w:pPr>
          <w:r w:rsidRPr="00397EB7">
            <w:rPr>
              <w:rFonts w:cs="Arial"/>
              <w:color w:val="747474" w:themeColor="background2" w:themeShade="80"/>
            </w:rPr>
            <w:t xml:space="preserve">Provide detailed feedback for </w:t>
          </w:r>
          <w:r>
            <w:rPr>
              <w:rFonts w:cs="Arial"/>
              <w:color w:val="747474" w:themeColor="background2" w:themeShade="80"/>
            </w:rPr>
            <w:t>the E</w:t>
          </w:r>
          <w:r w:rsidRPr="00397EB7">
            <w:rPr>
              <w:rFonts w:cs="Arial"/>
              <w:color w:val="747474" w:themeColor="background2" w:themeShade="80"/>
            </w:rPr>
            <w:t>xhibit</w:t>
          </w:r>
          <w:r>
            <w:rPr>
              <w:rFonts w:cs="Arial"/>
              <w:color w:val="747474" w:themeColor="background2" w:themeShade="80"/>
            </w:rPr>
            <w:t xml:space="preserve">(s) </w:t>
          </w:r>
          <w:r w:rsidRPr="00397EB7">
            <w:rPr>
              <w:rFonts w:cs="Arial"/>
              <w:color w:val="747474" w:themeColor="background2" w:themeShade="80"/>
            </w:rPr>
            <w:t>related to this core component. The applicant institution uses this feedback to strengthen its documentation, processes, and procedures.</w:t>
          </w:r>
        </w:p>
      </w:docPartBody>
    </w:docPart>
    <w:docPart>
      <w:docPartPr>
        <w:name w:val="6BFF48EE72CD4ADB874ACBCAC7D66C4F"/>
        <w:category>
          <w:name w:val="General"/>
          <w:gallery w:val="placeholder"/>
        </w:category>
        <w:types>
          <w:type w:val="bbPlcHdr"/>
        </w:types>
        <w:behaviors>
          <w:behavior w:val="content"/>
        </w:behaviors>
        <w:guid w:val="{BE6AE0A9-2FAE-4916-A081-FC5FE9F45784}"/>
      </w:docPartPr>
      <w:docPartBody>
        <w:p w:rsidR="003A055C" w:rsidRDefault="00E45EB9" w:rsidP="00E45EB9">
          <w:pPr>
            <w:pStyle w:val="6BFF48EE72CD4ADB874ACBCAC7D66C4F1"/>
          </w:pPr>
          <w:r w:rsidRPr="00397EB7">
            <w:rPr>
              <w:rFonts w:cs="Arial"/>
              <w:color w:val="747474" w:themeColor="background2" w:themeShade="80"/>
            </w:rPr>
            <w:t xml:space="preserve">Provide detailed feedback for </w:t>
          </w:r>
          <w:r>
            <w:rPr>
              <w:rFonts w:cs="Arial"/>
              <w:color w:val="747474" w:themeColor="background2" w:themeShade="80"/>
            </w:rPr>
            <w:t>the E</w:t>
          </w:r>
          <w:r w:rsidRPr="00397EB7">
            <w:rPr>
              <w:rFonts w:cs="Arial"/>
              <w:color w:val="747474" w:themeColor="background2" w:themeShade="80"/>
            </w:rPr>
            <w:t>xhibit</w:t>
          </w:r>
          <w:r>
            <w:rPr>
              <w:rFonts w:cs="Arial"/>
              <w:color w:val="747474" w:themeColor="background2" w:themeShade="80"/>
            </w:rPr>
            <w:t xml:space="preserve">(s) </w:t>
          </w:r>
          <w:r w:rsidRPr="00397EB7">
            <w:rPr>
              <w:rFonts w:cs="Arial"/>
              <w:color w:val="747474" w:themeColor="background2" w:themeShade="80"/>
            </w:rPr>
            <w:t>related to this core component. The applicant institution uses this feedback to strengthen its documentation, processes, and procedures.</w:t>
          </w:r>
        </w:p>
      </w:docPartBody>
    </w:docPart>
    <w:docPart>
      <w:docPartPr>
        <w:name w:val="0C0B138C6E6541C795CE0892F2696E18"/>
        <w:category>
          <w:name w:val="General"/>
          <w:gallery w:val="placeholder"/>
        </w:category>
        <w:types>
          <w:type w:val="bbPlcHdr"/>
        </w:types>
        <w:behaviors>
          <w:behavior w:val="content"/>
        </w:behaviors>
        <w:guid w:val="{85B4357D-8C58-40B1-9DF0-7BF8D2CB710C}"/>
      </w:docPartPr>
      <w:docPartBody>
        <w:p w:rsidR="003A055C" w:rsidRDefault="00E45EB9" w:rsidP="00E45EB9">
          <w:pPr>
            <w:pStyle w:val="0C0B138C6E6541C795CE0892F2696E181"/>
          </w:pPr>
          <w:r w:rsidRPr="00397EB7">
            <w:rPr>
              <w:rFonts w:cs="Arial"/>
              <w:color w:val="747474" w:themeColor="background2" w:themeShade="80"/>
            </w:rPr>
            <w:t xml:space="preserve">Provide detailed feedback for </w:t>
          </w:r>
          <w:r>
            <w:rPr>
              <w:rFonts w:cs="Arial"/>
              <w:color w:val="747474" w:themeColor="background2" w:themeShade="80"/>
            </w:rPr>
            <w:t>the E</w:t>
          </w:r>
          <w:r w:rsidRPr="00397EB7">
            <w:rPr>
              <w:rFonts w:cs="Arial"/>
              <w:color w:val="747474" w:themeColor="background2" w:themeShade="80"/>
            </w:rPr>
            <w:t>xhibit</w:t>
          </w:r>
          <w:r>
            <w:rPr>
              <w:rFonts w:cs="Arial"/>
              <w:color w:val="747474" w:themeColor="background2" w:themeShade="80"/>
            </w:rPr>
            <w:t xml:space="preserve">(s) </w:t>
          </w:r>
          <w:r w:rsidRPr="00397EB7">
            <w:rPr>
              <w:rFonts w:cs="Arial"/>
              <w:color w:val="747474" w:themeColor="background2" w:themeShade="80"/>
            </w:rPr>
            <w:t>related to this core component. The applicant institution uses this feedback to strengthen its documentation, processes, and procedures.</w:t>
          </w:r>
        </w:p>
      </w:docPartBody>
    </w:docPart>
    <w:docPart>
      <w:docPartPr>
        <w:name w:val="0057620D1C6C4E3989594671C8B84A3A"/>
        <w:category>
          <w:name w:val="General"/>
          <w:gallery w:val="placeholder"/>
        </w:category>
        <w:types>
          <w:type w:val="bbPlcHdr"/>
        </w:types>
        <w:behaviors>
          <w:behavior w:val="content"/>
        </w:behaviors>
        <w:guid w:val="{F70A4961-E03E-4BA1-93EA-1AED4B38A3F6}"/>
      </w:docPartPr>
      <w:docPartBody>
        <w:p w:rsidR="003A055C" w:rsidRDefault="00E45EB9" w:rsidP="00E45EB9">
          <w:pPr>
            <w:pStyle w:val="0057620D1C6C4E3989594671C8B84A3A1"/>
          </w:pPr>
          <w:r w:rsidRPr="00397EB7">
            <w:rPr>
              <w:rFonts w:cs="Arial"/>
              <w:color w:val="747474" w:themeColor="background2" w:themeShade="80"/>
            </w:rPr>
            <w:t xml:space="preserve">Provide detailed feedback for </w:t>
          </w:r>
          <w:r>
            <w:rPr>
              <w:rFonts w:cs="Arial"/>
              <w:color w:val="747474" w:themeColor="background2" w:themeShade="80"/>
            </w:rPr>
            <w:t>the E</w:t>
          </w:r>
          <w:r w:rsidRPr="00397EB7">
            <w:rPr>
              <w:rFonts w:cs="Arial"/>
              <w:color w:val="747474" w:themeColor="background2" w:themeShade="80"/>
            </w:rPr>
            <w:t>xhibit</w:t>
          </w:r>
          <w:r>
            <w:rPr>
              <w:rFonts w:cs="Arial"/>
              <w:color w:val="747474" w:themeColor="background2" w:themeShade="80"/>
            </w:rPr>
            <w:t xml:space="preserve">(s) </w:t>
          </w:r>
          <w:r w:rsidRPr="00397EB7">
            <w:rPr>
              <w:rFonts w:cs="Arial"/>
              <w:color w:val="747474" w:themeColor="background2" w:themeShade="80"/>
            </w:rPr>
            <w:t>related to this core component. The applicant institution uses this feedback to strengthen its documentation, processes, and procedures.</w:t>
          </w:r>
        </w:p>
      </w:docPartBody>
    </w:docPart>
    <w:docPart>
      <w:docPartPr>
        <w:name w:val="47A73301A28A424DB71049EE4ACABEBB"/>
        <w:category>
          <w:name w:val="General"/>
          <w:gallery w:val="placeholder"/>
        </w:category>
        <w:types>
          <w:type w:val="bbPlcHdr"/>
        </w:types>
        <w:behaviors>
          <w:behavior w:val="content"/>
        </w:behaviors>
        <w:guid w:val="{7FFC8AFA-E22B-4BDD-9D21-B8DDF74B039C}"/>
      </w:docPartPr>
      <w:docPartBody>
        <w:p w:rsidR="003A055C" w:rsidRDefault="00E45EB9" w:rsidP="00E45EB9">
          <w:pPr>
            <w:pStyle w:val="47A73301A28A424DB71049EE4ACABEBB1"/>
          </w:pPr>
          <w:r w:rsidRPr="00397EB7">
            <w:rPr>
              <w:rFonts w:cs="Arial"/>
              <w:color w:val="747474" w:themeColor="background2" w:themeShade="80"/>
            </w:rPr>
            <w:t xml:space="preserve">Provide detailed feedback for </w:t>
          </w:r>
          <w:r>
            <w:rPr>
              <w:rFonts w:cs="Arial"/>
              <w:color w:val="747474" w:themeColor="background2" w:themeShade="80"/>
            </w:rPr>
            <w:t>the E</w:t>
          </w:r>
          <w:r w:rsidRPr="00397EB7">
            <w:rPr>
              <w:rFonts w:cs="Arial"/>
              <w:color w:val="747474" w:themeColor="background2" w:themeShade="80"/>
            </w:rPr>
            <w:t>xhibit</w:t>
          </w:r>
          <w:r>
            <w:rPr>
              <w:rFonts w:cs="Arial"/>
              <w:color w:val="747474" w:themeColor="background2" w:themeShade="80"/>
            </w:rPr>
            <w:t xml:space="preserve">(s) </w:t>
          </w:r>
          <w:r w:rsidRPr="00397EB7">
            <w:rPr>
              <w:rFonts w:cs="Arial"/>
              <w:color w:val="747474" w:themeColor="background2" w:themeShade="80"/>
            </w:rPr>
            <w:t>related to this core component. The applicant institution uses this feedback to strengthen its documentation, processes, and procedures.</w:t>
          </w:r>
        </w:p>
      </w:docPartBody>
    </w:docPart>
    <w:docPart>
      <w:docPartPr>
        <w:name w:val="B9EEE8A1BD604D8D8CA2BFB18F40C2E4"/>
        <w:category>
          <w:name w:val="General"/>
          <w:gallery w:val="placeholder"/>
        </w:category>
        <w:types>
          <w:type w:val="bbPlcHdr"/>
        </w:types>
        <w:behaviors>
          <w:behavior w:val="content"/>
        </w:behaviors>
        <w:guid w:val="{8113573E-4C91-4CB2-9F22-53DEFBB33B86}"/>
      </w:docPartPr>
      <w:docPartBody>
        <w:p w:rsidR="003A055C" w:rsidRDefault="00E45EB9" w:rsidP="00E45EB9">
          <w:pPr>
            <w:pStyle w:val="B9EEE8A1BD604D8D8CA2BFB18F40C2E41"/>
          </w:pPr>
          <w:r w:rsidRPr="00397EB7">
            <w:rPr>
              <w:rFonts w:cs="Arial"/>
              <w:color w:val="747474" w:themeColor="background2" w:themeShade="80"/>
            </w:rPr>
            <w:t xml:space="preserve">Provide detailed feedback for </w:t>
          </w:r>
          <w:r>
            <w:rPr>
              <w:rFonts w:cs="Arial"/>
              <w:color w:val="747474" w:themeColor="background2" w:themeShade="80"/>
            </w:rPr>
            <w:t>the E</w:t>
          </w:r>
          <w:r w:rsidRPr="00397EB7">
            <w:rPr>
              <w:rFonts w:cs="Arial"/>
              <w:color w:val="747474" w:themeColor="background2" w:themeShade="80"/>
            </w:rPr>
            <w:t>xhibit</w:t>
          </w:r>
          <w:r>
            <w:rPr>
              <w:rFonts w:cs="Arial"/>
              <w:color w:val="747474" w:themeColor="background2" w:themeShade="80"/>
            </w:rPr>
            <w:t xml:space="preserve">(s) </w:t>
          </w:r>
          <w:r w:rsidRPr="00397EB7">
            <w:rPr>
              <w:rFonts w:cs="Arial"/>
              <w:color w:val="747474" w:themeColor="background2" w:themeShade="80"/>
            </w:rPr>
            <w:t>related to this core component. The applicant institution uses this feedback to strengthen its documentation, processes, and procedures.</w:t>
          </w:r>
        </w:p>
      </w:docPartBody>
    </w:docPart>
    <w:docPart>
      <w:docPartPr>
        <w:name w:val="F05FB3B6BE5941E69312EDF5489029DD"/>
        <w:category>
          <w:name w:val="General"/>
          <w:gallery w:val="placeholder"/>
        </w:category>
        <w:types>
          <w:type w:val="bbPlcHdr"/>
        </w:types>
        <w:behaviors>
          <w:behavior w:val="content"/>
        </w:behaviors>
        <w:guid w:val="{45162AF9-F795-4A87-B2CC-281BF721CC39}"/>
      </w:docPartPr>
      <w:docPartBody>
        <w:p w:rsidR="003A055C" w:rsidRDefault="00E45EB9" w:rsidP="00E45EB9">
          <w:pPr>
            <w:pStyle w:val="F05FB3B6BE5941E69312EDF5489029DD1"/>
          </w:pPr>
          <w:r w:rsidRPr="00397EB7">
            <w:rPr>
              <w:rFonts w:cs="Arial"/>
              <w:color w:val="747474" w:themeColor="background2" w:themeShade="80"/>
            </w:rPr>
            <w:t xml:space="preserve">Provide detailed feedback for </w:t>
          </w:r>
          <w:r>
            <w:rPr>
              <w:rFonts w:cs="Arial"/>
              <w:color w:val="747474" w:themeColor="background2" w:themeShade="80"/>
            </w:rPr>
            <w:t>the E</w:t>
          </w:r>
          <w:r w:rsidRPr="00397EB7">
            <w:rPr>
              <w:rFonts w:cs="Arial"/>
              <w:color w:val="747474" w:themeColor="background2" w:themeShade="80"/>
            </w:rPr>
            <w:t>xhibit</w:t>
          </w:r>
          <w:r>
            <w:rPr>
              <w:rFonts w:cs="Arial"/>
              <w:color w:val="747474" w:themeColor="background2" w:themeShade="80"/>
            </w:rPr>
            <w:t xml:space="preserve">(s) </w:t>
          </w:r>
          <w:r w:rsidRPr="00397EB7">
            <w:rPr>
              <w:rFonts w:cs="Arial"/>
              <w:color w:val="747474" w:themeColor="background2" w:themeShade="80"/>
            </w:rPr>
            <w:t>related to this core component. The applicant institution uses this feedback to strengthen its documentation, processes, and procedures.</w:t>
          </w:r>
        </w:p>
      </w:docPartBody>
    </w:docPart>
    <w:docPart>
      <w:docPartPr>
        <w:name w:val="6B1819536FED412EBA334E098E146A99"/>
        <w:category>
          <w:name w:val="General"/>
          <w:gallery w:val="placeholder"/>
        </w:category>
        <w:types>
          <w:type w:val="bbPlcHdr"/>
        </w:types>
        <w:behaviors>
          <w:behavior w:val="content"/>
        </w:behaviors>
        <w:guid w:val="{7AD126DB-71FF-439B-A3FD-DDA7FE5FE8B9}"/>
      </w:docPartPr>
      <w:docPartBody>
        <w:p w:rsidR="003A055C" w:rsidRDefault="00E45EB9" w:rsidP="00E45EB9">
          <w:pPr>
            <w:pStyle w:val="6B1819536FED412EBA334E098E146A991"/>
          </w:pPr>
          <w:r w:rsidRPr="00397EB7">
            <w:rPr>
              <w:rFonts w:cs="Arial"/>
              <w:color w:val="747474" w:themeColor="background2" w:themeShade="80"/>
            </w:rPr>
            <w:t xml:space="preserve">Provide detailed feedback for </w:t>
          </w:r>
          <w:r>
            <w:rPr>
              <w:rFonts w:cs="Arial"/>
              <w:color w:val="747474" w:themeColor="background2" w:themeShade="80"/>
            </w:rPr>
            <w:t>the E</w:t>
          </w:r>
          <w:r w:rsidRPr="00397EB7">
            <w:rPr>
              <w:rFonts w:cs="Arial"/>
              <w:color w:val="747474" w:themeColor="background2" w:themeShade="80"/>
            </w:rPr>
            <w:t>xhibit</w:t>
          </w:r>
          <w:r>
            <w:rPr>
              <w:rFonts w:cs="Arial"/>
              <w:color w:val="747474" w:themeColor="background2" w:themeShade="80"/>
            </w:rPr>
            <w:t xml:space="preserve">(s) </w:t>
          </w:r>
          <w:r w:rsidRPr="00397EB7">
            <w:rPr>
              <w:rFonts w:cs="Arial"/>
              <w:color w:val="747474" w:themeColor="background2" w:themeShade="80"/>
            </w:rPr>
            <w:t>related to this core component. The applicant institution uses this feedback to strengthen its documentation, processes, and procedures.</w:t>
          </w:r>
        </w:p>
      </w:docPartBody>
    </w:docPart>
    <w:docPart>
      <w:docPartPr>
        <w:name w:val="4053F8A9C5AB4DBA9D2AFD5058C05F7A"/>
        <w:category>
          <w:name w:val="General"/>
          <w:gallery w:val="placeholder"/>
        </w:category>
        <w:types>
          <w:type w:val="bbPlcHdr"/>
        </w:types>
        <w:behaviors>
          <w:behavior w:val="content"/>
        </w:behaviors>
        <w:guid w:val="{A8A5B57F-28D5-452B-8617-B59B8AB96F36}"/>
      </w:docPartPr>
      <w:docPartBody>
        <w:p w:rsidR="003A055C" w:rsidRDefault="00E45EB9" w:rsidP="00E45EB9">
          <w:pPr>
            <w:pStyle w:val="4053F8A9C5AB4DBA9D2AFD5058C05F7A1"/>
          </w:pPr>
          <w:r w:rsidRPr="00397EB7">
            <w:rPr>
              <w:rFonts w:cs="Arial"/>
              <w:color w:val="747474" w:themeColor="background2" w:themeShade="80"/>
            </w:rPr>
            <w:t xml:space="preserve">Provide detailed feedback for </w:t>
          </w:r>
          <w:r>
            <w:rPr>
              <w:rFonts w:cs="Arial"/>
              <w:color w:val="747474" w:themeColor="background2" w:themeShade="80"/>
            </w:rPr>
            <w:t>the E</w:t>
          </w:r>
          <w:r w:rsidRPr="00397EB7">
            <w:rPr>
              <w:rFonts w:cs="Arial"/>
              <w:color w:val="747474" w:themeColor="background2" w:themeShade="80"/>
            </w:rPr>
            <w:t>xhibit</w:t>
          </w:r>
          <w:r>
            <w:rPr>
              <w:rFonts w:cs="Arial"/>
              <w:color w:val="747474" w:themeColor="background2" w:themeShade="80"/>
            </w:rPr>
            <w:t xml:space="preserve">(s) </w:t>
          </w:r>
          <w:r w:rsidRPr="00397EB7">
            <w:rPr>
              <w:rFonts w:cs="Arial"/>
              <w:color w:val="747474" w:themeColor="background2" w:themeShade="80"/>
            </w:rPr>
            <w:t>related to this core component. The applicant institution uses this feedback to strengthen its documentation, processes, and procedures.</w:t>
          </w:r>
        </w:p>
      </w:docPartBody>
    </w:docPart>
    <w:docPart>
      <w:docPartPr>
        <w:name w:val="CFA00A6C24F445F5AB8E535B3F7FD69E"/>
        <w:category>
          <w:name w:val="General"/>
          <w:gallery w:val="placeholder"/>
        </w:category>
        <w:types>
          <w:type w:val="bbPlcHdr"/>
        </w:types>
        <w:behaviors>
          <w:behavior w:val="content"/>
        </w:behaviors>
        <w:guid w:val="{2486FF73-3CDE-4798-BFC6-01FB8E81571B}"/>
      </w:docPartPr>
      <w:docPartBody>
        <w:p w:rsidR="003A055C" w:rsidRDefault="00E45EB9" w:rsidP="00E45EB9">
          <w:pPr>
            <w:pStyle w:val="CFA00A6C24F445F5AB8E535B3F7FD69E1"/>
          </w:pPr>
          <w:r w:rsidRPr="00397EB7">
            <w:rPr>
              <w:rFonts w:cs="Arial"/>
              <w:color w:val="747474" w:themeColor="background2" w:themeShade="80"/>
            </w:rPr>
            <w:t xml:space="preserve">Provide detailed feedback for </w:t>
          </w:r>
          <w:r>
            <w:rPr>
              <w:rFonts w:cs="Arial"/>
              <w:color w:val="747474" w:themeColor="background2" w:themeShade="80"/>
            </w:rPr>
            <w:t>the E</w:t>
          </w:r>
          <w:r w:rsidRPr="00397EB7">
            <w:rPr>
              <w:rFonts w:cs="Arial"/>
              <w:color w:val="747474" w:themeColor="background2" w:themeShade="80"/>
            </w:rPr>
            <w:t>xhibit</w:t>
          </w:r>
          <w:r>
            <w:rPr>
              <w:rFonts w:cs="Arial"/>
              <w:color w:val="747474" w:themeColor="background2" w:themeShade="80"/>
            </w:rPr>
            <w:t xml:space="preserve">(s) </w:t>
          </w:r>
          <w:r w:rsidRPr="00397EB7">
            <w:rPr>
              <w:rFonts w:cs="Arial"/>
              <w:color w:val="747474" w:themeColor="background2" w:themeShade="80"/>
            </w:rPr>
            <w:t>related to this core component. The applicant institution uses this feedback to strengthen its documentation, processes, and procedures.</w:t>
          </w:r>
        </w:p>
      </w:docPartBody>
    </w:docPart>
    <w:docPart>
      <w:docPartPr>
        <w:name w:val="A27871D8C0FD4233AC694E4879366732"/>
        <w:category>
          <w:name w:val="General"/>
          <w:gallery w:val="placeholder"/>
        </w:category>
        <w:types>
          <w:type w:val="bbPlcHdr"/>
        </w:types>
        <w:behaviors>
          <w:behavior w:val="content"/>
        </w:behaviors>
        <w:guid w:val="{80CE5F12-3350-45BE-B1B8-9BB8415E6E6F}"/>
      </w:docPartPr>
      <w:docPartBody>
        <w:p w:rsidR="003A055C" w:rsidRDefault="00E45EB9" w:rsidP="00E45EB9">
          <w:pPr>
            <w:pStyle w:val="A27871D8C0FD4233AC694E48793667321"/>
          </w:pPr>
          <w:r w:rsidRPr="00397EB7">
            <w:rPr>
              <w:rFonts w:cs="Arial"/>
              <w:color w:val="747474" w:themeColor="background2" w:themeShade="80"/>
            </w:rPr>
            <w:t xml:space="preserve">Provide detailed feedback for </w:t>
          </w:r>
          <w:r>
            <w:rPr>
              <w:rFonts w:cs="Arial"/>
              <w:color w:val="747474" w:themeColor="background2" w:themeShade="80"/>
            </w:rPr>
            <w:t>the E</w:t>
          </w:r>
          <w:r w:rsidRPr="00397EB7">
            <w:rPr>
              <w:rFonts w:cs="Arial"/>
              <w:color w:val="747474" w:themeColor="background2" w:themeShade="80"/>
            </w:rPr>
            <w:t>xhibit</w:t>
          </w:r>
          <w:r>
            <w:rPr>
              <w:rFonts w:cs="Arial"/>
              <w:color w:val="747474" w:themeColor="background2" w:themeShade="80"/>
            </w:rPr>
            <w:t xml:space="preserve">(s) </w:t>
          </w:r>
          <w:r w:rsidRPr="00397EB7">
            <w:rPr>
              <w:rFonts w:cs="Arial"/>
              <w:color w:val="747474" w:themeColor="background2" w:themeShade="80"/>
            </w:rPr>
            <w:t>related to this core component. The applicant institution uses this feedback to strengthen its documentation, processes, and procedures.</w:t>
          </w:r>
        </w:p>
      </w:docPartBody>
    </w:docPart>
    <w:docPart>
      <w:docPartPr>
        <w:name w:val="2ECC7E31921545DB8DB0D8DFB51BF4C3"/>
        <w:category>
          <w:name w:val="General"/>
          <w:gallery w:val="placeholder"/>
        </w:category>
        <w:types>
          <w:type w:val="bbPlcHdr"/>
        </w:types>
        <w:behaviors>
          <w:behavior w:val="content"/>
        </w:behaviors>
        <w:guid w:val="{2C7E82E1-0D70-4628-9687-ABE85B0E2492}"/>
      </w:docPartPr>
      <w:docPartBody>
        <w:p w:rsidR="003A055C" w:rsidRDefault="00E45EB9" w:rsidP="00E45EB9">
          <w:pPr>
            <w:pStyle w:val="2ECC7E31921545DB8DB0D8DFB51BF4C31"/>
          </w:pPr>
          <w:r w:rsidRPr="00397EB7">
            <w:rPr>
              <w:rFonts w:cs="Arial"/>
              <w:color w:val="747474" w:themeColor="background2" w:themeShade="80"/>
            </w:rPr>
            <w:t xml:space="preserve">Provide detailed feedback for </w:t>
          </w:r>
          <w:r>
            <w:rPr>
              <w:rFonts w:cs="Arial"/>
              <w:color w:val="747474" w:themeColor="background2" w:themeShade="80"/>
            </w:rPr>
            <w:t>the E</w:t>
          </w:r>
          <w:r w:rsidRPr="00397EB7">
            <w:rPr>
              <w:rFonts w:cs="Arial"/>
              <w:color w:val="747474" w:themeColor="background2" w:themeShade="80"/>
            </w:rPr>
            <w:t>xhibit</w:t>
          </w:r>
          <w:r>
            <w:rPr>
              <w:rFonts w:cs="Arial"/>
              <w:color w:val="747474" w:themeColor="background2" w:themeShade="80"/>
            </w:rPr>
            <w:t xml:space="preserve">(s) </w:t>
          </w:r>
          <w:r w:rsidRPr="00397EB7">
            <w:rPr>
              <w:rFonts w:cs="Arial"/>
              <w:color w:val="747474" w:themeColor="background2" w:themeShade="80"/>
            </w:rPr>
            <w:t>related to this core component. The applicant institution uses this feedback to strengthen its documentation, processes, and procedures.</w:t>
          </w:r>
        </w:p>
      </w:docPartBody>
    </w:docPart>
    <w:docPart>
      <w:docPartPr>
        <w:name w:val="33D358B9CCAD4F16B013E8E39834B542"/>
        <w:category>
          <w:name w:val="General"/>
          <w:gallery w:val="placeholder"/>
        </w:category>
        <w:types>
          <w:type w:val="bbPlcHdr"/>
        </w:types>
        <w:behaviors>
          <w:behavior w:val="content"/>
        </w:behaviors>
        <w:guid w:val="{401CDC5D-D027-4EBF-A6DF-606C2016F7B6}"/>
      </w:docPartPr>
      <w:docPartBody>
        <w:p w:rsidR="003A055C" w:rsidRDefault="00E45EB9" w:rsidP="00E45EB9">
          <w:pPr>
            <w:pStyle w:val="33D358B9CCAD4F16B013E8E39834B5421"/>
          </w:pPr>
          <w:r w:rsidRPr="00397EB7">
            <w:rPr>
              <w:rFonts w:cs="Arial"/>
              <w:color w:val="747474" w:themeColor="background2" w:themeShade="80"/>
            </w:rPr>
            <w:t xml:space="preserve">Provide detailed feedback for </w:t>
          </w:r>
          <w:r>
            <w:rPr>
              <w:rFonts w:cs="Arial"/>
              <w:color w:val="747474" w:themeColor="background2" w:themeShade="80"/>
            </w:rPr>
            <w:t>the E</w:t>
          </w:r>
          <w:r w:rsidRPr="00397EB7">
            <w:rPr>
              <w:rFonts w:cs="Arial"/>
              <w:color w:val="747474" w:themeColor="background2" w:themeShade="80"/>
            </w:rPr>
            <w:t>xhibit</w:t>
          </w:r>
          <w:r>
            <w:rPr>
              <w:rFonts w:cs="Arial"/>
              <w:color w:val="747474" w:themeColor="background2" w:themeShade="80"/>
            </w:rPr>
            <w:t xml:space="preserve">(s) </w:t>
          </w:r>
          <w:r w:rsidRPr="00397EB7">
            <w:rPr>
              <w:rFonts w:cs="Arial"/>
              <w:color w:val="747474" w:themeColor="background2" w:themeShade="80"/>
            </w:rPr>
            <w:t>related to this core component. The applicant institution uses this feedback to strengthen its documentation, processes, and procedures.</w:t>
          </w:r>
        </w:p>
      </w:docPartBody>
    </w:docPart>
    <w:docPart>
      <w:docPartPr>
        <w:name w:val="9310F67881C74591AAB7C0EFCF5A9F10"/>
        <w:category>
          <w:name w:val="General"/>
          <w:gallery w:val="placeholder"/>
        </w:category>
        <w:types>
          <w:type w:val="bbPlcHdr"/>
        </w:types>
        <w:behaviors>
          <w:behavior w:val="content"/>
        </w:behaviors>
        <w:guid w:val="{E3A8C6C7-B0DF-4A24-8B94-7710D47D295A}"/>
      </w:docPartPr>
      <w:docPartBody>
        <w:p w:rsidR="003A055C" w:rsidRDefault="00E45EB9" w:rsidP="00E45EB9">
          <w:pPr>
            <w:pStyle w:val="9310F67881C74591AAB7C0EFCF5A9F101"/>
          </w:pPr>
          <w:r w:rsidRPr="00397EB7">
            <w:rPr>
              <w:rFonts w:cs="Arial"/>
              <w:color w:val="747474" w:themeColor="background2" w:themeShade="80"/>
            </w:rPr>
            <w:t xml:space="preserve">Provide detailed feedback for </w:t>
          </w:r>
          <w:r>
            <w:rPr>
              <w:rFonts w:cs="Arial"/>
              <w:color w:val="747474" w:themeColor="background2" w:themeShade="80"/>
            </w:rPr>
            <w:t>the E</w:t>
          </w:r>
          <w:r w:rsidRPr="00397EB7">
            <w:rPr>
              <w:rFonts w:cs="Arial"/>
              <w:color w:val="747474" w:themeColor="background2" w:themeShade="80"/>
            </w:rPr>
            <w:t>xhibit</w:t>
          </w:r>
          <w:r>
            <w:rPr>
              <w:rFonts w:cs="Arial"/>
              <w:color w:val="747474" w:themeColor="background2" w:themeShade="80"/>
            </w:rPr>
            <w:t xml:space="preserve">(s) </w:t>
          </w:r>
          <w:r w:rsidRPr="00397EB7">
            <w:rPr>
              <w:rFonts w:cs="Arial"/>
              <w:color w:val="747474" w:themeColor="background2" w:themeShade="80"/>
            </w:rPr>
            <w:t>related to this core component. The applicant institution uses this feedback to strengthen its documentation, processes, and procedures.</w:t>
          </w:r>
        </w:p>
      </w:docPartBody>
    </w:docPart>
    <w:docPart>
      <w:docPartPr>
        <w:name w:val="5D11CA79BA1E4072A5206B0E92274079"/>
        <w:category>
          <w:name w:val="General"/>
          <w:gallery w:val="placeholder"/>
        </w:category>
        <w:types>
          <w:type w:val="bbPlcHdr"/>
        </w:types>
        <w:behaviors>
          <w:behavior w:val="content"/>
        </w:behaviors>
        <w:guid w:val="{C8FFDF5C-6CE6-4F43-B7F7-CDA53BDBA341}"/>
      </w:docPartPr>
      <w:docPartBody>
        <w:p w:rsidR="003A055C" w:rsidRDefault="00E45EB9" w:rsidP="00E45EB9">
          <w:pPr>
            <w:pStyle w:val="5D11CA79BA1E4072A5206B0E922740791"/>
          </w:pPr>
          <w:r w:rsidRPr="00397EB7">
            <w:rPr>
              <w:rFonts w:cs="Arial"/>
              <w:color w:val="747474" w:themeColor="background2" w:themeShade="80"/>
            </w:rPr>
            <w:t xml:space="preserve">Provide detailed feedback for </w:t>
          </w:r>
          <w:r>
            <w:rPr>
              <w:rFonts w:cs="Arial"/>
              <w:color w:val="747474" w:themeColor="background2" w:themeShade="80"/>
            </w:rPr>
            <w:t>the E</w:t>
          </w:r>
          <w:r w:rsidRPr="00397EB7">
            <w:rPr>
              <w:rFonts w:cs="Arial"/>
              <w:color w:val="747474" w:themeColor="background2" w:themeShade="80"/>
            </w:rPr>
            <w:t>xhibit</w:t>
          </w:r>
          <w:r>
            <w:rPr>
              <w:rFonts w:cs="Arial"/>
              <w:color w:val="747474" w:themeColor="background2" w:themeShade="80"/>
            </w:rPr>
            <w:t xml:space="preserve">(s) </w:t>
          </w:r>
          <w:r w:rsidRPr="00397EB7">
            <w:rPr>
              <w:rFonts w:cs="Arial"/>
              <w:color w:val="747474" w:themeColor="background2" w:themeShade="80"/>
            </w:rPr>
            <w:t>related to this core component. The applicant institution uses this feedback to strengthen its documentation, processes, and procedures.</w:t>
          </w:r>
        </w:p>
      </w:docPartBody>
    </w:docPart>
    <w:docPart>
      <w:docPartPr>
        <w:name w:val="05122E01FE8641258229C6536FDBC7DF"/>
        <w:category>
          <w:name w:val="General"/>
          <w:gallery w:val="placeholder"/>
        </w:category>
        <w:types>
          <w:type w:val="bbPlcHdr"/>
        </w:types>
        <w:behaviors>
          <w:behavior w:val="content"/>
        </w:behaviors>
        <w:guid w:val="{9F312A7D-5E2B-4D37-9ACA-5560D1D5E5A0}"/>
      </w:docPartPr>
      <w:docPartBody>
        <w:p w:rsidR="003A055C" w:rsidRDefault="00E45EB9" w:rsidP="00E45EB9">
          <w:pPr>
            <w:pStyle w:val="05122E01FE8641258229C6536FDBC7DF1"/>
          </w:pPr>
          <w:r w:rsidRPr="00397EB7">
            <w:rPr>
              <w:rFonts w:cs="Arial"/>
              <w:color w:val="747474" w:themeColor="background2" w:themeShade="80"/>
            </w:rPr>
            <w:t xml:space="preserve">Provide detailed feedback for </w:t>
          </w:r>
          <w:r>
            <w:rPr>
              <w:rFonts w:cs="Arial"/>
              <w:color w:val="747474" w:themeColor="background2" w:themeShade="80"/>
            </w:rPr>
            <w:t>the E</w:t>
          </w:r>
          <w:r w:rsidRPr="00397EB7">
            <w:rPr>
              <w:rFonts w:cs="Arial"/>
              <w:color w:val="747474" w:themeColor="background2" w:themeShade="80"/>
            </w:rPr>
            <w:t>xhibit</w:t>
          </w:r>
          <w:r>
            <w:rPr>
              <w:rFonts w:cs="Arial"/>
              <w:color w:val="747474" w:themeColor="background2" w:themeShade="80"/>
            </w:rPr>
            <w:t xml:space="preserve">(s) </w:t>
          </w:r>
          <w:r w:rsidRPr="00397EB7">
            <w:rPr>
              <w:rFonts w:cs="Arial"/>
              <w:color w:val="747474" w:themeColor="background2" w:themeShade="80"/>
            </w:rPr>
            <w:t>related to this core component. The applicant institution uses this feedback to strengthen its documentation, processes, and procedures.</w:t>
          </w:r>
        </w:p>
      </w:docPartBody>
    </w:docPart>
    <w:docPart>
      <w:docPartPr>
        <w:name w:val="569D026D2C4E4BEC81E389FCB3C6F25B"/>
        <w:category>
          <w:name w:val="General"/>
          <w:gallery w:val="placeholder"/>
        </w:category>
        <w:types>
          <w:type w:val="bbPlcHdr"/>
        </w:types>
        <w:behaviors>
          <w:behavior w:val="content"/>
        </w:behaviors>
        <w:guid w:val="{47CF01F6-0979-444F-B701-FBD624582425}"/>
      </w:docPartPr>
      <w:docPartBody>
        <w:p w:rsidR="003A055C" w:rsidRDefault="00E45EB9" w:rsidP="00E45EB9">
          <w:pPr>
            <w:pStyle w:val="569D026D2C4E4BEC81E389FCB3C6F25B1"/>
          </w:pPr>
          <w:r w:rsidRPr="00397EB7">
            <w:rPr>
              <w:rFonts w:cs="Arial"/>
              <w:color w:val="747474" w:themeColor="background2" w:themeShade="80"/>
            </w:rPr>
            <w:t xml:space="preserve">Provide detailed feedback for </w:t>
          </w:r>
          <w:r>
            <w:rPr>
              <w:rFonts w:cs="Arial"/>
              <w:color w:val="747474" w:themeColor="background2" w:themeShade="80"/>
            </w:rPr>
            <w:t>the E</w:t>
          </w:r>
          <w:r w:rsidRPr="00397EB7">
            <w:rPr>
              <w:rFonts w:cs="Arial"/>
              <w:color w:val="747474" w:themeColor="background2" w:themeShade="80"/>
            </w:rPr>
            <w:t>xhibit</w:t>
          </w:r>
          <w:r>
            <w:rPr>
              <w:rFonts w:cs="Arial"/>
              <w:color w:val="747474" w:themeColor="background2" w:themeShade="80"/>
            </w:rPr>
            <w:t xml:space="preserve">(s) </w:t>
          </w:r>
          <w:r w:rsidRPr="00397EB7">
            <w:rPr>
              <w:rFonts w:cs="Arial"/>
              <w:color w:val="747474" w:themeColor="background2" w:themeShade="80"/>
            </w:rPr>
            <w:t>related to this core component. The applicant institution uses this feedback to strengthen its documentation, processes, and procedures.</w:t>
          </w:r>
        </w:p>
      </w:docPartBody>
    </w:docPart>
    <w:docPart>
      <w:docPartPr>
        <w:name w:val="9F20B5BDECF2464D923DECDA358324EE"/>
        <w:category>
          <w:name w:val="General"/>
          <w:gallery w:val="placeholder"/>
        </w:category>
        <w:types>
          <w:type w:val="bbPlcHdr"/>
        </w:types>
        <w:behaviors>
          <w:behavior w:val="content"/>
        </w:behaviors>
        <w:guid w:val="{A788FFE6-14E3-4D84-8832-62191D3AEA00}"/>
      </w:docPartPr>
      <w:docPartBody>
        <w:p w:rsidR="003A055C" w:rsidRDefault="00E45EB9" w:rsidP="00E45EB9">
          <w:pPr>
            <w:pStyle w:val="9F20B5BDECF2464D923DECDA358324EE1"/>
          </w:pPr>
          <w:r w:rsidRPr="00397EB7">
            <w:rPr>
              <w:rFonts w:cs="Arial"/>
              <w:color w:val="747474" w:themeColor="background2" w:themeShade="80"/>
            </w:rPr>
            <w:t xml:space="preserve">Provide detailed feedback for </w:t>
          </w:r>
          <w:r>
            <w:rPr>
              <w:rFonts w:cs="Arial"/>
              <w:color w:val="747474" w:themeColor="background2" w:themeShade="80"/>
            </w:rPr>
            <w:t>the E</w:t>
          </w:r>
          <w:r w:rsidRPr="00397EB7">
            <w:rPr>
              <w:rFonts w:cs="Arial"/>
              <w:color w:val="747474" w:themeColor="background2" w:themeShade="80"/>
            </w:rPr>
            <w:t>xhibit</w:t>
          </w:r>
          <w:r>
            <w:rPr>
              <w:rFonts w:cs="Arial"/>
              <w:color w:val="747474" w:themeColor="background2" w:themeShade="80"/>
            </w:rPr>
            <w:t xml:space="preserve">(s) </w:t>
          </w:r>
          <w:r w:rsidRPr="00397EB7">
            <w:rPr>
              <w:rFonts w:cs="Arial"/>
              <w:color w:val="747474" w:themeColor="background2" w:themeShade="80"/>
            </w:rPr>
            <w:t>related to this core component. The applicant institution uses this feedback to strengthen its documentation, processes, and procedures.</w:t>
          </w:r>
        </w:p>
      </w:docPartBody>
    </w:docPart>
    <w:docPart>
      <w:docPartPr>
        <w:name w:val="1A0EDAD5A4694803852A7626B67521E8"/>
        <w:category>
          <w:name w:val="General"/>
          <w:gallery w:val="placeholder"/>
        </w:category>
        <w:types>
          <w:type w:val="bbPlcHdr"/>
        </w:types>
        <w:behaviors>
          <w:behavior w:val="content"/>
        </w:behaviors>
        <w:guid w:val="{1F7020B6-3084-4216-84B0-69168D4653B2}"/>
      </w:docPartPr>
      <w:docPartBody>
        <w:p w:rsidR="003A055C" w:rsidRDefault="00E45EB9" w:rsidP="00E45EB9">
          <w:pPr>
            <w:pStyle w:val="1A0EDAD5A4694803852A7626B67521E81"/>
          </w:pPr>
          <w:r w:rsidRPr="00397EB7">
            <w:rPr>
              <w:rFonts w:cs="Arial"/>
              <w:color w:val="747474" w:themeColor="background2" w:themeShade="80"/>
            </w:rPr>
            <w:t xml:space="preserve">Provide detailed feedback for </w:t>
          </w:r>
          <w:r>
            <w:rPr>
              <w:rFonts w:cs="Arial"/>
              <w:color w:val="747474" w:themeColor="background2" w:themeShade="80"/>
            </w:rPr>
            <w:t>the E</w:t>
          </w:r>
          <w:r w:rsidRPr="00397EB7">
            <w:rPr>
              <w:rFonts w:cs="Arial"/>
              <w:color w:val="747474" w:themeColor="background2" w:themeShade="80"/>
            </w:rPr>
            <w:t>xhibit</w:t>
          </w:r>
          <w:r>
            <w:rPr>
              <w:rFonts w:cs="Arial"/>
              <w:color w:val="747474" w:themeColor="background2" w:themeShade="80"/>
            </w:rPr>
            <w:t xml:space="preserve">(s) </w:t>
          </w:r>
          <w:r w:rsidRPr="00397EB7">
            <w:rPr>
              <w:rFonts w:cs="Arial"/>
              <w:color w:val="747474" w:themeColor="background2" w:themeShade="80"/>
            </w:rPr>
            <w:t>related to this core component. The applicant institution uses this feedback to strengthen its documentation, processes, and procedures.</w:t>
          </w:r>
        </w:p>
      </w:docPartBody>
    </w:docPart>
    <w:docPart>
      <w:docPartPr>
        <w:name w:val="3D87378BCAAB4FE2ADC473570A376F70"/>
        <w:category>
          <w:name w:val="General"/>
          <w:gallery w:val="placeholder"/>
        </w:category>
        <w:types>
          <w:type w:val="bbPlcHdr"/>
        </w:types>
        <w:behaviors>
          <w:behavior w:val="content"/>
        </w:behaviors>
        <w:guid w:val="{AC817929-2498-4CB7-A320-71D1D5DC9E20}"/>
      </w:docPartPr>
      <w:docPartBody>
        <w:p w:rsidR="003A055C" w:rsidRDefault="00E45EB9" w:rsidP="00E45EB9">
          <w:pPr>
            <w:pStyle w:val="3D87378BCAAB4FE2ADC473570A376F701"/>
          </w:pPr>
          <w:r w:rsidRPr="00397EB7">
            <w:rPr>
              <w:rFonts w:cs="Arial"/>
              <w:color w:val="747474" w:themeColor="background2" w:themeShade="80"/>
            </w:rPr>
            <w:t xml:space="preserve">Provide detailed feedback for </w:t>
          </w:r>
          <w:r>
            <w:rPr>
              <w:rFonts w:cs="Arial"/>
              <w:color w:val="747474" w:themeColor="background2" w:themeShade="80"/>
            </w:rPr>
            <w:t>the E</w:t>
          </w:r>
          <w:r w:rsidRPr="00397EB7">
            <w:rPr>
              <w:rFonts w:cs="Arial"/>
              <w:color w:val="747474" w:themeColor="background2" w:themeShade="80"/>
            </w:rPr>
            <w:t>xhibit</w:t>
          </w:r>
          <w:r>
            <w:rPr>
              <w:rFonts w:cs="Arial"/>
              <w:color w:val="747474" w:themeColor="background2" w:themeShade="80"/>
            </w:rPr>
            <w:t xml:space="preserve">(s) </w:t>
          </w:r>
          <w:r w:rsidRPr="00397EB7">
            <w:rPr>
              <w:rFonts w:cs="Arial"/>
              <w:color w:val="747474" w:themeColor="background2" w:themeShade="80"/>
            </w:rPr>
            <w:t>related to this core component. The applicant institution uses this feedback to strengthen its documentation, processes, and procedures.</w:t>
          </w:r>
        </w:p>
      </w:docPartBody>
    </w:docPart>
    <w:docPart>
      <w:docPartPr>
        <w:name w:val="403819D7ECD44BD4984596C68C253E81"/>
        <w:category>
          <w:name w:val="General"/>
          <w:gallery w:val="placeholder"/>
        </w:category>
        <w:types>
          <w:type w:val="bbPlcHdr"/>
        </w:types>
        <w:behaviors>
          <w:behavior w:val="content"/>
        </w:behaviors>
        <w:guid w:val="{194516CE-79E8-4595-990C-DE59245EEAFD}"/>
      </w:docPartPr>
      <w:docPartBody>
        <w:p w:rsidR="003A055C" w:rsidRDefault="00E45EB9" w:rsidP="00E45EB9">
          <w:pPr>
            <w:pStyle w:val="403819D7ECD44BD4984596C68C253E811"/>
          </w:pPr>
          <w:r w:rsidRPr="00397EB7">
            <w:rPr>
              <w:rFonts w:cs="Arial"/>
              <w:color w:val="747474" w:themeColor="background2" w:themeShade="80"/>
            </w:rPr>
            <w:t xml:space="preserve">Provide detailed feedback for </w:t>
          </w:r>
          <w:r>
            <w:rPr>
              <w:rFonts w:cs="Arial"/>
              <w:color w:val="747474" w:themeColor="background2" w:themeShade="80"/>
            </w:rPr>
            <w:t>the E</w:t>
          </w:r>
          <w:r w:rsidRPr="00397EB7">
            <w:rPr>
              <w:rFonts w:cs="Arial"/>
              <w:color w:val="747474" w:themeColor="background2" w:themeShade="80"/>
            </w:rPr>
            <w:t>xhibit</w:t>
          </w:r>
          <w:r>
            <w:rPr>
              <w:rFonts w:cs="Arial"/>
              <w:color w:val="747474" w:themeColor="background2" w:themeShade="80"/>
            </w:rPr>
            <w:t xml:space="preserve">(s) </w:t>
          </w:r>
          <w:r w:rsidRPr="00397EB7">
            <w:rPr>
              <w:rFonts w:cs="Arial"/>
              <w:color w:val="747474" w:themeColor="background2" w:themeShade="80"/>
            </w:rPr>
            <w:t>related to this core component. The applicant institution uses this feedback to strengthen its documentation, processes, and procedures.</w:t>
          </w:r>
        </w:p>
      </w:docPartBody>
    </w:docPart>
    <w:docPart>
      <w:docPartPr>
        <w:name w:val="2122191F4C7A4183825A7B751372ABA8"/>
        <w:category>
          <w:name w:val="General"/>
          <w:gallery w:val="placeholder"/>
        </w:category>
        <w:types>
          <w:type w:val="bbPlcHdr"/>
        </w:types>
        <w:behaviors>
          <w:behavior w:val="content"/>
        </w:behaviors>
        <w:guid w:val="{827ACF63-1D9F-4956-A85C-04B7CAD6FE3D}"/>
      </w:docPartPr>
      <w:docPartBody>
        <w:p w:rsidR="003A055C" w:rsidRDefault="00E45EB9" w:rsidP="00E45EB9">
          <w:pPr>
            <w:pStyle w:val="2122191F4C7A4183825A7B751372ABA81"/>
          </w:pPr>
          <w:r w:rsidRPr="00397EB7">
            <w:rPr>
              <w:rFonts w:cs="Arial"/>
              <w:color w:val="747474" w:themeColor="background2" w:themeShade="80"/>
            </w:rPr>
            <w:t xml:space="preserve">Provide detailed feedback for </w:t>
          </w:r>
          <w:r>
            <w:rPr>
              <w:rFonts w:cs="Arial"/>
              <w:color w:val="747474" w:themeColor="background2" w:themeShade="80"/>
            </w:rPr>
            <w:t>the E</w:t>
          </w:r>
          <w:r w:rsidRPr="00397EB7">
            <w:rPr>
              <w:rFonts w:cs="Arial"/>
              <w:color w:val="747474" w:themeColor="background2" w:themeShade="80"/>
            </w:rPr>
            <w:t>xhibit</w:t>
          </w:r>
          <w:r>
            <w:rPr>
              <w:rFonts w:cs="Arial"/>
              <w:color w:val="747474" w:themeColor="background2" w:themeShade="80"/>
            </w:rPr>
            <w:t xml:space="preserve">(s) </w:t>
          </w:r>
          <w:r w:rsidRPr="00397EB7">
            <w:rPr>
              <w:rFonts w:cs="Arial"/>
              <w:color w:val="747474" w:themeColor="background2" w:themeShade="80"/>
            </w:rPr>
            <w:t>related to this core component. The applicant institution uses this feedback to strengthen its documentation, processes, and procedures.</w:t>
          </w:r>
        </w:p>
      </w:docPartBody>
    </w:docPart>
    <w:docPart>
      <w:docPartPr>
        <w:name w:val="66C077977E66405CA9F12E96D1E3AF14"/>
        <w:category>
          <w:name w:val="General"/>
          <w:gallery w:val="placeholder"/>
        </w:category>
        <w:types>
          <w:type w:val="bbPlcHdr"/>
        </w:types>
        <w:behaviors>
          <w:behavior w:val="content"/>
        </w:behaviors>
        <w:guid w:val="{DE703334-9B5F-48D9-A4AC-28A215163C41}"/>
      </w:docPartPr>
      <w:docPartBody>
        <w:p w:rsidR="003A055C" w:rsidRDefault="00E45EB9" w:rsidP="00E45EB9">
          <w:pPr>
            <w:pStyle w:val="66C077977E66405CA9F12E96D1E3AF141"/>
          </w:pPr>
          <w:r w:rsidRPr="00397EB7">
            <w:rPr>
              <w:rFonts w:cs="Arial"/>
              <w:color w:val="747474" w:themeColor="background2" w:themeShade="80"/>
            </w:rPr>
            <w:t xml:space="preserve">Provide detailed feedback for </w:t>
          </w:r>
          <w:r>
            <w:rPr>
              <w:rFonts w:cs="Arial"/>
              <w:color w:val="747474" w:themeColor="background2" w:themeShade="80"/>
            </w:rPr>
            <w:t>the E</w:t>
          </w:r>
          <w:r w:rsidRPr="00397EB7">
            <w:rPr>
              <w:rFonts w:cs="Arial"/>
              <w:color w:val="747474" w:themeColor="background2" w:themeShade="80"/>
            </w:rPr>
            <w:t>xhibit</w:t>
          </w:r>
          <w:r>
            <w:rPr>
              <w:rFonts w:cs="Arial"/>
              <w:color w:val="747474" w:themeColor="background2" w:themeShade="80"/>
            </w:rPr>
            <w:t xml:space="preserve">(s) </w:t>
          </w:r>
          <w:r w:rsidRPr="00397EB7">
            <w:rPr>
              <w:rFonts w:cs="Arial"/>
              <w:color w:val="747474" w:themeColor="background2" w:themeShade="80"/>
            </w:rPr>
            <w:t>related to this core component. The applicant institution uses this feedback to strengthen its documentation, processes, and procedures.</w:t>
          </w:r>
        </w:p>
      </w:docPartBody>
    </w:docPart>
    <w:docPart>
      <w:docPartPr>
        <w:name w:val="67DBB03456C7471199D3AC53E183977D"/>
        <w:category>
          <w:name w:val="General"/>
          <w:gallery w:val="placeholder"/>
        </w:category>
        <w:types>
          <w:type w:val="bbPlcHdr"/>
        </w:types>
        <w:behaviors>
          <w:behavior w:val="content"/>
        </w:behaviors>
        <w:guid w:val="{419699E0-E1D1-4E38-A359-8F21665FD482}"/>
      </w:docPartPr>
      <w:docPartBody>
        <w:p w:rsidR="003A055C" w:rsidRDefault="00E45EB9" w:rsidP="00E45EB9">
          <w:pPr>
            <w:pStyle w:val="67DBB03456C7471199D3AC53E183977D1"/>
          </w:pPr>
          <w:r w:rsidRPr="00397EB7">
            <w:rPr>
              <w:rFonts w:cs="Arial"/>
              <w:color w:val="747474" w:themeColor="background2" w:themeShade="80"/>
            </w:rPr>
            <w:t xml:space="preserve">Provide detailed feedback for </w:t>
          </w:r>
          <w:r>
            <w:rPr>
              <w:rFonts w:cs="Arial"/>
              <w:color w:val="747474" w:themeColor="background2" w:themeShade="80"/>
            </w:rPr>
            <w:t>the E</w:t>
          </w:r>
          <w:r w:rsidRPr="00397EB7">
            <w:rPr>
              <w:rFonts w:cs="Arial"/>
              <w:color w:val="747474" w:themeColor="background2" w:themeShade="80"/>
            </w:rPr>
            <w:t>xhibit</w:t>
          </w:r>
          <w:r>
            <w:rPr>
              <w:rFonts w:cs="Arial"/>
              <w:color w:val="747474" w:themeColor="background2" w:themeShade="80"/>
            </w:rPr>
            <w:t xml:space="preserve">(s) </w:t>
          </w:r>
          <w:r w:rsidRPr="00397EB7">
            <w:rPr>
              <w:rFonts w:cs="Arial"/>
              <w:color w:val="747474" w:themeColor="background2" w:themeShade="80"/>
            </w:rPr>
            <w:t>related to this core component. The applicant institution uses this feedback to strengthen its documentation, processes, and procedures.</w:t>
          </w:r>
        </w:p>
      </w:docPartBody>
    </w:docPart>
    <w:docPart>
      <w:docPartPr>
        <w:name w:val="56FC12EADC4349BAA73549114B18F9FD"/>
        <w:category>
          <w:name w:val="General"/>
          <w:gallery w:val="placeholder"/>
        </w:category>
        <w:types>
          <w:type w:val="bbPlcHdr"/>
        </w:types>
        <w:behaviors>
          <w:behavior w:val="content"/>
        </w:behaviors>
        <w:guid w:val="{E882F3F8-B802-4712-84D7-439AA72B6284}"/>
      </w:docPartPr>
      <w:docPartBody>
        <w:p w:rsidR="003A055C" w:rsidRDefault="00E45EB9" w:rsidP="00E45EB9">
          <w:pPr>
            <w:pStyle w:val="56FC12EADC4349BAA73549114B18F9FD1"/>
          </w:pPr>
          <w:r w:rsidRPr="00397EB7">
            <w:rPr>
              <w:rFonts w:cs="Arial"/>
              <w:color w:val="747474" w:themeColor="background2" w:themeShade="80"/>
            </w:rPr>
            <w:t xml:space="preserve">Provide detailed feedback for </w:t>
          </w:r>
          <w:r>
            <w:rPr>
              <w:rFonts w:cs="Arial"/>
              <w:color w:val="747474" w:themeColor="background2" w:themeShade="80"/>
            </w:rPr>
            <w:t>the E</w:t>
          </w:r>
          <w:r w:rsidRPr="00397EB7">
            <w:rPr>
              <w:rFonts w:cs="Arial"/>
              <w:color w:val="747474" w:themeColor="background2" w:themeShade="80"/>
            </w:rPr>
            <w:t>xhibit</w:t>
          </w:r>
          <w:r>
            <w:rPr>
              <w:rFonts w:cs="Arial"/>
              <w:color w:val="747474" w:themeColor="background2" w:themeShade="80"/>
            </w:rPr>
            <w:t xml:space="preserve">(s) </w:t>
          </w:r>
          <w:r w:rsidRPr="00397EB7">
            <w:rPr>
              <w:rFonts w:cs="Arial"/>
              <w:color w:val="747474" w:themeColor="background2" w:themeShade="80"/>
            </w:rPr>
            <w:t>related to this core component. The applicant institution uses this feedback to strengthen its documentation, processes, and procedures.</w:t>
          </w:r>
        </w:p>
      </w:docPartBody>
    </w:docPart>
    <w:docPart>
      <w:docPartPr>
        <w:name w:val="F97BBBAC094943E98122F1634273F061"/>
        <w:category>
          <w:name w:val="General"/>
          <w:gallery w:val="placeholder"/>
        </w:category>
        <w:types>
          <w:type w:val="bbPlcHdr"/>
        </w:types>
        <w:behaviors>
          <w:behavior w:val="content"/>
        </w:behaviors>
        <w:guid w:val="{A62FB819-8D21-4942-953E-81C1B153BE10}"/>
      </w:docPartPr>
      <w:docPartBody>
        <w:p w:rsidR="003A055C" w:rsidRDefault="00E45EB9" w:rsidP="00E45EB9">
          <w:pPr>
            <w:pStyle w:val="F97BBBAC094943E98122F1634273F0611"/>
          </w:pPr>
          <w:r w:rsidRPr="00397EB7">
            <w:rPr>
              <w:rFonts w:cs="Arial"/>
              <w:color w:val="747474" w:themeColor="background2" w:themeShade="80"/>
            </w:rPr>
            <w:t xml:space="preserve">Provide detailed feedback for </w:t>
          </w:r>
          <w:r>
            <w:rPr>
              <w:rFonts w:cs="Arial"/>
              <w:color w:val="747474" w:themeColor="background2" w:themeShade="80"/>
            </w:rPr>
            <w:t>the E</w:t>
          </w:r>
          <w:r w:rsidRPr="00397EB7">
            <w:rPr>
              <w:rFonts w:cs="Arial"/>
              <w:color w:val="747474" w:themeColor="background2" w:themeShade="80"/>
            </w:rPr>
            <w:t>xhibit</w:t>
          </w:r>
          <w:r>
            <w:rPr>
              <w:rFonts w:cs="Arial"/>
              <w:color w:val="747474" w:themeColor="background2" w:themeShade="80"/>
            </w:rPr>
            <w:t xml:space="preserve">(s) </w:t>
          </w:r>
          <w:r w:rsidRPr="00397EB7">
            <w:rPr>
              <w:rFonts w:cs="Arial"/>
              <w:color w:val="747474" w:themeColor="background2" w:themeShade="80"/>
            </w:rPr>
            <w:t>related to this core component. The applicant institution uses this feedback to strengthen its documentation, processes, and procedures.</w:t>
          </w:r>
        </w:p>
      </w:docPartBody>
    </w:docPart>
    <w:docPart>
      <w:docPartPr>
        <w:name w:val="C3BB993D4F3C4B588AC0857E221A2828"/>
        <w:category>
          <w:name w:val="General"/>
          <w:gallery w:val="placeholder"/>
        </w:category>
        <w:types>
          <w:type w:val="bbPlcHdr"/>
        </w:types>
        <w:behaviors>
          <w:behavior w:val="content"/>
        </w:behaviors>
        <w:guid w:val="{13571D83-4CD7-4B46-B3F4-864AF123BE10}"/>
      </w:docPartPr>
      <w:docPartBody>
        <w:p w:rsidR="003A055C" w:rsidRDefault="00E45EB9" w:rsidP="00E45EB9">
          <w:pPr>
            <w:pStyle w:val="C3BB993D4F3C4B588AC0857E221A28281"/>
          </w:pPr>
          <w:r w:rsidRPr="00397EB7">
            <w:rPr>
              <w:rFonts w:cs="Arial"/>
              <w:color w:val="747474" w:themeColor="background2" w:themeShade="80"/>
            </w:rPr>
            <w:t xml:space="preserve">Provide detailed feedback for </w:t>
          </w:r>
          <w:r>
            <w:rPr>
              <w:rFonts w:cs="Arial"/>
              <w:color w:val="747474" w:themeColor="background2" w:themeShade="80"/>
            </w:rPr>
            <w:t>the E</w:t>
          </w:r>
          <w:r w:rsidRPr="00397EB7">
            <w:rPr>
              <w:rFonts w:cs="Arial"/>
              <w:color w:val="747474" w:themeColor="background2" w:themeShade="80"/>
            </w:rPr>
            <w:t>xhibit</w:t>
          </w:r>
          <w:r>
            <w:rPr>
              <w:rFonts w:cs="Arial"/>
              <w:color w:val="747474" w:themeColor="background2" w:themeShade="80"/>
            </w:rPr>
            <w:t xml:space="preserve">(s) </w:t>
          </w:r>
          <w:r w:rsidRPr="00397EB7">
            <w:rPr>
              <w:rFonts w:cs="Arial"/>
              <w:color w:val="747474" w:themeColor="background2" w:themeShade="80"/>
            </w:rPr>
            <w:t>related to this core component. The applicant institution uses this feedback to strengthen its documentation, processes, and procedures.</w:t>
          </w:r>
        </w:p>
      </w:docPartBody>
    </w:docPart>
    <w:docPart>
      <w:docPartPr>
        <w:name w:val="D3C5EAFDE1A9485CA22AAE9BEEF4A223"/>
        <w:category>
          <w:name w:val="General"/>
          <w:gallery w:val="placeholder"/>
        </w:category>
        <w:types>
          <w:type w:val="bbPlcHdr"/>
        </w:types>
        <w:behaviors>
          <w:behavior w:val="content"/>
        </w:behaviors>
        <w:guid w:val="{16E41021-7418-4FFC-AE1E-3CFAB93AE14B}"/>
      </w:docPartPr>
      <w:docPartBody>
        <w:p w:rsidR="003A055C" w:rsidRDefault="00E45EB9" w:rsidP="00E45EB9">
          <w:pPr>
            <w:pStyle w:val="D3C5EAFDE1A9485CA22AAE9BEEF4A2231"/>
          </w:pPr>
          <w:r w:rsidRPr="00397EB7">
            <w:rPr>
              <w:rFonts w:cs="Arial"/>
              <w:color w:val="747474" w:themeColor="background2" w:themeShade="80"/>
            </w:rPr>
            <w:t xml:space="preserve">Provide detailed feedback for </w:t>
          </w:r>
          <w:r>
            <w:rPr>
              <w:rFonts w:cs="Arial"/>
              <w:color w:val="747474" w:themeColor="background2" w:themeShade="80"/>
            </w:rPr>
            <w:t>the E</w:t>
          </w:r>
          <w:r w:rsidRPr="00397EB7">
            <w:rPr>
              <w:rFonts w:cs="Arial"/>
              <w:color w:val="747474" w:themeColor="background2" w:themeShade="80"/>
            </w:rPr>
            <w:t>xhibit</w:t>
          </w:r>
          <w:r>
            <w:rPr>
              <w:rFonts w:cs="Arial"/>
              <w:color w:val="747474" w:themeColor="background2" w:themeShade="80"/>
            </w:rPr>
            <w:t xml:space="preserve">(s) </w:t>
          </w:r>
          <w:r w:rsidRPr="00397EB7">
            <w:rPr>
              <w:rFonts w:cs="Arial"/>
              <w:color w:val="747474" w:themeColor="background2" w:themeShade="80"/>
            </w:rPr>
            <w:t>related to this core component. The applicant institution uses this feedback to strengthen its documentation, processes, and procedures.</w:t>
          </w:r>
        </w:p>
      </w:docPartBody>
    </w:docPart>
    <w:docPart>
      <w:docPartPr>
        <w:name w:val="EE8C9C48CF9541F2B321B306F76A9BF8"/>
        <w:category>
          <w:name w:val="General"/>
          <w:gallery w:val="placeholder"/>
        </w:category>
        <w:types>
          <w:type w:val="bbPlcHdr"/>
        </w:types>
        <w:behaviors>
          <w:behavior w:val="content"/>
        </w:behaviors>
        <w:guid w:val="{6B0B7A6B-5150-4F05-9A2D-A52657BF9516}"/>
      </w:docPartPr>
      <w:docPartBody>
        <w:p w:rsidR="003A055C" w:rsidRDefault="00E45EB9" w:rsidP="00E45EB9">
          <w:pPr>
            <w:pStyle w:val="EE8C9C48CF9541F2B321B306F76A9BF81"/>
          </w:pPr>
          <w:r w:rsidRPr="00397EB7">
            <w:rPr>
              <w:rFonts w:cs="Arial"/>
              <w:color w:val="747474" w:themeColor="background2" w:themeShade="80"/>
            </w:rPr>
            <w:t xml:space="preserve">Provide detailed feedback for </w:t>
          </w:r>
          <w:r>
            <w:rPr>
              <w:rFonts w:cs="Arial"/>
              <w:color w:val="747474" w:themeColor="background2" w:themeShade="80"/>
            </w:rPr>
            <w:t>the E</w:t>
          </w:r>
          <w:r w:rsidRPr="00397EB7">
            <w:rPr>
              <w:rFonts w:cs="Arial"/>
              <w:color w:val="747474" w:themeColor="background2" w:themeShade="80"/>
            </w:rPr>
            <w:t>xhibit</w:t>
          </w:r>
          <w:r>
            <w:rPr>
              <w:rFonts w:cs="Arial"/>
              <w:color w:val="747474" w:themeColor="background2" w:themeShade="80"/>
            </w:rPr>
            <w:t xml:space="preserve">(s) </w:t>
          </w:r>
          <w:r w:rsidRPr="00397EB7">
            <w:rPr>
              <w:rFonts w:cs="Arial"/>
              <w:color w:val="747474" w:themeColor="background2" w:themeShade="80"/>
            </w:rPr>
            <w:t>related to this core component. The applicant institution uses this feedback to strengthen its documentation, processes, and procedures.</w:t>
          </w:r>
        </w:p>
      </w:docPartBody>
    </w:docPart>
    <w:docPart>
      <w:docPartPr>
        <w:name w:val="196E799C3F2548B19266966A46803FEB"/>
        <w:category>
          <w:name w:val="General"/>
          <w:gallery w:val="placeholder"/>
        </w:category>
        <w:types>
          <w:type w:val="bbPlcHdr"/>
        </w:types>
        <w:behaviors>
          <w:behavior w:val="content"/>
        </w:behaviors>
        <w:guid w:val="{2F459F9A-F08A-4CD9-9B8B-F387B839CF15}"/>
      </w:docPartPr>
      <w:docPartBody>
        <w:p w:rsidR="003A055C" w:rsidRDefault="00E45EB9" w:rsidP="00E45EB9">
          <w:pPr>
            <w:pStyle w:val="196E799C3F2548B19266966A46803FEB1"/>
          </w:pPr>
          <w:r w:rsidRPr="00397EB7">
            <w:rPr>
              <w:rFonts w:cs="Arial"/>
              <w:color w:val="747474" w:themeColor="background2" w:themeShade="80"/>
            </w:rPr>
            <w:t xml:space="preserve">Provide detailed feedback for </w:t>
          </w:r>
          <w:r>
            <w:rPr>
              <w:rFonts w:cs="Arial"/>
              <w:color w:val="747474" w:themeColor="background2" w:themeShade="80"/>
            </w:rPr>
            <w:t>the E</w:t>
          </w:r>
          <w:r w:rsidRPr="00397EB7">
            <w:rPr>
              <w:rFonts w:cs="Arial"/>
              <w:color w:val="747474" w:themeColor="background2" w:themeShade="80"/>
            </w:rPr>
            <w:t>xhibit</w:t>
          </w:r>
          <w:r>
            <w:rPr>
              <w:rFonts w:cs="Arial"/>
              <w:color w:val="747474" w:themeColor="background2" w:themeShade="80"/>
            </w:rPr>
            <w:t xml:space="preserve">(s) </w:t>
          </w:r>
          <w:r w:rsidRPr="00397EB7">
            <w:rPr>
              <w:rFonts w:cs="Arial"/>
              <w:color w:val="747474" w:themeColor="background2" w:themeShade="80"/>
            </w:rPr>
            <w:t>related to this core component. The applicant institution uses this feedback to strengthen its documentation, processes, and procedures.</w:t>
          </w:r>
        </w:p>
      </w:docPartBody>
    </w:docPart>
    <w:docPart>
      <w:docPartPr>
        <w:name w:val="F829CECC39BE4A52A3614E79EDBF33DC"/>
        <w:category>
          <w:name w:val="General"/>
          <w:gallery w:val="placeholder"/>
        </w:category>
        <w:types>
          <w:type w:val="bbPlcHdr"/>
        </w:types>
        <w:behaviors>
          <w:behavior w:val="content"/>
        </w:behaviors>
        <w:guid w:val="{181B277F-FB32-48B0-9F9E-F0FA07110DC3}"/>
      </w:docPartPr>
      <w:docPartBody>
        <w:p w:rsidR="003A055C" w:rsidRDefault="00E45EB9" w:rsidP="00E45EB9">
          <w:pPr>
            <w:pStyle w:val="F829CECC39BE4A52A3614E79EDBF33DC1"/>
          </w:pPr>
          <w:r w:rsidRPr="00397EB7">
            <w:rPr>
              <w:rFonts w:cs="Arial"/>
              <w:color w:val="747474" w:themeColor="background2" w:themeShade="80"/>
            </w:rPr>
            <w:t xml:space="preserve">Provide detailed feedback for </w:t>
          </w:r>
          <w:r>
            <w:rPr>
              <w:rFonts w:cs="Arial"/>
              <w:color w:val="747474" w:themeColor="background2" w:themeShade="80"/>
            </w:rPr>
            <w:t>the E</w:t>
          </w:r>
          <w:r w:rsidRPr="00397EB7">
            <w:rPr>
              <w:rFonts w:cs="Arial"/>
              <w:color w:val="747474" w:themeColor="background2" w:themeShade="80"/>
            </w:rPr>
            <w:t>xhibit</w:t>
          </w:r>
          <w:r>
            <w:rPr>
              <w:rFonts w:cs="Arial"/>
              <w:color w:val="747474" w:themeColor="background2" w:themeShade="80"/>
            </w:rPr>
            <w:t xml:space="preserve">(s) </w:t>
          </w:r>
          <w:r w:rsidRPr="00397EB7">
            <w:rPr>
              <w:rFonts w:cs="Arial"/>
              <w:color w:val="747474" w:themeColor="background2" w:themeShade="80"/>
            </w:rPr>
            <w:t>related to this core component. The applicant institution uses this feedback to strengthen its documentation, processes, and procedures.</w:t>
          </w:r>
        </w:p>
      </w:docPartBody>
    </w:docPart>
    <w:docPart>
      <w:docPartPr>
        <w:name w:val="BE665F4BBC8644B0AEED76F76F5B453C"/>
        <w:category>
          <w:name w:val="General"/>
          <w:gallery w:val="placeholder"/>
        </w:category>
        <w:types>
          <w:type w:val="bbPlcHdr"/>
        </w:types>
        <w:behaviors>
          <w:behavior w:val="content"/>
        </w:behaviors>
        <w:guid w:val="{BD260568-5960-49BB-8F87-5004F8D31573}"/>
      </w:docPartPr>
      <w:docPartBody>
        <w:p w:rsidR="003A055C" w:rsidRDefault="00E45EB9" w:rsidP="00E45EB9">
          <w:pPr>
            <w:pStyle w:val="BE665F4BBC8644B0AEED76F76F5B453C1"/>
          </w:pPr>
          <w:r w:rsidRPr="00397EB7">
            <w:rPr>
              <w:rFonts w:cs="Arial"/>
              <w:color w:val="747474" w:themeColor="background2" w:themeShade="80"/>
            </w:rPr>
            <w:t xml:space="preserve">Provide detailed feedback for </w:t>
          </w:r>
          <w:r>
            <w:rPr>
              <w:rFonts w:cs="Arial"/>
              <w:color w:val="747474" w:themeColor="background2" w:themeShade="80"/>
            </w:rPr>
            <w:t>the E</w:t>
          </w:r>
          <w:r w:rsidRPr="00397EB7">
            <w:rPr>
              <w:rFonts w:cs="Arial"/>
              <w:color w:val="747474" w:themeColor="background2" w:themeShade="80"/>
            </w:rPr>
            <w:t>xhibit</w:t>
          </w:r>
          <w:r>
            <w:rPr>
              <w:rFonts w:cs="Arial"/>
              <w:color w:val="747474" w:themeColor="background2" w:themeShade="80"/>
            </w:rPr>
            <w:t xml:space="preserve">(s) </w:t>
          </w:r>
          <w:r w:rsidRPr="00397EB7">
            <w:rPr>
              <w:rFonts w:cs="Arial"/>
              <w:color w:val="747474" w:themeColor="background2" w:themeShade="80"/>
            </w:rPr>
            <w:t>related to this core component. The applicant institution uses this feedback to strengthen its documentation, processes, and procedures.</w:t>
          </w:r>
        </w:p>
      </w:docPartBody>
    </w:docPart>
    <w:docPart>
      <w:docPartPr>
        <w:name w:val="EA8303052D714BE0AF017DE87554BCD6"/>
        <w:category>
          <w:name w:val="General"/>
          <w:gallery w:val="placeholder"/>
        </w:category>
        <w:types>
          <w:type w:val="bbPlcHdr"/>
        </w:types>
        <w:behaviors>
          <w:behavior w:val="content"/>
        </w:behaviors>
        <w:guid w:val="{91ACD11E-B549-4A89-9BCA-2B6603485188}"/>
      </w:docPartPr>
      <w:docPartBody>
        <w:p w:rsidR="003A055C" w:rsidRDefault="00E45EB9" w:rsidP="00E45EB9">
          <w:pPr>
            <w:pStyle w:val="EA8303052D714BE0AF017DE87554BCD61"/>
          </w:pPr>
          <w:r w:rsidRPr="00397EB7">
            <w:rPr>
              <w:rFonts w:cs="Arial"/>
              <w:color w:val="747474" w:themeColor="background2" w:themeShade="80"/>
            </w:rPr>
            <w:t xml:space="preserve">Provide detailed feedback for </w:t>
          </w:r>
          <w:r>
            <w:rPr>
              <w:rFonts w:cs="Arial"/>
              <w:color w:val="747474" w:themeColor="background2" w:themeShade="80"/>
            </w:rPr>
            <w:t>the E</w:t>
          </w:r>
          <w:r w:rsidRPr="00397EB7">
            <w:rPr>
              <w:rFonts w:cs="Arial"/>
              <w:color w:val="747474" w:themeColor="background2" w:themeShade="80"/>
            </w:rPr>
            <w:t>xhibit</w:t>
          </w:r>
          <w:r>
            <w:rPr>
              <w:rFonts w:cs="Arial"/>
              <w:color w:val="747474" w:themeColor="background2" w:themeShade="80"/>
            </w:rPr>
            <w:t xml:space="preserve">(s) </w:t>
          </w:r>
          <w:r w:rsidRPr="00397EB7">
            <w:rPr>
              <w:rFonts w:cs="Arial"/>
              <w:color w:val="747474" w:themeColor="background2" w:themeShade="80"/>
            </w:rPr>
            <w:t>related to this core component. The applicant institution uses this feedback to strengthen its documentation, processes, and procedures.</w:t>
          </w:r>
        </w:p>
      </w:docPartBody>
    </w:docPart>
    <w:docPart>
      <w:docPartPr>
        <w:name w:val="C7B2CCFD3A604D3083DEA74E9F392C1C"/>
        <w:category>
          <w:name w:val="General"/>
          <w:gallery w:val="placeholder"/>
        </w:category>
        <w:types>
          <w:type w:val="bbPlcHdr"/>
        </w:types>
        <w:behaviors>
          <w:behavior w:val="content"/>
        </w:behaviors>
        <w:guid w:val="{94C0E7CE-B9D2-4F4F-8ABD-6F4FC4143E9E}"/>
      </w:docPartPr>
      <w:docPartBody>
        <w:p w:rsidR="003A055C" w:rsidRDefault="00E45EB9" w:rsidP="00E45EB9">
          <w:pPr>
            <w:pStyle w:val="C7B2CCFD3A604D3083DEA74E9F392C1C1"/>
          </w:pPr>
          <w:r w:rsidRPr="00C94CE0">
            <w:rPr>
              <w:rStyle w:val="PlaceholderText"/>
            </w:rPr>
            <w:t>Choose a finding.</w:t>
          </w:r>
        </w:p>
      </w:docPartBody>
    </w:docPart>
    <w:docPart>
      <w:docPartPr>
        <w:name w:val="CB14229D4769450BB0D32E92325E59F3"/>
        <w:category>
          <w:name w:val="General"/>
          <w:gallery w:val="placeholder"/>
        </w:category>
        <w:types>
          <w:type w:val="bbPlcHdr"/>
        </w:types>
        <w:behaviors>
          <w:behavior w:val="content"/>
        </w:behaviors>
        <w:guid w:val="{B9205AEF-9C83-4ED2-B24E-9460699F4729}"/>
      </w:docPartPr>
      <w:docPartBody>
        <w:p w:rsidR="003A055C" w:rsidRDefault="00E45EB9" w:rsidP="00E45EB9">
          <w:pPr>
            <w:pStyle w:val="CB14229D4769450BB0D32E92325E59F31"/>
          </w:pPr>
          <w:r w:rsidRPr="00C94CE0">
            <w:rPr>
              <w:rStyle w:val="PlaceholderText"/>
            </w:rPr>
            <w:t>Choose a finding.</w:t>
          </w:r>
        </w:p>
      </w:docPartBody>
    </w:docPart>
    <w:docPart>
      <w:docPartPr>
        <w:name w:val="75F8B8821C734398A6E1A5A8E8A92C69"/>
        <w:category>
          <w:name w:val="General"/>
          <w:gallery w:val="placeholder"/>
        </w:category>
        <w:types>
          <w:type w:val="bbPlcHdr"/>
        </w:types>
        <w:behaviors>
          <w:behavior w:val="content"/>
        </w:behaviors>
        <w:guid w:val="{2A746B6D-2CC9-49B3-B1C8-2F22E2D02BBA}"/>
      </w:docPartPr>
      <w:docPartBody>
        <w:p w:rsidR="003A055C" w:rsidRDefault="00E45EB9" w:rsidP="00E45EB9">
          <w:pPr>
            <w:pStyle w:val="75F8B8821C734398A6E1A5A8E8A92C691"/>
          </w:pPr>
          <w:r w:rsidRPr="00C94CE0">
            <w:rPr>
              <w:rStyle w:val="PlaceholderText"/>
            </w:rPr>
            <w:t>Choose a finding.</w:t>
          </w:r>
        </w:p>
      </w:docPartBody>
    </w:docPart>
    <w:docPart>
      <w:docPartPr>
        <w:name w:val="D72008FFFD1A4BCB9C37AC474798CDED"/>
        <w:category>
          <w:name w:val="General"/>
          <w:gallery w:val="placeholder"/>
        </w:category>
        <w:types>
          <w:type w:val="bbPlcHdr"/>
        </w:types>
        <w:behaviors>
          <w:behavior w:val="content"/>
        </w:behaviors>
        <w:guid w:val="{F36F12F8-DEA2-4C72-AD6C-B8A636C18D33}"/>
      </w:docPartPr>
      <w:docPartBody>
        <w:p w:rsidR="003A055C" w:rsidRDefault="00E45EB9" w:rsidP="00E45EB9">
          <w:pPr>
            <w:pStyle w:val="D72008FFFD1A4BCB9C37AC474798CDED1"/>
          </w:pPr>
          <w:r w:rsidRPr="00C94CE0">
            <w:rPr>
              <w:rStyle w:val="PlaceholderText"/>
            </w:rPr>
            <w:t>Choose a finding.</w:t>
          </w:r>
        </w:p>
      </w:docPartBody>
    </w:docPart>
    <w:docPart>
      <w:docPartPr>
        <w:name w:val="C17968BC99AB4E0D91A254A55241B465"/>
        <w:category>
          <w:name w:val="General"/>
          <w:gallery w:val="placeholder"/>
        </w:category>
        <w:types>
          <w:type w:val="bbPlcHdr"/>
        </w:types>
        <w:behaviors>
          <w:behavior w:val="content"/>
        </w:behaviors>
        <w:guid w:val="{2CF765F5-970F-46EA-B166-009219D3E557}"/>
      </w:docPartPr>
      <w:docPartBody>
        <w:p w:rsidR="003A055C" w:rsidRDefault="00E45EB9" w:rsidP="00E45EB9">
          <w:pPr>
            <w:pStyle w:val="C17968BC99AB4E0D91A254A55241B4651"/>
          </w:pPr>
          <w:r w:rsidRPr="00C94CE0">
            <w:rPr>
              <w:rStyle w:val="PlaceholderText"/>
            </w:rPr>
            <w:t>Choose a finding.</w:t>
          </w:r>
        </w:p>
      </w:docPartBody>
    </w:docPart>
    <w:docPart>
      <w:docPartPr>
        <w:name w:val="D7A8693CB14E4C31B8ED31F448B1F22D"/>
        <w:category>
          <w:name w:val="General"/>
          <w:gallery w:val="placeholder"/>
        </w:category>
        <w:types>
          <w:type w:val="bbPlcHdr"/>
        </w:types>
        <w:behaviors>
          <w:behavior w:val="content"/>
        </w:behaviors>
        <w:guid w:val="{EB2A6FCC-D205-4A82-A3C0-72F11D95E67E}"/>
      </w:docPartPr>
      <w:docPartBody>
        <w:p w:rsidR="003A055C" w:rsidRDefault="00E45EB9" w:rsidP="00E45EB9">
          <w:pPr>
            <w:pStyle w:val="D7A8693CB14E4C31B8ED31F448B1F22D1"/>
          </w:pPr>
          <w:r w:rsidRPr="00C94CE0">
            <w:rPr>
              <w:rStyle w:val="PlaceholderText"/>
            </w:rPr>
            <w:t>Choose a finding.</w:t>
          </w:r>
        </w:p>
      </w:docPartBody>
    </w:docPart>
    <w:docPart>
      <w:docPartPr>
        <w:name w:val="7A6F4A72688F4AFDB763F726001CA15E"/>
        <w:category>
          <w:name w:val="General"/>
          <w:gallery w:val="placeholder"/>
        </w:category>
        <w:types>
          <w:type w:val="bbPlcHdr"/>
        </w:types>
        <w:behaviors>
          <w:behavior w:val="content"/>
        </w:behaviors>
        <w:guid w:val="{2B0F1BB1-B18F-4D21-ABFF-02C84260BCA2}"/>
      </w:docPartPr>
      <w:docPartBody>
        <w:p w:rsidR="003C7051" w:rsidRDefault="00E45EB9" w:rsidP="00E45EB9">
          <w:pPr>
            <w:pStyle w:val="7A6F4A72688F4AFDB763F726001CA15E1"/>
          </w:pPr>
          <w:r w:rsidRPr="00C94CE0">
            <w:rPr>
              <w:rStyle w:val="PlaceholderText"/>
            </w:rPr>
            <w:t>Choose a finding.</w:t>
          </w:r>
        </w:p>
      </w:docPartBody>
    </w:docPart>
    <w:docPart>
      <w:docPartPr>
        <w:name w:val="D0834FFC7FD4468A954D078C0F28C711"/>
        <w:category>
          <w:name w:val="General"/>
          <w:gallery w:val="placeholder"/>
        </w:category>
        <w:types>
          <w:type w:val="bbPlcHdr"/>
        </w:types>
        <w:behaviors>
          <w:behavior w:val="content"/>
        </w:behaviors>
        <w:guid w:val="{D0F45703-1333-42A2-B678-B966A07E0F4E}"/>
      </w:docPartPr>
      <w:docPartBody>
        <w:p w:rsidR="003C7051" w:rsidRDefault="00E45EB9" w:rsidP="00E45EB9">
          <w:pPr>
            <w:pStyle w:val="D0834FFC7FD4468A954D078C0F28C7111"/>
          </w:pPr>
          <w:r w:rsidRPr="00C94CE0">
            <w:rPr>
              <w:rStyle w:val="PlaceholderText"/>
            </w:rPr>
            <w:t>Choose a finding.</w:t>
          </w:r>
        </w:p>
      </w:docPartBody>
    </w:docPart>
    <w:docPart>
      <w:docPartPr>
        <w:name w:val="0AFB83E0A6054F05B90D9C9224D6B639"/>
        <w:category>
          <w:name w:val="General"/>
          <w:gallery w:val="placeholder"/>
        </w:category>
        <w:types>
          <w:type w:val="bbPlcHdr"/>
        </w:types>
        <w:behaviors>
          <w:behavior w:val="content"/>
        </w:behaviors>
        <w:guid w:val="{85D3CBAA-ACF0-43DD-8438-695FC97361F0}"/>
      </w:docPartPr>
      <w:docPartBody>
        <w:p w:rsidR="003C7051" w:rsidRDefault="00E45EB9" w:rsidP="00E45EB9">
          <w:pPr>
            <w:pStyle w:val="0AFB83E0A6054F05B90D9C9224D6B6391"/>
          </w:pPr>
          <w:r w:rsidRPr="00C94CE0">
            <w:rPr>
              <w:rStyle w:val="PlaceholderText"/>
            </w:rPr>
            <w:t>Choose a finding.</w:t>
          </w:r>
        </w:p>
      </w:docPartBody>
    </w:docPart>
    <w:docPart>
      <w:docPartPr>
        <w:name w:val="4B6A5C63AAF0442182B5C0EEC4B88CC5"/>
        <w:category>
          <w:name w:val="General"/>
          <w:gallery w:val="placeholder"/>
        </w:category>
        <w:types>
          <w:type w:val="bbPlcHdr"/>
        </w:types>
        <w:behaviors>
          <w:behavior w:val="content"/>
        </w:behaviors>
        <w:guid w:val="{8FB49704-37AD-47EC-B82F-234D32EBB2F1}"/>
      </w:docPartPr>
      <w:docPartBody>
        <w:p w:rsidR="003C7051" w:rsidRDefault="00E45EB9" w:rsidP="00E45EB9">
          <w:pPr>
            <w:pStyle w:val="4B6A5C63AAF0442182B5C0EEC4B88CC51"/>
          </w:pPr>
          <w:r w:rsidRPr="00C94CE0">
            <w:rPr>
              <w:rStyle w:val="PlaceholderText"/>
            </w:rPr>
            <w:t>Choose a finding.</w:t>
          </w:r>
        </w:p>
      </w:docPartBody>
    </w:docPart>
    <w:docPart>
      <w:docPartPr>
        <w:name w:val="0619B27D001348DFAF1ED2A0345A47B6"/>
        <w:category>
          <w:name w:val="General"/>
          <w:gallery w:val="placeholder"/>
        </w:category>
        <w:types>
          <w:type w:val="bbPlcHdr"/>
        </w:types>
        <w:behaviors>
          <w:behavior w:val="content"/>
        </w:behaviors>
        <w:guid w:val="{48ACE745-227E-4F36-A5A3-4CBCF97BF168}"/>
      </w:docPartPr>
      <w:docPartBody>
        <w:p w:rsidR="00A00B27" w:rsidRDefault="00E45EB9" w:rsidP="00E45EB9">
          <w:pPr>
            <w:pStyle w:val="0619B27D001348DFAF1ED2A0345A47B61"/>
          </w:pPr>
          <w:r w:rsidRPr="00C94CE0">
            <w:rPr>
              <w:rStyle w:val="PlaceholderText"/>
            </w:rPr>
            <w:t>Choose a finding.</w:t>
          </w:r>
        </w:p>
      </w:docPartBody>
    </w:docPart>
    <w:docPart>
      <w:docPartPr>
        <w:name w:val="06FBF10C04FA4B3D9AD967EE6DA75FBF"/>
        <w:category>
          <w:name w:val="General"/>
          <w:gallery w:val="placeholder"/>
        </w:category>
        <w:types>
          <w:type w:val="bbPlcHdr"/>
        </w:types>
        <w:behaviors>
          <w:behavior w:val="content"/>
        </w:behaviors>
        <w:guid w:val="{9E468E59-D4BA-4A86-AE9A-17E1C69DF61D}"/>
      </w:docPartPr>
      <w:docPartBody>
        <w:p w:rsidR="00A00B27" w:rsidRDefault="00E45EB9" w:rsidP="00E45EB9">
          <w:pPr>
            <w:pStyle w:val="06FBF10C04FA4B3D9AD967EE6DA75FBF1"/>
          </w:pPr>
          <w:r w:rsidRPr="00C94CE0">
            <w:rPr>
              <w:rStyle w:val="PlaceholderText"/>
            </w:rPr>
            <w:t>Choose a finding.</w:t>
          </w:r>
        </w:p>
      </w:docPartBody>
    </w:docPart>
    <w:docPart>
      <w:docPartPr>
        <w:name w:val="643A0DA0DE3E49F6AEE053F07B8814D8"/>
        <w:category>
          <w:name w:val="General"/>
          <w:gallery w:val="placeholder"/>
        </w:category>
        <w:types>
          <w:type w:val="bbPlcHdr"/>
        </w:types>
        <w:behaviors>
          <w:behavior w:val="content"/>
        </w:behaviors>
        <w:guid w:val="{5BE47726-4255-4D15-A362-F2DF480951C4}"/>
      </w:docPartPr>
      <w:docPartBody>
        <w:p w:rsidR="00A00B27" w:rsidRDefault="00E45EB9" w:rsidP="00E45EB9">
          <w:pPr>
            <w:pStyle w:val="643A0DA0DE3E49F6AEE053F07B8814D81"/>
          </w:pPr>
          <w:r w:rsidRPr="00C94CE0">
            <w:rPr>
              <w:rStyle w:val="PlaceholderText"/>
            </w:rPr>
            <w:t>Choose a finding.</w:t>
          </w:r>
        </w:p>
      </w:docPartBody>
    </w:docPart>
    <w:docPart>
      <w:docPartPr>
        <w:name w:val="DD7EA185FC5841D9B1C56FE6EC541AB6"/>
        <w:category>
          <w:name w:val="General"/>
          <w:gallery w:val="placeholder"/>
        </w:category>
        <w:types>
          <w:type w:val="bbPlcHdr"/>
        </w:types>
        <w:behaviors>
          <w:behavior w:val="content"/>
        </w:behaviors>
        <w:guid w:val="{D8B8C963-5EFC-4143-B957-043EC023F90B}"/>
      </w:docPartPr>
      <w:docPartBody>
        <w:p w:rsidR="00A00B27" w:rsidRDefault="00E45EB9" w:rsidP="00E45EB9">
          <w:pPr>
            <w:pStyle w:val="DD7EA185FC5841D9B1C56FE6EC541AB61"/>
          </w:pPr>
          <w:r w:rsidRPr="00C94CE0">
            <w:rPr>
              <w:rStyle w:val="PlaceholderText"/>
            </w:rPr>
            <w:t>Choose a finding.</w:t>
          </w:r>
        </w:p>
      </w:docPartBody>
    </w:docPart>
    <w:docPart>
      <w:docPartPr>
        <w:name w:val="06A57CF0F5724EA989FBB03AE285C1AA"/>
        <w:category>
          <w:name w:val="General"/>
          <w:gallery w:val="placeholder"/>
        </w:category>
        <w:types>
          <w:type w:val="bbPlcHdr"/>
        </w:types>
        <w:behaviors>
          <w:behavior w:val="content"/>
        </w:behaviors>
        <w:guid w:val="{B083D848-B8DA-4282-A2A1-E0C4B6092ACB}"/>
      </w:docPartPr>
      <w:docPartBody>
        <w:p w:rsidR="00A00B27" w:rsidRDefault="00E45EB9" w:rsidP="00E45EB9">
          <w:pPr>
            <w:pStyle w:val="06A57CF0F5724EA989FBB03AE285C1AA1"/>
          </w:pPr>
          <w:r w:rsidRPr="00C94CE0">
            <w:rPr>
              <w:rStyle w:val="PlaceholderText"/>
            </w:rPr>
            <w:t>Choose a finding.</w:t>
          </w:r>
        </w:p>
      </w:docPartBody>
    </w:docPart>
    <w:docPart>
      <w:docPartPr>
        <w:name w:val="07FB0986544341FA822F6F6649D49588"/>
        <w:category>
          <w:name w:val="General"/>
          <w:gallery w:val="placeholder"/>
        </w:category>
        <w:types>
          <w:type w:val="bbPlcHdr"/>
        </w:types>
        <w:behaviors>
          <w:behavior w:val="content"/>
        </w:behaviors>
        <w:guid w:val="{4BBEBEFD-9B60-4028-B0B1-23C34EFA6710}"/>
      </w:docPartPr>
      <w:docPartBody>
        <w:p w:rsidR="00A00B27" w:rsidRDefault="00E45EB9" w:rsidP="00E45EB9">
          <w:pPr>
            <w:pStyle w:val="07FB0986544341FA822F6F6649D495881"/>
          </w:pPr>
          <w:r w:rsidRPr="00C94CE0">
            <w:rPr>
              <w:rStyle w:val="PlaceholderText"/>
            </w:rPr>
            <w:t>Choose a finding.</w:t>
          </w:r>
        </w:p>
      </w:docPartBody>
    </w:docPart>
    <w:docPart>
      <w:docPartPr>
        <w:name w:val="234D6A9968BB4E0AA5234F69C94DF3ED"/>
        <w:category>
          <w:name w:val="General"/>
          <w:gallery w:val="placeholder"/>
        </w:category>
        <w:types>
          <w:type w:val="bbPlcHdr"/>
        </w:types>
        <w:behaviors>
          <w:behavior w:val="content"/>
        </w:behaviors>
        <w:guid w:val="{95B9656C-265B-4B82-A3F9-5F0682529EAA}"/>
      </w:docPartPr>
      <w:docPartBody>
        <w:p w:rsidR="00A00B27" w:rsidRDefault="00E45EB9" w:rsidP="00E45EB9">
          <w:pPr>
            <w:pStyle w:val="234D6A9968BB4E0AA5234F69C94DF3ED1"/>
          </w:pPr>
          <w:r w:rsidRPr="00C94CE0">
            <w:rPr>
              <w:rStyle w:val="PlaceholderText"/>
            </w:rPr>
            <w:t>Choose a finding.</w:t>
          </w:r>
        </w:p>
      </w:docPartBody>
    </w:docPart>
    <w:docPart>
      <w:docPartPr>
        <w:name w:val="98E7A642DEB94615BC1CB2CA59F50FCB"/>
        <w:category>
          <w:name w:val="General"/>
          <w:gallery w:val="placeholder"/>
        </w:category>
        <w:types>
          <w:type w:val="bbPlcHdr"/>
        </w:types>
        <w:behaviors>
          <w:behavior w:val="content"/>
        </w:behaviors>
        <w:guid w:val="{656E74F6-8CA5-4E6E-B4A9-6703689E2320}"/>
      </w:docPartPr>
      <w:docPartBody>
        <w:p w:rsidR="00A00B27" w:rsidRDefault="00E45EB9" w:rsidP="00E45EB9">
          <w:pPr>
            <w:pStyle w:val="98E7A642DEB94615BC1CB2CA59F50FCB1"/>
          </w:pPr>
          <w:r w:rsidRPr="00C94CE0">
            <w:rPr>
              <w:rStyle w:val="PlaceholderText"/>
            </w:rPr>
            <w:t>Choose a finding.</w:t>
          </w:r>
        </w:p>
      </w:docPartBody>
    </w:docPart>
    <w:docPart>
      <w:docPartPr>
        <w:name w:val="CC00C2CCA70A4D449512669E33E242FE"/>
        <w:category>
          <w:name w:val="General"/>
          <w:gallery w:val="placeholder"/>
        </w:category>
        <w:types>
          <w:type w:val="bbPlcHdr"/>
        </w:types>
        <w:behaviors>
          <w:behavior w:val="content"/>
        </w:behaviors>
        <w:guid w:val="{F5227AA7-5EC5-42A1-A710-1D36A1771EBF}"/>
      </w:docPartPr>
      <w:docPartBody>
        <w:p w:rsidR="00A00B27" w:rsidRDefault="00E45EB9" w:rsidP="00E45EB9">
          <w:pPr>
            <w:pStyle w:val="CC00C2CCA70A4D449512669E33E242FE1"/>
          </w:pPr>
          <w:r w:rsidRPr="00C94CE0">
            <w:rPr>
              <w:rStyle w:val="PlaceholderText"/>
            </w:rPr>
            <w:t>Choose a finding.</w:t>
          </w:r>
        </w:p>
      </w:docPartBody>
    </w:docPart>
    <w:docPart>
      <w:docPartPr>
        <w:name w:val="F57A13F2ABF84C76954FBC66BCE72ACE"/>
        <w:category>
          <w:name w:val="General"/>
          <w:gallery w:val="placeholder"/>
        </w:category>
        <w:types>
          <w:type w:val="bbPlcHdr"/>
        </w:types>
        <w:behaviors>
          <w:behavior w:val="content"/>
        </w:behaviors>
        <w:guid w:val="{41E952C0-8900-4142-ABDB-6FC744FA89EF}"/>
      </w:docPartPr>
      <w:docPartBody>
        <w:p w:rsidR="00A00B27" w:rsidRDefault="00E45EB9" w:rsidP="00E45EB9">
          <w:pPr>
            <w:pStyle w:val="F57A13F2ABF84C76954FBC66BCE72ACE1"/>
          </w:pPr>
          <w:r w:rsidRPr="00C94CE0">
            <w:rPr>
              <w:rStyle w:val="PlaceholderText"/>
            </w:rPr>
            <w:t>Choose a finding.</w:t>
          </w:r>
        </w:p>
      </w:docPartBody>
    </w:docPart>
    <w:docPart>
      <w:docPartPr>
        <w:name w:val="292095A1A96D4610890D8218798714E6"/>
        <w:category>
          <w:name w:val="General"/>
          <w:gallery w:val="placeholder"/>
        </w:category>
        <w:types>
          <w:type w:val="bbPlcHdr"/>
        </w:types>
        <w:behaviors>
          <w:behavior w:val="content"/>
        </w:behaviors>
        <w:guid w:val="{8FEA6724-6EF9-48CB-B53A-F29FE168717D}"/>
      </w:docPartPr>
      <w:docPartBody>
        <w:p w:rsidR="00A00B27" w:rsidRDefault="003C7051" w:rsidP="003C7051">
          <w:pPr>
            <w:pStyle w:val="292095A1A96D4610890D8218798714E6"/>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A841C0D75BCB4529A9F9A3F45FB1D80E"/>
        <w:category>
          <w:name w:val="General"/>
          <w:gallery w:val="placeholder"/>
        </w:category>
        <w:types>
          <w:type w:val="bbPlcHdr"/>
        </w:types>
        <w:behaviors>
          <w:behavior w:val="content"/>
        </w:behaviors>
        <w:guid w:val="{94DB7DFA-B5D2-4800-A6C3-46867990D5EC}"/>
      </w:docPartPr>
      <w:docPartBody>
        <w:p w:rsidR="00A00B27" w:rsidRDefault="00E45EB9" w:rsidP="00E45EB9">
          <w:pPr>
            <w:pStyle w:val="A841C0D75BCB4529A9F9A3F45FB1D80E1"/>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F58FFECF2AF54114AB8D2490239D34D4"/>
        <w:category>
          <w:name w:val="General"/>
          <w:gallery w:val="placeholder"/>
        </w:category>
        <w:types>
          <w:type w:val="bbPlcHdr"/>
        </w:types>
        <w:behaviors>
          <w:behavior w:val="content"/>
        </w:behaviors>
        <w:guid w:val="{5FB06F8D-9BD9-41E1-9A0E-029B2F1B9E1B}"/>
      </w:docPartPr>
      <w:docPartBody>
        <w:p w:rsidR="00A00B27" w:rsidRDefault="00E45EB9" w:rsidP="00E45EB9">
          <w:pPr>
            <w:pStyle w:val="F58FFECF2AF54114AB8D2490239D34D41"/>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D72DC33384A3404E95C21EC84C5EE6BD"/>
        <w:category>
          <w:name w:val="General"/>
          <w:gallery w:val="placeholder"/>
        </w:category>
        <w:types>
          <w:type w:val="bbPlcHdr"/>
        </w:types>
        <w:behaviors>
          <w:behavior w:val="content"/>
        </w:behaviors>
        <w:guid w:val="{CC929C1F-67D4-4AE6-86EA-8A80D290401A}"/>
      </w:docPartPr>
      <w:docPartBody>
        <w:p w:rsidR="00A00B27" w:rsidRDefault="003C7051" w:rsidP="003C7051">
          <w:pPr>
            <w:pStyle w:val="D72DC33384A3404E95C21EC84C5EE6BD"/>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6F5B40A7191545F2A0474CCA6865A168"/>
        <w:category>
          <w:name w:val="General"/>
          <w:gallery w:val="placeholder"/>
        </w:category>
        <w:types>
          <w:type w:val="bbPlcHdr"/>
        </w:types>
        <w:behaviors>
          <w:behavior w:val="content"/>
        </w:behaviors>
        <w:guid w:val="{EDCCB92F-BBFB-496B-8E81-1EA898684DB6}"/>
      </w:docPartPr>
      <w:docPartBody>
        <w:p w:rsidR="00A00B27" w:rsidRDefault="00E45EB9" w:rsidP="00E45EB9">
          <w:pPr>
            <w:pStyle w:val="6F5B40A7191545F2A0474CCA6865A1681"/>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28FB5C68DE444225AFC42284C7514B81"/>
        <w:category>
          <w:name w:val="General"/>
          <w:gallery w:val="placeholder"/>
        </w:category>
        <w:types>
          <w:type w:val="bbPlcHdr"/>
        </w:types>
        <w:behaviors>
          <w:behavior w:val="content"/>
        </w:behaviors>
        <w:guid w:val="{CAD6FCAE-D7F2-4A74-B0F8-8154C318E3B2}"/>
      </w:docPartPr>
      <w:docPartBody>
        <w:p w:rsidR="00A00B27" w:rsidRDefault="00E45EB9" w:rsidP="00E45EB9">
          <w:pPr>
            <w:pStyle w:val="28FB5C68DE444225AFC42284C7514B811"/>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3A81E93292FA4B14AFB475FADD058E4E"/>
        <w:category>
          <w:name w:val="General"/>
          <w:gallery w:val="placeholder"/>
        </w:category>
        <w:types>
          <w:type w:val="bbPlcHdr"/>
        </w:types>
        <w:behaviors>
          <w:behavior w:val="content"/>
        </w:behaviors>
        <w:guid w:val="{4E44B20B-FE40-48B5-9BD6-0DD7A0A9E020}"/>
      </w:docPartPr>
      <w:docPartBody>
        <w:p w:rsidR="00A00B27" w:rsidRDefault="003C7051" w:rsidP="003C7051">
          <w:pPr>
            <w:pStyle w:val="3A81E93292FA4B14AFB475FADD058E4E"/>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13FBB266635446B28C98AD76107CD34F"/>
        <w:category>
          <w:name w:val="General"/>
          <w:gallery w:val="placeholder"/>
        </w:category>
        <w:types>
          <w:type w:val="bbPlcHdr"/>
        </w:types>
        <w:behaviors>
          <w:behavior w:val="content"/>
        </w:behaviors>
        <w:guid w:val="{0A2E9120-1C85-421B-938A-F84F798386F5}"/>
      </w:docPartPr>
      <w:docPartBody>
        <w:p w:rsidR="00A00B27" w:rsidRDefault="00E45EB9" w:rsidP="00E45EB9">
          <w:pPr>
            <w:pStyle w:val="13FBB266635446B28C98AD76107CD34F1"/>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D8C9B9C8879E40CFB79AF52A267C3F61"/>
        <w:category>
          <w:name w:val="General"/>
          <w:gallery w:val="placeholder"/>
        </w:category>
        <w:types>
          <w:type w:val="bbPlcHdr"/>
        </w:types>
        <w:behaviors>
          <w:behavior w:val="content"/>
        </w:behaviors>
        <w:guid w:val="{4C343130-1914-443A-A701-FF2000E2452B}"/>
      </w:docPartPr>
      <w:docPartBody>
        <w:p w:rsidR="00A00B27" w:rsidRDefault="00E45EB9" w:rsidP="00E45EB9">
          <w:pPr>
            <w:pStyle w:val="D8C9B9C8879E40CFB79AF52A267C3F611"/>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397055C2292949F3A796CF07094AB0DE"/>
        <w:category>
          <w:name w:val="General"/>
          <w:gallery w:val="placeholder"/>
        </w:category>
        <w:types>
          <w:type w:val="bbPlcHdr"/>
        </w:types>
        <w:behaviors>
          <w:behavior w:val="content"/>
        </w:behaviors>
        <w:guid w:val="{D6C3B850-C9D5-4E34-8E8F-C4F3A32522B9}"/>
      </w:docPartPr>
      <w:docPartBody>
        <w:p w:rsidR="00A00B27" w:rsidRDefault="003C7051" w:rsidP="003C7051">
          <w:pPr>
            <w:pStyle w:val="397055C2292949F3A796CF07094AB0DE"/>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FB15C305CAE54CE89BEEFD698EB3904D"/>
        <w:category>
          <w:name w:val="General"/>
          <w:gallery w:val="placeholder"/>
        </w:category>
        <w:types>
          <w:type w:val="bbPlcHdr"/>
        </w:types>
        <w:behaviors>
          <w:behavior w:val="content"/>
        </w:behaviors>
        <w:guid w:val="{D1D56C17-6718-4F36-A18E-F02C70D6FC75}"/>
      </w:docPartPr>
      <w:docPartBody>
        <w:p w:rsidR="00A00B27" w:rsidRDefault="00E45EB9" w:rsidP="00E45EB9">
          <w:pPr>
            <w:pStyle w:val="FB15C305CAE54CE89BEEFD698EB3904D1"/>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C20718B3D34449E0B21F68ECF42384DC"/>
        <w:category>
          <w:name w:val="General"/>
          <w:gallery w:val="placeholder"/>
        </w:category>
        <w:types>
          <w:type w:val="bbPlcHdr"/>
        </w:types>
        <w:behaviors>
          <w:behavior w:val="content"/>
        </w:behaviors>
        <w:guid w:val="{E1737ECA-A26F-48B1-9A16-C83E03C0B22A}"/>
      </w:docPartPr>
      <w:docPartBody>
        <w:p w:rsidR="00A00B27" w:rsidRDefault="00E45EB9" w:rsidP="00E45EB9">
          <w:pPr>
            <w:pStyle w:val="C20718B3D34449E0B21F68ECF42384DC1"/>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9A7BAF3B24F4487DBCF686FB7C439205"/>
        <w:category>
          <w:name w:val="General"/>
          <w:gallery w:val="placeholder"/>
        </w:category>
        <w:types>
          <w:type w:val="bbPlcHdr"/>
        </w:types>
        <w:behaviors>
          <w:behavior w:val="content"/>
        </w:behaviors>
        <w:guid w:val="{49D3039F-543A-4DFE-8479-20DA8596559B}"/>
      </w:docPartPr>
      <w:docPartBody>
        <w:p w:rsidR="00A00B27" w:rsidRDefault="003C7051" w:rsidP="003C7051">
          <w:pPr>
            <w:pStyle w:val="9A7BAF3B24F4487DBCF686FB7C439205"/>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BACF2A0A050646EAAF69311635C7270C"/>
        <w:category>
          <w:name w:val="General"/>
          <w:gallery w:val="placeholder"/>
        </w:category>
        <w:types>
          <w:type w:val="bbPlcHdr"/>
        </w:types>
        <w:behaviors>
          <w:behavior w:val="content"/>
        </w:behaviors>
        <w:guid w:val="{73DB2553-DF1E-4D40-9178-9AD79F881C72}"/>
      </w:docPartPr>
      <w:docPartBody>
        <w:p w:rsidR="00A00B27" w:rsidRDefault="00E45EB9" w:rsidP="00E45EB9">
          <w:pPr>
            <w:pStyle w:val="BACF2A0A050646EAAF69311635C7270C1"/>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C66D884AA33944B48B73666E8674F27C"/>
        <w:category>
          <w:name w:val="General"/>
          <w:gallery w:val="placeholder"/>
        </w:category>
        <w:types>
          <w:type w:val="bbPlcHdr"/>
        </w:types>
        <w:behaviors>
          <w:behavior w:val="content"/>
        </w:behaviors>
        <w:guid w:val="{ED2BBC9B-E06C-45EC-9DCB-58F74042D1E3}"/>
      </w:docPartPr>
      <w:docPartBody>
        <w:p w:rsidR="00A00B27" w:rsidRDefault="00E45EB9" w:rsidP="00E45EB9">
          <w:pPr>
            <w:pStyle w:val="C66D884AA33944B48B73666E8674F27C1"/>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22DD3F430E4D47FDAD64969A64D4D5F0"/>
        <w:category>
          <w:name w:val="General"/>
          <w:gallery w:val="placeholder"/>
        </w:category>
        <w:types>
          <w:type w:val="bbPlcHdr"/>
        </w:types>
        <w:behaviors>
          <w:behavior w:val="content"/>
        </w:behaviors>
        <w:guid w:val="{8A237CC3-8D7C-4821-A499-D2ED3FF255F6}"/>
      </w:docPartPr>
      <w:docPartBody>
        <w:p w:rsidR="00A00B27" w:rsidRDefault="003C7051" w:rsidP="003C7051">
          <w:pPr>
            <w:pStyle w:val="22DD3F430E4D47FDAD64969A64D4D5F0"/>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F3233E2B79FC4716841E8C8AFC807EA3"/>
        <w:category>
          <w:name w:val="General"/>
          <w:gallery w:val="placeholder"/>
        </w:category>
        <w:types>
          <w:type w:val="bbPlcHdr"/>
        </w:types>
        <w:behaviors>
          <w:behavior w:val="content"/>
        </w:behaviors>
        <w:guid w:val="{B3D993D1-7088-49E8-B98D-65246712387B}"/>
      </w:docPartPr>
      <w:docPartBody>
        <w:p w:rsidR="00A00B27" w:rsidRDefault="00E45EB9" w:rsidP="00E45EB9">
          <w:pPr>
            <w:pStyle w:val="F3233E2B79FC4716841E8C8AFC807EA31"/>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9559EC4FACCA49BE8878492268B717C1"/>
        <w:category>
          <w:name w:val="General"/>
          <w:gallery w:val="placeholder"/>
        </w:category>
        <w:types>
          <w:type w:val="bbPlcHdr"/>
        </w:types>
        <w:behaviors>
          <w:behavior w:val="content"/>
        </w:behaviors>
        <w:guid w:val="{065C7103-C3C7-4A8C-A6B3-7D3D35C74153}"/>
      </w:docPartPr>
      <w:docPartBody>
        <w:p w:rsidR="00A00B27" w:rsidRDefault="00E45EB9" w:rsidP="00E45EB9">
          <w:pPr>
            <w:pStyle w:val="9559EC4FACCA49BE8878492268B717C11"/>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BB218FF080BA465395811B4CD7664407"/>
        <w:category>
          <w:name w:val="General"/>
          <w:gallery w:val="placeholder"/>
        </w:category>
        <w:types>
          <w:type w:val="bbPlcHdr"/>
        </w:types>
        <w:behaviors>
          <w:behavior w:val="content"/>
        </w:behaviors>
        <w:guid w:val="{3AEF2FDE-95CC-4B99-8B16-B7F1273737EF}"/>
      </w:docPartPr>
      <w:docPartBody>
        <w:p w:rsidR="00A00B27" w:rsidRDefault="003C7051" w:rsidP="003C7051">
          <w:pPr>
            <w:pStyle w:val="BB218FF080BA465395811B4CD7664407"/>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0B713021099E4688AAFD79A72CE01F72"/>
        <w:category>
          <w:name w:val="General"/>
          <w:gallery w:val="placeholder"/>
        </w:category>
        <w:types>
          <w:type w:val="bbPlcHdr"/>
        </w:types>
        <w:behaviors>
          <w:behavior w:val="content"/>
        </w:behaviors>
        <w:guid w:val="{B5F5A0FC-FB54-41FD-8518-2F41CCA974A0}"/>
      </w:docPartPr>
      <w:docPartBody>
        <w:p w:rsidR="00A00B27" w:rsidRDefault="00E45EB9" w:rsidP="00E45EB9">
          <w:pPr>
            <w:pStyle w:val="0B713021099E4688AAFD79A72CE01F721"/>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264EA60B1E5F4999970A19C231117323"/>
        <w:category>
          <w:name w:val="General"/>
          <w:gallery w:val="placeholder"/>
        </w:category>
        <w:types>
          <w:type w:val="bbPlcHdr"/>
        </w:types>
        <w:behaviors>
          <w:behavior w:val="content"/>
        </w:behaviors>
        <w:guid w:val="{81A9DB70-6F8B-4703-A5CD-4E82C7C99ECF}"/>
      </w:docPartPr>
      <w:docPartBody>
        <w:p w:rsidR="00A00B27" w:rsidRDefault="00E45EB9" w:rsidP="00E45EB9">
          <w:pPr>
            <w:pStyle w:val="264EA60B1E5F4999970A19C2311173231"/>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732147937E8640E7B237ADA3F494E8FA"/>
        <w:category>
          <w:name w:val="General"/>
          <w:gallery w:val="placeholder"/>
        </w:category>
        <w:types>
          <w:type w:val="bbPlcHdr"/>
        </w:types>
        <w:behaviors>
          <w:behavior w:val="content"/>
        </w:behaviors>
        <w:guid w:val="{CCF8E492-A1EA-4134-BBF0-A38F2EFA5815}"/>
      </w:docPartPr>
      <w:docPartBody>
        <w:p w:rsidR="00A00B27" w:rsidRDefault="003C7051" w:rsidP="003C7051">
          <w:pPr>
            <w:pStyle w:val="732147937E8640E7B237ADA3F494E8FA"/>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B7603B26E05F460D910B26B771D172FA"/>
        <w:category>
          <w:name w:val="General"/>
          <w:gallery w:val="placeholder"/>
        </w:category>
        <w:types>
          <w:type w:val="bbPlcHdr"/>
        </w:types>
        <w:behaviors>
          <w:behavior w:val="content"/>
        </w:behaviors>
        <w:guid w:val="{03E8A7FE-830D-43A5-BC7E-0351008DDF27}"/>
      </w:docPartPr>
      <w:docPartBody>
        <w:p w:rsidR="00A00B27" w:rsidRDefault="00E45EB9" w:rsidP="00E45EB9">
          <w:pPr>
            <w:pStyle w:val="B7603B26E05F460D910B26B771D172FA1"/>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90F2AB7F6D324FD58956505937879A96"/>
        <w:category>
          <w:name w:val="General"/>
          <w:gallery w:val="placeholder"/>
        </w:category>
        <w:types>
          <w:type w:val="bbPlcHdr"/>
        </w:types>
        <w:behaviors>
          <w:behavior w:val="content"/>
        </w:behaviors>
        <w:guid w:val="{2FD4816E-640A-4863-8095-3CFC40CFAA82}"/>
      </w:docPartPr>
      <w:docPartBody>
        <w:p w:rsidR="00A00B27" w:rsidRDefault="00E45EB9" w:rsidP="00E45EB9">
          <w:pPr>
            <w:pStyle w:val="90F2AB7F6D324FD58956505937879A961"/>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213FE7A3F11144D8BB760F0C189831CB"/>
        <w:category>
          <w:name w:val="General"/>
          <w:gallery w:val="placeholder"/>
        </w:category>
        <w:types>
          <w:type w:val="bbPlcHdr"/>
        </w:types>
        <w:behaviors>
          <w:behavior w:val="content"/>
        </w:behaviors>
        <w:guid w:val="{12FF5C00-BDC1-4F74-9360-D1080727C314}"/>
      </w:docPartPr>
      <w:docPartBody>
        <w:p w:rsidR="00A00B27" w:rsidRDefault="003C7051" w:rsidP="003C7051">
          <w:pPr>
            <w:pStyle w:val="213FE7A3F11144D8BB760F0C189831CB"/>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101262AA90124CF3BDABAA3002629B03"/>
        <w:category>
          <w:name w:val="General"/>
          <w:gallery w:val="placeholder"/>
        </w:category>
        <w:types>
          <w:type w:val="bbPlcHdr"/>
        </w:types>
        <w:behaviors>
          <w:behavior w:val="content"/>
        </w:behaviors>
        <w:guid w:val="{39FCAF16-0E6B-4312-80A6-652D143C5F65}"/>
      </w:docPartPr>
      <w:docPartBody>
        <w:p w:rsidR="00A00B27" w:rsidRDefault="00E45EB9" w:rsidP="00E45EB9">
          <w:pPr>
            <w:pStyle w:val="101262AA90124CF3BDABAA3002629B031"/>
          </w:pPr>
          <w:r w:rsidRPr="00D716CF">
            <w:rPr>
              <w:rFonts w:ascii="Calibri" w:eastAsia="Arial" w:hAnsi="Calibri" w:cs="Arial"/>
              <w:color w:val="7F7F7F" w:themeColor="text1" w:themeTint="80"/>
            </w:rPr>
            <w:t>Provide the required actions necessary for the institution to demons</w:t>
          </w:r>
          <w:r>
            <w:rPr>
              <w:rFonts w:ascii="Calibri" w:eastAsia="Arial" w:hAnsi="Calibri" w:cs="Arial"/>
              <w:color w:val="7F7F7F" w:themeColor="text1" w:themeTint="80"/>
            </w:rPr>
            <w:t>trate compliance with the DEAC 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Each required action must correspond to an identified DEAC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 xml:space="preserve">tandard or </w:t>
          </w:r>
          <w:r>
            <w:rPr>
              <w:rFonts w:ascii="Calibri" w:eastAsia="Arial" w:hAnsi="Calibri" w:cs="Arial"/>
              <w:color w:val="7F7F7F" w:themeColor="text1" w:themeTint="80"/>
            </w:rPr>
            <w:t xml:space="preserve">a </w:t>
          </w:r>
          <w:r w:rsidRPr="00D716CF">
            <w:rPr>
              <w:rFonts w:ascii="Calibri" w:eastAsia="Arial" w:hAnsi="Calibri" w:cs="Arial"/>
              <w:color w:val="7F7F7F" w:themeColor="text1" w:themeTint="80"/>
            </w:rPr>
            <w:t xml:space="preserve">core component. </w:t>
          </w:r>
          <w:r w:rsidRPr="00D716CF">
            <w:rPr>
              <w:rFonts w:cs="Arial"/>
              <w:color w:val="7F7F7F" w:themeColor="text1" w:themeTint="80"/>
            </w:rPr>
            <w:t>The initial applicant institution uses this feedback to strengthen its documentation, processes, and procedures.</w:t>
          </w:r>
        </w:p>
      </w:docPartBody>
    </w:docPart>
    <w:docPart>
      <w:docPartPr>
        <w:name w:val="11A8C81BEB954BC388FACE4FFB14D185"/>
        <w:category>
          <w:name w:val="General"/>
          <w:gallery w:val="placeholder"/>
        </w:category>
        <w:types>
          <w:type w:val="bbPlcHdr"/>
        </w:types>
        <w:behaviors>
          <w:behavior w:val="content"/>
        </w:behaviors>
        <w:guid w:val="{9BBB845C-CA06-4F83-B191-6A5AE1FB5C2B}"/>
      </w:docPartPr>
      <w:docPartBody>
        <w:p w:rsidR="00A00B27" w:rsidRDefault="00E45EB9" w:rsidP="00E45EB9">
          <w:pPr>
            <w:pStyle w:val="11A8C81BEB954BC388FACE4FFB14D1851"/>
          </w:pPr>
          <w:r w:rsidRPr="00D716CF">
            <w:rPr>
              <w:rFonts w:ascii="Calibri" w:eastAsia="Arial" w:hAnsi="Calibri" w:cs="Arial"/>
              <w:color w:val="7F7F7F" w:themeColor="text1" w:themeTint="80"/>
            </w:rPr>
            <w:t xml:space="preserve">Suggestions are those recommendations that are not required to meet minimum </w:t>
          </w:r>
          <w:r>
            <w:rPr>
              <w:rFonts w:ascii="Calibri" w:eastAsia="Arial" w:hAnsi="Calibri" w:cs="Arial"/>
              <w:color w:val="7F7F7F" w:themeColor="text1" w:themeTint="80"/>
            </w:rPr>
            <w:t>a</w:t>
          </w:r>
          <w:r w:rsidRPr="00D716CF">
            <w:rPr>
              <w:rFonts w:ascii="Calibri" w:eastAsia="Arial" w:hAnsi="Calibri" w:cs="Arial"/>
              <w:color w:val="7F7F7F" w:themeColor="text1" w:themeTint="80"/>
            </w:rPr>
            <w:t xml:space="preserve">ccreditation </w:t>
          </w:r>
          <w:r>
            <w:rPr>
              <w:rFonts w:ascii="Calibri" w:eastAsia="Arial" w:hAnsi="Calibri" w:cs="Arial"/>
              <w:color w:val="7F7F7F" w:themeColor="text1" w:themeTint="80"/>
            </w:rPr>
            <w:t>s</w:t>
          </w:r>
          <w:r w:rsidRPr="00D716CF">
            <w:rPr>
              <w:rFonts w:ascii="Calibri" w:eastAsia="Arial" w:hAnsi="Calibri" w:cs="Arial"/>
              <w:color w:val="7F7F7F" w:themeColor="text1" w:themeTint="80"/>
            </w:rPr>
            <w:t>tandards but are provided to the institution as an opportunity for growth and improvement.</w:t>
          </w:r>
        </w:p>
      </w:docPartBody>
    </w:docPart>
    <w:docPart>
      <w:docPartPr>
        <w:name w:val="E8C5C899FB26461EB52DD0EBAA6DD9F7"/>
        <w:category>
          <w:name w:val="General"/>
          <w:gallery w:val="placeholder"/>
        </w:category>
        <w:types>
          <w:type w:val="bbPlcHdr"/>
        </w:types>
        <w:behaviors>
          <w:behavior w:val="content"/>
        </w:behaviors>
        <w:guid w:val="{1683FA11-FA61-4EF1-B627-3ECF609845EE}"/>
      </w:docPartPr>
      <w:docPartBody>
        <w:p w:rsidR="00A00B27" w:rsidRDefault="00E45EB9" w:rsidP="00E45EB9">
          <w:pPr>
            <w:pStyle w:val="E8C5C899FB26461EB52DD0EBAA6DD9F71"/>
          </w:pPr>
          <w:r w:rsidRPr="00C94CE0">
            <w:rPr>
              <w:rStyle w:val="PlaceholderText"/>
            </w:rPr>
            <w:t>Choose a finding.</w:t>
          </w:r>
        </w:p>
      </w:docPartBody>
    </w:docPart>
    <w:docPart>
      <w:docPartPr>
        <w:name w:val="F47878330EB84A6AA788C66102846AD6"/>
        <w:category>
          <w:name w:val="General"/>
          <w:gallery w:val="placeholder"/>
        </w:category>
        <w:types>
          <w:type w:val="bbPlcHdr"/>
        </w:types>
        <w:behaviors>
          <w:behavior w:val="content"/>
        </w:behaviors>
        <w:guid w:val="{4B65CA8D-B4C7-4C23-911D-7CB50B6F41F2}"/>
      </w:docPartPr>
      <w:docPartBody>
        <w:p w:rsidR="00A00B27" w:rsidRDefault="00E45EB9" w:rsidP="00E45EB9">
          <w:pPr>
            <w:pStyle w:val="F47878330EB84A6AA788C66102846AD61"/>
          </w:pPr>
          <w:r w:rsidRPr="00C94CE0">
            <w:rPr>
              <w:rStyle w:val="PlaceholderText"/>
            </w:rPr>
            <w:t>Choose a finding.</w:t>
          </w:r>
        </w:p>
      </w:docPartBody>
    </w:docPart>
    <w:docPart>
      <w:docPartPr>
        <w:name w:val="7AEC1A007DB6467A90013FE42C250C75"/>
        <w:category>
          <w:name w:val="General"/>
          <w:gallery w:val="placeholder"/>
        </w:category>
        <w:types>
          <w:type w:val="bbPlcHdr"/>
        </w:types>
        <w:behaviors>
          <w:behavior w:val="content"/>
        </w:behaviors>
        <w:guid w:val="{C39048DA-4147-4493-8806-53E773FF6DBD}"/>
      </w:docPartPr>
      <w:docPartBody>
        <w:p w:rsidR="00A00B27" w:rsidRDefault="00E45EB9" w:rsidP="00E45EB9">
          <w:pPr>
            <w:pStyle w:val="7AEC1A007DB6467A90013FE42C250C751"/>
          </w:pPr>
          <w:r w:rsidRPr="00C94CE0">
            <w:rPr>
              <w:rStyle w:val="PlaceholderText"/>
            </w:rPr>
            <w:t>Choose a finding.</w:t>
          </w:r>
        </w:p>
      </w:docPartBody>
    </w:docPart>
    <w:docPart>
      <w:docPartPr>
        <w:name w:val="B9A1814D77934E0FA730EDA12EA35097"/>
        <w:category>
          <w:name w:val="General"/>
          <w:gallery w:val="placeholder"/>
        </w:category>
        <w:types>
          <w:type w:val="bbPlcHdr"/>
        </w:types>
        <w:behaviors>
          <w:behavior w:val="content"/>
        </w:behaviors>
        <w:guid w:val="{2535EA90-8D77-4F21-8BEE-BFE96A366E27}"/>
      </w:docPartPr>
      <w:docPartBody>
        <w:p w:rsidR="00761B13" w:rsidRDefault="00E45EB9" w:rsidP="00E45EB9">
          <w:pPr>
            <w:pStyle w:val="B9A1814D77934E0FA730EDA12EA350971"/>
          </w:pPr>
          <w:r w:rsidRPr="00C94CE0">
            <w:rPr>
              <w:rStyle w:val="PlaceholderText"/>
            </w:rPr>
            <w:t>Choose a finding.</w:t>
          </w:r>
        </w:p>
      </w:docPartBody>
    </w:docPart>
    <w:docPart>
      <w:docPartPr>
        <w:name w:val="62CA333902D5432B842E30A88692C8E5"/>
        <w:category>
          <w:name w:val="General"/>
          <w:gallery w:val="placeholder"/>
        </w:category>
        <w:types>
          <w:type w:val="bbPlcHdr"/>
        </w:types>
        <w:behaviors>
          <w:behavior w:val="content"/>
        </w:behaviors>
        <w:guid w:val="{B3E57F54-DBFF-4C90-A735-E57C490B815F}"/>
      </w:docPartPr>
      <w:docPartBody>
        <w:p w:rsidR="00761B13" w:rsidRDefault="00E45EB9" w:rsidP="00E45EB9">
          <w:pPr>
            <w:pStyle w:val="62CA333902D5432B842E30A88692C8E51"/>
          </w:pPr>
          <w:r w:rsidRPr="00C94CE0">
            <w:rPr>
              <w:rStyle w:val="PlaceholderText"/>
            </w:rPr>
            <w:t>Choose a finding.</w:t>
          </w:r>
        </w:p>
      </w:docPartBody>
    </w:docPart>
    <w:docPart>
      <w:docPartPr>
        <w:name w:val="81CBEB4D301B480A8CE23BC6D5D492FA"/>
        <w:category>
          <w:name w:val="General"/>
          <w:gallery w:val="placeholder"/>
        </w:category>
        <w:types>
          <w:type w:val="bbPlcHdr"/>
        </w:types>
        <w:behaviors>
          <w:behavior w:val="content"/>
        </w:behaviors>
        <w:guid w:val="{15D88F17-4658-4C14-946F-487F4F4A119E}"/>
      </w:docPartPr>
      <w:docPartBody>
        <w:p w:rsidR="00761B13" w:rsidRDefault="00E45EB9" w:rsidP="00E45EB9">
          <w:pPr>
            <w:pStyle w:val="81CBEB4D301B480A8CE23BC6D5D492FA1"/>
          </w:pPr>
          <w:r w:rsidRPr="00C94CE0">
            <w:rPr>
              <w:rStyle w:val="PlaceholderText"/>
            </w:rPr>
            <w:t>Choose a finding.</w:t>
          </w:r>
        </w:p>
      </w:docPartBody>
    </w:docPart>
    <w:docPart>
      <w:docPartPr>
        <w:name w:val="122656DF9EAE480CB4D8CDE42EAC4D0E"/>
        <w:category>
          <w:name w:val="General"/>
          <w:gallery w:val="placeholder"/>
        </w:category>
        <w:types>
          <w:type w:val="bbPlcHdr"/>
        </w:types>
        <w:behaviors>
          <w:behavior w:val="content"/>
        </w:behaviors>
        <w:guid w:val="{C8924925-CAF5-4EC2-B2D9-44838F9D76E2}"/>
      </w:docPartPr>
      <w:docPartBody>
        <w:p w:rsidR="00761B13" w:rsidRDefault="00E45EB9" w:rsidP="00E45EB9">
          <w:pPr>
            <w:pStyle w:val="122656DF9EAE480CB4D8CDE42EAC4D0E1"/>
          </w:pPr>
          <w:r w:rsidRPr="00C94CE0">
            <w:rPr>
              <w:rStyle w:val="PlaceholderText"/>
            </w:rPr>
            <w:t>Choose a finding.</w:t>
          </w:r>
        </w:p>
      </w:docPartBody>
    </w:docPart>
    <w:docPart>
      <w:docPartPr>
        <w:name w:val="D16FC21663E847DF81B43434015486D9"/>
        <w:category>
          <w:name w:val="General"/>
          <w:gallery w:val="placeholder"/>
        </w:category>
        <w:types>
          <w:type w:val="bbPlcHdr"/>
        </w:types>
        <w:behaviors>
          <w:behavior w:val="content"/>
        </w:behaviors>
        <w:guid w:val="{96B419BD-2D3E-48BB-8A2A-1FF4F100A902}"/>
      </w:docPartPr>
      <w:docPartBody>
        <w:p w:rsidR="00761B13" w:rsidRDefault="00E45EB9" w:rsidP="00E45EB9">
          <w:pPr>
            <w:pStyle w:val="D16FC21663E847DF81B43434015486D91"/>
          </w:pPr>
          <w:r w:rsidRPr="00C94CE0">
            <w:rPr>
              <w:rStyle w:val="PlaceholderText"/>
            </w:rPr>
            <w:t>Choose a finding.</w:t>
          </w:r>
        </w:p>
      </w:docPartBody>
    </w:docPart>
    <w:docPart>
      <w:docPartPr>
        <w:name w:val="E35BB19C2AE240E691B2FE3355E7DE29"/>
        <w:category>
          <w:name w:val="General"/>
          <w:gallery w:val="placeholder"/>
        </w:category>
        <w:types>
          <w:type w:val="bbPlcHdr"/>
        </w:types>
        <w:behaviors>
          <w:behavior w:val="content"/>
        </w:behaviors>
        <w:guid w:val="{7C7D9A71-8822-4CCD-91D1-63E109A144AB}"/>
      </w:docPartPr>
      <w:docPartBody>
        <w:p w:rsidR="00761B13" w:rsidRDefault="00E45EB9" w:rsidP="00E45EB9">
          <w:pPr>
            <w:pStyle w:val="E35BB19C2AE240E691B2FE3355E7DE291"/>
          </w:pPr>
          <w:r w:rsidRPr="00C94CE0">
            <w:rPr>
              <w:rStyle w:val="PlaceholderText"/>
            </w:rPr>
            <w:t>Choose a finding.</w:t>
          </w:r>
        </w:p>
      </w:docPartBody>
    </w:docPart>
    <w:docPart>
      <w:docPartPr>
        <w:name w:val="CE7FF1490669403E85F18FFB27792DAB"/>
        <w:category>
          <w:name w:val="General"/>
          <w:gallery w:val="placeholder"/>
        </w:category>
        <w:types>
          <w:type w:val="bbPlcHdr"/>
        </w:types>
        <w:behaviors>
          <w:behavior w:val="content"/>
        </w:behaviors>
        <w:guid w:val="{2619AC03-FD8B-4CC9-A535-BED168146C31}"/>
      </w:docPartPr>
      <w:docPartBody>
        <w:p w:rsidR="00761B13" w:rsidRDefault="00E45EB9" w:rsidP="00E45EB9">
          <w:pPr>
            <w:pStyle w:val="CE7FF1490669403E85F18FFB27792DAB1"/>
          </w:pPr>
          <w:r w:rsidRPr="00C94CE0">
            <w:rPr>
              <w:rStyle w:val="PlaceholderText"/>
            </w:rPr>
            <w:t>Choose a finding.</w:t>
          </w:r>
        </w:p>
      </w:docPartBody>
    </w:docPart>
    <w:docPart>
      <w:docPartPr>
        <w:name w:val="0DF2BE51ED3A461496A92FAFE07E9E2E"/>
        <w:category>
          <w:name w:val="General"/>
          <w:gallery w:val="placeholder"/>
        </w:category>
        <w:types>
          <w:type w:val="bbPlcHdr"/>
        </w:types>
        <w:behaviors>
          <w:behavior w:val="content"/>
        </w:behaviors>
        <w:guid w:val="{82FE72FC-88D5-435E-B134-B498D15304B6}"/>
      </w:docPartPr>
      <w:docPartBody>
        <w:p w:rsidR="00761B13" w:rsidRDefault="00E45EB9" w:rsidP="00E45EB9">
          <w:pPr>
            <w:pStyle w:val="0DF2BE51ED3A461496A92FAFE07E9E2E1"/>
          </w:pPr>
          <w:r w:rsidRPr="00C94CE0">
            <w:rPr>
              <w:rStyle w:val="PlaceholderText"/>
            </w:rPr>
            <w:t>Choose a finding.</w:t>
          </w:r>
        </w:p>
      </w:docPartBody>
    </w:docPart>
    <w:docPart>
      <w:docPartPr>
        <w:name w:val="4A7E2844E44644FEB0F372575CC9A2EF"/>
        <w:category>
          <w:name w:val="General"/>
          <w:gallery w:val="placeholder"/>
        </w:category>
        <w:types>
          <w:type w:val="bbPlcHdr"/>
        </w:types>
        <w:behaviors>
          <w:behavior w:val="content"/>
        </w:behaviors>
        <w:guid w:val="{B4F62A0F-B928-4664-B70D-153B11DE0DB7}"/>
      </w:docPartPr>
      <w:docPartBody>
        <w:p w:rsidR="00761B13" w:rsidRDefault="00E45EB9" w:rsidP="00E45EB9">
          <w:pPr>
            <w:pStyle w:val="4A7E2844E44644FEB0F372575CC9A2EF1"/>
          </w:pPr>
          <w:r w:rsidRPr="00C94CE0">
            <w:rPr>
              <w:rStyle w:val="PlaceholderText"/>
            </w:rPr>
            <w:t>Choose a finding.</w:t>
          </w:r>
        </w:p>
      </w:docPartBody>
    </w:docPart>
    <w:docPart>
      <w:docPartPr>
        <w:name w:val="4EE9D2D19E42452ABA6C84797B74E5D7"/>
        <w:category>
          <w:name w:val="General"/>
          <w:gallery w:val="placeholder"/>
        </w:category>
        <w:types>
          <w:type w:val="bbPlcHdr"/>
        </w:types>
        <w:behaviors>
          <w:behavior w:val="content"/>
        </w:behaviors>
        <w:guid w:val="{9750E684-7066-4999-8EC0-120BE2401F86}"/>
      </w:docPartPr>
      <w:docPartBody>
        <w:p w:rsidR="00761B13" w:rsidRDefault="00E45EB9" w:rsidP="00E45EB9">
          <w:pPr>
            <w:pStyle w:val="4EE9D2D19E42452ABA6C84797B74E5D71"/>
          </w:pPr>
          <w:r w:rsidRPr="00C94CE0">
            <w:rPr>
              <w:rStyle w:val="PlaceholderText"/>
            </w:rPr>
            <w:t>Choose a finding.</w:t>
          </w:r>
        </w:p>
      </w:docPartBody>
    </w:docPart>
    <w:docPart>
      <w:docPartPr>
        <w:name w:val="3054516903D8435AB3A000DE3AD2321F"/>
        <w:category>
          <w:name w:val="General"/>
          <w:gallery w:val="placeholder"/>
        </w:category>
        <w:types>
          <w:type w:val="bbPlcHdr"/>
        </w:types>
        <w:behaviors>
          <w:behavior w:val="content"/>
        </w:behaviors>
        <w:guid w:val="{48492469-848A-477D-9B92-C2D385FF929D}"/>
      </w:docPartPr>
      <w:docPartBody>
        <w:p w:rsidR="00761B13" w:rsidRDefault="00E45EB9" w:rsidP="00E45EB9">
          <w:pPr>
            <w:pStyle w:val="3054516903D8435AB3A000DE3AD2321F1"/>
          </w:pPr>
          <w:r w:rsidRPr="00C94CE0">
            <w:rPr>
              <w:rStyle w:val="PlaceholderText"/>
            </w:rPr>
            <w:t>Choose a finding.</w:t>
          </w:r>
        </w:p>
      </w:docPartBody>
    </w:docPart>
    <w:docPart>
      <w:docPartPr>
        <w:name w:val="C03D72C047044B8D984DFC007EDB0BCA"/>
        <w:category>
          <w:name w:val="General"/>
          <w:gallery w:val="placeholder"/>
        </w:category>
        <w:types>
          <w:type w:val="bbPlcHdr"/>
        </w:types>
        <w:behaviors>
          <w:behavior w:val="content"/>
        </w:behaviors>
        <w:guid w:val="{D3D02294-D498-4C44-BBFA-B12E194C55C5}"/>
      </w:docPartPr>
      <w:docPartBody>
        <w:p w:rsidR="00761B13" w:rsidRDefault="00E45EB9" w:rsidP="00E45EB9">
          <w:pPr>
            <w:pStyle w:val="C03D72C047044B8D984DFC007EDB0BCA1"/>
          </w:pPr>
          <w:r w:rsidRPr="00C94CE0">
            <w:rPr>
              <w:rStyle w:val="PlaceholderText"/>
            </w:rPr>
            <w:t>Choose a finding.</w:t>
          </w:r>
        </w:p>
      </w:docPartBody>
    </w:docPart>
    <w:docPart>
      <w:docPartPr>
        <w:name w:val="66152B1F40544A50A95C3384802C2151"/>
        <w:category>
          <w:name w:val="General"/>
          <w:gallery w:val="placeholder"/>
        </w:category>
        <w:types>
          <w:type w:val="bbPlcHdr"/>
        </w:types>
        <w:behaviors>
          <w:behavior w:val="content"/>
        </w:behaviors>
        <w:guid w:val="{072B9365-AE88-4A94-85A6-2B53ECB99BB1}"/>
      </w:docPartPr>
      <w:docPartBody>
        <w:p w:rsidR="00761B13" w:rsidRDefault="00E45EB9" w:rsidP="00E45EB9">
          <w:pPr>
            <w:pStyle w:val="66152B1F40544A50A95C3384802C21511"/>
          </w:pPr>
          <w:r w:rsidRPr="00C94CE0">
            <w:rPr>
              <w:rStyle w:val="PlaceholderText"/>
            </w:rPr>
            <w:t>Choose a finding.</w:t>
          </w:r>
        </w:p>
      </w:docPartBody>
    </w:docPart>
    <w:docPart>
      <w:docPartPr>
        <w:name w:val="09532B6725704F7897670F8A15EDEF62"/>
        <w:category>
          <w:name w:val="General"/>
          <w:gallery w:val="placeholder"/>
        </w:category>
        <w:types>
          <w:type w:val="bbPlcHdr"/>
        </w:types>
        <w:behaviors>
          <w:behavior w:val="content"/>
        </w:behaviors>
        <w:guid w:val="{4271973E-BE86-4ED8-968B-FF74D779FD4D}"/>
      </w:docPartPr>
      <w:docPartBody>
        <w:p w:rsidR="00761B13" w:rsidRDefault="00E45EB9" w:rsidP="00E45EB9">
          <w:pPr>
            <w:pStyle w:val="09532B6725704F7897670F8A15EDEF621"/>
          </w:pPr>
          <w:r w:rsidRPr="00C94CE0">
            <w:rPr>
              <w:rStyle w:val="PlaceholderText"/>
            </w:rPr>
            <w:t>Choose a finding.</w:t>
          </w:r>
        </w:p>
      </w:docPartBody>
    </w:docPart>
    <w:docPart>
      <w:docPartPr>
        <w:name w:val="D9E70396E4DD40E893C633A270039D68"/>
        <w:category>
          <w:name w:val="General"/>
          <w:gallery w:val="placeholder"/>
        </w:category>
        <w:types>
          <w:type w:val="bbPlcHdr"/>
        </w:types>
        <w:behaviors>
          <w:behavior w:val="content"/>
        </w:behaviors>
        <w:guid w:val="{A079A201-5089-4AB7-8C51-8A6697E6A9A8}"/>
      </w:docPartPr>
      <w:docPartBody>
        <w:p w:rsidR="00761B13" w:rsidRDefault="00E45EB9" w:rsidP="00E45EB9">
          <w:pPr>
            <w:pStyle w:val="D9E70396E4DD40E893C633A270039D681"/>
          </w:pPr>
          <w:r w:rsidRPr="00C94CE0">
            <w:rPr>
              <w:rStyle w:val="PlaceholderText"/>
            </w:rPr>
            <w:t>Choose a finding.</w:t>
          </w:r>
        </w:p>
      </w:docPartBody>
    </w:docPart>
    <w:docPart>
      <w:docPartPr>
        <w:name w:val="B7532502EDBD4017BCD0759D471D9579"/>
        <w:category>
          <w:name w:val="General"/>
          <w:gallery w:val="placeholder"/>
        </w:category>
        <w:types>
          <w:type w:val="bbPlcHdr"/>
        </w:types>
        <w:behaviors>
          <w:behavior w:val="content"/>
        </w:behaviors>
        <w:guid w:val="{1D15145D-9CAE-48FC-B01B-3991EE028D88}"/>
      </w:docPartPr>
      <w:docPartBody>
        <w:p w:rsidR="00761B13" w:rsidRDefault="00E45EB9" w:rsidP="00E45EB9">
          <w:pPr>
            <w:pStyle w:val="B7532502EDBD4017BCD0759D471D95791"/>
          </w:pPr>
          <w:r w:rsidRPr="00C94CE0">
            <w:rPr>
              <w:rStyle w:val="PlaceholderText"/>
            </w:rPr>
            <w:t>Choose a finding.</w:t>
          </w:r>
        </w:p>
      </w:docPartBody>
    </w:docPart>
    <w:docPart>
      <w:docPartPr>
        <w:name w:val="4E103CE7EDE947DB8C513B8F346C31C5"/>
        <w:category>
          <w:name w:val="General"/>
          <w:gallery w:val="placeholder"/>
        </w:category>
        <w:types>
          <w:type w:val="bbPlcHdr"/>
        </w:types>
        <w:behaviors>
          <w:behavior w:val="content"/>
        </w:behaviors>
        <w:guid w:val="{E2559376-8762-4F4D-8A3E-612BD3D5EAF9}"/>
      </w:docPartPr>
      <w:docPartBody>
        <w:p w:rsidR="00761B13" w:rsidRDefault="00E45EB9" w:rsidP="00E45EB9">
          <w:pPr>
            <w:pStyle w:val="4E103CE7EDE947DB8C513B8F346C31C51"/>
          </w:pPr>
          <w:r w:rsidRPr="00C94CE0">
            <w:rPr>
              <w:rStyle w:val="PlaceholderText"/>
            </w:rPr>
            <w:t>Choose a finding.</w:t>
          </w:r>
        </w:p>
      </w:docPartBody>
    </w:docPart>
    <w:docPart>
      <w:docPartPr>
        <w:name w:val="5D0FC8D495964083ADA75F53A5F28F3C"/>
        <w:category>
          <w:name w:val="General"/>
          <w:gallery w:val="placeholder"/>
        </w:category>
        <w:types>
          <w:type w:val="bbPlcHdr"/>
        </w:types>
        <w:behaviors>
          <w:behavior w:val="content"/>
        </w:behaviors>
        <w:guid w:val="{11273DF9-A741-4EAA-A2B5-46CD45F9DD9D}"/>
      </w:docPartPr>
      <w:docPartBody>
        <w:p w:rsidR="00761B13" w:rsidRDefault="00E45EB9" w:rsidP="00E45EB9">
          <w:pPr>
            <w:pStyle w:val="5D0FC8D495964083ADA75F53A5F28F3C1"/>
          </w:pPr>
          <w:r w:rsidRPr="00C94CE0">
            <w:rPr>
              <w:rStyle w:val="PlaceholderText"/>
            </w:rPr>
            <w:t>Choose a finding.</w:t>
          </w:r>
        </w:p>
      </w:docPartBody>
    </w:docPart>
    <w:docPart>
      <w:docPartPr>
        <w:name w:val="85DFE4C2A54A4B6D896276C3B388DA26"/>
        <w:category>
          <w:name w:val="General"/>
          <w:gallery w:val="placeholder"/>
        </w:category>
        <w:types>
          <w:type w:val="bbPlcHdr"/>
        </w:types>
        <w:behaviors>
          <w:behavior w:val="content"/>
        </w:behaviors>
        <w:guid w:val="{86B2CCD5-0A42-490F-A577-128EF246D0D5}"/>
      </w:docPartPr>
      <w:docPartBody>
        <w:p w:rsidR="00761B13" w:rsidRDefault="00E45EB9" w:rsidP="00E45EB9">
          <w:pPr>
            <w:pStyle w:val="85DFE4C2A54A4B6D896276C3B388DA261"/>
          </w:pPr>
          <w:r w:rsidRPr="00C94CE0">
            <w:rPr>
              <w:rStyle w:val="PlaceholderText"/>
            </w:rPr>
            <w:t>Choose a finding.</w:t>
          </w:r>
        </w:p>
      </w:docPartBody>
    </w:docPart>
    <w:docPart>
      <w:docPartPr>
        <w:name w:val="8B9A405E94AF4D7C9990E752D14C08B0"/>
        <w:category>
          <w:name w:val="General"/>
          <w:gallery w:val="placeholder"/>
        </w:category>
        <w:types>
          <w:type w:val="bbPlcHdr"/>
        </w:types>
        <w:behaviors>
          <w:behavior w:val="content"/>
        </w:behaviors>
        <w:guid w:val="{7381E782-30DE-436F-A1DF-1EE530C46C3E}"/>
      </w:docPartPr>
      <w:docPartBody>
        <w:p w:rsidR="00761B13" w:rsidRDefault="00E45EB9" w:rsidP="00E45EB9">
          <w:pPr>
            <w:pStyle w:val="8B9A405E94AF4D7C9990E752D14C08B01"/>
          </w:pPr>
          <w:r w:rsidRPr="00C94CE0">
            <w:rPr>
              <w:rStyle w:val="PlaceholderText"/>
            </w:rPr>
            <w:t>Choose a finding.</w:t>
          </w:r>
        </w:p>
      </w:docPartBody>
    </w:docPart>
    <w:docPart>
      <w:docPartPr>
        <w:name w:val="632411D99C7B4A89A862E0AB3D304923"/>
        <w:category>
          <w:name w:val="General"/>
          <w:gallery w:val="placeholder"/>
        </w:category>
        <w:types>
          <w:type w:val="bbPlcHdr"/>
        </w:types>
        <w:behaviors>
          <w:behavior w:val="content"/>
        </w:behaviors>
        <w:guid w:val="{E8429A57-EF8C-4B70-BFCF-BE97F3B67B79}"/>
      </w:docPartPr>
      <w:docPartBody>
        <w:p w:rsidR="003052DE" w:rsidRDefault="00E45EB9" w:rsidP="00E45EB9">
          <w:pPr>
            <w:pStyle w:val="632411D99C7B4A89A862E0AB3D3049231"/>
          </w:pPr>
          <w:r w:rsidRPr="00C94CE0">
            <w:rPr>
              <w:rStyle w:val="PlaceholderText"/>
            </w:rPr>
            <w:t>Choose a finding.</w:t>
          </w:r>
        </w:p>
      </w:docPartBody>
    </w:docPart>
    <w:docPart>
      <w:docPartPr>
        <w:name w:val="4A2EC075099E41A6BFC1AC1C8C790688"/>
        <w:category>
          <w:name w:val="General"/>
          <w:gallery w:val="placeholder"/>
        </w:category>
        <w:types>
          <w:type w:val="bbPlcHdr"/>
        </w:types>
        <w:behaviors>
          <w:behavior w:val="content"/>
        </w:behaviors>
        <w:guid w:val="{D9073268-8C52-4888-9154-C7A6A4A77D36}"/>
      </w:docPartPr>
      <w:docPartBody>
        <w:p w:rsidR="003052DE" w:rsidRDefault="00E45EB9" w:rsidP="00E45EB9">
          <w:pPr>
            <w:pStyle w:val="4A2EC075099E41A6BFC1AC1C8C7906881"/>
          </w:pPr>
          <w:r w:rsidRPr="00C94CE0">
            <w:rPr>
              <w:rStyle w:val="PlaceholderText"/>
            </w:rPr>
            <w:t>Choose a finding.</w:t>
          </w:r>
        </w:p>
      </w:docPartBody>
    </w:docPart>
    <w:docPart>
      <w:docPartPr>
        <w:name w:val="236A2A469EBF4DA6993F8FD6EBEBDF50"/>
        <w:category>
          <w:name w:val="General"/>
          <w:gallery w:val="placeholder"/>
        </w:category>
        <w:types>
          <w:type w:val="bbPlcHdr"/>
        </w:types>
        <w:behaviors>
          <w:behavior w:val="content"/>
        </w:behaviors>
        <w:guid w:val="{F3D3B484-653B-4B65-9E36-9C832DCBB479}"/>
      </w:docPartPr>
      <w:docPartBody>
        <w:p w:rsidR="003052DE" w:rsidRDefault="00E45EB9" w:rsidP="00E45EB9">
          <w:pPr>
            <w:pStyle w:val="236A2A469EBF4DA6993F8FD6EBEBDF501"/>
          </w:pPr>
          <w:r w:rsidRPr="00C94CE0">
            <w:rPr>
              <w:rStyle w:val="PlaceholderText"/>
            </w:rPr>
            <w:t>Choose a finding.</w:t>
          </w:r>
        </w:p>
      </w:docPartBody>
    </w:docPart>
    <w:docPart>
      <w:docPartPr>
        <w:name w:val="7141979CBFD5463CAA4355C31B33B082"/>
        <w:category>
          <w:name w:val="General"/>
          <w:gallery w:val="placeholder"/>
        </w:category>
        <w:types>
          <w:type w:val="bbPlcHdr"/>
        </w:types>
        <w:behaviors>
          <w:behavior w:val="content"/>
        </w:behaviors>
        <w:guid w:val="{767AB84C-8FA5-415A-9979-471CE2781825}"/>
      </w:docPartPr>
      <w:docPartBody>
        <w:p w:rsidR="003052DE" w:rsidRDefault="00E45EB9" w:rsidP="00E45EB9">
          <w:pPr>
            <w:pStyle w:val="7141979CBFD5463CAA4355C31B33B0821"/>
          </w:pPr>
          <w:r w:rsidRPr="00C94CE0">
            <w:rPr>
              <w:rStyle w:val="PlaceholderText"/>
            </w:rPr>
            <w:t>Choose a finding.</w:t>
          </w:r>
        </w:p>
      </w:docPartBody>
    </w:docPart>
    <w:docPart>
      <w:docPartPr>
        <w:name w:val="4C403AFA6A514C2B87E2292ED1ECD96A"/>
        <w:category>
          <w:name w:val="General"/>
          <w:gallery w:val="placeholder"/>
        </w:category>
        <w:types>
          <w:type w:val="bbPlcHdr"/>
        </w:types>
        <w:behaviors>
          <w:behavior w:val="content"/>
        </w:behaviors>
        <w:guid w:val="{05C7036B-1E8C-4611-80F1-84AFD9FA0B72}"/>
      </w:docPartPr>
      <w:docPartBody>
        <w:p w:rsidR="003052DE" w:rsidRDefault="00E45EB9" w:rsidP="00E45EB9">
          <w:pPr>
            <w:pStyle w:val="4C403AFA6A514C2B87E2292ED1ECD96A1"/>
          </w:pPr>
          <w:r w:rsidRPr="00C94CE0">
            <w:rPr>
              <w:rStyle w:val="PlaceholderText"/>
            </w:rPr>
            <w:t>Choose a finding.</w:t>
          </w:r>
        </w:p>
      </w:docPartBody>
    </w:docPart>
    <w:docPart>
      <w:docPartPr>
        <w:name w:val="49A6FE4BAC7B42DA8EF17E80B4D83D06"/>
        <w:category>
          <w:name w:val="General"/>
          <w:gallery w:val="placeholder"/>
        </w:category>
        <w:types>
          <w:type w:val="bbPlcHdr"/>
        </w:types>
        <w:behaviors>
          <w:behavior w:val="content"/>
        </w:behaviors>
        <w:guid w:val="{82CD4A8D-A31D-4790-A6E0-0022F31CE6FD}"/>
      </w:docPartPr>
      <w:docPartBody>
        <w:p w:rsidR="003052DE" w:rsidRDefault="00E45EB9" w:rsidP="00E45EB9">
          <w:pPr>
            <w:pStyle w:val="49A6FE4BAC7B42DA8EF17E80B4D83D061"/>
          </w:pPr>
          <w:r w:rsidRPr="00C94CE0">
            <w:rPr>
              <w:rStyle w:val="PlaceholderText"/>
            </w:rPr>
            <w:t>Choose a finding.</w:t>
          </w:r>
        </w:p>
      </w:docPartBody>
    </w:docPart>
    <w:docPart>
      <w:docPartPr>
        <w:name w:val="E4F5726EF8564E30A584EC02D9AFA9AB"/>
        <w:category>
          <w:name w:val="General"/>
          <w:gallery w:val="placeholder"/>
        </w:category>
        <w:types>
          <w:type w:val="bbPlcHdr"/>
        </w:types>
        <w:behaviors>
          <w:behavior w:val="content"/>
        </w:behaviors>
        <w:guid w:val="{E2594D2A-D924-4EA1-AA95-2E1D9B2DA273}"/>
      </w:docPartPr>
      <w:docPartBody>
        <w:p w:rsidR="003052DE" w:rsidRDefault="00E45EB9" w:rsidP="00E45EB9">
          <w:pPr>
            <w:pStyle w:val="E4F5726EF8564E30A584EC02D9AFA9AB1"/>
          </w:pPr>
          <w:r w:rsidRPr="00C94CE0">
            <w:rPr>
              <w:rStyle w:val="PlaceholderText"/>
            </w:rPr>
            <w:t>Choose a finding.</w:t>
          </w:r>
        </w:p>
      </w:docPartBody>
    </w:docPart>
    <w:docPart>
      <w:docPartPr>
        <w:name w:val="475C0E8BFE204ABBBB2F9F9E1F92611E"/>
        <w:category>
          <w:name w:val="General"/>
          <w:gallery w:val="placeholder"/>
        </w:category>
        <w:types>
          <w:type w:val="bbPlcHdr"/>
        </w:types>
        <w:behaviors>
          <w:behavior w:val="content"/>
        </w:behaviors>
        <w:guid w:val="{ECFC987A-8DB4-4447-B076-094FE50398ED}"/>
      </w:docPartPr>
      <w:docPartBody>
        <w:p w:rsidR="003052DE" w:rsidRDefault="00E45EB9" w:rsidP="00E45EB9">
          <w:pPr>
            <w:pStyle w:val="475C0E8BFE204ABBBB2F9F9E1F92611E1"/>
          </w:pPr>
          <w:r w:rsidRPr="00C94CE0">
            <w:rPr>
              <w:rStyle w:val="PlaceholderText"/>
            </w:rPr>
            <w:t>Choose a finding.</w:t>
          </w:r>
        </w:p>
      </w:docPartBody>
    </w:docPart>
    <w:docPart>
      <w:docPartPr>
        <w:name w:val="1CEE9C6781094290865C31ED76A7B5DE"/>
        <w:category>
          <w:name w:val="General"/>
          <w:gallery w:val="placeholder"/>
        </w:category>
        <w:types>
          <w:type w:val="bbPlcHdr"/>
        </w:types>
        <w:behaviors>
          <w:behavior w:val="content"/>
        </w:behaviors>
        <w:guid w:val="{8D1669AE-A1BF-46D8-825D-45163300114C}"/>
      </w:docPartPr>
      <w:docPartBody>
        <w:p w:rsidR="003052DE" w:rsidRDefault="00E45EB9" w:rsidP="00E45EB9">
          <w:pPr>
            <w:pStyle w:val="1CEE9C6781094290865C31ED76A7B5DE1"/>
          </w:pPr>
          <w:r w:rsidRPr="00C94CE0">
            <w:rPr>
              <w:rStyle w:val="PlaceholderText"/>
            </w:rPr>
            <w:t>Choose a finding.</w:t>
          </w:r>
        </w:p>
      </w:docPartBody>
    </w:docPart>
    <w:docPart>
      <w:docPartPr>
        <w:name w:val="1B4FB25AB9384B4DB1A778905EE49F45"/>
        <w:category>
          <w:name w:val="General"/>
          <w:gallery w:val="placeholder"/>
        </w:category>
        <w:types>
          <w:type w:val="bbPlcHdr"/>
        </w:types>
        <w:behaviors>
          <w:behavior w:val="content"/>
        </w:behaviors>
        <w:guid w:val="{204CF166-BA3E-44B3-BF15-44F7D840C126}"/>
      </w:docPartPr>
      <w:docPartBody>
        <w:p w:rsidR="003052DE" w:rsidRDefault="00E45EB9" w:rsidP="00E45EB9">
          <w:pPr>
            <w:pStyle w:val="1B4FB25AB9384B4DB1A778905EE49F451"/>
          </w:pPr>
          <w:r w:rsidRPr="00C94CE0">
            <w:rPr>
              <w:rStyle w:val="PlaceholderText"/>
            </w:rPr>
            <w:t>Choose a finding.</w:t>
          </w:r>
        </w:p>
      </w:docPartBody>
    </w:docPart>
    <w:docPart>
      <w:docPartPr>
        <w:name w:val="CDE7564138F6427B9DC9FBD70E578F5A"/>
        <w:category>
          <w:name w:val="General"/>
          <w:gallery w:val="placeholder"/>
        </w:category>
        <w:types>
          <w:type w:val="bbPlcHdr"/>
        </w:types>
        <w:behaviors>
          <w:behavior w:val="content"/>
        </w:behaviors>
        <w:guid w:val="{9824F331-BDF3-4DB0-B1E7-7A6098529033}"/>
      </w:docPartPr>
      <w:docPartBody>
        <w:p w:rsidR="003052DE" w:rsidRDefault="00E45EB9" w:rsidP="00E45EB9">
          <w:pPr>
            <w:pStyle w:val="CDE7564138F6427B9DC9FBD70E578F5A1"/>
          </w:pPr>
          <w:r w:rsidRPr="00C94CE0">
            <w:rPr>
              <w:rStyle w:val="PlaceholderText"/>
            </w:rPr>
            <w:t>Choose a finding.</w:t>
          </w:r>
        </w:p>
      </w:docPartBody>
    </w:docPart>
    <w:docPart>
      <w:docPartPr>
        <w:name w:val="BF14EF2AF239403EB819EED11E36CBDF"/>
        <w:category>
          <w:name w:val="General"/>
          <w:gallery w:val="placeholder"/>
        </w:category>
        <w:types>
          <w:type w:val="bbPlcHdr"/>
        </w:types>
        <w:behaviors>
          <w:behavior w:val="content"/>
        </w:behaviors>
        <w:guid w:val="{0671C1F4-5539-41F1-AFC3-032FE7690214}"/>
      </w:docPartPr>
      <w:docPartBody>
        <w:p w:rsidR="003052DE" w:rsidRDefault="00E45EB9" w:rsidP="00E45EB9">
          <w:pPr>
            <w:pStyle w:val="BF14EF2AF239403EB819EED11E36CBDF1"/>
          </w:pPr>
          <w:r w:rsidRPr="00C94CE0">
            <w:rPr>
              <w:rStyle w:val="PlaceholderText"/>
            </w:rPr>
            <w:t>Choose a finding.</w:t>
          </w:r>
        </w:p>
      </w:docPartBody>
    </w:docPart>
    <w:docPart>
      <w:docPartPr>
        <w:name w:val="CA2A78434FAF4E11B56A784A1E45651C"/>
        <w:category>
          <w:name w:val="General"/>
          <w:gallery w:val="placeholder"/>
        </w:category>
        <w:types>
          <w:type w:val="bbPlcHdr"/>
        </w:types>
        <w:behaviors>
          <w:behavior w:val="content"/>
        </w:behaviors>
        <w:guid w:val="{20465DA0-165B-4F7D-89A2-83728ECB8245}"/>
      </w:docPartPr>
      <w:docPartBody>
        <w:p w:rsidR="003052DE" w:rsidRDefault="00E45EB9" w:rsidP="00E45EB9">
          <w:pPr>
            <w:pStyle w:val="CA2A78434FAF4E11B56A784A1E45651C1"/>
          </w:pPr>
          <w:r w:rsidRPr="00C94CE0">
            <w:rPr>
              <w:rStyle w:val="PlaceholderText"/>
            </w:rPr>
            <w:t>Choose a finding.</w:t>
          </w:r>
        </w:p>
      </w:docPartBody>
    </w:docPart>
    <w:docPart>
      <w:docPartPr>
        <w:name w:val="816151BF50F04AF5B9DE4F8ED557FB13"/>
        <w:category>
          <w:name w:val="General"/>
          <w:gallery w:val="placeholder"/>
        </w:category>
        <w:types>
          <w:type w:val="bbPlcHdr"/>
        </w:types>
        <w:behaviors>
          <w:behavior w:val="content"/>
        </w:behaviors>
        <w:guid w:val="{7CA3FF20-5AEA-4869-8137-CD59C546B954}"/>
      </w:docPartPr>
      <w:docPartBody>
        <w:p w:rsidR="003052DE" w:rsidRDefault="00E45EB9" w:rsidP="00E45EB9">
          <w:pPr>
            <w:pStyle w:val="816151BF50F04AF5B9DE4F8ED557FB131"/>
          </w:pPr>
          <w:r w:rsidRPr="00C94CE0">
            <w:rPr>
              <w:rStyle w:val="PlaceholderText"/>
            </w:rPr>
            <w:t>Choose a finding.</w:t>
          </w:r>
        </w:p>
      </w:docPartBody>
    </w:docPart>
    <w:docPart>
      <w:docPartPr>
        <w:name w:val="94DEE648591F4CEFB7798EA39091DC55"/>
        <w:category>
          <w:name w:val="General"/>
          <w:gallery w:val="placeholder"/>
        </w:category>
        <w:types>
          <w:type w:val="bbPlcHdr"/>
        </w:types>
        <w:behaviors>
          <w:behavior w:val="content"/>
        </w:behaviors>
        <w:guid w:val="{4619DBE2-C7B8-4393-A0C0-F57124F9E66B}"/>
      </w:docPartPr>
      <w:docPartBody>
        <w:p w:rsidR="003052DE" w:rsidRDefault="00E45EB9" w:rsidP="00E45EB9">
          <w:pPr>
            <w:pStyle w:val="94DEE648591F4CEFB7798EA39091DC551"/>
          </w:pPr>
          <w:r w:rsidRPr="00C94CE0">
            <w:rPr>
              <w:rStyle w:val="PlaceholderText"/>
            </w:rPr>
            <w:t>Choose a finding.</w:t>
          </w:r>
        </w:p>
      </w:docPartBody>
    </w:docPart>
    <w:docPart>
      <w:docPartPr>
        <w:name w:val="4149F15892B7408B9608E76821E32957"/>
        <w:category>
          <w:name w:val="General"/>
          <w:gallery w:val="placeholder"/>
        </w:category>
        <w:types>
          <w:type w:val="bbPlcHdr"/>
        </w:types>
        <w:behaviors>
          <w:behavior w:val="content"/>
        </w:behaviors>
        <w:guid w:val="{8A2EC4CF-7FD1-4F61-9309-ED4E05BC9ED3}"/>
      </w:docPartPr>
      <w:docPartBody>
        <w:p w:rsidR="003052DE" w:rsidRDefault="00E45EB9" w:rsidP="00E45EB9">
          <w:pPr>
            <w:pStyle w:val="4149F15892B7408B9608E76821E329571"/>
          </w:pPr>
          <w:r w:rsidRPr="00C94CE0">
            <w:rPr>
              <w:rStyle w:val="PlaceholderText"/>
            </w:rPr>
            <w:t>Choose a finding.</w:t>
          </w:r>
        </w:p>
      </w:docPartBody>
    </w:docPart>
    <w:docPart>
      <w:docPartPr>
        <w:name w:val="DefaultPlaceholder_-1854013440"/>
        <w:category>
          <w:name w:val="General"/>
          <w:gallery w:val="placeholder"/>
        </w:category>
        <w:types>
          <w:type w:val="bbPlcHdr"/>
        </w:types>
        <w:behaviors>
          <w:behavior w:val="content"/>
        </w:behaviors>
        <w:guid w:val="{FD6B8261-B398-4E1F-BE52-CBA9D5803964}"/>
      </w:docPartPr>
      <w:docPartBody>
        <w:p w:rsidR="008F3191" w:rsidRDefault="00702A18">
          <w:r w:rsidRPr="005053CF">
            <w:rPr>
              <w:rStyle w:val="PlaceholderText"/>
            </w:rPr>
            <w:t>Click or tap here to enter text.</w:t>
          </w:r>
        </w:p>
      </w:docPartBody>
    </w:docPart>
    <w:docPart>
      <w:docPartPr>
        <w:name w:val="C843F13B434E4369BBC350197AC73622"/>
        <w:category>
          <w:name w:val="General"/>
          <w:gallery w:val="placeholder"/>
        </w:category>
        <w:types>
          <w:type w:val="bbPlcHdr"/>
        </w:types>
        <w:behaviors>
          <w:behavior w:val="content"/>
        </w:behaviors>
        <w:guid w:val="{A7270D1A-BEBE-4FEA-ABDA-6DCCEA974D81}"/>
      </w:docPartPr>
      <w:docPartBody>
        <w:p w:rsidR="008F3191" w:rsidRDefault="00702A18" w:rsidP="00702A18">
          <w:pPr>
            <w:pStyle w:val="C843F13B434E4369BBC350197AC73622"/>
          </w:pPr>
          <w:r w:rsidRPr="0027349F">
            <w:rPr>
              <w:rFonts w:ascii="Calibri" w:eastAsia="Arial" w:hAnsi="Calibri" w:cs="Arial"/>
              <w:color w:val="767171"/>
            </w:rPr>
            <w:t>Provide comments to support the finding based on the institution’s responses an</w:t>
          </w:r>
          <w:r>
            <w:rPr>
              <w:rFonts w:ascii="Calibri" w:eastAsia="Arial" w:hAnsi="Calibri" w:cs="Arial"/>
              <w:color w:val="767171"/>
            </w:rPr>
            <w:t>d evidence included the self-evaluation report</w:t>
          </w:r>
          <w:r w:rsidRPr="0027349F">
            <w:rPr>
              <w:rFonts w:ascii="Calibri" w:eastAsia="Arial" w:hAnsi="Calibri" w:cs="Arial"/>
              <w:color w:val="767171"/>
            </w:rPr>
            <w:t>.</w:t>
          </w:r>
        </w:p>
      </w:docPartBody>
    </w:docPart>
    <w:docPart>
      <w:docPartPr>
        <w:name w:val="1DBBD13F93584BEDA6FBAA7963061037"/>
        <w:category>
          <w:name w:val="General"/>
          <w:gallery w:val="placeholder"/>
        </w:category>
        <w:types>
          <w:type w:val="bbPlcHdr"/>
        </w:types>
        <w:behaviors>
          <w:behavior w:val="content"/>
        </w:behaviors>
        <w:guid w:val="{84C1BA27-2097-438B-A0BB-BD423F34DA51}"/>
      </w:docPartPr>
      <w:docPartBody>
        <w:p w:rsidR="008F3191" w:rsidRDefault="00E45EB9" w:rsidP="00E45EB9">
          <w:pPr>
            <w:pStyle w:val="1DBBD13F93584BEDA6FBAA79630610371"/>
          </w:pPr>
          <w:r w:rsidRPr="00015A00">
            <w:rPr>
              <w:rFonts w:ascii="Calibri" w:eastAsia="Arial" w:hAnsi="Calibri" w:cs="Arial"/>
              <w:color w:val="7F7F7F" w:themeColor="text1" w:themeTint="80"/>
            </w:rPr>
            <w:t xml:space="preserve">Provide the required actions necessary for the institution to demonstrate compliance with the DEAC accreditation standard. Each required action must correspond to an identified DEAC accreditation standard or a core component. </w:t>
          </w:r>
          <w:r w:rsidRPr="00015A00">
            <w:rPr>
              <w:rFonts w:cs="Arial"/>
              <w:color w:val="7F7F7F" w:themeColor="text1" w:themeTint="80"/>
            </w:rPr>
            <w:t>The initial applicant institution uses this feedback to strengthen its documentation, processes, and procedures.</w:t>
          </w:r>
        </w:p>
      </w:docPartBody>
    </w:docPart>
    <w:docPart>
      <w:docPartPr>
        <w:name w:val="0E188363EB854EC880E89AF82B16F64D"/>
        <w:category>
          <w:name w:val="General"/>
          <w:gallery w:val="placeholder"/>
        </w:category>
        <w:types>
          <w:type w:val="bbPlcHdr"/>
        </w:types>
        <w:behaviors>
          <w:behavior w:val="content"/>
        </w:behaviors>
        <w:guid w:val="{4439738E-71CD-4979-A633-3EA7F23ACC0C}"/>
      </w:docPartPr>
      <w:docPartBody>
        <w:p w:rsidR="008F3191" w:rsidRDefault="00E45EB9" w:rsidP="00E45EB9">
          <w:pPr>
            <w:pStyle w:val="0E188363EB854EC880E89AF82B16F64D1"/>
          </w:pPr>
          <w:r w:rsidRPr="00015A00">
            <w:rPr>
              <w:rFonts w:ascii="Calibri" w:eastAsia="Arial" w:hAnsi="Calibri" w:cs="Arial"/>
              <w:color w:val="7F7F7F" w:themeColor="text1" w:themeTint="80"/>
            </w:rPr>
            <w:t>Suggestions are those recommendations that are not required to meet minimum accreditation standards but are provided to the institution as an opportunity for growth and improvement.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2B22"/>
    <w:rsid w:val="00000F1E"/>
    <w:rsid w:val="000041DC"/>
    <w:rsid w:val="00042749"/>
    <w:rsid w:val="000C509B"/>
    <w:rsid w:val="000E4178"/>
    <w:rsid w:val="000E5B2D"/>
    <w:rsid w:val="000F4FD0"/>
    <w:rsid w:val="00104277"/>
    <w:rsid w:val="00110A2A"/>
    <w:rsid w:val="00163455"/>
    <w:rsid w:val="00183797"/>
    <w:rsid w:val="00184347"/>
    <w:rsid w:val="0019707D"/>
    <w:rsid w:val="001A1490"/>
    <w:rsid w:val="001A65C5"/>
    <w:rsid w:val="001E7016"/>
    <w:rsid w:val="001F284B"/>
    <w:rsid w:val="001F711F"/>
    <w:rsid w:val="002A579B"/>
    <w:rsid w:val="002A7EA3"/>
    <w:rsid w:val="002E151E"/>
    <w:rsid w:val="002E503D"/>
    <w:rsid w:val="003052DE"/>
    <w:rsid w:val="0031184B"/>
    <w:rsid w:val="0033215C"/>
    <w:rsid w:val="00344AEB"/>
    <w:rsid w:val="003512C2"/>
    <w:rsid w:val="00374E0E"/>
    <w:rsid w:val="00387BB7"/>
    <w:rsid w:val="003928A9"/>
    <w:rsid w:val="003A055C"/>
    <w:rsid w:val="003A62FD"/>
    <w:rsid w:val="003C7051"/>
    <w:rsid w:val="00402EAD"/>
    <w:rsid w:val="004069F4"/>
    <w:rsid w:val="004252C4"/>
    <w:rsid w:val="004570D2"/>
    <w:rsid w:val="004634A2"/>
    <w:rsid w:val="00466DC8"/>
    <w:rsid w:val="004A432F"/>
    <w:rsid w:val="004C4363"/>
    <w:rsid w:val="004C4FB3"/>
    <w:rsid w:val="004C7ADC"/>
    <w:rsid w:val="004E3BB4"/>
    <w:rsid w:val="00510E8B"/>
    <w:rsid w:val="005305F3"/>
    <w:rsid w:val="00552629"/>
    <w:rsid w:val="00555578"/>
    <w:rsid w:val="005574B8"/>
    <w:rsid w:val="005648D2"/>
    <w:rsid w:val="00567340"/>
    <w:rsid w:val="00586C26"/>
    <w:rsid w:val="005A58A8"/>
    <w:rsid w:val="005B0E5B"/>
    <w:rsid w:val="005C123E"/>
    <w:rsid w:val="005D2AEC"/>
    <w:rsid w:val="005F074F"/>
    <w:rsid w:val="00632A72"/>
    <w:rsid w:val="00637A08"/>
    <w:rsid w:val="00660F4E"/>
    <w:rsid w:val="00677D6F"/>
    <w:rsid w:val="00681FC7"/>
    <w:rsid w:val="006C391B"/>
    <w:rsid w:val="006E35EC"/>
    <w:rsid w:val="00700BA0"/>
    <w:rsid w:val="00702A18"/>
    <w:rsid w:val="0076010A"/>
    <w:rsid w:val="00761B13"/>
    <w:rsid w:val="00770822"/>
    <w:rsid w:val="007A2298"/>
    <w:rsid w:val="007A3FA6"/>
    <w:rsid w:val="007B663B"/>
    <w:rsid w:val="007C3354"/>
    <w:rsid w:val="007C6CAE"/>
    <w:rsid w:val="007C772F"/>
    <w:rsid w:val="00842A8D"/>
    <w:rsid w:val="008567CB"/>
    <w:rsid w:val="008764C2"/>
    <w:rsid w:val="00895200"/>
    <w:rsid w:val="00895DA9"/>
    <w:rsid w:val="00896407"/>
    <w:rsid w:val="008C4663"/>
    <w:rsid w:val="008D2F86"/>
    <w:rsid w:val="008F3191"/>
    <w:rsid w:val="008F43CB"/>
    <w:rsid w:val="00912B22"/>
    <w:rsid w:val="00917B6E"/>
    <w:rsid w:val="00920A94"/>
    <w:rsid w:val="0094580C"/>
    <w:rsid w:val="009479F6"/>
    <w:rsid w:val="00960035"/>
    <w:rsid w:val="00995BB7"/>
    <w:rsid w:val="009A1992"/>
    <w:rsid w:val="009B0775"/>
    <w:rsid w:val="009E747D"/>
    <w:rsid w:val="00A00B27"/>
    <w:rsid w:val="00A025B0"/>
    <w:rsid w:val="00A03420"/>
    <w:rsid w:val="00A342F1"/>
    <w:rsid w:val="00A57C1F"/>
    <w:rsid w:val="00A6494C"/>
    <w:rsid w:val="00A7456A"/>
    <w:rsid w:val="00A9118E"/>
    <w:rsid w:val="00AA077F"/>
    <w:rsid w:val="00AB03B1"/>
    <w:rsid w:val="00AC72D6"/>
    <w:rsid w:val="00AC7E91"/>
    <w:rsid w:val="00AF3D11"/>
    <w:rsid w:val="00B569A2"/>
    <w:rsid w:val="00B6067C"/>
    <w:rsid w:val="00B66E02"/>
    <w:rsid w:val="00B71086"/>
    <w:rsid w:val="00B86401"/>
    <w:rsid w:val="00B935BC"/>
    <w:rsid w:val="00BA1444"/>
    <w:rsid w:val="00BA28C9"/>
    <w:rsid w:val="00BA3F14"/>
    <w:rsid w:val="00BA551D"/>
    <w:rsid w:val="00BC1E6C"/>
    <w:rsid w:val="00BD47A6"/>
    <w:rsid w:val="00BD5524"/>
    <w:rsid w:val="00BF02BB"/>
    <w:rsid w:val="00C46C00"/>
    <w:rsid w:val="00C64BB8"/>
    <w:rsid w:val="00C73E91"/>
    <w:rsid w:val="00C762FE"/>
    <w:rsid w:val="00C8080D"/>
    <w:rsid w:val="00C87BE1"/>
    <w:rsid w:val="00C96D06"/>
    <w:rsid w:val="00CA24F5"/>
    <w:rsid w:val="00CF13D5"/>
    <w:rsid w:val="00CF15D5"/>
    <w:rsid w:val="00D27DD9"/>
    <w:rsid w:val="00D37F26"/>
    <w:rsid w:val="00D5122B"/>
    <w:rsid w:val="00D77FED"/>
    <w:rsid w:val="00D9059F"/>
    <w:rsid w:val="00DA2F53"/>
    <w:rsid w:val="00DA6A1E"/>
    <w:rsid w:val="00DD28AB"/>
    <w:rsid w:val="00E05734"/>
    <w:rsid w:val="00E12FCC"/>
    <w:rsid w:val="00E17C43"/>
    <w:rsid w:val="00E45EB9"/>
    <w:rsid w:val="00E54D8B"/>
    <w:rsid w:val="00E55F1C"/>
    <w:rsid w:val="00E74524"/>
    <w:rsid w:val="00E9586B"/>
    <w:rsid w:val="00EA4047"/>
    <w:rsid w:val="00EE53DE"/>
    <w:rsid w:val="00EE68B4"/>
    <w:rsid w:val="00F013AE"/>
    <w:rsid w:val="00F13A26"/>
    <w:rsid w:val="00F21309"/>
    <w:rsid w:val="00F6164B"/>
    <w:rsid w:val="00F84491"/>
    <w:rsid w:val="00F87F4B"/>
    <w:rsid w:val="00FA67B0"/>
    <w:rsid w:val="00FB073D"/>
    <w:rsid w:val="00FB35F6"/>
    <w:rsid w:val="00FD33F5"/>
    <w:rsid w:val="00FF3F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5EB9"/>
    <w:rPr>
      <w:color w:val="808080"/>
    </w:rPr>
  </w:style>
  <w:style w:type="paragraph" w:customStyle="1" w:styleId="DC17C1200F774CE58777664A022F2130">
    <w:name w:val="DC17C1200F774CE58777664A022F2130"/>
    <w:rsid w:val="009A1992"/>
    <w:pPr>
      <w:spacing w:line="278" w:lineRule="auto"/>
    </w:pPr>
    <w:rPr>
      <w:kern w:val="2"/>
      <w:sz w:val="24"/>
      <w:szCs w:val="24"/>
      <w14:ligatures w14:val="standardContextual"/>
    </w:rPr>
  </w:style>
  <w:style w:type="paragraph" w:customStyle="1" w:styleId="75F3612FA428456C9C87980578B963C4">
    <w:name w:val="75F3612FA428456C9C87980578B963C4"/>
    <w:rsid w:val="009A1992"/>
    <w:pPr>
      <w:spacing w:line="278" w:lineRule="auto"/>
    </w:pPr>
    <w:rPr>
      <w:kern w:val="2"/>
      <w:sz w:val="24"/>
      <w:szCs w:val="24"/>
      <w14:ligatures w14:val="standardContextual"/>
    </w:rPr>
  </w:style>
  <w:style w:type="paragraph" w:customStyle="1" w:styleId="508CC1C111F941F0B6C45D42ED750FF1">
    <w:name w:val="508CC1C111F941F0B6C45D42ED750FF1"/>
    <w:rsid w:val="009A1992"/>
    <w:pPr>
      <w:spacing w:line="278" w:lineRule="auto"/>
    </w:pPr>
    <w:rPr>
      <w:kern w:val="2"/>
      <w:sz w:val="24"/>
      <w:szCs w:val="24"/>
      <w14:ligatures w14:val="standardContextual"/>
    </w:rPr>
  </w:style>
  <w:style w:type="paragraph" w:customStyle="1" w:styleId="C3EB1DD7D57B44C2802C7E8F05287D94">
    <w:name w:val="C3EB1DD7D57B44C2802C7E8F05287D94"/>
    <w:rsid w:val="009A1992"/>
    <w:pPr>
      <w:spacing w:line="278" w:lineRule="auto"/>
    </w:pPr>
    <w:rPr>
      <w:kern w:val="2"/>
      <w:sz w:val="24"/>
      <w:szCs w:val="24"/>
      <w14:ligatures w14:val="standardContextual"/>
    </w:rPr>
  </w:style>
  <w:style w:type="paragraph" w:customStyle="1" w:styleId="CA12A7ECDCDA42C1B42724F73A6650FD">
    <w:name w:val="CA12A7ECDCDA42C1B42724F73A6650FD"/>
    <w:rsid w:val="009A1992"/>
    <w:pPr>
      <w:spacing w:line="278" w:lineRule="auto"/>
    </w:pPr>
    <w:rPr>
      <w:kern w:val="2"/>
      <w:sz w:val="24"/>
      <w:szCs w:val="24"/>
      <w14:ligatures w14:val="standardContextual"/>
    </w:rPr>
  </w:style>
  <w:style w:type="paragraph" w:customStyle="1" w:styleId="2C47A6B8BCA64F90B2BFECA42629001B">
    <w:name w:val="2C47A6B8BCA64F90B2BFECA42629001B"/>
    <w:rsid w:val="009A1992"/>
    <w:pPr>
      <w:spacing w:line="278" w:lineRule="auto"/>
    </w:pPr>
    <w:rPr>
      <w:kern w:val="2"/>
      <w:sz w:val="24"/>
      <w:szCs w:val="24"/>
      <w14:ligatures w14:val="standardContextual"/>
    </w:rPr>
  </w:style>
  <w:style w:type="paragraph" w:customStyle="1" w:styleId="40C043E0021D4C8399285375CB0CBC4D">
    <w:name w:val="40C043E0021D4C8399285375CB0CBC4D"/>
    <w:rsid w:val="009A1992"/>
    <w:pPr>
      <w:spacing w:line="278" w:lineRule="auto"/>
    </w:pPr>
    <w:rPr>
      <w:kern w:val="2"/>
      <w:sz w:val="24"/>
      <w:szCs w:val="24"/>
      <w14:ligatures w14:val="standardContextual"/>
    </w:rPr>
  </w:style>
  <w:style w:type="paragraph" w:customStyle="1" w:styleId="DA02192D176A47DD99D4CB0768CE408F">
    <w:name w:val="DA02192D176A47DD99D4CB0768CE408F"/>
    <w:rsid w:val="009A1992"/>
    <w:pPr>
      <w:spacing w:line="278" w:lineRule="auto"/>
    </w:pPr>
    <w:rPr>
      <w:kern w:val="2"/>
      <w:sz w:val="24"/>
      <w:szCs w:val="24"/>
      <w14:ligatures w14:val="standardContextual"/>
    </w:rPr>
  </w:style>
  <w:style w:type="paragraph" w:customStyle="1" w:styleId="E798F2B45C9B4008BC7FDA6F46FF68AD">
    <w:name w:val="E798F2B45C9B4008BC7FDA6F46FF68AD"/>
    <w:rsid w:val="009A1992"/>
    <w:pPr>
      <w:spacing w:line="278" w:lineRule="auto"/>
    </w:pPr>
    <w:rPr>
      <w:kern w:val="2"/>
      <w:sz w:val="24"/>
      <w:szCs w:val="24"/>
      <w14:ligatures w14:val="standardContextual"/>
    </w:rPr>
  </w:style>
  <w:style w:type="paragraph" w:customStyle="1" w:styleId="1A092319F006483EB758909F531DAF1A">
    <w:name w:val="1A092319F006483EB758909F531DAF1A"/>
    <w:rsid w:val="009A1992"/>
    <w:pPr>
      <w:spacing w:line="278" w:lineRule="auto"/>
    </w:pPr>
    <w:rPr>
      <w:kern w:val="2"/>
      <w:sz w:val="24"/>
      <w:szCs w:val="24"/>
      <w14:ligatures w14:val="standardContextual"/>
    </w:rPr>
  </w:style>
  <w:style w:type="paragraph" w:customStyle="1" w:styleId="0AEB939A4A924396A797E3B57ACCE063">
    <w:name w:val="0AEB939A4A924396A797E3B57ACCE063"/>
    <w:rsid w:val="009A1992"/>
    <w:pPr>
      <w:spacing w:line="278" w:lineRule="auto"/>
    </w:pPr>
    <w:rPr>
      <w:kern w:val="2"/>
      <w:sz w:val="24"/>
      <w:szCs w:val="24"/>
      <w14:ligatures w14:val="standardContextual"/>
    </w:rPr>
  </w:style>
  <w:style w:type="paragraph" w:customStyle="1" w:styleId="760E483FD2A94D66ABE5D0F3140BF208">
    <w:name w:val="760E483FD2A94D66ABE5D0F3140BF208"/>
    <w:rsid w:val="009A1992"/>
    <w:pPr>
      <w:spacing w:line="278" w:lineRule="auto"/>
    </w:pPr>
    <w:rPr>
      <w:kern w:val="2"/>
      <w:sz w:val="24"/>
      <w:szCs w:val="24"/>
      <w14:ligatures w14:val="standardContextual"/>
    </w:rPr>
  </w:style>
  <w:style w:type="paragraph" w:customStyle="1" w:styleId="5B072B378E544330904ADB16AB0B0CF3">
    <w:name w:val="5B072B378E544330904ADB16AB0B0CF3"/>
    <w:rsid w:val="009A1992"/>
    <w:pPr>
      <w:spacing w:line="278" w:lineRule="auto"/>
    </w:pPr>
    <w:rPr>
      <w:kern w:val="2"/>
      <w:sz w:val="24"/>
      <w:szCs w:val="24"/>
      <w14:ligatures w14:val="standardContextual"/>
    </w:rPr>
  </w:style>
  <w:style w:type="paragraph" w:customStyle="1" w:styleId="1B3C8B6518154605B534D75503C074AD">
    <w:name w:val="1B3C8B6518154605B534D75503C074AD"/>
    <w:rsid w:val="009A1992"/>
    <w:pPr>
      <w:spacing w:line="278" w:lineRule="auto"/>
    </w:pPr>
    <w:rPr>
      <w:kern w:val="2"/>
      <w:sz w:val="24"/>
      <w:szCs w:val="24"/>
      <w14:ligatures w14:val="standardContextual"/>
    </w:rPr>
  </w:style>
  <w:style w:type="paragraph" w:customStyle="1" w:styleId="923A0035A7FB4EA2BEE1774E51C7B250">
    <w:name w:val="923A0035A7FB4EA2BEE1774E51C7B250"/>
    <w:rsid w:val="009A1992"/>
    <w:pPr>
      <w:spacing w:line="278" w:lineRule="auto"/>
    </w:pPr>
    <w:rPr>
      <w:kern w:val="2"/>
      <w:sz w:val="24"/>
      <w:szCs w:val="24"/>
      <w14:ligatures w14:val="standardContextual"/>
    </w:rPr>
  </w:style>
  <w:style w:type="paragraph" w:customStyle="1" w:styleId="5BFC62A1B8AF43659CC167F2F8E77D95">
    <w:name w:val="5BFC62A1B8AF43659CC167F2F8E77D95"/>
    <w:rsid w:val="009A1992"/>
    <w:pPr>
      <w:spacing w:line="278" w:lineRule="auto"/>
    </w:pPr>
    <w:rPr>
      <w:kern w:val="2"/>
      <w:sz w:val="24"/>
      <w:szCs w:val="24"/>
      <w14:ligatures w14:val="standardContextual"/>
    </w:rPr>
  </w:style>
  <w:style w:type="paragraph" w:customStyle="1" w:styleId="471B63FA935E4DC7A6C7BFE6F807C6AF">
    <w:name w:val="471B63FA935E4DC7A6C7BFE6F807C6AF"/>
    <w:rsid w:val="009A1992"/>
    <w:pPr>
      <w:spacing w:line="278" w:lineRule="auto"/>
    </w:pPr>
    <w:rPr>
      <w:kern w:val="2"/>
      <w:sz w:val="24"/>
      <w:szCs w:val="24"/>
      <w14:ligatures w14:val="standardContextual"/>
    </w:rPr>
  </w:style>
  <w:style w:type="paragraph" w:customStyle="1" w:styleId="A82A1BA866FE440DB8E7BEE606C5D74D">
    <w:name w:val="A82A1BA866FE440DB8E7BEE606C5D74D"/>
    <w:rsid w:val="009A1992"/>
    <w:pPr>
      <w:spacing w:line="278" w:lineRule="auto"/>
    </w:pPr>
    <w:rPr>
      <w:kern w:val="2"/>
      <w:sz w:val="24"/>
      <w:szCs w:val="24"/>
      <w14:ligatures w14:val="standardContextual"/>
    </w:rPr>
  </w:style>
  <w:style w:type="paragraph" w:customStyle="1" w:styleId="716B0CBEB78C4AADAEF8535CF1B8642A">
    <w:name w:val="716B0CBEB78C4AADAEF8535CF1B8642A"/>
    <w:rsid w:val="009A1992"/>
    <w:pPr>
      <w:spacing w:line="278" w:lineRule="auto"/>
    </w:pPr>
    <w:rPr>
      <w:kern w:val="2"/>
      <w:sz w:val="24"/>
      <w:szCs w:val="24"/>
      <w14:ligatures w14:val="standardContextual"/>
    </w:rPr>
  </w:style>
  <w:style w:type="paragraph" w:customStyle="1" w:styleId="C659F4F55317439DA2C08D743BEA8BE8">
    <w:name w:val="C659F4F55317439DA2C08D743BEA8BE8"/>
    <w:rsid w:val="009A1992"/>
    <w:pPr>
      <w:spacing w:line="278" w:lineRule="auto"/>
    </w:pPr>
    <w:rPr>
      <w:kern w:val="2"/>
      <w:sz w:val="24"/>
      <w:szCs w:val="24"/>
      <w14:ligatures w14:val="standardContextual"/>
    </w:rPr>
  </w:style>
  <w:style w:type="paragraph" w:customStyle="1" w:styleId="295D249D0CC64BEBA2EA371858393427">
    <w:name w:val="295D249D0CC64BEBA2EA371858393427"/>
    <w:rsid w:val="009A1992"/>
    <w:pPr>
      <w:spacing w:line="278" w:lineRule="auto"/>
    </w:pPr>
    <w:rPr>
      <w:kern w:val="2"/>
      <w:sz w:val="24"/>
      <w:szCs w:val="24"/>
      <w14:ligatures w14:val="standardContextual"/>
    </w:rPr>
  </w:style>
  <w:style w:type="paragraph" w:customStyle="1" w:styleId="9A003472563B4EE0AA4BA59DAE684CE0">
    <w:name w:val="9A003472563B4EE0AA4BA59DAE684CE0"/>
    <w:rsid w:val="009A1992"/>
    <w:pPr>
      <w:spacing w:line="278" w:lineRule="auto"/>
    </w:pPr>
    <w:rPr>
      <w:kern w:val="2"/>
      <w:sz w:val="24"/>
      <w:szCs w:val="24"/>
      <w14:ligatures w14:val="standardContextual"/>
    </w:rPr>
  </w:style>
  <w:style w:type="paragraph" w:customStyle="1" w:styleId="74B48E1289B84CE4B9056F7D3715F809">
    <w:name w:val="74B48E1289B84CE4B9056F7D3715F809"/>
    <w:rsid w:val="009A1992"/>
    <w:pPr>
      <w:spacing w:line="278" w:lineRule="auto"/>
    </w:pPr>
    <w:rPr>
      <w:kern w:val="2"/>
      <w:sz w:val="24"/>
      <w:szCs w:val="24"/>
      <w14:ligatures w14:val="standardContextual"/>
    </w:rPr>
  </w:style>
  <w:style w:type="paragraph" w:customStyle="1" w:styleId="540D68926BED4CFF97BC08CAD44DA2B2">
    <w:name w:val="540D68926BED4CFF97BC08CAD44DA2B2"/>
    <w:rsid w:val="009A1992"/>
    <w:pPr>
      <w:spacing w:line="278" w:lineRule="auto"/>
    </w:pPr>
    <w:rPr>
      <w:kern w:val="2"/>
      <w:sz w:val="24"/>
      <w:szCs w:val="24"/>
      <w14:ligatures w14:val="standardContextual"/>
    </w:rPr>
  </w:style>
  <w:style w:type="paragraph" w:customStyle="1" w:styleId="342B6D8066194FA5A62EF7C03CE092EC">
    <w:name w:val="342B6D8066194FA5A62EF7C03CE092EC"/>
    <w:rsid w:val="009A1992"/>
    <w:pPr>
      <w:spacing w:line="278" w:lineRule="auto"/>
    </w:pPr>
    <w:rPr>
      <w:kern w:val="2"/>
      <w:sz w:val="24"/>
      <w:szCs w:val="24"/>
      <w14:ligatures w14:val="standardContextual"/>
    </w:rPr>
  </w:style>
  <w:style w:type="paragraph" w:customStyle="1" w:styleId="A2333609B4894DCEB0749BC560B0004E">
    <w:name w:val="A2333609B4894DCEB0749BC560B0004E"/>
    <w:rsid w:val="009A1992"/>
    <w:pPr>
      <w:spacing w:line="278" w:lineRule="auto"/>
    </w:pPr>
    <w:rPr>
      <w:kern w:val="2"/>
      <w:sz w:val="24"/>
      <w:szCs w:val="24"/>
      <w14:ligatures w14:val="standardContextual"/>
    </w:rPr>
  </w:style>
  <w:style w:type="paragraph" w:customStyle="1" w:styleId="D54CF74792844E4088C24B35F15F28F4">
    <w:name w:val="D54CF74792844E4088C24B35F15F28F4"/>
    <w:rsid w:val="009A1992"/>
    <w:pPr>
      <w:spacing w:line="278" w:lineRule="auto"/>
    </w:pPr>
    <w:rPr>
      <w:kern w:val="2"/>
      <w:sz w:val="24"/>
      <w:szCs w:val="24"/>
      <w14:ligatures w14:val="standardContextual"/>
    </w:rPr>
  </w:style>
  <w:style w:type="paragraph" w:customStyle="1" w:styleId="FF54FBBE6938461484DF9E135EAD72E6">
    <w:name w:val="FF54FBBE6938461484DF9E135EAD72E6"/>
    <w:rsid w:val="009A1992"/>
    <w:pPr>
      <w:spacing w:line="278" w:lineRule="auto"/>
    </w:pPr>
    <w:rPr>
      <w:kern w:val="2"/>
      <w:sz w:val="24"/>
      <w:szCs w:val="24"/>
      <w14:ligatures w14:val="standardContextual"/>
    </w:rPr>
  </w:style>
  <w:style w:type="paragraph" w:customStyle="1" w:styleId="1C6AC098E475484CBFB8A8BD7643C673">
    <w:name w:val="1C6AC098E475484CBFB8A8BD7643C673"/>
    <w:rsid w:val="009A1992"/>
    <w:pPr>
      <w:spacing w:line="278" w:lineRule="auto"/>
    </w:pPr>
    <w:rPr>
      <w:kern w:val="2"/>
      <w:sz w:val="24"/>
      <w:szCs w:val="24"/>
      <w14:ligatures w14:val="standardContextual"/>
    </w:rPr>
  </w:style>
  <w:style w:type="paragraph" w:customStyle="1" w:styleId="B1B72E2CAA9543D8BE995E5C21FBBE68">
    <w:name w:val="B1B72E2CAA9543D8BE995E5C21FBBE68"/>
    <w:rsid w:val="009A1992"/>
    <w:pPr>
      <w:spacing w:line="278" w:lineRule="auto"/>
    </w:pPr>
    <w:rPr>
      <w:kern w:val="2"/>
      <w:sz w:val="24"/>
      <w:szCs w:val="24"/>
      <w14:ligatures w14:val="standardContextual"/>
    </w:rPr>
  </w:style>
  <w:style w:type="paragraph" w:customStyle="1" w:styleId="47DAA6CFBEE747AE90BAA35AB7B07EA7">
    <w:name w:val="47DAA6CFBEE747AE90BAA35AB7B07EA7"/>
    <w:rsid w:val="009A1992"/>
    <w:pPr>
      <w:spacing w:line="278" w:lineRule="auto"/>
    </w:pPr>
    <w:rPr>
      <w:kern w:val="2"/>
      <w:sz w:val="24"/>
      <w:szCs w:val="24"/>
      <w14:ligatures w14:val="standardContextual"/>
    </w:rPr>
  </w:style>
  <w:style w:type="paragraph" w:customStyle="1" w:styleId="7B772762083E40C1B09855ECCD430F18">
    <w:name w:val="7B772762083E40C1B09855ECCD430F18"/>
    <w:rsid w:val="009A1992"/>
    <w:pPr>
      <w:spacing w:line="278" w:lineRule="auto"/>
    </w:pPr>
    <w:rPr>
      <w:kern w:val="2"/>
      <w:sz w:val="24"/>
      <w:szCs w:val="24"/>
      <w14:ligatures w14:val="standardContextual"/>
    </w:rPr>
  </w:style>
  <w:style w:type="paragraph" w:customStyle="1" w:styleId="242BE291943D4DC9AD28CA0628F60BDD">
    <w:name w:val="242BE291943D4DC9AD28CA0628F60BDD"/>
    <w:rsid w:val="009A1992"/>
    <w:pPr>
      <w:spacing w:line="278" w:lineRule="auto"/>
    </w:pPr>
    <w:rPr>
      <w:kern w:val="2"/>
      <w:sz w:val="24"/>
      <w:szCs w:val="24"/>
      <w14:ligatures w14:val="standardContextual"/>
    </w:rPr>
  </w:style>
  <w:style w:type="paragraph" w:customStyle="1" w:styleId="3387A9DE3C5949B4B832DD905E8B92C1">
    <w:name w:val="3387A9DE3C5949B4B832DD905E8B92C1"/>
    <w:rsid w:val="009A1992"/>
    <w:pPr>
      <w:spacing w:line="278" w:lineRule="auto"/>
    </w:pPr>
    <w:rPr>
      <w:kern w:val="2"/>
      <w:sz w:val="24"/>
      <w:szCs w:val="24"/>
      <w14:ligatures w14:val="standardContextual"/>
    </w:rPr>
  </w:style>
  <w:style w:type="paragraph" w:customStyle="1" w:styleId="B52CFCD1B4584D5C9ADB2CF986AFE794">
    <w:name w:val="B52CFCD1B4584D5C9ADB2CF986AFE794"/>
    <w:rsid w:val="009A1992"/>
    <w:pPr>
      <w:spacing w:line="278" w:lineRule="auto"/>
    </w:pPr>
    <w:rPr>
      <w:kern w:val="2"/>
      <w:sz w:val="24"/>
      <w:szCs w:val="24"/>
      <w14:ligatures w14:val="standardContextual"/>
    </w:rPr>
  </w:style>
  <w:style w:type="paragraph" w:customStyle="1" w:styleId="73D77D9402184A708DB9FDDDFBE065B4">
    <w:name w:val="73D77D9402184A708DB9FDDDFBE065B4"/>
    <w:rsid w:val="009A1992"/>
    <w:pPr>
      <w:spacing w:line="278" w:lineRule="auto"/>
    </w:pPr>
    <w:rPr>
      <w:kern w:val="2"/>
      <w:sz w:val="24"/>
      <w:szCs w:val="24"/>
      <w14:ligatures w14:val="standardContextual"/>
    </w:rPr>
  </w:style>
  <w:style w:type="paragraph" w:customStyle="1" w:styleId="CD04D955D8D048C58A1C356630DB3E38">
    <w:name w:val="CD04D955D8D048C58A1C356630DB3E38"/>
    <w:rsid w:val="009A1992"/>
    <w:pPr>
      <w:spacing w:line="278" w:lineRule="auto"/>
    </w:pPr>
    <w:rPr>
      <w:kern w:val="2"/>
      <w:sz w:val="24"/>
      <w:szCs w:val="24"/>
      <w14:ligatures w14:val="standardContextual"/>
    </w:rPr>
  </w:style>
  <w:style w:type="paragraph" w:customStyle="1" w:styleId="AF5CEEEBCCC84A5199EAEF4E4F486D40">
    <w:name w:val="AF5CEEEBCCC84A5199EAEF4E4F486D40"/>
    <w:rsid w:val="009A1992"/>
    <w:pPr>
      <w:spacing w:line="278" w:lineRule="auto"/>
    </w:pPr>
    <w:rPr>
      <w:kern w:val="2"/>
      <w:sz w:val="24"/>
      <w:szCs w:val="24"/>
      <w14:ligatures w14:val="standardContextual"/>
    </w:rPr>
  </w:style>
  <w:style w:type="paragraph" w:customStyle="1" w:styleId="CDC08590BC574A359ED82CC040C82379">
    <w:name w:val="CDC08590BC574A359ED82CC040C82379"/>
    <w:rsid w:val="009A1992"/>
    <w:pPr>
      <w:spacing w:line="278" w:lineRule="auto"/>
    </w:pPr>
    <w:rPr>
      <w:kern w:val="2"/>
      <w:sz w:val="24"/>
      <w:szCs w:val="24"/>
      <w14:ligatures w14:val="standardContextual"/>
    </w:rPr>
  </w:style>
  <w:style w:type="paragraph" w:customStyle="1" w:styleId="B619F89DAA0D43FF8FCBB46B0C710BD8">
    <w:name w:val="B619F89DAA0D43FF8FCBB46B0C710BD8"/>
    <w:rsid w:val="009A1992"/>
    <w:pPr>
      <w:spacing w:line="278" w:lineRule="auto"/>
    </w:pPr>
    <w:rPr>
      <w:kern w:val="2"/>
      <w:sz w:val="24"/>
      <w:szCs w:val="24"/>
      <w14:ligatures w14:val="standardContextual"/>
    </w:rPr>
  </w:style>
  <w:style w:type="paragraph" w:customStyle="1" w:styleId="3A7240B9229549108B9AACB91799CBFD">
    <w:name w:val="3A7240B9229549108B9AACB91799CBFD"/>
    <w:rsid w:val="009A1992"/>
    <w:pPr>
      <w:spacing w:line="278" w:lineRule="auto"/>
    </w:pPr>
    <w:rPr>
      <w:kern w:val="2"/>
      <w:sz w:val="24"/>
      <w:szCs w:val="24"/>
      <w14:ligatures w14:val="standardContextual"/>
    </w:rPr>
  </w:style>
  <w:style w:type="paragraph" w:customStyle="1" w:styleId="26E8674D23B7452386F2BA56C336C991">
    <w:name w:val="26E8674D23B7452386F2BA56C336C991"/>
    <w:rsid w:val="009A1992"/>
    <w:pPr>
      <w:spacing w:line="278" w:lineRule="auto"/>
    </w:pPr>
    <w:rPr>
      <w:kern w:val="2"/>
      <w:sz w:val="24"/>
      <w:szCs w:val="24"/>
      <w14:ligatures w14:val="standardContextual"/>
    </w:rPr>
  </w:style>
  <w:style w:type="paragraph" w:customStyle="1" w:styleId="6FADC316CA37491C98A09D1F866AB037">
    <w:name w:val="6FADC316CA37491C98A09D1F866AB037"/>
    <w:rsid w:val="009A1992"/>
    <w:pPr>
      <w:spacing w:line="278" w:lineRule="auto"/>
    </w:pPr>
    <w:rPr>
      <w:kern w:val="2"/>
      <w:sz w:val="24"/>
      <w:szCs w:val="24"/>
      <w14:ligatures w14:val="standardContextual"/>
    </w:rPr>
  </w:style>
  <w:style w:type="paragraph" w:customStyle="1" w:styleId="B7BAEEA93F354C0F9ADA70B1CE3D7EF3">
    <w:name w:val="B7BAEEA93F354C0F9ADA70B1CE3D7EF3"/>
    <w:rsid w:val="009A1992"/>
    <w:pPr>
      <w:spacing w:line="278" w:lineRule="auto"/>
    </w:pPr>
    <w:rPr>
      <w:kern w:val="2"/>
      <w:sz w:val="24"/>
      <w:szCs w:val="24"/>
      <w14:ligatures w14:val="standardContextual"/>
    </w:rPr>
  </w:style>
  <w:style w:type="paragraph" w:customStyle="1" w:styleId="271178BB99624F6D8BEC891642F48D10">
    <w:name w:val="271178BB99624F6D8BEC891642F48D10"/>
    <w:rsid w:val="009A1992"/>
    <w:pPr>
      <w:spacing w:line="278" w:lineRule="auto"/>
    </w:pPr>
    <w:rPr>
      <w:kern w:val="2"/>
      <w:sz w:val="24"/>
      <w:szCs w:val="24"/>
      <w14:ligatures w14:val="standardContextual"/>
    </w:rPr>
  </w:style>
  <w:style w:type="paragraph" w:customStyle="1" w:styleId="2988658B61B741AB85862A367BDFE372">
    <w:name w:val="2988658B61B741AB85862A367BDFE372"/>
    <w:rsid w:val="009A1992"/>
    <w:pPr>
      <w:spacing w:line="278" w:lineRule="auto"/>
    </w:pPr>
    <w:rPr>
      <w:kern w:val="2"/>
      <w:sz w:val="24"/>
      <w:szCs w:val="24"/>
      <w14:ligatures w14:val="standardContextual"/>
    </w:rPr>
  </w:style>
  <w:style w:type="paragraph" w:customStyle="1" w:styleId="74D721D51E7C42C0BC652F67FEE2DAB3">
    <w:name w:val="74D721D51E7C42C0BC652F67FEE2DAB3"/>
    <w:rsid w:val="009A1992"/>
    <w:pPr>
      <w:spacing w:line="278" w:lineRule="auto"/>
    </w:pPr>
    <w:rPr>
      <w:kern w:val="2"/>
      <w:sz w:val="24"/>
      <w:szCs w:val="24"/>
      <w14:ligatures w14:val="standardContextual"/>
    </w:rPr>
  </w:style>
  <w:style w:type="paragraph" w:customStyle="1" w:styleId="D56AFA5CE31B441B8BEFE121401403DD">
    <w:name w:val="D56AFA5CE31B441B8BEFE121401403DD"/>
    <w:rsid w:val="009A1992"/>
    <w:pPr>
      <w:spacing w:line="278" w:lineRule="auto"/>
    </w:pPr>
    <w:rPr>
      <w:kern w:val="2"/>
      <w:sz w:val="24"/>
      <w:szCs w:val="24"/>
      <w14:ligatures w14:val="standardContextual"/>
    </w:rPr>
  </w:style>
  <w:style w:type="paragraph" w:customStyle="1" w:styleId="5C2D622A8C324D4A8DCE71E744BEC5A4">
    <w:name w:val="5C2D622A8C324D4A8DCE71E744BEC5A4"/>
    <w:rsid w:val="009A1992"/>
    <w:pPr>
      <w:spacing w:line="278" w:lineRule="auto"/>
    </w:pPr>
    <w:rPr>
      <w:kern w:val="2"/>
      <w:sz w:val="24"/>
      <w:szCs w:val="24"/>
      <w14:ligatures w14:val="standardContextual"/>
    </w:rPr>
  </w:style>
  <w:style w:type="paragraph" w:customStyle="1" w:styleId="7AD35EDA8F7F4917AF60B4F48AAA6EFA">
    <w:name w:val="7AD35EDA8F7F4917AF60B4F48AAA6EFA"/>
    <w:rsid w:val="009A1992"/>
    <w:pPr>
      <w:spacing w:line="278" w:lineRule="auto"/>
    </w:pPr>
    <w:rPr>
      <w:kern w:val="2"/>
      <w:sz w:val="24"/>
      <w:szCs w:val="24"/>
      <w14:ligatures w14:val="standardContextual"/>
    </w:rPr>
  </w:style>
  <w:style w:type="paragraph" w:customStyle="1" w:styleId="6826F6A1134F4A70B912AC685D5DE6F3">
    <w:name w:val="6826F6A1134F4A70B912AC685D5DE6F3"/>
    <w:rsid w:val="009A1992"/>
    <w:pPr>
      <w:spacing w:line="278" w:lineRule="auto"/>
    </w:pPr>
    <w:rPr>
      <w:kern w:val="2"/>
      <w:sz w:val="24"/>
      <w:szCs w:val="24"/>
      <w14:ligatures w14:val="standardContextual"/>
    </w:rPr>
  </w:style>
  <w:style w:type="paragraph" w:customStyle="1" w:styleId="73504A9D928F40838DD949F2308B2FEB">
    <w:name w:val="73504A9D928F40838DD949F2308B2FEB"/>
    <w:rsid w:val="009A1992"/>
    <w:pPr>
      <w:spacing w:line="278" w:lineRule="auto"/>
    </w:pPr>
    <w:rPr>
      <w:kern w:val="2"/>
      <w:sz w:val="24"/>
      <w:szCs w:val="24"/>
      <w14:ligatures w14:val="standardContextual"/>
    </w:rPr>
  </w:style>
  <w:style w:type="paragraph" w:customStyle="1" w:styleId="059F20292EAA44009D49B7B4FEDAB73A">
    <w:name w:val="059F20292EAA44009D49B7B4FEDAB73A"/>
    <w:rsid w:val="009A1992"/>
    <w:pPr>
      <w:spacing w:line="278" w:lineRule="auto"/>
    </w:pPr>
    <w:rPr>
      <w:kern w:val="2"/>
      <w:sz w:val="24"/>
      <w:szCs w:val="24"/>
      <w14:ligatures w14:val="standardContextual"/>
    </w:rPr>
  </w:style>
  <w:style w:type="paragraph" w:customStyle="1" w:styleId="55C4EB5D757B4B8C96067DC8F85AB67F">
    <w:name w:val="55C4EB5D757B4B8C96067DC8F85AB67F"/>
    <w:rsid w:val="009A1992"/>
    <w:pPr>
      <w:spacing w:line="278" w:lineRule="auto"/>
    </w:pPr>
    <w:rPr>
      <w:kern w:val="2"/>
      <w:sz w:val="24"/>
      <w:szCs w:val="24"/>
      <w14:ligatures w14:val="standardContextual"/>
    </w:rPr>
  </w:style>
  <w:style w:type="paragraph" w:customStyle="1" w:styleId="5245437C3AF64DBCB6457269F3DA7ACE">
    <w:name w:val="5245437C3AF64DBCB6457269F3DA7ACE"/>
    <w:rsid w:val="009A1992"/>
    <w:pPr>
      <w:spacing w:line="278" w:lineRule="auto"/>
    </w:pPr>
    <w:rPr>
      <w:kern w:val="2"/>
      <w:sz w:val="24"/>
      <w:szCs w:val="24"/>
      <w14:ligatures w14:val="standardContextual"/>
    </w:rPr>
  </w:style>
  <w:style w:type="paragraph" w:customStyle="1" w:styleId="EBA516CF8D534CE7B6DD25AF4254D42F">
    <w:name w:val="EBA516CF8D534CE7B6DD25AF4254D42F"/>
    <w:rsid w:val="009A1992"/>
    <w:pPr>
      <w:spacing w:line="278" w:lineRule="auto"/>
    </w:pPr>
    <w:rPr>
      <w:kern w:val="2"/>
      <w:sz w:val="24"/>
      <w:szCs w:val="24"/>
      <w14:ligatures w14:val="standardContextual"/>
    </w:rPr>
  </w:style>
  <w:style w:type="paragraph" w:customStyle="1" w:styleId="6253DE63DD8B4FECB5645F9D2556E828">
    <w:name w:val="6253DE63DD8B4FECB5645F9D2556E828"/>
    <w:rsid w:val="009A1992"/>
    <w:pPr>
      <w:spacing w:line="278" w:lineRule="auto"/>
    </w:pPr>
    <w:rPr>
      <w:kern w:val="2"/>
      <w:sz w:val="24"/>
      <w:szCs w:val="24"/>
      <w14:ligatures w14:val="standardContextual"/>
    </w:rPr>
  </w:style>
  <w:style w:type="paragraph" w:customStyle="1" w:styleId="BD200C23C7F34030BD29FEDC93D1188C">
    <w:name w:val="BD200C23C7F34030BD29FEDC93D1188C"/>
    <w:rsid w:val="009A1992"/>
    <w:pPr>
      <w:spacing w:line="278" w:lineRule="auto"/>
    </w:pPr>
    <w:rPr>
      <w:kern w:val="2"/>
      <w:sz w:val="24"/>
      <w:szCs w:val="24"/>
      <w14:ligatures w14:val="standardContextual"/>
    </w:rPr>
  </w:style>
  <w:style w:type="paragraph" w:customStyle="1" w:styleId="5656668ADA474C96BA150E1AC6B9A23E">
    <w:name w:val="5656668ADA474C96BA150E1AC6B9A23E"/>
    <w:rsid w:val="009A1992"/>
    <w:pPr>
      <w:spacing w:line="278" w:lineRule="auto"/>
    </w:pPr>
    <w:rPr>
      <w:kern w:val="2"/>
      <w:sz w:val="24"/>
      <w:szCs w:val="24"/>
      <w14:ligatures w14:val="standardContextual"/>
    </w:rPr>
  </w:style>
  <w:style w:type="paragraph" w:customStyle="1" w:styleId="AA03AE48774E49378A4C8275678460D9">
    <w:name w:val="AA03AE48774E49378A4C8275678460D9"/>
    <w:rsid w:val="009A1992"/>
    <w:pPr>
      <w:spacing w:line="278" w:lineRule="auto"/>
    </w:pPr>
    <w:rPr>
      <w:kern w:val="2"/>
      <w:sz w:val="24"/>
      <w:szCs w:val="24"/>
      <w14:ligatures w14:val="standardContextual"/>
    </w:rPr>
  </w:style>
  <w:style w:type="paragraph" w:customStyle="1" w:styleId="69A9187E5C9240A1934A6A1748CA71AD">
    <w:name w:val="69A9187E5C9240A1934A6A1748CA71AD"/>
    <w:rsid w:val="009A1992"/>
    <w:pPr>
      <w:spacing w:line="278" w:lineRule="auto"/>
    </w:pPr>
    <w:rPr>
      <w:kern w:val="2"/>
      <w:sz w:val="24"/>
      <w:szCs w:val="24"/>
      <w14:ligatures w14:val="standardContextual"/>
    </w:rPr>
  </w:style>
  <w:style w:type="paragraph" w:customStyle="1" w:styleId="205382EC17964E16A8709733804A26C4">
    <w:name w:val="205382EC17964E16A8709733804A26C4"/>
    <w:rsid w:val="009A1992"/>
    <w:pPr>
      <w:spacing w:line="278" w:lineRule="auto"/>
    </w:pPr>
    <w:rPr>
      <w:kern w:val="2"/>
      <w:sz w:val="24"/>
      <w:szCs w:val="24"/>
      <w14:ligatures w14:val="standardContextual"/>
    </w:rPr>
  </w:style>
  <w:style w:type="paragraph" w:customStyle="1" w:styleId="51273E6EE5B94017806FC7F98BF257D0">
    <w:name w:val="51273E6EE5B94017806FC7F98BF257D0"/>
    <w:rsid w:val="009A1992"/>
    <w:pPr>
      <w:spacing w:line="278" w:lineRule="auto"/>
    </w:pPr>
    <w:rPr>
      <w:kern w:val="2"/>
      <w:sz w:val="24"/>
      <w:szCs w:val="24"/>
      <w14:ligatures w14:val="standardContextual"/>
    </w:rPr>
  </w:style>
  <w:style w:type="paragraph" w:customStyle="1" w:styleId="3649582352DF40EBAB4B7BECA35945E3">
    <w:name w:val="3649582352DF40EBAB4B7BECA35945E3"/>
    <w:rsid w:val="009A1992"/>
    <w:pPr>
      <w:spacing w:line="278" w:lineRule="auto"/>
    </w:pPr>
    <w:rPr>
      <w:kern w:val="2"/>
      <w:sz w:val="24"/>
      <w:szCs w:val="24"/>
      <w14:ligatures w14:val="standardContextual"/>
    </w:rPr>
  </w:style>
  <w:style w:type="paragraph" w:customStyle="1" w:styleId="EE7B02DB56C44D1D85CD0C22AF75655C">
    <w:name w:val="EE7B02DB56C44D1D85CD0C22AF75655C"/>
    <w:rsid w:val="009A1992"/>
    <w:pPr>
      <w:spacing w:line="278" w:lineRule="auto"/>
    </w:pPr>
    <w:rPr>
      <w:kern w:val="2"/>
      <w:sz w:val="24"/>
      <w:szCs w:val="24"/>
      <w14:ligatures w14:val="standardContextual"/>
    </w:rPr>
  </w:style>
  <w:style w:type="paragraph" w:customStyle="1" w:styleId="7E1FA84B80E44A6DB4A0C2589421CED7">
    <w:name w:val="7E1FA84B80E44A6DB4A0C2589421CED7"/>
    <w:rsid w:val="009A1992"/>
    <w:pPr>
      <w:spacing w:line="278" w:lineRule="auto"/>
    </w:pPr>
    <w:rPr>
      <w:kern w:val="2"/>
      <w:sz w:val="24"/>
      <w:szCs w:val="24"/>
      <w14:ligatures w14:val="standardContextual"/>
    </w:rPr>
  </w:style>
  <w:style w:type="paragraph" w:customStyle="1" w:styleId="09BE592B8A6C440D8BB292E96254C93D">
    <w:name w:val="09BE592B8A6C440D8BB292E96254C93D"/>
    <w:rsid w:val="009A1992"/>
    <w:pPr>
      <w:spacing w:line="278" w:lineRule="auto"/>
    </w:pPr>
    <w:rPr>
      <w:kern w:val="2"/>
      <w:sz w:val="24"/>
      <w:szCs w:val="24"/>
      <w14:ligatures w14:val="standardContextual"/>
    </w:rPr>
  </w:style>
  <w:style w:type="paragraph" w:customStyle="1" w:styleId="6A8981028CAE4F1B8F9A6987A2896E77">
    <w:name w:val="6A8981028CAE4F1B8F9A6987A2896E77"/>
    <w:rsid w:val="009A1992"/>
    <w:pPr>
      <w:spacing w:line="278" w:lineRule="auto"/>
    </w:pPr>
    <w:rPr>
      <w:kern w:val="2"/>
      <w:sz w:val="24"/>
      <w:szCs w:val="24"/>
      <w14:ligatures w14:val="standardContextual"/>
    </w:rPr>
  </w:style>
  <w:style w:type="paragraph" w:customStyle="1" w:styleId="A299978B3A8E4C3091F4A5599E92394D">
    <w:name w:val="A299978B3A8E4C3091F4A5599E92394D"/>
    <w:rsid w:val="009A1992"/>
    <w:pPr>
      <w:spacing w:line="278" w:lineRule="auto"/>
    </w:pPr>
    <w:rPr>
      <w:kern w:val="2"/>
      <w:sz w:val="24"/>
      <w:szCs w:val="24"/>
      <w14:ligatures w14:val="standardContextual"/>
    </w:rPr>
  </w:style>
  <w:style w:type="paragraph" w:customStyle="1" w:styleId="B814C6CADF9441F4A6B907F6DD5BA38E">
    <w:name w:val="B814C6CADF9441F4A6B907F6DD5BA38E"/>
    <w:rsid w:val="009A1992"/>
    <w:pPr>
      <w:spacing w:line="278" w:lineRule="auto"/>
    </w:pPr>
    <w:rPr>
      <w:kern w:val="2"/>
      <w:sz w:val="24"/>
      <w:szCs w:val="24"/>
      <w14:ligatures w14:val="standardContextual"/>
    </w:rPr>
  </w:style>
  <w:style w:type="paragraph" w:customStyle="1" w:styleId="2DF06BA0E1CD4BC58A3FA55E309BD66F">
    <w:name w:val="2DF06BA0E1CD4BC58A3FA55E309BD66F"/>
    <w:rsid w:val="009A1992"/>
    <w:pPr>
      <w:spacing w:line="278" w:lineRule="auto"/>
    </w:pPr>
    <w:rPr>
      <w:kern w:val="2"/>
      <w:sz w:val="24"/>
      <w:szCs w:val="24"/>
      <w14:ligatures w14:val="standardContextual"/>
    </w:rPr>
  </w:style>
  <w:style w:type="paragraph" w:customStyle="1" w:styleId="34E2AE1C8D9445A4BAB0DABBEA20DA8B">
    <w:name w:val="34E2AE1C8D9445A4BAB0DABBEA20DA8B"/>
    <w:rsid w:val="009A1992"/>
    <w:pPr>
      <w:spacing w:line="278" w:lineRule="auto"/>
    </w:pPr>
    <w:rPr>
      <w:kern w:val="2"/>
      <w:sz w:val="24"/>
      <w:szCs w:val="24"/>
      <w14:ligatures w14:val="standardContextual"/>
    </w:rPr>
  </w:style>
  <w:style w:type="paragraph" w:customStyle="1" w:styleId="292095A1A96D4610890D8218798714E6">
    <w:name w:val="292095A1A96D4610890D8218798714E6"/>
    <w:rsid w:val="003C7051"/>
    <w:pPr>
      <w:spacing w:line="278" w:lineRule="auto"/>
    </w:pPr>
    <w:rPr>
      <w:kern w:val="2"/>
      <w:sz w:val="24"/>
      <w:szCs w:val="24"/>
      <w14:ligatures w14:val="standardContextual"/>
    </w:rPr>
  </w:style>
  <w:style w:type="paragraph" w:customStyle="1" w:styleId="D72DC33384A3404E95C21EC84C5EE6BD">
    <w:name w:val="D72DC33384A3404E95C21EC84C5EE6BD"/>
    <w:rsid w:val="003C7051"/>
    <w:pPr>
      <w:spacing w:line="278" w:lineRule="auto"/>
    </w:pPr>
    <w:rPr>
      <w:kern w:val="2"/>
      <w:sz w:val="24"/>
      <w:szCs w:val="24"/>
      <w14:ligatures w14:val="standardContextual"/>
    </w:rPr>
  </w:style>
  <w:style w:type="paragraph" w:customStyle="1" w:styleId="3A81E93292FA4B14AFB475FADD058E4E">
    <w:name w:val="3A81E93292FA4B14AFB475FADD058E4E"/>
    <w:rsid w:val="003C7051"/>
    <w:pPr>
      <w:spacing w:line="278" w:lineRule="auto"/>
    </w:pPr>
    <w:rPr>
      <w:kern w:val="2"/>
      <w:sz w:val="24"/>
      <w:szCs w:val="24"/>
      <w14:ligatures w14:val="standardContextual"/>
    </w:rPr>
  </w:style>
  <w:style w:type="paragraph" w:customStyle="1" w:styleId="397055C2292949F3A796CF07094AB0DE">
    <w:name w:val="397055C2292949F3A796CF07094AB0DE"/>
    <w:rsid w:val="003C7051"/>
    <w:pPr>
      <w:spacing w:line="278" w:lineRule="auto"/>
    </w:pPr>
    <w:rPr>
      <w:kern w:val="2"/>
      <w:sz w:val="24"/>
      <w:szCs w:val="24"/>
      <w14:ligatures w14:val="standardContextual"/>
    </w:rPr>
  </w:style>
  <w:style w:type="paragraph" w:customStyle="1" w:styleId="9A7BAF3B24F4487DBCF686FB7C439205">
    <w:name w:val="9A7BAF3B24F4487DBCF686FB7C439205"/>
    <w:rsid w:val="003C7051"/>
    <w:pPr>
      <w:spacing w:line="278" w:lineRule="auto"/>
    </w:pPr>
    <w:rPr>
      <w:kern w:val="2"/>
      <w:sz w:val="24"/>
      <w:szCs w:val="24"/>
      <w14:ligatures w14:val="standardContextual"/>
    </w:rPr>
  </w:style>
  <w:style w:type="paragraph" w:customStyle="1" w:styleId="22DD3F430E4D47FDAD64969A64D4D5F0">
    <w:name w:val="22DD3F430E4D47FDAD64969A64D4D5F0"/>
    <w:rsid w:val="003C7051"/>
    <w:pPr>
      <w:spacing w:line="278" w:lineRule="auto"/>
    </w:pPr>
    <w:rPr>
      <w:kern w:val="2"/>
      <w:sz w:val="24"/>
      <w:szCs w:val="24"/>
      <w14:ligatures w14:val="standardContextual"/>
    </w:rPr>
  </w:style>
  <w:style w:type="paragraph" w:customStyle="1" w:styleId="BB218FF080BA465395811B4CD7664407">
    <w:name w:val="BB218FF080BA465395811B4CD7664407"/>
    <w:rsid w:val="003C7051"/>
    <w:pPr>
      <w:spacing w:line="278" w:lineRule="auto"/>
    </w:pPr>
    <w:rPr>
      <w:kern w:val="2"/>
      <w:sz w:val="24"/>
      <w:szCs w:val="24"/>
      <w14:ligatures w14:val="standardContextual"/>
    </w:rPr>
  </w:style>
  <w:style w:type="paragraph" w:customStyle="1" w:styleId="732147937E8640E7B237ADA3F494E8FA">
    <w:name w:val="732147937E8640E7B237ADA3F494E8FA"/>
    <w:rsid w:val="003C7051"/>
    <w:pPr>
      <w:spacing w:line="278" w:lineRule="auto"/>
    </w:pPr>
    <w:rPr>
      <w:kern w:val="2"/>
      <w:sz w:val="24"/>
      <w:szCs w:val="24"/>
      <w14:ligatures w14:val="standardContextual"/>
    </w:rPr>
  </w:style>
  <w:style w:type="paragraph" w:customStyle="1" w:styleId="213FE7A3F11144D8BB760F0C189831CB">
    <w:name w:val="213FE7A3F11144D8BB760F0C189831CB"/>
    <w:rsid w:val="003C7051"/>
    <w:pPr>
      <w:spacing w:line="278" w:lineRule="auto"/>
    </w:pPr>
    <w:rPr>
      <w:kern w:val="2"/>
      <w:sz w:val="24"/>
      <w:szCs w:val="24"/>
      <w14:ligatures w14:val="standardContextual"/>
    </w:rPr>
  </w:style>
  <w:style w:type="paragraph" w:customStyle="1" w:styleId="C843F13B434E4369BBC350197AC73622">
    <w:name w:val="C843F13B434E4369BBC350197AC73622"/>
    <w:rsid w:val="00702A18"/>
    <w:pPr>
      <w:spacing w:line="278" w:lineRule="auto"/>
    </w:pPr>
    <w:rPr>
      <w:kern w:val="2"/>
      <w:sz w:val="24"/>
      <w:szCs w:val="24"/>
      <w14:ligatures w14:val="standardContextual"/>
    </w:rPr>
  </w:style>
  <w:style w:type="paragraph" w:customStyle="1" w:styleId="4DBB936E5593414EB6965A21786B4C591">
    <w:name w:val="4DBB936E5593414EB6965A21786B4C591"/>
    <w:rsid w:val="00E45EB9"/>
    <w:rPr>
      <w:rFonts w:eastAsiaTheme="minorHAnsi"/>
    </w:rPr>
  </w:style>
  <w:style w:type="paragraph" w:customStyle="1" w:styleId="AA3B820B51B04ABDB85C6C8E6664D6991">
    <w:name w:val="AA3B820B51B04ABDB85C6C8E6664D6991"/>
    <w:rsid w:val="00E45EB9"/>
    <w:rPr>
      <w:rFonts w:eastAsiaTheme="minorHAnsi"/>
    </w:rPr>
  </w:style>
  <w:style w:type="paragraph" w:customStyle="1" w:styleId="655716FA65424E3FA8279C1051E4DB2A1">
    <w:name w:val="655716FA65424E3FA8279C1051E4DB2A1"/>
    <w:rsid w:val="00E45EB9"/>
    <w:rPr>
      <w:rFonts w:eastAsiaTheme="minorHAnsi"/>
    </w:rPr>
  </w:style>
  <w:style w:type="paragraph" w:customStyle="1" w:styleId="DDEF6C1468EC442C862103C5A61035C41">
    <w:name w:val="DDEF6C1468EC442C862103C5A61035C41"/>
    <w:rsid w:val="00E45EB9"/>
    <w:rPr>
      <w:rFonts w:eastAsiaTheme="minorHAnsi"/>
    </w:rPr>
  </w:style>
  <w:style w:type="paragraph" w:customStyle="1" w:styleId="76D9B1ED12FB4BD9A07C0C1D200A31EF1">
    <w:name w:val="76D9B1ED12FB4BD9A07C0C1D200A31EF1"/>
    <w:rsid w:val="00E45EB9"/>
    <w:rPr>
      <w:rFonts w:eastAsiaTheme="minorHAnsi"/>
    </w:rPr>
  </w:style>
  <w:style w:type="paragraph" w:customStyle="1" w:styleId="A14D0189C75F4847ACE16AB3E53993261">
    <w:name w:val="A14D0189C75F4847ACE16AB3E53993261"/>
    <w:rsid w:val="00E45EB9"/>
    <w:rPr>
      <w:rFonts w:eastAsiaTheme="minorHAnsi"/>
    </w:rPr>
  </w:style>
  <w:style w:type="paragraph" w:customStyle="1" w:styleId="D0A766FDB3994ADEAE1843C42C724DE71">
    <w:name w:val="D0A766FDB3994ADEAE1843C42C724DE71"/>
    <w:rsid w:val="00E45EB9"/>
    <w:rPr>
      <w:rFonts w:eastAsiaTheme="minorHAnsi"/>
    </w:rPr>
  </w:style>
  <w:style w:type="paragraph" w:customStyle="1" w:styleId="1DBBD13F93584BEDA6FBAA79630610371">
    <w:name w:val="1DBBD13F93584BEDA6FBAA79630610371"/>
    <w:rsid w:val="00E45EB9"/>
    <w:rPr>
      <w:rFonts w:eastAsiaTheme="minorHAnsi"/>
    </w:rPr>
  </w:style>
  <w:style w:type="paragraph" w:customStyle="1" w:styleId="0E188363EB854EC880E89AF82B16F64D1">
    <w:name w:val="0E188363EB854EC880E89AF82B16F64D1"/>
    <w:rsid w:val="00E45EB9"/>
    <w:rPr>
      <w:rFonts w:eastAsiaTheme="minorHAnsi"/>
    </w:rPr>
  </w:style>
  <w:style w:type="paragraph" w:customStyle="1" w:styleId="B3D17515AB7145A5AFA93893DE4A93D51">
    <w:name w:val="B3D17515AB7145A5AFA93893DE4A93D51"/>
    <w:rsid w:val="00E45EB9"/>
    <w:rPr>
      <w:rFonts w:eastAsiaTheme="minorHAnsi"/>
    </w:rPr>
  </w:style>
  <w:style w:type="paragraph" w:customStyle="1" w:styleId="46C34545DD8448E1AB3A565FF83B6AD81">
    <w:name w:val="46C34545DD8448E1AB3A565FF83B6AD81"/>
    <w:rsid w:val="00E45EB9"/>
    <w:rPr>
      <w:rFonts w:eastAsiaTheme="minorHAnsi"/>
    </w:rPr>
  </w:style>
  <w:style w:type="paragraph" w:customStyle="1" w:styleId="BBA6B24B65364FF5905E7D7B331CE188">
    <w:name w:val="BBA6B24B65364FF5905E7D7B331CE188"/>
    <w:rsid w:val="00E45EB9"/>
    <w:rPr>
      <w:rFonts w:eastAsiaTheme="minorHAnsi"/>
    </w:rPr>
  </w:style>
  <w:style w:type="paragraph" w:customStyle="1" w:styleId="AC00CAC24EB1450DBFEE8D560BF91BEF1">
    <w:name w:val="AC00CAC24EB1450DBFEE8D560BF91BEF1"/>
    <w:rsid w:val="00E45EB9"/>
    <w:rPr>
      <w:rFonts w:eastAsiaTheme="minorHAnsi"/>
    </w:rPr>
  </w:style>
  <w:style w:type="paragraph" w:customStyle="1" w:styleId="F7D172242B2E4489B561CA07EF457C5D1">
    <w:name w:val="F7D172242B2E4489B561CA07EF457C5D1"/>
    <w:rsid w:val="00E45EB9"/>
    <w:rPr>
      <w:rFonts w:eastAsiaTheme="minorHAnsi"/>
    </w:rPr>
  </w:style>
  <w:style w:type="paragraph" w:customStyle="1" w:styleId="F00AEA3AFA2348BB82C921704FEED2C4">
    <w:name w:val="F00AEA3AFA2348BB82C921704FEED2C4"/>
    <w:rsid w:val="00E45EB9"/>
    <w:rPr>
      <w:rFonts w:eastAsiaTheme="minorHAnsi"/>
    </w:rPr>
  </w:style>
  <w:style w:type="paragraph" w:customStyle="1" w:styleId="D0C786C539754DA6BA2BF9E2002908101">
    <w:name w:val="D0C786C539754DA6BA2BF9E2002908101"/>
    <w:rsid w:val="00E45EB9"/>
    <w:rPr>
      <w:rFonts w:eastAsiaTheme="minorHAnsi"/>
    </w:rPr>
  </w:style>
  <w:style w:type="paragraph" w:customStyle="1" w:styleId="707CCDB360A44FD49F20E79C77EC5227">
    <w:name w:val="707CCDB360A44FD49F20E79C77EC5227"/>
    <w:rsid w:val="00E45EB9"/>
    <w:rPr>
      <w:rFonts w:eastAsiaTheme="minorHAnsi"/>
    </w:rPr>
  </w:style>
  <w:style w:type="paragraph" w:customStyle="1" w:styleId="AC2B923B7F394C73A4F7282C38B868C41">
    <w:name w:val="AC2B923B7F394C73A4F7282C38B868C41"/>
    <w:rsid w:val="00E45EB9"/>
    <w:rPr>
      <w:rFonts w:eastAsiaTheme="minorHAnsi"/>
    </w:rPr>
  </w:style>
  <w:style w:type="paragraph" w:customStyle="1" w:styleId="7D24F8931C44405598D536082125ED89">
    <w:name w:val="7D24F8931C44405598D536082125ED89"/>
    <w:rsid w:val="00E45EB9"/>
    <w:rPr>
      <w:rFonts w:eastAsiaTheme="minorHAnsi"/>
    </w:rPr>
  </w:style>
  <w:style w:type="paragraph" w:customStyle="1" w:styleId="6549E61E47B14398B352D978F79313C4">
    <w:name w:val="6549E61E47B14398B352D978F79313C4"/>
    <w:rsid w:val="00E45EB9"/>
    <w:rPr>
      <w:rFonts w:eastAsiaTheme="minorHAnsi"/>
    </w:rPr>
  </w:style>
  <w:style w:type="paragraph" w:customStyle="1" w:styleId="A3A3592C8610464F8D3CFB38B5BD9A5F1">
    <w:name w:val="A3A3592C8610464F8D3CFB38B5BD9A5F1"/>
    <w:rsid w:val="00E45EB9"/>
    <w:rPr>
      <w:rFonts w:eastAsiaTheme="minorHAnsi"/>
    </w:rPr>
  </w:style>
  <w:style w:type="paragraph" w:customStyle="1" w:styleId="BE985696DEB44F59A3F5A2087B5B6469">
    <w:name w:val="BE985696DEB44F59A3F5A2087B5B6469"/>
    <w:rsid w:val="00E45EB9"/>
    <w:rPr>
      <w:rFonts w:eastAsiaTheme="minorHAnsi"/>
    </w:rPr>
  </w:style>
  <w:style w:type="paragraph" w:customStyle="1" w:styleId="7AC8545F808B47C39B6611F29B0FE0F81">
    <w:name w:val="7AC8545F808B47C39B6611F29B0FE0F81"/>
    <w:rsid w:val="00E45EB9"/>
    <w:rPr>
      <w:rFonts w:eastAsiaTheme="minorHAnsi"/>
    </w:rPr>
  </w:style>
  <w:style w:type="paragraph" w:customStyle="1" w:styleId="6E5A6E666DFE4984B59722136130F230">
    <w:name w:val="6E5A6E666DFE4984B59722136130F230"/>
    <w:rsid w:val="00E45EB9"/>
    <w:rPr>
      <w:rFonts w:eastAsiaTheme="minorHAnsi"/>
    </w:rPr>
  </w:style>
  <w:style w:type="paragraph" w:customStyle="1" w:styleId="B3C40CC1DF77499FA12B0A59B0AD4FEB1">
    <w:name w:val="B3C40CC1DF77499FA12B0A59B0AD4FEB1"/>
    <w:rsid w:val="00E45EB9"/>
    <w:rPr>
      <w:rFonts w:eastAsiaTheme="minorHAnsi"/>
    </w:rPr>
  </w:style>
  <w:style w:type="paragraph" w:customStyle="1" w:styleId="B67765A17EEF4B46951743FD1D189404">
    <w:name w:val="B67765A17EEF4B46951743FD1D189404"/>
    <w:rsid w:val="00E45EB9"/>
    <w:rPr>
      <w:rFonts w:eastAsiaTheme="minorHAnsi"/>
    </w:rPr>
  </w:style>
  <w:style w:type="paragraph" w:customStyle="1" w:styleId="2CE90740232F405F8737B472E76941DB">
    <w:name w:val="2CE90740232F405F8737B472E76941DB"/>
    <w:rsid w:val="00E45EB9"/>
    <w:rPr>
      <w:rFonts w:eastAsiaTheme="minorHAnsi"/>
    </w:rPr>
  </w:style>
  <w:style w:type="paragraph" w:customStyle="1" w:styleId="C7B2CCFD3A604D3083DEA74E9F392C1C1">
    <w:name w:val="C7B2CCFD3A604D3083DEA74E9F392C1C1"/>
    <w:rsid w:val="00E45EB9"/>
    <w:rPr>
      <w:rFonts w:eastAsiaTheme="minorHAnsi"/>
    </w:rPr>
  </w:style>
  <w:style w:type="paragraph" w:customStyle="1" w:styleId="F85E49FF1679467ABE9B0D7D03872DB7">
    <w:name w:val="F85E49FF1679467ABE9B0D7D03872DB7"/>
    <w:rsid w:val="00E45EB9"/>
    <w:rPr>
      <w:rFonts w:eastAsiaTheme="minorHAnsi"/>
    </w:rPr>
  </w:style>
  <w:style w:type="paragraph" w:customStyle="1" w:styleId="370620C4CE6A453E9AB82F18A397A05A">
    <w:name w:val="370620C4CE6A453E9AB82F18A397A05A"/>
    <w:rsid w:val="00E45EB9"/>
    <w:rPr>
      <w:rFonts w:eastAsiaTheme="minorHAnsi"/>
    </w:rPr>
  </w:style>
  <w:style w:type="paragraph" w:customStyle="1" w:styleId="CB14229D4769450BB0D32E92325E59F31">
    <w:name w:val="CB14229D4769450BB0D32E92325E59F31"/>
    <w:rsid w:val="00E45EB9"/>
    <w:rPr>
      <w:rFonts w:eastAsiaTheme="minorHAnsi"/>
    </w:rPr>
  </w:style>
  <w:style w:type="paragraph" w:customStyle="1" w:styleId="C31474477ADA4EE6B66E3A22987FF86A">
    <w:name w:val="C31474477ADA4EE6B66E3A22987FF86A"/>
    <w:rsid w:val="00E45EB9"/>
    <w:rPr>
      <w:rFonts w:eastAsiaTheme="minorHAnsi"/>
    </w:rPr>
  </w:style>
  <w:style w:type="paragraph" w:customStyle="1" w:styleId="0AF2CCE66A424973B12B8940F61EC21A1">
    <w:name w:val="0AF2CCE66A424973B12B8940F61EC21A1"/>
    <w:rsid w:val="00E45EB9"/>
    <w:rPr>
      <w:rFonts w:eastAsiaTheme="minorHAnsi"/>
    </w:rPr>
  </w:style>
  <w:style w:type="paragraph" w:customStyle="1" w:styleId="0CF3DC0B9CB54E43A52462B7274D5846">
    <w:name w:val="0CF3DC0B9CB54E43A52462B7274D5846"/>
    <w:rsid w:val="00E45EB9"/>
    <w:rPr>
      <w:rFonts w:eastAsiaTheme="minorHAnsi"/>
    </w:rPr>
  </w:style>
  <w:style w:type="paragraph" w:customStyle="1" w:styleId="75F8B8821C734398A6E1A5A8E8A92C691">
    <w:name w:val="75F8B8821C734398A6E1A5A8E8A92C691"/>
    <w:rsid w:val="00E45EB9"/>
    <w:rPr>
      <w:rFonts w:eastAsiaTheme="minorHAnsi"/>
    </w:rPr>
  </w:style>
  <w:style w:type="paragraph" w:customStyle="1" w:styleId="54E019314B664248AA9FE96EC0E74EDD">
    <w:name w:val="54E019314B664248AA9FE96EC0E74EDD"/>
    <w:rsid w:val="00E45EB9"/>
    <w:rPr>
      <w:rFonts w:eastAsiaTheme="minorHAnsi"/>
    </w:rPr>
  </w:style>
  <w:style w:type="paragraph" w:customStyle="1" w:styleId="FA7011C1CE0544C4A20FF0F0F8C0C8171">
    <w:name w:val="FA7011C1CE0544C4A20FF0F0F8C0C8171"/>
    <w:rsid w:val="00E45EB9"/>
    <w:rPr>
      <w:rFonts w:eastAsiaTheme="minorHAnsi"/>
    </w:rPr>
  </w:style>
  <w:style w:type="paragraph" w:customStyle="1" w:styleId="519F4743B80D43629476E5A4CC68B585">
    <w:name w:val="519F4743B80D43629476E5A4CC68B585"/>
    <w:rsid w:val="00E45EB9"/>
    <w:rPr>
      <w:rFonts w:eastAsiaTheme="minorHAnsi"/>
    </w:rPr>
  </w:style>
  <w:style w:type="paragraph" w:customStyle="1" w:styleId="D72008FFFD1A4BCB9C37AC474798CDED1">
    <w:name w:val="D72008FFFD1A4BCB9C37AC474798CDED1"/>
    <w:rsid w:val="00E45EB9"/>
    <w:rPr>
      <w:rFonts w:eastAsiaTheme="minorHAnsi"/>
    </w:rPr>
  </w:style>
  <w:style w:type="paragraph" w:customStyle="1" w:styleId="C3FC4168B0BB4DC1BC45E4E9B015A58F">
    <w:name w:val="C3FC4168B0BB4DC1BC45E4E9B015A58F"/>
    <w:rsid w:val="00E45EB9"/>
    <w:rPr>
      <w:rFonts w:eastAsiaTheme="minorHAnsi"/>
    </w:rPr>
  </w:style>
  <w:style w:type="paragraph" w:customStyle="1" w:styleId="3CBECE0E3BC14F42995F41D8CC69A50B1">
    <w:name w:val="3CBECE0E3BC14F42995F41D8CC69A50B1"/>
    <w:rsid w:val="00E45EB9"/>
    <w:rPr>
      <w:rFonts w:eastAsiaTheme="minorHAnsi"/>
    </w:rPr>
  </w:style>
  <w:style w:type="paragraph" w:customStyle="1" w:styleId="D5B909C5FBC947359FE566CAEFD0E753">
    <w:name w:val="D5B909C5FBC947359FE566CAEFD0E753"/>
    <w:rsid w:val="00E45EB9"/>
    <w:rPr>
      <w:rFonts w:eastAsiaTheme="minorHAnsi"/>
    </w:rPr>
  </w:style>
  <w:style w:type="paragraph" w:customStyle="1" w:styleId="C17968BC99AB4E0D91A254A55241B4651">
    <w:name w:val="C17968BC99AB4E0D91A254A55241B4651"/>
    <w:rsid w:val="00E45EB9"/>
    <w:rPr>
      <w:rFonts w:eastAsiaTheme="minorHAnsi"/>
    </w:rPr>
  </w:style>
  <w:style w:type="paragraph" w:customStyle="1" w:styleId="9588720A4B0144B1A0A400B0028A1902">
    <w:name w:val="9588720A4B0144B1A0A400B0028A1902"/>
    <w:rsid w:val="00E45EB9"/>
    <w:rPr>
      <w:rFonts w:eastAsiaTheme="minorHAnsi"/>
    </w:rPr>
  </w:style>
  <w:style w:type="paragraph" w:customStyle="1" w:styleId="4A41F7E7AF73415D8EDC8F5458E6E50F1">
    <w:name w:val="4A41F7E7AF73415D8EDC8F5458E6E50F1"/>
    <w:rsid w:val="00E45EB9"/>
    <w:rPr>
      <w:rFonts w:eastAsiaTheme="minorHAnsi"/>
    </w:rPr>
  </w:style>
  <w:style w:type="paragraph" w:customStyle="1" w:styleId="E9F4E69061454FB6B0046DB584B61831">
    <w:name w:val="E9F4E69061454FB6B0046DB584B61831"/>
    <w:rsid w:val="00E45EB9"/>
    <w:rPr>
      <w:rFonts w:eastAsiaTheme="minorHAnsi"/>
    </w:rPr>
  </w:style>
  <w:style w:type="paragraph" w:customStyle="1" w:styleId="D7A8693CB14E4C31B8ED31F448B1F22D1">
    <w:name w:val="D7A8693CB14E4C31B8ED31F448B1F22D1"/>
    <w:rsid w:val="00E45EB9"/>
    <w:rPr>
      <w:rFonts w:eastAsiaTheme="minorHAnsi"/>
    </w:rPr>
  </w:style>
  <w:style w:type="paragraph" w:customStyle="1" w:styleId="07A90D6090A4403EBC364EF2BF6DCDCC">
    <w:name w:val="07A90D6090A4403EBC364EF2BF6DCDCC"/>
    <w:rsid w:val="00E45EB9"/>
    <w:rPr>
      <w:rFonts w:eastAsiaTheme="minorHAnsi"/>
    </w:rPr>
  </w:style>
  <w:style w:type="paragraph" w:customStyle="1" w:styleId="9A2642816E8D43459CA764BCE13C97ED1">
    <w:name w:val="9A2642816E8D43459CA764BCE13C97ED1"/>
    <w:rsid w:val="00E45EB9"/>
    <w:rPr>
      <w:rFonts w:eastAsiaTheme="minorHAnsi"/>
    </w:rPr>
  </w:style>
  <w:style w:type="paragraph" w:customStyle="1" w:styleId="46339C75BB9B484F99C967F03A2CFB1A">
    <w:name w:val="46339C75BB9B484F99C967F03A2CFB1A"/>
    <w:rsid w:val="00E45EB9"/>
    <w:rPr>
      <w:rFonts w:eastAsiaTheme="minorHAnsi"/>
    </w:rPr>
  </w:style>
  <w:style w:type="paragraph" w:customStyle="1" w:styleId="7A6F4A72688F4AFDB763F726001CA15E1">
    <w:name w:val="7A6F4A72688F4AFDB763F726001CA15E1"/>
    <w:rsid w:val="00E45EB9"/>
    <w:rPr>
      <w:rFonts w:eastAsiaTheme="minorHAnsi"/>
    </w:rPr>
  </w:style>
  <w:style w:type="paragraph" w:customStyle="1" w:styleId="64610F742AB7497F854DDEBFE0FA041E">
    <w:name w:val="64610F742AB7497F854DDEBFE0FA041E"/>
    <w:rsid w:val="00E45EB9"/>
    <w:rPr>
      <w:rFonts w:eastAsiaTheme="minorHAnsi"/>
    </w:rPr>
  </w:style>
  <w:style w:type="paragraph" w:customStyle="1" w:styleId="1FF16695A6894EEEB31EE42598D4E12C1">
    <w:name w:val="1FF16695A6894EEEB31EE42598D4E12C1"/>
    <w:rsid w:val="00E45EB9"/>
    <w:rPr>
      <w:rFonts w:eastAsiaTheme="minorHAnsi"/>
    </w:rPr>
  </w:style>
  <w:style w:type="paragraph" w:customStyle="1" w:styleId="3EFC0CAEBF2F4B11B420AC9E2573D2C2">
    <w:name w:val="3EFC0CAEBF2F4B11B420AC9E2573D2C2"/>
    <w:rsid w:val="00E45EB9"/>
    <w:rPr>
      <w:rFonts w:eastAsiaTheme="minorHAnsi"/>
    </w:rPr>
  </w:style>
  <w:style w:type="paragraph" w:customStyle="1" w:styleId="D0834FFC7FD4468A954D078C0F28C7111">
    <w:name w:val="D0834FFC7FD4468A954D078C0F28C7111"/>
    <w:rsid w:val="00E45EB9"/>
    <w:rPr>
      <w:rFonts w:eastAsiaTheme="minorHAnsi"/>
    </w:rPr>
  </w:style>
  <w:style w:type="paragraph" w:customStyle="1" w:styleId="AE74D51402724AD9B77EC24277BCF7FB">
    <w:name w:val="AE74D51402724AD9B77EC24277BCF7FB"/>
    <w:rsid w:val="00E45EB9"/>
    <w:rPr>
      <w:rFonts w:eastAsiaTheme="minorHAnsi"/>
    </w:rPr>
  </w:style>
  <w:style w:type="paragraph" w:customStyle="1" w:styleId="FBB07FF357B541548DB05C4D1253FE42">
    <w:name w:val="FBB07FF357B541548DB05C4D1253FE42"/>
    <w:rsid w:val="00E45EB9"/>
    <w:rPr>
      <w:rFonts w:eastAsiaTheme="minorHAnsi"/>
    </w:rPr>
  </w:style>
  <w:style w:type="paragraph" w:customStyle="1" w:styleId="0AFB83E0A6054F05B90D9C9224D6B6391">
    <w:name w:val="0AFB83E0A6054F05B90D9C9224D6B6391"/>
    <w:rsid w:val="00E45EB9"/>
    <w:rPr>
      <w:rFonts w:eastAsiaTheme="minorHAnsi"/>
    </w:rPr>
  </w:style>
  <w:style w:type="paragraph" w:customStyle="1" w:styleId="F607E5D84D774D5AB1A88D5D5B885B9D">
    <w:name w:val="F607E5D84D774D5AB1A88D5D5B885B9D"/>
    <w:rsid w:val="00E45EB9"/>
    <w:rPr>
      <w:rFonts w:eastAsiaTheme="minorHAnsi"/>
    </w:rPr>
  </w:style>
  <w:style w:type="paragraph" w:customStyle="1" w:styleId="59B6A9EFB0CE4FA190CC1BEF50F0CA89">
    <w:name w:val="59B6A9EFB0CE4FA190CC1BEF50F0CA89"/>
    <w:rsid w:val="00E45EB9"/>
    <w:rPr>
      <w:rFonts w:eastAsiaTheme="minorHAnsi"/>
    </w:rPr>
  </w:style>
  <w:style w:type="paragraph" w:customStyle="1" w:styleId="4B6A5C63AAF0442182B5C0EEC4B88CC51">
    <w:name w:val="4B6A5C63AAF0442182B5C0EEC4B88CC51"/>
    <w:rsid w:val="00E45EB9"/>
    <w:rPr>
      <w:rFonts w:eastAsiaTheme="minorHAnsi"/>
    </w:rPr>
  </w:style>
  <w:style w:type="paragraph" w:customStyle="1" w:styleId="221BA7B5C41E4B23943AE4FC84A67191">
    <w:name w:val="221BA7B5C41E4B23943AE4FC84A67191"/>
    <w:rsid w:val="00E45EB9"/>
    <w:rPr>
      <w:rFonts w:eastAsiaTheme="minorHAnsi"/>
    </w:rPr>
  </w:style>
  <w:style w:type="paragraph" w:customStyle="1" w:styleId="6BFF48EE72CD4ADB874ACBCAC7D66C4F1">
    <w:name w:val="6BFF48EE72CD4ADB874ACBCAC7D66C4F1"/>
    <w:rsid w:val="00E45EB9"/>
    <w:rPr>
      <w:rFonts w:eastAsiaTheme="minorHAnsi"/>
    </w:rPr>
  </w:style>
  <w:style w:type="paragraph" w:customStyle="1" w:styleId="9D9A71BC174B441ABA1DE2EDFC96B2B2">
    <w:name w:val="9D9A71BC174B441ABA1DE2EDFC96B2B2"/>
    <w:rsid w:val="00E45EB9"/>
    <w:rPr>
      <w:rFonts w:eastAsiaTheme="minorHAnsi"/>
    </w:rPr>
  </w:style>
  <w:style w:type="paragraph" w:customStyle="1" w:styleId="0619B27D001348DFAF1ED2A0345A47B61">
    <w:name w:val="0619B27D001348DFAF1ED2A0345A47B61"/>
    <w:rsid w:val="00E45EB9"/>
    <w:rPr>
      <w:rFonts w:eastAsiaTheme="minorHAnsi"/>
    </w:rPr>
  </w:style>
  <w:style w:type="paragraph" w:customStyle="1" w:styleId="D327DF3738E341888FFBADD7AA9B5E37">
    <w:name w:val="D327DF3738E341888FFBADD7AA9B5E37"/>
    <w:rsid w:val="00E45EB9"/>
    <w:rPr>
      <w:rFonts w:eastAsiaTheme="minorHAnsi"/>
    </w:rPr>
  </w:style>
  <w:style w:type="paragraph" w:customStyle="1" w:styleId="0C0B138C6E6541C795CE0892F2696E181">
    <w:name w:val="0C0B138C6E6541C795CE0892F2696E181"/>
    <w:rsid w:val="00E45EB9"/>
    <w:rPr>
      <w:rFonts w:eastAsiaTheme="minorHAnsi"/>
    </w:rPr>
  </w:style>
  <w:style w:type="paragraph" w:customStyle="1" w:styleId="B8D1F40B8F634C7E95F7214C3325987E">
    <w:name w:val="B8D1F40B8F634C7E95F7214C3325987E"/>
    <w:rsid w:val="00E45EB9"/>
    <w:rPr>
      <w:rFonts w:eastAsiaTheme="minorHAnsi"/>
    </w:rPr>
  </w:style>
  <w:style w:type="paragraph" w:customStyle="1" w:styleId="06FBF10C04FA4B3D9AD967EE6DA75FBF1">
    <w:name w:val="06FBF10C04FA4B3D9AD967EE6DA75FBF1"/>
    <w:rsid w:val="00E45EB9"/>
    <w:rPr>
      <w:rFonts w:eastAsiaTheme="minorHAnsi"/>
    </w:rPr>
  </w:style>
  <w:style w:type="paragraph" w:customStyle="1" w:styleId="3D7F9E804120406EB9273EC02FB1532D">
    <w:name w:val="3D7F9E804120406EB9273EC02FB1532D"/>
    <w:rsid w:val="00E45EB9"/>
    <w:rPr>
      <w:rFonts w:eastAsiaTheme="minorHAnsi"/>
    </w:rPr>
  </w:style>
  <w:style w:type="paragraph" w:customStyle="1" w:styleId="1C1146D090774391AC65BA19C2FBE9C1">
    <w:name w:val="1C1146D090774391AC65BA19C2FBE9C1"/>
    <w:rsid w:val="00E45EB9"/>
    <w:rPr>
      <w:rFonts w:eastAsiaTheme="minorHAnsi"/>
    </w:rPr>
  </w:style>
  <w:style w:type="paragraph" w:customStyle="1" w:styleId="643A0DA0DE3E49F6AEE053F07B8814D81">
    <w:name w:val="643A0DA0DE3E49F6AEE053F07B8814D81"/>
    <w:rsid w:val="00E45EB9"/>
    <w:rPr>
      <w:rFonts w:eastAsiaTheme="minorHAnsi"/>
    </w:rPr>
  </w:style>
  <w:style w:type="paragraph" w:customStyle="1" w:styleId="CE5087533D4B4679AB76CC3CBD8D1324">
    <w:name w:val="CE5087533D4B4679AB76CC3CBD8D1324"/>
    <w:rsid w:val="00E45EB9"/>
    <w:rPr>
      <w:rFonts w:eastAsiaTheme="minorHAnsi"/>
    </w:rPr>
  </w:style>
  <w:style w:type="paragraph" w:customStyle="1" w:styleId="0057620D1C6C4E3989594671C8B84A3A1">
    <w:name w:val="0057620D1C6C4E3989594671C8B84A3A1"/>
    <w:rsid w:val="00E45EB9"/>
    <w:rPr>
      <w:rFonts w:eastAsiaTheme="minorHAnsi"/>
    </w:rPr>
  </w:style>
  <w:style w:type="paragraph" w:customStyle="1" w:styleId="EC8E307FC4F34C07A3559CEFE3C3D1F9">
    <w:name w:val="EC8E307FC4F34C07A3559CEFE3C3D1F9"/>
    <w:rsid w:val="00E45EB9"/>
    <w:rPr>
      <w:rFonts w:eastAsiaTheme="minorHAnsi"/>
    </w:rPr>
  </w:style>
  <w:style w:type="paragraph" w:customStyle="1" w:styleId="DD7EA185FC5841D9B1C56FE6EC541AB61">
    <w:name w:val="DD7EA185FC5841D9B1C56FE6EC541AB61"/>
    <w:rsid w:val="00E45EB9"/>
    <w:rPr>
      <w:rFonts w:eastAsiaTheme="minorHAnsi"/>
    </w:rPr>
  </w:style>
  <w:style w:type="paragraph" w:customStyle="1" w:styleId="75C93FD8C87E40E5BFA11A7DE176CE9C">
    <w:name w:val="75C93FD8C87E40E5BFA11A7DE176CE9C"/>
    <w:rsid w:val="00E45EB9"/>
    <w:rPr>
      <w:rFonts w:eastAsiaTheme="minorHAnsi"/>
    </w:rPr>
  </w:style>
  <w:style w:type="paragraph" w:customStyle="1" w:styleId="C41A11295CA04539984458BA0889B995">
    <w:name w:val="C41A11295CA04539984458BA0889B995"/>
    <w:rsid w:val="00E45EB9"/>
    <w:rPr>
      <w:rFonts w:eastAsiaTheme="minorHAnsi"/>
    </w:rPr>
  </w:style>
  <w:style w:type="paragraph" w:customStyle="1" w:styleId="06A57CF0F5724EA989FBB03AE285C1AA1">
    <w:name w:val="06A57CF0F5724EA989FBB03AE285C1AA1"/>
    <w:rsid w:val="00E45EB9"/>
    <w:rPr>
      <w:rFonts w:eastAsiaTheme="minorHAnsi"/>
    </w:rPr>
  </w:style>
  <w:style w:type="paragraph" w:customStyle="1" w:styleId="6E9E61D0908147C6B57BE113B475D403">
    <w:name w:val="6E9E61D0908147C6B57BE113B475D403"/>
    <w:rsid w:val="00E45EB9"/>
    <w:rPr>
      <w:rFonts w:eastAsiaTheme="minorHAnsi"/>
    </w:rPr>
  </w:style>
  <w:style w:type="paragraph" w:customStyle="1" w:styleId="722F927219B34A86BD7C89400EBD3B61">
    <w:name w:val="722F927219B34A86BD7C89400EBD3B61"/>
    <w:rsid w:val="00E45EB9"/>
    <w:rPr>
      <w:rFonts w:eastAsiaTheme="minorHAnsi"/>
    </w:rPr>
  </w:style>
  <w:style w:type="paragraph" w:customStyle="1" w:styleId="07FB0986544341FA822F6F6649D495881">
    <w:name w:val="07FB0986544341FA822F6F6649D495881"/>
    <w:rsid w:val="00E45EB9"/>
    <w:rPr>
      <w:rFonts w:eastAsiaTheme="minorHAnsi"/>
    </w:rPr>
  </w:style>
  <w:style w:type="paragraph" w:customStyle="1" w:styleId="EDD7906C455148B8AF890415446C3654">
    <w:name w:val="EDD7906C455148B8AF890415446C3654"/>
    <w:rsid w:val="00E45EB9"/>
    <w:rPr>
      <w:rFonts w:eastAsiaTheme="minorHAnsi"/>
    </w:rPr>
  </w:style>
  <w:style w:type="paragraph" w:customStyle="1" w:styleId="99AA4898CD5B4FF6873D414C81666D15">
    <w:name w:val="99AA4898CD5B4FF6873D414C81666D15"/>
    <w:rsid w:val="00E45EB9"/>
    <w:rPr>
      <w:rFonts w:eastAsiaTheme="minorHAnsi"/>
    </w:rPr>
  </w:style>
  <w:style w:type="paragraph" w:customStyle="1" w:styleId="BF14EF2AF239403EB819EED11E36CBDF1">
    <w:name w:val="BF14EF2AF239403EB819EED11E36CBDF1"/>
    <w:rsid w:val="00E45EB9"/>
    <w:rPr>
      <w:rFonts w:eastAsiaTheme="minorHAnsi"/>
    </w:rPr>
  </w:style>
  <w:style w:type="paragraph" w:customStyle="1" w:styleId="269EF755784E46309AF7C6EFDDE84E33">
    <w:name w:val="269EF755784E46309AF7C6EFDDE84E33"/>
    <w:rsid w:val="00E45EB9"/>
    <w:rPr>
      <w:rFonts w:eastAsiaTheme="minorHAnsi"/>
    </w:rPr>
  </w:style>
  <w:style w:type="paragraph" w:customStyle="1" w:styleId="FA0CF3F74EC24239B2AEEE1CA568DC4E">
    <w:name w:val="FA0CF3F74EC24239B2AEEE1CA568DC4E"/>
    <w:rsid w:val="00E45EB9"/>
    <w:rPr>
      <w:rFonts w:eastAsiaTheme="minorHAnsi"/>
    </w:rPr>
  </w:style>
  <w:style w:type="paragraph" w:customStyle="1" w:styleId="234D6A9968BB4E0AA5234F69C94DF3ED1">
    <w:name w:val="234D6A9968BB4E0AA5234F69C94DF3ED1"/>
    <w:rsid w:val="00E45EB9"/>
    <w:rPr>
      <w:rFonts w:eastAsiaTheme="minorHAnsi"/>
    </w:rPr>
  </w:style>
  <w:style w:type="paragraph" w:customStyle="1" w:styleId="67A8C608AA2C49478E71F61CA1D3A725">
    <w:name w:val="67A8C608AA2C49478E71F61CA1D3A725"/>
    <w:rsid w:val="00E45EB9"/>
    <w:rPr>
      <w:rFonts w:eastAsiaTheme="minorHAnsi"/>
    </w:rPr>
  </w:style>
  <w:style w:type="paragraph" w:customStyle="1" w:styleId="8776BC90E5874133BD0BB8583492631E">
    <w:name w:val="8776BC90E5874133BD0BB8583492631E"/>
    <w:rsid w:val="00E45EB9"/>
    <w:rPr>
      <w:rFonts w:eastAsiaTheme="minorHAnsi"/>
    </w:rPr>
  </w:style>
  <w:style w:type="paragraph" w:customStyle="1" w:styleId="98E7A642DEB94615BC1CB2CA59F50FCB1">
    <w:name w:val="98E7A642DEB94615BC1CB2CA59F50FCB1"/>
    <w:rsid w:val="00E45EB9"/>
    <w:rPr>
      <w:rFonts w:eastAsiaTheme="minorHAnsi"/>
    </w:rPr>
  </w:style>
  <w:style w:type="paragraph" w:customStyle="1" w:styleId="EB3B936DA7D345E581BCAA8A9C506D11">
    <w:name w:val="EB3B936DA7D345E581BCAA8A9C506D11"/>
    <w:rsid w:val="00E45EB9"/>
    <w:rPr>
      <w:rFonts w:eastAsiaTheme="minorHAnsi"/>
    </w:rPr>
  </w:style>
  <w:style w:type="paragraph" w:customStyle="1" w:styleId="5020A6EF625445AC89319F98D8E33020">
    <w:name w:val="5020A6EF625445AC89319F98D8E33020"/>
    <w:rsid w:val="00E45EB9"/>
    <w:rPr>
      <w:rFonts w:eastAsiaTheme="minorHAnsi"/>
    </w:rPr>
  </w:style>
  <w:style w:type="paragraph" w:customStyle="1" w:styleId="CC00C2CCA70A4D449512669E33E242FE1">
    <w:name w:val="CC00C2CCA70A4D449512669E33E242FE1"/>
    <w:rsid w:val="00E45EB9"/>
    <w:rPr>
      <w:rFonts w:eastAsiaTheme="minorHAnsi"/>
    </w:rPr>
  </w:style>
  <w:style w:type="paragraph" w:customStyle="1" w:styleId="6FCAF89978F64D5B8768EA6D82652EB7">
    <w:name w:val="6FCAF89978F64D5B8768EA6D82652EB7"/>
    <w:rsid w:val="00E45EB9"/>
    <w:rPr>
      <w:rFonts w:eastAsiaTheme="minorHAnsi"/>
    </w:rPr>
  </w:style>
  <w:style w:type="paragraph" w:customStyle="1" w:styleId="47A73301A28A424DB71049EE4ACABEBB1">
    <w:name w:val="47A73301A28A424DB71049EE4ACABEBB1"/>
    <w:rsid w:val="00E45EB9"/>
    <w:rPr>
      <w:rFonts w:eastAsiaTheme="minorHAnsi"/>
    </w:rPr>
  </w:style>
  <w:style w:type="paragraph" w:customStyle="1" w:styleId="C6E65337F1EA47F0A601FDB01540B920">
    <w:name w:val="C6E65337F1EA47F0A601FDB01540B920"/>
    <w:rsid w:val="00E45EB9"/>
    <w:rPr>
      <w:rFonts w:eastAsiaTheme="minorHAnsi"/>
    </w:rPr>
  </w:style>
  <w:style w:type="paragraph" w:customStyle="1" w:styleId="F57A13F2ABF84C76954FBC66BCE72ACE1">
    <w:name w:val="F57A13F2ABF84C76954FBC66BCE72ACE1"/>
    <w:rsid w:val="00E45EB9"/>
    <w:rPr>
      <w:rFonts w:eastAsiaTheme="minorHAnsi"/>
    </w:rPr>
  </w:style>
  <w:style w:type="paragraph" w:customStyle="1" w:styleId="1A9F79CFAADB49FB84C34AA821DE5B03">
    <w:name w:val="1A9F79CFAADB49FB84C34AA821DE5B03"/>
    <w:rsid w:val="00E45EB9"/>
    <w:rPr>
      <w:rFonts w:eastAsiaTheme="minorHAnsi"/>
    </w:rPr>
  </w:style>
  <w:style w:type="paragraph" w:customStyle="1" w:styleId="B9EEE8A1BD604D8D8CA2BFB18F40C2E41">
    <w:name w:val="B9EEE8A1BD604D8D8CA2BFB18F40C2E41"/>
    <w:rsid w:val="00E45EB9"/>
    <w:rPr>
      <w:rFonts w:eastAsiaTheme="minorHAnsi"/>
    </w:rPr>
  </w:style>
  <w:style w:type="paragraph" w:customStyle="1" w:styleId="9E1B1BE7C6744FF9AC092F5F97FFAE25">
    <w:name w:val="9E1B1BE7C6744FF9AC092F5F97FFAE25"/>
    <w:rsid w:val="00E45EB9"/>
    <w:rPr>
      <w:rFonts w:eastAsiaTheme="minorHAnsi"/>
    </w:rPr>
  </w:style>
  <w:style w:type="paragraph" w:customStyle="1" w:styleId="E4B11CF1F2AC454C894FC8AD347EBD67">
    <w:name w:val="E4B11CF1F2AC454C894FC8AD347EBD67"/>
    <w:rsid w:val="00E45EB9"/>
    <w:rPr>
      <w:rFonts w:eastAsiaTheme="minorHAnsi"/>
    </w:rPr>
  </w:style>
  <w:style w:type="paragraph" w:customStyle="1" w:styleId="F05FB3B6BE5941E69312EDF5489029DD1">
    <w:name w:val="F05FB3B6BE5941E69312EDF5489029DD1"/>
    <w:rsid w:val="00E45EB9"/>
    <w:rPr>
      <w:rFonts w:eastAsiaTheme="minorHAnsi"/>
    </w:rPr>
  </w:style>
  <w:style w:type="paragraph" w:customStyle="1" w:styleId="967C37BA859F4B788855C19A3EF40949">
    <w:name w:val="967C37BA859F4B788855C19A3EF40949"/>
    <w:rsid w:val="00E45EB9"/>
    <w:rPr>
      <w:rFonts w:eastAsiaTheme="minorHAnsi"/>
    </w:rPr>
  </w:style>
  <w:style w:type="paragraph" w:customStyle="1" w:styleId="A841C0D75BCB4529A9F9A3F45FB1D80E1">
    <w:name w:val="A841C0D75BCB4529A9F9A3F45FB1D80E1"/>
    <w:rsid w:val="00E45EB9"/>
    <w:rPr>
      <w:rFonts w:eastAsiaTheme="minorHAnsi"/>
    </w:rPr>
  </w:style>
  <w:style w:type="paragraph" w:customStyle="1" w:styleId="F58FFECF2AF54114AB8D2490239D34D41">
    <w:name w:val="F58FFECF2AF54114AB8D2490239D34D41"/>
    <w:rsid w:val="00E45EB9"/>
    <w:rPr>
      <w:rFonts w:eastAsiaTheme="minorHAnsi"/>
    </w:rPr>
  </w:style>
  <w:style w:type="paragraph" w:customStyle="1" w:styleId="6F5B40A7191545F2A0474CCA6865A1681">
    <w:name w:val="6F5B40A7191545F2A0474CCA6865A1681"/>
    <w:rsid w:val="00E45EB9"/>
    <w:rPr>
      <w:rFonts w:eastAsiaTheme="minorHAnsi"/>
    </w:rPr>
  </w:style>
  <w:style w:type="paragraph" w:customStyle="1" w:styleId="28FB5C68DE444225AFC42284C7514B811">
    <w:name w:val="28FB5C68DE444225AFC42284C7514B811"/>
    <w:rsid w:val="00E45EB9"/>
    <w:rPr>
      <w:rFonts w:eastAsiaTheme="minorHAnsi"/>
    </w:rPr>
  </w:style>
  <w:style w:type="paragraph" w:customStyle="1" w:styleId="13FBB266635446B28C98AD76107CD34F1">
    <w:name w:val="13FBB266635446B28C98AD76107CD34F1"/>
    <w:rsid w:val="00E45EB9"/>
    <w:rPr>
      <w:rFonts w:eastAsiaTheme="minorHAnsi"/>
    </w:rPr>
  </w:style>
  <w:style w:type="paragraph" w:customStyle="1" w:styleId="D8C9B9C8879E40CFB79AF52A267C3F611">
    <w:name w:val="D8C9B9C8879E40CFB79AF52A267C3F611"/>
    <w:rsid w:val="00E45EB9"/>
    <w:rPr>
      <w:rFonts w:eastAsiaTheme="minorHAnsi"/>
    </w:rPr>
  </w:style>
  <w:style w:type="paragraph" w:customStyle="1" w:styleId="FB15C305CAE54CE89BEEFD698EB3904D1">
    <w:name w:val="FB15C305CAE54CE89BEEFD698EB3904D1"/>
    <w:rsid w:val="00E45EB9"/>
    <w:rPr>
      <w:rFonts w:eastAsiaTheme="minorHAnsi"/>
    </w:rPr>
  </w:style>
  <w:style w:type="paragraph" w:customStyle="1" w:styleId="C20718B3D34449E0B21F68ECF42384DC1">
    <w:name w:val="C20718B3D34449E0B21F68ECF42384DC1"/>
    <w:rsid w:val="00E45EB9"/>
    <w:rPr>
      <w:rFonts w:eastAsiaTheme="minorHAnsi"/>
    </w:rPr>
  </w:style>
  <w:style w:type="paragraph" w:customStyle="1" w:styleId="BACF2A0A050646EAAF69311635C7270C1">
    <w:name w:val="BACF2A0A050646EAAF69311635C7270C1"/>
    <w:rsid w:val="00E45EB9"/>
    <w:rPr>
      <w:rFonts w:eastAsiaTheme="minorHAnsi"/>
    </w:rPr>
  </w:style>
  <w:style w:type="paragraph" w:customStyle="1" w:styleId="C66D884AA33944B48B73666E8674F27C1">
    <w:name w:val="C66D884AA33944B48B73666E8674F27C1"/>
    <w:rsid w:val="00E45EB9"/>
    <w:rPr>
      <w:rFonts w:eastAsiaTheme="minorHAnsi"/>
    </w:rPr>
  </w:style>
  <w:style w:type="paragraph" w:customStyle="1" w:styleId="F3233E2B79FC4716841E8C8AFC807EA31">
    <w:name w:val="F3233E2B79FC4716841E8C8AFC807EA31"/>
    <w:rsid w:val="00E45EB9"/>
    <w:rPr>
      <w:rFonts w:eastAsiaTheme="minorHAnsi"/>
    </w:rPr>
  </w:style>
  <w:style w:type="paragraph" w:customStyle="1" w:styleId="9559EC4FACCA49BE8878492268B717C11">
    <w:name w:val="9559EC4FACCA49BE8878492268B717C11"/>
    <w:rsid w:val="00E45EB9"/>
    <w:rPr>
      <w:rFonts w:eastAsiaTheme="minorHAnsi"/>
    </w:rPr>
  </w:style>
  <w:style w:type="paragraph" w:customStyle="1" w:styleId="0B713021099E4688AAFD79A72CE01F721">
    <w:name w:val="0B713021099E4688AAFD79A72CE01F721"/>
    <w:rsid w:val="00E45EB9"/>
    <w:rPr>
      <w:rFonts w:eastAsiaTheme="minorHAnsi"/>
    </w:rPr>
  </w:style>
  <w:style w:type="paragraph" w:customStyle="1" w:styleId="264EA60B1E5F4999970A19C2311173231">
    <w:name w:val="264EA60B1E5F4999970A19C2311173231"/>
    <w:rsid w:val="00E45EB9"/>
    <w:rPr>
      <w:rFonts w:eastAsiaTheme="minorHAnsi"/>
    </w:rPr>
  </w:style>
  <w:style w:type="paragraph" w:customStyle="1" w:styleId="B7603B26E05F460D910B26B771D172FA1">
    <w:name w:val="B7603B26E05F460D910B26B771D172FA1"/>
    <w:rsid w:val="00E45EB9"/>
    <w:rPr>
      <w:rFonts w:eastAsiaTheme="minorHAnsi"/>
    </w:rPr>
  </w:style>
  <w:style w:type="paragraph" w:customStyle="1" w:styleId="90F2AB7F6D324FD58956505937879A961">
    <w:name w:val="90F2AB7F6D324FD58956505937879A961"/>
    <w:rsid w:val="00E45EB9"/>
    <w:rPr>
      <w:rFonts w:eastAsiaTheme="minorHAnsi"/>
    </w:rPr>
  </w:style>
  <w:style w:type="paragraph" w:customStyle="1" w:styleId="101262AA90124CF3BDABAA3002629B031">
    <w:name w:val="101262AA90124CF3BDABAA3002629B031"/>
    <w:rsid w:val="00E45EB9"/>
    <w:rPr>
      <w:rFonts w:eastAsiaTheme="minorHAnsi"/>
    </w:rPr>
  </w:style>
  <w:style w:type="paragraph" w:customStyle="1" w:styleId="11A8C81BEB954BC388FACE4FFB14D1851">
    <w:name w:val="11A8C81BEB954BC388FACE4FFB14D1851"/>
    <w:rsid w:val="00E45EB9"/>
    <w:rPr>
      <w:rFonts w:eastAsiaTheme="minorHAnsi"/>
    </w:rPr>
  </w:style>
  <w:style w:type="paragraph" w:customStyle="1" w:styleId="E8C5C899FB26461EB52DD0EBAA6DD9F71">
    <w:name w:val="E8C5C899FB26461EB52DD0EBAA6DD9F71"/>
    <w:rsid w:val="00E45EB9"/>
    <w:rPr>
      <w:rFonts w:eastAsiaTheme="minorHAnsi"/>
    </w:rPr>
  </w:style>
  <w:style w:type="paragraph" w:customStyle="1" w:styleId="F47878330EB84A6AA788C66102846AD61">
    <w:name w:val="F47878330EB84A6AA788C66102846AD61"/>
    <w:rsid w:val="00E45EB9"/>
    <w:rPr>
      <w:rFonts w:eastAsiaTheme="minorHAnsi"/>
    </w:rPr>
  </w:style>
  <w:style w:type="paragraph" w:customStyle="1" w:styleId="6B8A6A3F771A46FD9BD8D973D24EFEE8">
    <w:name w:val="6B8A6A3F771A46FD9BD8D973D24EFEE8"/>
    <w:rsid w:val="00E45EB9"/>
    <w:rPr>
      <w:rFonts w:eastAsiaTheme="minorHAnsi"/>
    </w:rPr>
  </w:style>
  <w:style w:type="paragraph" w:customStyle="1" w:styleId="6B1819536FED412EBA334E098E146A991">
    <w:name w:val="6B1819536FED412EBA334E098E146A991"/>
    <w:rsid w:val="00E45EB9"/>
    <w:rPr>
      <w:rFonts w:eastAsiaTheme="minorHAnsi"/>
    </w:rPr>
  </w:style>
  <w:style w:type="paragraph" w:customStyle="1" w:styleId="5BB49014BAAD490F9B913C702D654458">
    <w:name w:val="5BB49014BAAD490F9B913C702D654458"/>
    <w:rsid w:val="00E45EB9"/>
    <w:rPr>
      <w:rFonts w:eastAsiaTheme="minorHAnsi"/>
    </w:rPr>
  </w:style>
  <w:style w:type="paragraph" w:customStyle="1" w:styleId="7AEC1A007DB6467A90013FE42C250C751">
    <w:name w:val="7AEC1A007DB6467A90013FE42C250C751"/>
    <w:rsid w:val="00E45EB9"/>
    <w:rPr>
      <w:rFonts w:eastAsiaTheme="minorHAnsi"/>
    </w:rPr>
  </w:style>
  <w:style w:type="paragraph" w:customStyle="1" w:styleId="8AAA930A6E354F20A76F7B14257179D4">
    <w:name w:val="8AAA930A6E354F20A76F7B14257179D4"/>
    <w:rsid w:val="00E45EB9"/>
    <w:rPr>
      <w:rFonts w:eastAsiaTheme="minorHAnsi"/>
    </w:rPr>
  </w:style>
  <w:style w:type="paragraph" w:customStyle="1" w:styleId="4053F8A9C5AB4DBA9D2AFD5058C05F7A1">
    <w:name w:val="4053F8A9C5AB4DBA9D2AFD5058C05F7A1"/>
    <w:rsid w:val="00E45EB9"/>
    <w:rPr>
      <w:rFonts w:eastAsiaTheme="minorHAnsi"/>
    </w:rPr>
  </w:style>
  <w:style w:type="paragraph" w:customStyle="1" w:styleId="97765AEE854E4566B2FD56EB8743413B">
    <w:name w:val="97765AEE854E4566B2FD56EB8743413B"/>
    <w:rsid w:val="00E45EB9"/>
    <w:rPr>
      <w:rFonts w:eastAsiaTheme="minorHAnsi"/>
    </w:rPr>
  </w:style>
  <w:style w:type="paragraph" w:customStyle="1" w:styleId="DC4105FAD23C45748395A5F12C9831B2">
    <w:name w:val="DC4105FAD23C45748395A5F12C9831B2"/>
    <w:rsid w:val="00E45EB9"/>
    <w:rPr>
      <w:rFonts w:eastAsiaTheme="minorHAnsi"/>
    </w:rPr>
  </w:style>
  <w:style w:type="paragraph" w:customStyle="1" w:styleId="CFA00A6C24F445F5AB8E535B3F7FD69E1">
    <w:name w:val="CFA00A6C24F445F5AB8E535B3F7FD69E1"/>
    <w:rsid w:val="00E45EB9"/>
    <w:rPr>
      <w:rFonts w:eastAsiaTheme="minorHAnsi"/>
    </w:rPr>
  </w:style>
  <w:style w:type="paragraph" w:customStyle="1" w:styleId="14198A7FBA9A4D63A0072203BA797B49">
    <w:name w:val="14198A7FBA9A4D63A0072203BA797B49"/>
    <w:rsid w:val="00E45EB9"/>
    <w:rPr>
      <w:rFonts w:eastAsiaTheme="minorHAnsi"/>
    </w:rPr>
  </w:style>
  <w:style w:type="paragraph" w:customStyle="1" w:styleId="EC9CF6B166CA4699A814B96E40608C78">
    <w:name w:val="EC9CF6B166CA4699A814B96E40608C78"/>
    <w:rsid w:val="00E45EB9"/>
    <w:rPr>
      <w:rFonts w:eastAsiaTheme="minorHAnsi"/>
    </w:rPr>
  </w:style>
  <w:style w:type="paragraph" w:customStyle="1" w:styleId="884D1B965EB6474B9D552ED7D680CCE5">
    <w:name w:val="884D1B965EB6474B9D552ED7D680CCE5"/>
    <w:rsid w:val="00E45EB9"/>
    <w:rPr>
      <w:rFonts w:eastAsiaTheme="minorHAnsi"/>
    </w:rPr>
  </w:style>
  <w:style w:type="paragraph" w:customStyle="1" w:styleId="B27F38C3E67342618E3CEF1E08222693">
    <w:name w:val="B27F38C3E67342618E3CEF1E08222693"/>
    <w:rsid w:val="00E45EB9"/>
    <w:rPr>
      <w:rFonts w:eastAsiaTheme="minorHAnsi"/>
    </w:rPr>
  </w:style>
  <w:style w:type="paragraph" w:customStyle="1" w:styleId="3F0C3BA1709047D6A32FDE92C3216A76">
    <w:name w:val="3F0C3BA1709047D6A32FDE92C3216A76"/>
    <w:rsid w:val="00E45EB9"/>
    <w:rPr>
      <w:rFonts w:eastAsiaTheme="minorHAnsi"/>
    </w:rPr>
  </w:style>
  <w:style w:type="paragraph" w:customStyle="1" w:styleId="64A4152302014C3398B3188DECA0D52B">
    <w:name w:val="64A4152302014C3398B3188DECA0D52B"/>
    <w:rsid w:val="00E45EB9"/>
    <w:rPr>
      <w:rFonts w:eastAsiaTheme="minorHAnsi"/>
    </w:rPr>
  </w:style>
  <w:style w:type="paragraph" w:customStyle="1" w:styleId="BCA905017B4643189626922968A5F5F1">
    <w:name w:val="BCA905017B4643189626922968A5F5F1"/>
    <w:rsid w:val="00E45EB9"/>
    <w:rPr>
      <w:rFonts w:eastAsiaTheme="minorHAnsi"/>
    </w:rPr>
  </w:style>
  <w:style w:type="paragraph" w:customStyle="1" w:styleId="0787A4ED12894BCBAD5F9E240373B44D">
    <w:name w:val="0787A4ED12894BCBAD5F9E240373B44D"/>
    <w:rsid w:val="00E45EB9"/>
    <w:rPr>
      <w:rFonts w:eastAsiaTheme="minorHAnsi"/>
    </w:rPr>
  </w:style>
  <w:style w:type="paragraph" w:customStyle="1" w:styleId="FC5D5F15505A4413ACF2E8CE807FD92C">
    <w:name w:val="FC5D5F15505A4413ACF2E8CE807FD92C"/>
    <w:rsid w:val="00E45EB9"/>
    <w:rPr>
      <w:rFonts w:eastAsiaTheme="minorHAnsi"/>
    </w:rPr>
  </w:style>
  <w:style w:type="paragraph" w:customStyle="1" w:styleId="966EAEB030324281B0A27158FD0DBCB1">
    <w:name w:val="966EAEB030324281B0A27158FD0DBCB1"/>
    <w:rsid w:val="00E45EB9"/>
    <w:rPr>
      <w:rFonts w:eastAsiaTheme="minorHAnsi"/>
    </w:rPr>
  </w:style>
  <w:style w:type="paragraph" w:customStyle="1" w:styleId="8E23BCB11F1D4CE1835131244177590A">
    <w:name w:val="8E23BCB11F1D4CE1835131244177590A"/>
    <w:rsid w:val="00E45EB9"/>
    <w:rPr>
      <w:rFonts w:eastAsiaTheme="minorHAnsi"/>
    </w:rPr>
  </w:style>
  <w:style w:type="paragraph" w:customStyle="1" w:styleId="242D18C6547F489A813FE029BE09EE8D">
    <w:name w:val="242D18C6547F489A813FE029BE09EE8D"/>
    <w:rsid w:val="00E45EB9"/>
    <w:rPr>
      <w:rFonts w:eastAsiaTheme="minorHAnsi"/>
    </w:rPr>
  </w:style>
  <w:style w:type="paragraph" w:customStyle="1" w:styleId="AE4269A1542943E5AF7EE29D3592A520">
    <w:name w:val="AE4269A1542943E5AF7EE29D3592A520"/>
    <w:rsid w:val="00E45EB9"/>
    <w:rPr>
      <w:rFonts w:eastAsiaTheme="minorHAnsi"/>
    </w:rPr>
  </w:style>
  <w:style w:type="paragraph" w:customStyle="1" w:styleId="1953C085949745A3BF49859A173B2466">
    <w:name w:val="1953C085949745A3BF49859A173B2466"/>
    <w:rsid w:val="00E45EB9"/>
    <w:rPr>
      <w:rFonts w:eastAsiaTheme="minorHAnsi"/>
    </w:rPr>
  </w:style>
  <w:style w:type="paragraph" w:customStyle="1" w:styleId="2E7BB516099E4EF3BF63548E580516DF">
    <w:name w:val="2E7BB516099E4EF3BF63548E580516DF"/>
    <w:rsid w:val="00E45EB9"/>
    <w:rPr>
      <w:rFonts w:eastAsiaTheme="minorHAnsi"/>
    </w:rPr>
  </w:style>
  <w:style w:type="paragraph" w:customStyle="1" w:styleId="B9A1814D77934E0FA730EDA12EA350971">
    <w:name w:val="B9A1814D77934E0FA730EDA12EA350971"/>
    <w:rsid w:val="00E45EB9"/>
    <w:rPr>
      <w:rFonts w:eastAsiaTheme="minorHAnsi"/>
    </w:rPr>
  </w:style>
  <w:style w:type="paragraph" w:customStyle="1" w:styleId="62CA333902D5432B842E30A88692C8E51">
    <w:name w:val="62CA333902D5432B842E30A88692C8E51"/>
    <w:rsid w:val="00E45EB9"/>
    <w:rPr>
      <w:rFonts w:eastAsiaTheme="minorHAnsi"/>
    </w:rPr>
  </w:style>
  <w:style w:type="paragraph" w:customStyle="1" w:styleId="30652E825BBE48B488F54BC8EE4B1189">
    <w:name w:val="30652E825BBE48B488F54BC8EE4B1189"/>
    <w:rsid w:val="00E45EB9"/>
    <w:rPr>
      <w:rFonts w:eastAsiaTheme="minorHAnsi"/>
    </w:rPr>
  </w:style>
  <w:style w:type="paragraph" w:customStyle="1" w:styleId="A27871D8C0FD4233AC694E48793667321">
    <w:name w:val="A27871D8C0FD4233AC694E48793667321"/>
    <w:rsid w:val="00E45EB9"/>
    <w:rPr>
      <w:rFonts w:eastAsiaTheme="minorHAnsi"/>
    </w:rPr>
  </w:style>
  <w:style w:type="paragraph" w:customStyle="1" w:styleId="B26CF17E2ABD49B193D9027401BB1FAE">
    <w:name w:val="B26CF17E2ABD49B193D9027401BB1FAE"/>
    <w:rsid w:val="00E45EB9"/>
    <w:rPr>
      <w:rFonts w:eastAsiaTheme="minorHAnsi"/>
    </w:rPr>
  </w:style>
  <w:style w:type="paragraph" w:customStyle="1" w:styleId="81CBEB4D301B480A8CE23BC6D5D492FA1">
    <w:name w:val="81CBEB4D301B480A8CE23BC6D5D492FA1"/>
    <w:rsid w:val="00E45EB9"/>
    <w:rPr>
      <w:rFonts w:eastAsiaTheme="minorHAnsi"/>
    </w:rPr>
  </w:style>
  <w:style w:type="paragraph" w:customStyle="1" w:styleId="A3AA0970A4A345588B0DEE5B6DDDA80D">
    <w:name w:val="A3AA0970A4A345588B0DEE5B6DDDA80D"/>
    <w:rsid w:val="00E45EB9"/>
    <w:rPr>
      <w:rFonts w:eastAsiaTheme="minorHAnsi"/>
    </w:rPr>
  </w:style>
  <w:style w:type="paragraph" w:customStyle="1" w:styleId="2ECC7E31921545DB8DB0D8DFB51BF4C31">
    <w:name w:val="2ECC7E31921545DB8DB0D8DFB51BF4C31"/>
    <w:rsid w:val="00E45EB9"/>
    <w:rPr>
      <w:rFonts w:eastAsiaTheme="minorHAnsi"/>
    </w:rPr>
  </w:style>
  <w:style w:type="paragraph" w:customStyle="1" w:styleId="1A5E89AFED154C6EBDC5563267AF9851">
    <w:name w:val="1A5E89AFED154C6EBDC5563267AF9851"/>
    <w:rsid w:val="00E45EB9"/>
    <w:rPr>
      <w:rFonts w:eastAsiaTheme="minorHAnsi"/>
    </w:rPr>
  </w:style>
  <w:style w:type="paragraph" w:customStyle="1" w:styleId="122656DF9EAE480CB4D8CDE42EAC4D0E1">
    <w:name w:val="122656DF9EAE480CB4D8CDE42EAC4D0E1"/>
    <w:rsid w:val="00E45EB9"/>
    <w:rPr>
      <w:rFonts w:eastAsiaTheme="minorHAnsi"/>
    </w:rPr>
  </w:style>
  <w:style w:type="paragraph" w:customStyle="1" w:styleId="3CE278B9E1B3451F9050C5B1DE90A267">
    <w:name w:val="3CE278B9E1B3451F9050C5B1DE90A267"/>
    <w:rsid w:val="00E45EB9"/>
    <w:rPr>
      <w:rFonts w:eastAsiaTheme="minorHAnsi"/>
    </w:rPr>
  </w:style>
  <w:style w:type="paragraph" w:customStyle="1" w:styleId="33D358B9CCAD4F16B013E8E39834B5421">
    <w:name w:val="33D358B9CCAD4F16B013E8E39834B5421"/>
    <w:rsid w:val="00E45EB9"/>
    <w:rPr>
      <w:rFonts w:eastAsiaTheme="minorHAnsi"/>
    </w:rPr>
  </w:style>
  <w:style w:type="paragraph" w:customStyle="1" w:styleId="356B98A43CB34324AE7E873D504545B9">
    <w:name w:val="356B98A43CB34324AE7E873D504545B9"/>
    <w:rsid w:val="00E45EB9"/>
    <w:rPr>
      <w:rFonts w:eastAsiaTheme="minorHAnsi"/>
    </w:rPr>
  </w:style>
  <w:style w:type="paragraph" w:customStyle="1" w:styleId="D16FC21663E847DF81B43434015486D91">
    <w:name w:val="D16FC21663E847DF81B43434015486D91"/>
    <w:rsid w:val="00E45EB9"/>
    <w:rPr>
      <w:rFonts w:eastAsiaTheme="minorHAnsi"/>
    </w:rPr>
  </w:style>
  <w:style w:type="paragraph" w:customStyle="1" w:styleId="36F0C23E07554CCE8427FEC9857964D5">
    <w:name w:val="36F0C23E07554CCE8427FEC9857964D5"/>
    <w:rsid w:val="00E45EB9"/>
    <w:rPr>
      <w:rFonts w:eastAsiaTheme="minorHAnsi"/>
    </w:rPr>
  </w:style>
  <w:style w:type="paragraph" w:customStyle="1" w:styleId="9310F67881C74591AAB7C0EFCF5A9F101">
    <w:name w:val="9310F67881C74591AAB7C0EFCF5A9F101"/>
    <w:rsid w:val="00E45EB9"/>
    <w:rPr>
      <w:rFonts w:eastAsiaTheme="minorHAnsi"/>
    </w:rPr>
  </w:style>
  <w:style w:type="paragraph" w:customStyle="1" w:styleId="B45329A43B2B432DA5008D21CE571A9B">
    <w:name w:val="B45329A43B2B432DA5008D21CE571A9B"/>
    <w:rsid w:val="00E45EB9"/>
    <w:rPr>
      <w:rFonts w:eastAsiaTheme="minorHAnsi"/>
    </w:rPr>
  </w:style>
  <w:style w:type="paragraph" w:customStyle="1" w:styleId="E35BB19C2AE240E691B2FE3355E7DE291">
    <w:name w:val="E35BB19C2AE240E691B2FE3355E7DE291"/>
    <w:rsid w:val="00E45EB9"/>
    <w:rPr>
      <w:rFonts w:eastAsiaTheme="minorHAnsi"/>
    </w:rPr>
  </w:style>
  <w:style w:type="paragraph" w:customStyle="1" w:styleId="96D00FB1EBD94C30ADAD06ECDBBB93B7">
    <w:name w:val="96D00FB1EBD94C30ADAD06ECDBBB93B7"/>
    <w:rsid w:val="00E45EB9"/>
    <w:rPr>
      <w:rFonts w:eastAsiaTheme="minorHAnsi"/>
    </w:rPr>
  </w:style>
  <w:style w:type="paragraph" w:customStyle="1" w:styleId="5D11CA79BA1E4072A5206B0E922740791">
    <w:name w:val="5D11CA79BA1E4072A5206B0E922740791"/>
    <w:rsid w:val="00E45EB9"/>
    <w:rPr>
      <w:rFonts w:eastAsiaTheme="minorHAnsi"/>
    </w:rPr>
  </w:style>
  <w:style w:type="paragraph" w:customStyle="1" w:styleId="98C18348B03747759CCD77AE3B63AB0C">
    <w:name w:val="98C18348B03747759CCD77AE3B63AB0C"/>
    <w:rsid w:val="00E45EB9"/>
    <w:rPr>
      <w:rFonts w:eastAsiaTheme="minorHAnsi"/>
    </w:rPr>
  </w:style>
  <w:style w:type="paragraph" w:customStyle="1" w:styleId="CE7FF1490669403E85F18FFB27792DAB1">
    <w:name w:val="CE7FF1490669403E85F18FFB27792DAB1"/>
    <w:rsid w:val="00E45EB9"/>
    <w:rPr>
      <w:rFonts w:eastAsiaTheme="minorHAnsi"/>
    </w:rPr>
  </w:style>
  <w:style w:type="paragraph" w:customStyle="1" w:styleId="F801B5A996CC49C088D30A3B69B995C4">
    <w:name w:val="F801B5A996CC49C088D30A3B69B995C4"/>
    <w:rsid w:val="00E45EB9"/>
    <w:rPr>
      <w:rFonts w:eastAsiaTheme="minorHAnsi"/>
    </w:rPr>
  </w:style>
  <w:style w:type="paragraph" w:customStyle="1" w:styleId="05122E01FE8641258229C6536FDBC7DF1">
    <w:name w:val="05122E01FE8641258229C6536FDBC7DF1"/>
    <w:rsid w:val="00E45EB9"/>
    <w:rPr>
      <w:rFonts w:eastAsiaTheme="minorHAnsi"/>
    </w:rPr>
  </w:style>
  <w:style w:type="paragraph" w:customStyle="1" w:styleId="F30D9B3FA519496B87D56FD71ED1D888">
    <w:name w:val="F30D9B3FA519496B87D56FD71ED1D888"/>
    <w:rsid w:val="00E45EB9"/>
    <w:rPr>
      <w:rFonts w:eastAsiaTheme="minorHAnsi"/>
    </w:rPr>
  </w:style>
  <w:style w:type="paragraph" w:customStyle="1" w:styleId="0DF2BE51ED3A461496A92FAFE07E9E2E1">
    <w:name w:val="0DF2BE51ED3A461496A92FAFE07E9E2E1"/>
    <w:rsid w:val="00E45EB9"/>
    <w:rPr>
      <w:rFonts w:eastAsiaTheme="minorHAnsi"/>
    </w:rPr>
  </w:style>
  <w:style w:type="paragraph" w:customStyle="1" w:styleId="9E9374835D8149CB8055288237CD4459">
    <w:name w:val="9E9374835D8149CB8055288237CD4459"/>
    <w:rsid w:val="00E45EB9"/>
    <w:rPr>
      <w:rFonts w:eastAsiaTheme="minorHAnsi"/>
    </w:rPr>
  </w:style>
  <w:style w:type="paragraph" w:customStyle="1" w:styleId="569D026D2C4E4BEC81E389FCB3C6F25B1">
    <w:name w:val="569D026D2C4E4BEC81E389FCB3C6F25B1"/>
    <w:rsid w:val="00E45EB9"/>
    <w:rPr>
      <w:rFonts w:eastAsiaTheme="minorHAnsi"/>
    </w:rPr>
  </w:style>
  <w:style w:type="paragraph" w:customStyle="1" w:styleId="01E067CEE6D5427A985345F71747AC4C">
    <w:name w:val="01E067CEE6D5427A985345F71747AC4C"/>
    <w:rsid w:val="00E45EB9"/>
    <w:rPr>
      <w:rFonts w:eastAsiaTheme="minorHAnsi"/>
    </w:rPr>
  </w:style>
  <w:style w:type="paragraph" w:customStyle="1" w:styleId="4A7E2844E44644FEB0F372575CC9A2EF1">
    <w:name w:val="4A7E2844E44644FEB0F372575CC9A2EF1"/>
    <w:rsid w:val="00E45EB9"/>
    <w:rPr>
      <w:rFonts w:eastAsiaTheme="minorHAnsi"/>
    </w:rPr>
  </w:style>
  <w:style w:type="paragraph" w:customStyle="1" w:styleId="297F7DB2E30A43FBA9BB4EF9A7CDDF89">
    <w:name w:val="297F7DB2E30A43FBA9BB4EF9A7CDDF89"/>
    <w:rsid w:val="00E45EB9"/>
    <w:rPr>
      <w:rFonts w:eastAsiaTheme="minorHAnsi"/>
    </w:rPr>
  </w:style>
  <w:style w:type="paragraph" w:customStyle="1" w:styleId="9F20B5BDECF2464D923DECDA358324EE1">
    <w:name w:val="9F20B5BDECF2464D923DECDA358324EE1"/>
    <w:rsid w:val="00E45EB9"/>
    <w:rPr>
      <w:rFonts w:eastAsiaTheme="minorHAnsi"/>
    </w:rPr>
  </w:style>
  <w:style w:type="paragraph" w:customStyle="1" w:styleId="42C0B6C5D58347F7B60E74F91DA41B54">
    <w:name w:val="42C0B6C5D58347F7B60E74F91DA41B54"/>
    <w:rsid w:val="00E45EB9"/>
    <w:rPr>
      <w:rFonts w:eastAsiaTheme="minorHAnsi"/>
    </w:rPr>
  </w:style>
  <w:style w:type="paragraph" w:customStyle="1" w:styleId="4EE9D2D19E42452ABA6C84797B74E5D71">
    <w:name w:val="4EE9D2D19E42452ABA6C84797B74E5D71"/>
    <w:rsid w:val="00E45EB9"/>
    <w:rPr>
      <w:rFonts w:eastAsiaTheme="minorHAnsi"/>
    </w:rPr>
  </w:style>
  <w:style w:type="paragraph" w:customStyle="1" w:styleId="A52E14160B71459CB7EC970046D2AB48">
    <w:name w:val="A52E14160B71459CB7EC970046D2AB48"/>
    <w:rsid w:val="00E45EB9"/>
    <w:rPr>
      <w:rFonts w:eastAsiaTheme="minorHAnsi"/>
    </w:rPr>
  </w:style>
  <w:style w:type="paragraph" w:customStyle="1" w:styleId="A7D0A457C4AB4E9494C7960467BC2297">
    <w:name w:val="A7D0A457C4AB4E9494C7960467BC2297"/>
    <w:rsid w:val="00E45EB9"/>
    <w:rPr>
      <w:rFonts w:eastAsiaTheme="minorHAnsi"/>
    </w:rPr>
  </w:style>
  <w:style w:type="paragraph" w:customStyle="1" w:styleId="3054516903D8435AB3A000DE3AD2321F1">
    <w:name w:val="3054516903D8435AB3A000DE3AD2321F1"/>
    <w:rsid w:val="00E45EB9"/>
    <w:rPr>
      <w:rFonts w:eastAsiaTheme="minorHAnsi"/>
    </w:rPr>
  </w:style>
  <w:style w:type="paragraph" w:customStyle="1" w:styleId="A567CC1E7F934E5B8378F038B4B9C100">
    <w:name w:val="A567CC1E7F934E5B8378F038B4B9C100"/>
    <w:rsid w:val="00E45EB9"/>
    <w:rPr>
      <w:rFonts w:eastAsiaTheme="minorHAnsi"/>
    </w:rPr>
  </w:style>
  <w:style w:type="paragraph" w:customStyle="1" w:styleId="1A0EDAD5A4694803852A7626B67521E81">
    <w:name w:val="1A0EDAD5A4694803852A7626B67521E81"/>
    <w:rsid w:val="00E45EB9"/>
    <w:rPr>
      <w:rFonts w:eastAsiaTheme="minorHAnsi"/>
    </w:rPr>
  </w:style>
  <w:style w:type="paragraph" w:customStyle="1" w:styleId="6458F43E42714EF7913F96361CFCA240">
    <w:name w:val="6458F43E42714EF7913F96361CFCA240"/>
    <w:rsid w:val="00E45EB9"/>
    <w:rPr>
      <w:rFonts w:eastAsiaTheme="minorHAnsi"/>
    </w:rPr>
  </w:style>
  <w:style w:type="paragraph" w:customStyle="1" w:styleId="C03D72C047044B8D984DFC007EDB0BCA1">
    <w:name w:val="C03D72C047044B8D984DFC007EDB0BCA1"/>
    <w:rsid w:val="00E45EB9"/>
    <w:rPr>
      <w:rFonts w:eastAsiaTheme="minorHAnsi"/>
    </w:rPr>
  </w:style>
  <w:style w:type="paragraph" w:customStyle="1" w:styleId="CCC0FAC27BCD4A458DD48762DBF8A737">
    <w:name w:val="CCC0FAC27BCD4A458DD48762DBF8A737"/>
    <w:rsid w:val="00E45EB9"/>
    <w:rPr>
      <w:rFonts w:eastAsiaTheme="minorHAnsi"/>
    </w:rPr>
  </w:style>
  <w:style w:type="paragraph" w:customStyle="1" w:styleId="461A91A416AB4B71AB86B7F630EDDEDA">
    <w:name w:val="461A91A416AB4B71AB86B7F630EDDEDA"/>
    <w:rsid w:val="00E45EB9"/>
    <w:rPr>
      <w:rFonts w:eastAsiaTheme="minorHAnsi"/>
    </w:rPr>
  </w:style>
  <w:style w:type="paragraph" w:customStyle="1" w:styleId="66152B1F40544A50A95C3384802C21511">
    <w:name w:val="66152B1F40544A50A95C3384802C21511"/>
    <w:rsid w:val="00E45EB9"/>
    <w:rPr>
      <w:rFonts w:eastAsiaTheme="minorHAnsi"/>
    </w:rPr>
  </w:style>
  <w:style w:type="paragraph" w:customStyle="1" w:styleId="035023B7CEA34F85BB0092FB0A25FC3B">
    <w:name w:val="035023B7CEA34F85BB0092FB0A25FC3B"/>
    <w:rsid w:val="00E45EB9"/>
    <w:rPr>
      <w:rFonts w:eastAsiaTheme="minorHAnsi"/>
    </w:rPr>
  </w:style>
  <w:style w:type="paragraph" w:customStyle="1" w:styleId="3D87378BCAAB4FE2ADC473570A376F701">
    <w:name w:val="3D87378BCAAB4FE2ADC473570A376F701"/>
    <w:rsid w:val="00E45EB9"/>
    <w:rPr>
      <w:rFonts w:eastAsiaTheme="minorHAnsi"/>
    </w:rPr>
  </w:style>
  <w:style w:type="paragraph" w:customStyle="1" w:styleId="DBD824825F5B4C1B92D65BDC2D6783FA">
    <w:name w:val="DBD824825F5B4C1B92D65BDC2D6783FA"/>
    <w:rsid w:val="00E45EB9"/>
    <w:rPr>
      <w:rFonts w:eastAsiaTheme="minorHAnsi"/>
    </w:rPr>
  </w:style>
  <w:style w:type="paragraph" w:customStyle="1" w:styleId="09532B6725704F7897670F8A15EDEF621">
    <w:name w:val="09532B6725704F7897670F8A15EDEF621"/>
    <w:rsid w:val="00E45EB9"/>
    <w:rPr>
      <w:rFonts w:eastAsiaTheme="minorHAnsi"/>
    </w:rPr>
  </w:style>
  <w:style w:type="paragraph" w:customStyle="1" w:styleId="792F5B04445744FBBD6EDCB90B364011">
    <w:name w:val="792F5B04445744FBBD6EDCB90B364011"/>
    <w:rsid w:val="00E45EB9"/>
    <w:rPr>
      <w:rFonts w:eastAsiaTheme="minorHAnsi"/>
    </w:rPr>
  </w:style>
  <w:style w:type="paragraph" w:customStyle="1" w:styleId="DE2A008B8FED4D5EBB10465AB1495CC5">
    <w:name w:val="DE2A008B8FED4D5EBB10465AB1495CC5"/>
    <w:rsid w:val="00E45EB9"/>
    <w:rPr>
      <w:rFonts w:eastAsiaTheme="minorHAnsi"/>
    </w:rPr>
  </w:style>
  <w:style w:type="paragraph" w:customStyle="1" w:styleId="D9E70396E4DD40E893C633A270039D681">
    <w:name w:val="D9E70396E4DD40E893C633A270039D681"/>
    <w:rsid w:val="00E45EB9"/>
    <w:rPr>
      <w:rFonts w:eastAsiaTheme="minorHAnsi"/>
    </w:rPr>
  </w:style>
  <w:style w:type="paragraph" w:customStyle="1" w:styleId="57FCC3EAAA0244CBBCFC8513B832AAC5">
    <w:name w:val="57FCC3EAAA0244CBBCFC8513B832AAC5"/>
    <w:rsid w:val="00E45EB9"/>
    <w:rPr>
      <w:rFonts w:eastAsiaTheme="minorHAnsi"/>
    </w:rPr>
  </w:style>
  <w:style w:type="paragraph" w:customStyle="1" w:styleId="7E5C1B611F434EF1866A59DD2D51A336">
    <w:name w:val="7E5C1B611F434EF1866A59DD2D51A336"/>
    <w:rsid w:val="00E45EB9"/>
    <w:rPr>
      <w:rFonts w:eastAsiaTheme="minorHAnsi"/>
    </w:rPr>
  </w:style>
  <w:style w:type="paragraph" w:customStyle="1" w:styleId="B7532502EDBD4017BCD0759D471D95791">
    <w:name w:val="B7532502EDBD4017BCD0759D471D95791"/>
    <w:rsid w:val="00E45EB9"/>
    <w:rPr>
      <w:rFonts w:eastAsiaTheme="minorHAnsi"/>
    </w:rPr>
  </w:style>
  <w:style w:type="paragraph" w:customStyle="1" w:styleId="27D6F60A50C0464A896B6511B7EFCC6A">
    <w:name w:val="27D6F60A50C0464A896B6511B7EFCC6A"/>
    <w:rsid w:val="00E45EB9"/>
    <w:rPr>
      <w:rFonts w:eastAsiaTheme="minorHAnsi"/>
    </w:rPr>
  </w:style>
  <w:style w:type="paragraph" w:customStyle="1" w:styleId="403819D7ECD44BD4984596C68C253E811">
    <w:name w:val="403819D7ECD44BD4984596C68C253E811"/>
    <w:rsid w:val="00E45EB9"/>
    <w:rPr>
      <w:rFonts w:eastAsiaTheme="minorHAnsi"/>
    </w:rPr>
  </w:style>
  <w:style w:type="paragraph" w:customStyle="1" w:styleId="3ECF92D2827F4178BD04D0F04F5454BB">
    <w:name w:val="3ECF92D2827F4178BD04D0F04F5454BB"/>
    <w:rsid w:val="00E45EB9"/>
    <w:rPr>
      <w:rFonts w:eastAsiaTheme="minorHAnsi"/>
    </w:rPr>
  </w:style>
  <w:style w:type="paragraph" w:customStyle="1" w:styleId="4E103CE7EDE947DB8C513B8F346C31C51">
    <w:name w:val="4E103CE7EDE947DB8C513B8F346C31C51"/>
    <w:rsid w:val="00E45EB9"/>
    <w:rPr>
      <w:rFonts w:eastAsiaTheme="minorHAnsi"/>
    </w:rPr>
  </w:style>
  <w:style w:type="paragraph" w:customStyle="1" w:styleId="33CEB2A4532347C0A5970DD78F1D2F98">
    <w:name w:val="33CEB2A4532347C0A5970DD78F1D2F98"/>
    <w:rsid w:val="00E45EB9"/>
    <w:rPr>
      <w:rFonts w:eastAsiaTheme="minorHAnsi"/>
    </w:rPr>
  </w:style>
  <w:style w:type="paragraph" w:customStyle="1" w:styleId="EC8CFBB8A0DD4C8DBCC4B93B9B72C3A1">
    <w:name w:val="EC8CFBB8A0DD4C8DBCC4B93B9B72C3A1"/>
    <w:rsid w:val="00E45EB9"/>
    <w:rPr>
      <w:rFonts w:eastAsiaTheme="minorHAnsi"/>
    </w:rPr>
  </w:style>
  <w:style w:type="paragraph" w:customStyle="1" w:styleId="5D0FC8D495964083ADA75F53A5F28F3C1">
    <w:name w:val="5D0FC8D495964083ADA75F53A5F28F3C1"/>
    <w:rsid w:val="00E45EB9"/>
    <w:rPr>
      <w:rFonts w:eastAsiaTheme="minorHAnsi"/>
    </w:rPr>
  </w:style>
  <w:style w:type="paragraph" w:customStyle="1" w:styleId="01268A2282514DBD9D5F05197B65F29C">
    <w:name w:val="01268A2282514DBD9D5F05197B65F29C"/>
    <w:rsid w:val="00E45EB9"/>
    <w:rPr>
      <w:rFonts w:eastAsiaTheme="minorHAnsi"/>
    </w:rPr>
  </w:style>
  <w:style w:type="paragraph" w:customStyle="1" w:styleId="2122191F4C7A4183825A7B751372ABA81">
    <w:name w:val="2122191F4C7A4183825A7B751372ABA81"/>
    <w:rsid w:val="00E45EB9"/>
    <w:rPr>
      <w:rFonts w:eastAsiaTheme="minorHAnsi"/>
    </w:rPr>
  </w:style>
  <w:style w:type="paragraph" w:customStyle="1" w:styleId="A08B105F40D74091B74B3BAA0145B85D">
    <w:name w:val="A08B105F40D74091B74B3BAA0145B85D"/>
    <w:rsid w:val="00E45EB9"/>
    <w:rPr>
      <w:rFonts w:eastAsiaTheme="minorHAnsi"/>
    </w:rPr>
  </w:style>
  <w:style w:type="paragraph" w:customStyle="1" w:styleId="85DFE4C2A54A4B6D896276C3B388DA261">
    <w:name w:val="85DFE4C2A54A4B6D896276C3B388DA261"/>
    <w:rsid w:val="00E45EB9"/>
    <w:rPr>
      <w:rFonts w:eastAsiaTheme="minorHAnsi"/>
    </w:rPr>
  </w:style>
  <w:style w:type="paragraph" w:customStyle="1" w:styleId="55A6CD28C4524AD5AB8CF5CE5A05C1E9">
    <w:name w:val="55A6CD28C4524AD5AB8CF5CE5A05C1E9"/>
    <w:rsid w:val="00E45EB9"/>
    <w:rPr>
      <w:rFonts w:eastAsiaTheme="minorHAnsi"/>
    </w:rPr>
  </w:style>
  <w:style w:type="paragraph" w:customStyle="1" w:styleId="66C077977E66405CA9F12E96D1E3AF141">
    <w:name w:val="66C077977E66405CA9F12E96D1E3AF141"/>
    <w:rsid w:val="00E45EB9"/>
    <w:rPr>
      <w:rFonts w:eastAsiaTheme="minorHAnsi"/>
    </w:rPr>
  </w:style>
  <w:style w:type="paragraph" w:customStyle="1" w:styleId="7524D10552DD4E90B7B7CEA983CBDA65">
    <w:name w:val="7524D10552DD4E90B7B7CEA983CBDA65"/>
    <w:rsid w:val="00E45EB9"/>
    <w:rPr>
      <w:rFonts w:eastAsiaTheme="minorHAnsi"/>
    </w:rPr>
  </w:style>
  <w:style w:type="paragraph" w:customStyle="1" w:styleId="8B9A405E94AF4D7C9990E752D14C08B01">
    <w:name w:val="8B9A405E94AF4D7C9990E752D14C08B01"/>
    <w:rsid w:val="00E45EB9"/>
    <w:rPr>
      <w:rFonts w:eastAsiaTheme="minorHAnsi"/>
    </w:rPr>
  </w:style>
  <w:style w:type="paragraph" w:customStyle="1" w:styleId="D6FECC578D244DCBB3EEF0042E1BCEB7">
    <w:name w:val="D6FECC578D244DCBB3EEF0042E1BCEB7"/>
    <w:rsid w:val="00E45EB9"/>
    <w:rPr>
      <w:rFonts w:eastAsiaTheme="minorHAnsi"/>
    </w:rPr>
  </w:style>
  <w:style w:type="paragraph" w:customStyle="1" w:styleId="67DBB03456C7471199D3AC53E183977D1">
    <w:name w:val="67DBB03456C7471199D3AC53E183977D1"/>
    <w:rsid w:val="00E45EB9"/>
    <w:rPr>
      <w:rFonts w:eastAsiaTheme="minorHAnsi"/>
    </w:rPr>
  </w:style>
  <w:style w:type="paragraph" w:customStyle="1" w:styleId="5404E103EE9143A48AAA0C3DCF363BE0">
    <w:name w:val="5404E103EE9143A48AAA0C3DCF363BE0"/>
    <w:rsid w:val="00E45EB9"/>
    <w:rPr>
      <w:rFonts w:eastAsiaTheme="minorHAnsi"/>
    </w:rPr>
  </w:style>
  <w:style w:type="paragraph" w:customStyle="1" w:styleId="CA2A78434FAF4E11B56A784A1E45651C1">
    <w:name w:val="CA2A78434FAF4E11B56A784A1E45651C1"/>
    <w:rsid w:val="00E45EB9"/>
    <w:rPr>
      <w:rFonts w:eastAsiaTheme="minorHAnsi"/>
    </w:rPr>
  </w:style>
  <w:style w:type="paragraph" w:customStyle="1" w:styleId="10D3AD0693A44D58BF8AB264E1FE4A4F">
    <w:name w:val="10D3AD0693A44D58BF8AB264E1FE4A4F"/>
    <w:rsid w:val="00E45EB9"/>
    <w:rPr>
      <w:rFonts w:eastAsiaTheme="minorHAnsi"/>
    </w:rPr>
  </w:style>
  <w:style w:type="paragraph" w:customStyle="1" w:styleId="3CDBD33786FC41B0961131FA5EEB0708">
    <w:name w:val="3CDBD33786FC41B0961131FA5EEB0708"/>
    <w:rsid w:val="00E45EB9"/>
    <w:rPr>
      <w:rFonts w:eastAsiaTheme="minorHAnsi"/>
    </w:rPr>
  </w:style>
  <w:style w:type="paragraph" w:customStyle="1" w:styleId="4A2EC075099E41A6BFC1AC1C8C7906881">
    <w:name w:val="4A2EC075099E41A6BFC1AC1C8C7906881"/>
    <w:rsid w:val="00E45EB9"/>
    <w:rPr>
      <w:rFonts w:eastAsiaTheme="minorHAnsi"/>
    </w:rPr>
  </w:style>
  <w:style w:type="paragraph" w:customStyle="1" w:styleId="D5878DF05B7D42B98BDA132FCA93BB1E">
    <w:name w:val="D5878DF05B7D42B98BDA132FCA93BB1E"/>
    <w:rsid w:val="00E45EB9"/>
    <w:rPr>
      <w:rFonts w:eastAsiaTheme="minorHAnsi"/>
    </w:rPr>
  </w:style>
  <w:style w:type="paragraph" w:customStyle="1" w:styleId="56FC12EADC4349BAA73549114B18F9FD1">
    <w:name w:val="56FC12EADC4349BAA73549114B18F9FD1"/>
    <w:rsid w:val="00E45EB9"/>
    <w:rPr>
      <w:rFonts w:eastAsiaTheme="minorHAnsi"/>
    </w:rPr>
  </w:style>
  <w:style w:type="paragraph" w:customStyle="1" w:styleId="FF24AE1BA0A144D4B12382206D7E4C65">
    <w:name w:val="FF24AE1BA0A144D4B12382206D7E4C65"/>
    <w:rsid w:val="00E45EB9"/>
    <w:rPr>
      <w:rFonts w:eastAsiaTheme="minorHAnsi"/>
    </w:rPr>
  </w:style>
  <w:style w:type="paragraph" w:customStyle="1" w:styleId="632411D99C7B4A89A862E0AB3D3049231">
    <w:name w:val="632411D99C7B4A89A862E0AB3D3049231"/>
    <w:rsid w:val="00E45EB9"/>
    <w:rPr>
      <w:rFonts w:eastAsiaTheme="minorHAnsi"/>
    </w:rPr>
  </w:style>
  <w:style w:type="paragraph" w:customStyle="1" w:styleId="A4A1185E1AAB4944AC4A9AF419B24AA5">
    <w:name w:val="A4A1185E1AAB4944AC4A9AF419B24AA5"/>
    <w:rsid w:val="00E45EB9"/>
    <w:rPr>
      <w:rFonts w:eastAsiaTheme="minorHAnsi"/>
    </w:rPr>
  </w:style>
  <w:style w:type="paragraph" w:customStyle="1" w:styleId="F97BBBAC094943E98122F1634273F0611">
    <w:name w:val="F97BBBAC094943E98122F1634273F0611"/>
    <w:rsid w:val="00E45EB9"/>
    <w:rPr>
      <w:rFonts w:eastAsiaTheme="minorHAnsi"/>
    </w:rPr>
  </w:style>
  <w:style w:type="paragraph" w:customStyle="1" w:styleId="2ADF2A53F40D46A0A466AC7C3D1AD4DC">
    <w:name w:val="2ADF2A53F40D46A0A466AC7C3D1AD4DC"/>
    <w:rsid w:val="00E45EB9"/>
    <w:rPr>
      <w:rFonts w:eastAsiaTheme="minorHAnsi"/>
    </w:rPr>
  </w:style>
  <w:style w:type="paragraph" w:customStyle="1" w:styleId="236A2A469EBF4DA6993F8FD6EBEBDF501">
    <w:name w:val="236A2A469EBF4DA6993F8FD6EBEBDF501"/>
    <w:rsid w:val="00E45EB9"/>
    <w:rPr>
      <w:rFonts w:eastAsiaTheme="minorHAnsi"/>
    </w:rPr>
  </w:style>
  <w:style w:type="paragraph" w:customStyle="1" w:styleId="4167C90F07E9407F8466D95E30FA1B12">
    <w:name w:val="4167C90F07E9407F8466D95E30FA1B12"/>
    <w:rsid w:val="00E45EB9"/>
    <w:rPr>
      <w:rFonts w:eastAsiaTheme="minorHAnsi"/>
    </w:rPr>
  </w:style>
  <w:style w:type="paragraph" w:customStyle="1" w:styleId="C3BB993D4F3C4B588AC0857E221A28281">
    <w:name w:val="C3BB993D4F3C4B588AC0857E221A28281"/>
    <w:rsid w:val="00E45EB9"/>
    <w:rPr>
      <w:rFonts w:eastAsiaTheme="minorHAnsi"/>
    </w:rPr>
  </w:style>
  <w:style w:type="paragraph" w:customStyle="1" w:styleId="8EBF19879088476DBC45BD66D9F31AFB">
    <w:name w:val="8EBF19879088476DBC45BD66D9F31AFB"/>
    <w:rsid w:val="00E45EB9"/>
    <w:rPr>
      <w:rFonts w:eastAsiaTheme="minorHAnsi"/>
    </w:rPr>
  </w:style>
  <w:style w:type="paragraph" w:customStyle="1" w:styleId="7141979CBFD5463CAA4355C31B33B0821">
    <w:name w:val="7141979CBFD5463CAA4355C31B33B0821"/>
    <w:rsid w:val="00E45EB9"/>
    <w:rPr>
      <w:rFonts w:eastAsiaTheme="minorHAnsi"/>
    </w:rPr>
  </w:style>
  <w:style w:type="paragraph" w:customStyle="1" w:styleId="1784AE69C2D846C6A26EEAD31050C4AD">
    <w:name w:val="1784AE69C2D846C6A26EEAD31050C4AD"/>
    <w:rsid w:val="00E45EB9"/>
    <w:rPr>
      <w:rFonts w:eastAsiaTheme="minorHAnsi"/>
    </w:rPr>
  </w:style>
  <w:style w:type="paragraph" w:customStyle="1" w:styleId="57D4CDDDB9174DCBA304E3BBB71A0505">
    <w:name w:val="57D4CDDDB9174DCBA304E3BBB71A0505"/>
    <w:rsid w:val="00E45EB9"/>
    <w:rPr>
      <w:rFonts w:eastAsiaTheme="minorHAnsi"/>
    </w:rPr>
  </w:style>
  <w:style w:type="paragraph" w:customStyle="1" w:styleId="4C403AFA6A514C2B87E2292ED1ECD96A1">
    <w:name w:val="4C403AFA6A514C2B87E2292ED1ECD96A1"/>
    <w:rsid w:val="00E45EB9"/>
    <w:rPr>
      <w:rFonts w:eastAsiaTheme="minorHAnsi"/>
    </w:rPr>
  </w:style>
  <w:style w:type="paragraph" w:customStyle="1" w:styleId="F594EE4B1FE74496BF8632186086155B">
    <w:name w:val="F594EE4B1FE74496BF8632186086155B"/>
    <w:rsid w:val="00E45EB9"/>
    <w:rPr>
      <w:rFonts w:eastAsiaTheme="minorHAnsi"/>
    </w:rPr>
  </w:style>
  <w:style w:type="paragraph" w:customStyle="1" w:styleId="4339D466089B4E41BE938041753C8C8E">
    <w:name w:val="4339D466089B4E41BE938041753C8C8E"/>
    <w:rsid w:val="00E45EB9"/>
    <w:rPr>
      <w:rFonts w:eastAsiaTheme="minorHAnsi"/>
    </w:rPr>
  </w:style>
  <w:style w:type="paragraph" w:customStyle="1" w:styleId="49A6FE4BAC7B42DA8EF17E80B4D83D061">
    <w:name w:val="49A6FE4BAC7B42DA8EF17E80B4D83D061"/>
    <w:rsid w:val="00E45EB9"/>
    <w:rPr>
      <w:rFonts w:eastAsiaTheme="minorHAnsi"/>
    </w:rPr>
  </w:style>
  <w:style w:type="paragraph" w:customStyle="1" w:styleId="515716D643934082B6866E0DF2C53607">
    <w:name w:val="515716D643934082B6866E0DF2C53607"/>
    <w:rsid w:val="00E45EB9"/>
    <w:rPr>
      <w:rFonts w:eastAsiaTheme="minorHAnsi"/>
    </w:rPr>
  </w:style>
  <w:style w:type="paragraph" w:customStyle="1" w:styleId="D3C5EAFDE1A9485CA22AAE9BEEF4A2231">
    <w:name w:val="D3C5EAFDE1A9485CA22AAE9BEEF4A2231"/>
    <w:rsid w:val="00E45EB9"/>
    <w:rPr>
      <w:rFonts w:eastAsiaTheme="minorHAnsi"/>
    </w:rPr>
  </w:style>
  <w:style w:type="paragraph" w:customStyle="1" w:styleId="BF456A2C7AB7490AB6EEF66CAC52B4C2">
    <w:name w:val="BF456A2C7AB7490AB6EEF66CAC52B4C2"/>
    <w:rsid w:val="00E45EB9"/>
    <w:rPr>
      <w:rFonts w:eastAsiaTheme="minorHAnsi"/>
    </w:rPr>
  </w:style>
  <w:style w:type="paragraph" w:customStyle="1" w:styleId="E4F5726EF8564E30A584EC02D9AFA9AB1">
    <w:name w:val="E4F5726EF8564E30A584EC02D9AFA9AB1"/>
    <w:rsid w:val="00E45EB9"/>
    <w:rPr>
      <w:rFonts w:eastAsiaTheme="minorHAnsi"/>
    </w:rPr>
  </w:style>
  <w:style w:type="paragraph" w:customStyle="1" w:styleId="EDBD3CBDDBE2433AA5F5861C62EAC743">
    <w:name w:val="EDBD3CBDDBE2433AA5F5861C62EAC743"/>
    <w:rsid w:val="00E45EB9"/>
    <w:rPr>
      <w:rFonts w:eastAsiaTheme="minorHAnsi"/>
    </w:rPr>
  </w:style>
  <w:style w:type="paragraph" w:customStyle="1" w:styleId="EE8C9C48CF9541F2B321B306F76A9BF81">
    <w:name w:val="EE8C9C48CF9541F2B321B306F76A9BF81"/>
    <w:rsid w:val="00E45EB9"/>
    <w:rPr>
      <w:rFonts w:eastAsiaTheme="minorHAnsi"/>
    </w:rPr>
  </w:style>
  <w:style w:type="paragraph" w:customStyle="1" w:styleId="299DD41E854043228B4B92B781ACAA2A">
    <w:name w:val="299DD41E854043228B4B92B781ACAA2A"/>
    <w:rsid w:val="00E45EB9"/>
    <w:rPr>
      <w:rFonts w:eastAsiaTheme="minorHAnsi"/>
    </w:rPr>
  </w:style>
  <w:style w:type="paragraph" w:customStyle="1" w:styleId="816151BF50F04AF5B9DE4F8ED557FB131">
    <w:name w:val="816151BF50F04AF5B9DE4F8ED557FB131"/>
    <w:rsid w:val="00E45EB9"/>
    <w:rPr>
      <w:rFonts w:eastAsiaTheme="minorHAnsi"/>
    </w:rPr>
  </w:style>
  <w:style w:type="paragraph" w:customStyle="1" w:styleId="F48750C4F4724AF3BDEE9B5BA956669D">
    <w:name w:val="F48750C4F4724AF3BDEE9B5BA956669D"/>
    <w:rsid w:val="00E45EB9"/>
    <w:rPr>
      <w:rFonts w:eastAsiaTheme="minorHAnsi"/>
    </w:rPr>
  </w:style>
  <w:style w:type="paragraph" w:customStyle="1" w:styleId="196E799C3F2548B19266966A46803FEB1">
    <w:name w:val="196E799C3F2548B19266966A46803FEB1"/>
    <w:rsid w:val="00E45EB9"/>
    <w:rPr>
      <w:rFonts w:eastAsiaTheme="minorHAnsi"/>
    </w:rPr>
  </w:style>
  <w:style w:type="paragraph" w:customStyle="1" w:styleId="CA74B4C16E72489F93C548735D9BE885">
    <w:name w:val="CA74B4C16E72489F93C548735D9BE885"/>
    <w:rsid w:val="00E45EB9"/>
    <w:rPr>
      <w:rFonts w:eastAsiaTheme="minorHAnsi"/>
    </w:rPr>
  </w:style>
  <w:style w:type="paragraph" w:customStyle="1" w:styleId="94DEE648591F4CEFB7798EA39091DC551">
    <w:name w:val="94DEE648591F4CEFB7798EA39091DC551"/>
    <w:rsid w:val="00E45EB9"/>
    <w:rPr>
      <w:rFonts w:eastAsiaTheme="minorHAnsi"/>
    </w:rPr>
  </w:style>
  <w:style w:type="paragraph" w:customStyle="1" w:styleId="00E80F49A0A14083A4A701A5395AD3CD">
    <w:name w:val="00E80F49A0A14083A4A701A5395AD3CD"/>
    <w:rsid w:val="00E45EB9"/>
    <w:rPr>
      <w:rFonts w:eastAsiaTheme="minorHAnsi"/>
    </w:rPr>
  </w:style>
  <w:style w:type="paragraph" w:customStyle="1" w:styleId="F829CECC39BE4A52A3614E79EDBF33DC1">
    <w:name w:val="F829CECC39BE4A52A3614E79EDBF33DC1"/>
    <w:rsid w:val="00E45EB9"/>
    <w:rPr>
      <w:rFonts w:eastAsiaTheme="minorHAnsi"/>
    </w:rPr>
  </w:style>
  <w:style w:type="paragraph" w:customStyle="1" w:styleId="928A21A9D33A4A54BADC8757CB37306F">
    <w:name w:val="928A21A9D33A4A54BADC8757CB37306F"/>
    <w:rsid w:val="00E45EB9"/>
    <w:rPr>
      <w:rFonts w:eastAsiaTheme="minorHAnsi"/>
    </w:rPr>
  </w:style>
  <w:style w:type="paragraph" w:customStyle="1" w:styleId="475C0E8BFE204ABBBB2F9F9E1F92611E1">
    <w:name w:val="475C0E8BFE204ABBBB2F9F9E1F92611E1"/>
    <w:rsid w:val="00E45EB9"/>
    <w:rPr>
      <w:rFonts w:eastAsiaTheme="minorHAnsi"/>
    </w:rPr>
  </w:style>
  <w:style w:type="paragraph" w:customStyle="1" w:styleId="372AB89296924263A3138EF14773FECF">
    <w:name w:val="372AB89296924263A3138EF14773FECF"/>
    <w:rsid w:val="00E45EB9"/>
    <w:rPr>
      <w:rFonts w:eastAsiaTheme="minorHAnsi"/>
    </w:rPr>
  </w:style>
  <w:style w:type="paragraph" w:customStyle="1" w:styleId="C384D37EA8E148A6968298790454F8D5">
    <w:name w:val="C384D37EA8E148A6968298790454F8D5"/>
    <w:rsid w:val="00E45EB9"/>
    <w:rPr>
      <w:rFonts w:eastAsiaTheme="minorHAnsi"/>
    </w:rPr>
  </w:style>
  <w:style w:type="paragraph" w:customStyle="1" w:styleId="1B4FB25AB9384B4DB1A778905EE49F451">
    <w:name w:val="1B4FB25AB9384B4DB1A778905EE49F451"/>
    <w:rsid w:val="00E45EB9"/>
    <w:rPr>
      <w:rFonts w:eastAsiaTheme="minorHAnsi"/>
    </w:rPr>
  </w:style>
  <w:style w:type="paragraph" w:customStyle="1" w:styleId="77A07E8B174F4B53ACA37F4DBF0F761F">
    <w:name w:val="77A07E8B174F4B53ACA37F4DBF0F761F"/>
    <w:rsid w:val="00E45EB9"/>
    <w:rPr>
      <w:rFonts w:eastAsiaTheme="minorHAnsi"/>
    </w:rPr>
  </w:style>
  <w:style w:type="paragraph" w:customStyle="1" w:styleId="BE665F4BBC8644B0AEED76F76F5B453C1">
    <w:name w:val="BE665F4BBC8644B0AEED76F76F5B453C1"/>
    <w:rsid w:val="00E45EB9"/>
    <w:rPr>
      <w:rFonts w:eastAsiaTheme="minorHAnsi"/>
    </w:rPr>
  </w:style>
  <w:style w:type="paragraph" w:customStyle="1" w:styleId="63893938A2704506ACF2C3743D067614">
    <w:name w:val="63893938A2704506ACF2C3743D067614"/>
    <w:rsid w:val="00E45EB9"/>
    <w:rPr>
      <w:rFonts w:eastAsiaTheme="minorHAnsi"/>
    </w:rPr>
  </w:style>
  <w:style w:type="paragraph" w:customStyle="1" w:styleId="1CEE9C6781094290865C31ED76A7B5DE1">
    <w:name w:val="1CEE9C6781094290865C31ED76A7B5DE1"/>
    <w:rsid w:val="00E45EB9"/>
    <w:rPr>
      <w:rFonts w:eastAsiaTheme="minorHAnsi"/>
    </w:rPr>
  </w:style>
  <w:style w:type="paragraph" w:customStyle="1" w:styleId="52BDFF0E095C4C508D0A96466A076C6B">
    <w:name w:val="52BDFF0E095C4C508D0A96466A076C6B"/>
    <w:rsid w:val="00E45EB9"/>
    <w:rPr>
      <w:rFonts w:eastAsiaTheme="minorHAnsi"/>
    </w:rPr>
  </w:style>
  <w:style w:type="paragraph" w:customStyle="1" w:styleId="52096EC6E6EA4BF4AC0161A56978FF3C">
    <w:name w:val="52096EC6E6EA4BF4AC0161A56978FF3C"/>
    <w:rsid w:val="00E45EB9"/>
    <w:rPr>
      <w:rFonts w:eastAsiaTheme="minorHAnsi"/>
    </w:rPr>
  </w:style>
  <w:style w:type="paragraph" w:customStyle="1" w:styleId="4149F15892B7408B9608E76821E329571">
    <w:name w:val="4149F15892B7408B9608E76821E329571"/>
    <w:rsid w:val="00E45EB9"/>
    <w:rPr>
      <w:rFonts w:eastAsiaTheme="minorHAnsi"/>
    </w:rPr>
  </w:style>
  <w:style w:type="paragraph" w:customStyle="1" w:styleId="BC98DADAF98F40DC8F1C1E4BD31E8004">
    <w:name w:val="BC98DADAF98F40DC8F1C1E4BD31E8004"/>
    <w:rsid w:val="00E45EB9"/>
    <w:rPr>
      <w:rFonts w:eastAsiaTheme="minorHAnsi"/>
    </w:rPr>
  </w:style>
  <w:style w:type="paragraph" w:customStyle="1" w:styleId="EA8303052D714BE0AF017DE87554BCD61">
    <w:name w:val="EA8303052D714BE0AF017DE87554BCD61"/>
    <w:rsid w:val="00E45EB9"/>
    <w:rPr>
      <w:rFonts w:eastAsiaTheme="minorHAnsi"/>
    </w:rPr>
  </w:style>
  <w:style w:type="paragraph" w:customStyle="1" w:styleId="FDC14BACDB0B44ABB6A7EF717F5EDAF4">
    <w:name w:val="FDC14BACDB0B44ABB6A7EF717F5EDAF4"/>
    <w:rsid w:val="00E45EB9"/>
    <w:rPr>
      <w:rFonts w:eastAsiaTheme="minorHAnsi"/>
    </w:rPr>
  </w:style>
  <w:style w:type="paragraph" w:customStyle="1" w:styleId="CDE7564138F6427B9DC9FBD70E578F5A1">
    <w:name w:val="CDE7564138F6427B9DC9FBD70E578F5A1"/>
    <w:rsid w:val="00E45EB9"/>
    <w:rPr>
      <w:rFonts w:eastAsiaTheme="minorHAnsi"/>
    </w:rPr>
  </w:style>
  <w:style w:type="paragraph" w:customStyle="1" w:styleId="022836538929486994E2D73B8D82B31C">
    <w:name w:val="022836538929486994E2D73B8D82B31C"/>
    <w:rsid w:val="00E45EB9"/>
    <w:rPr>
      <w:rFonts w:eastAsiaTheme="minorHAnsi"/>
    </w:rPr>
  </w:style>
  <w:style w:type="paragraph" w:customStyle="1" w:styleId="CC159EE127854CB1B500056828DE6F16">
    <w:name w:val="CC159EE127854CB1B500056828DE6F16"/>
    <w:rsid w:val="00E45EB9"/>
    <w:rPr>
      <w:rFonts w:eastAsiaTheme="minorHAnsi"/>
    </w:rPr>
  </w:style>
  <w:style w:type="paragraph" w:customStyle="1" w:styleId="777567A02EFE4D3AA75CC2066E2852EB">
    <w:name w:val="777567A02EFE4D3AA75CC2066E2852EB"/>
    <w:rsid w:val="00E45EB9"/>
    <w:rPr>
      <w:rFonts w:eastAsiaTheme="minorHAnsi"/>
    </w:rPr>
  </w:style>
  <w:style w:type="paragraph" w:customStyle="1" w:styleId="72D10B3C35F3449E86F6DDE0ABD2BC6A">
    <w:name w:val="72D10B3C35F3449E86F6DDE0ABD2BC6A"/>
    <w:rsid w:val="00E45EB9"/>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4702DF2841B604A94797708C481C485" ma:contentTypeVersion="7" ma:contentTypeDescription="Create a new document." ma:contentTypeScope="" ma:versionID="0ab3442fa98f38d0ba801f1b83db49f9">
  <xsd:schema xmlns:xsd="http://www.w3.org/2001/XMLSchema" xmlns:xs="http://www.w3.org/2001/XMLSchema" xmlns:p="http://schemas.microsoft.com/office/2006/metadata/properties" xmlns:ns3="caec7d30-14ff-4ac8-a8bc-f77813907d45" xmlns:ns4="6ecfe838-26a9-4ac9-a9d6-af00d3cef7fb" targetNamespace="http://schemas.microsoft.com/office/2006/metadata/properties" ma:root="true" ma:fieldsID="0e06afd426fba871ac3b9879421308f2" ns3:_="" ns4:_="">
    <xsd:import namespace="caec7d30-14ff-4ac8-a8bc-f77813907d45"/>
    <xsd:import namespace="6ecfe838-26a9-4ac9-a9d6-af00d3cef7f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ec7d30-14ff-4ac8-a8bc-f77813907d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cfe838-26a9-4ac9-a9d6-af00d3cef7f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BFEDBF-96FC-4C40-BD59-991F6EA6FD8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77534B-FC79-4120-8018-743A28EA9A5E}">
  <ds:schemaRefs>
    <ds:schemaRef ds:uri="http://schemas.openxmlformats.org/officeDocument/2006/bibliography"/>
  </ds:schemaRefs>
</ds:datastoreItem>
</file>

<file path=customXml/itemProps3.xml><?xml version="1.0" encoding="utf-8"?>
<ds:datastoreItem xmlns:ds="http://schemas.openxmlformats.org/officeDocument/2006/customXml" ds:itemID="{3C3BE77C-79C1-43E2-B928-A9F372AA1833}">
  <ds:schemaRefs>
    <ds:schemaRef ds:uri="http://schemas.microsoft.com/sharepoint/v3/contenttype/forms"/>
  </ds:schemaRefs>
</ds:datastoreItem>
</file>

<file path=customXml/itemProps4.xml><?xml version="1.0" encoding="utf-8"?>
<ds:datastoreItem xmlns:ds="http://schemas.openxmlformats.org/officeDocument/2006/customXml" ds:itemID="{5E29F473-5167-463B-AD51-4110D73C6B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ec7d30-14ff-4ac8-a8bc-f77813907d45"/>
    <ds:schemaRef ds:uri="6ecfe838-26a9-4ac9-a9d6-af00d3cef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96</Pages>
  <Words>28497</Words>
  <Characters>162437</Characters>
  <Application>Microsoft Office Word</Application>
  <DocSecurity>0</DocSecurity>
  <Lines>1353</Lines>
  <Paragraphs>381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190553</CharactersWithSpaces>
  <SharedDoc>false</SharedDoc>
  <HLinks>
    <vt:vector size="6" baseType="variant">
      <vt:variant>
        <vt:i4>5111839</vt:i4>
      </vt:variant>
      <vt:variant>
        <vt:i4>0</vt:i4>
      </vt:variant>
      <vt:variant>
        <vt:i4>0</vt:i4>
      </vt:variant>
      <vt:variant>
        <vt:i4>5</vt:i4>
      </vt:variant>
      <vt:variant>
        <vt:lpwstr>http://www.deactraining.org/tutorials/DEAC102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Thompson</dc:creator>
  <cp:keywords/>
  <cp:lastModifiedBy>Andy Thompson</cp:lastModifiedBy>
  <cp:revision>11</cp:revision>
  <dcterms:created xsi:type="dcterms:W3CDTF">2024-09-05T20:41:00Z</dcterms:created>
  <dcterms:modified xsi:type="dcterms:W3CDTF">2026-03-12T20:39:00Z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0x01010094702DF2841B604A94797708C481C485</vt:lpwstr>
  </property>
</Properties>
</file>